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DE4" w:rsidRDefault="00C74DE4" w:rsidP="00C74DE4">
      <w:pPr>
        <w:spacing w:after="160" w:line="259" w:lineRule="auto"/>
        <w:ind w:left="0" w:right="0" w:firstLine="0"/>
        <w:jc w:val="center"/>
        <w:rPr>
          <w:szCs w:val="24"/>
        </w:rPr>
      </w:pPr>
      <w:r>
        <w:rPr>
          <w:szCs w:val="24"/>
        </w:rPr>
        <w:t>Муниципальное бюджетное общеобразовательное учреждение</w:t>
      </w:r>
    </w:p>
    <w:p w:rsidR="00C74DE4" w:rsidRDefault="00C74DE4" w:rsidP="00C74DE4">
      <w:pPr>
        <w:spacing w:after="160" w:line="259" w:lineRule="auto"/>
        <w:ind w:left="0" w:right="0" w:firstLine="0"/>
        <w:jc w:val="center"/>
        <w:rPr>
          <w:szCs w:val="24"/>
        </w:rPr>
      </w:pPr>
      <w:r>
        <w:rPr>
          <w:szCs w:val="24"/>
        </w:rPr>
        <w:t>Ловчиковская основная общеобразовательная школа</w:t>
      </w:r>
    </w:p>
    <w:p w:rsidR="00C74DE4" w:rsidRDefault="00C74DE4" w:rsidP="00C74DE4">
      <w:pPr>
        <w:spacing w:after="160" w:line="259" w:lineRule="auto"/>
        <w:ind w:left="0" w:right="0" w:firstLine="0"/>
        <w:jc w:val="center"/>
        <w:rPr>
          <w:szCs w:val="24"/>
        </w:rPr>
      </w:pPr>
    </w:p>
    <w:p w:rsidR="00C74DE4" w:rsidRDefault="00C74DE4" w:rsidP="00C74DE4">
      <w:pPr>
        <w:spacing w:after="160" w:line="259" w:lineRule="auto"/>
        <w:ind w:left="0" w:right="0" w:firstLine="0"/>
        <w:rPr>
          <w:szCs w:val="24"/>
        </w:rPr>
      </w:pPr>
      <w:r>
        <w:rPr>
          <w:szCs w:val="24"/>
        </w:rPr>
        <w:t>Принято на заседании                                                                      Утверждено ____________</w:t>
      </w:r>
    </w:p>
    <w:p w:rsidR="00C74DE4" w:rsidRDefault="00C74DE4" w:rsidP="00C74DE4">
      <w:pPr>
        <w:spacing w:after="160" w:line="259" w:lineRule="auto"/>
        <w:ind w:left="0" w:right="0" w:firstLine="0"/>
        <w:rPr>
          <w:szCs w:val="24"/>
        </w:rPr>
      </w:pPr>
      <w:r>
        <w:rPr>
          <w:szCs w:val="24"/>
        </w:rPr>
        <w:t>педагогического совета                                                                   Директор школы О.И.Климова</w:t>
      </w:r>
    </w:p>
    <w:p w:rsidR="00C74DE4" w:rsidRDefault="00C74DE4" w:rsidP="00C74DE4">
      <w:pPr>
        <w:spacing w:after="160" w:line="259" w:lineRule="auto"/>
        <w:ind w:left="0" w:right="0" w:firstLine="0"/>
        <w:rPr>
          <w:szCs w:val="24"/>
        </w:rPr>
      </w:pPr>
      <w:r>
        <w:rPr>
          <w:szCs w:val="24"/>
        </w:rPr>
        <w:t xml:space="preserve"> протокол № 1 от 30.08.2024 г                                                         приказ №  73/1 от 30.08.2024</w:t>
      </w:r>
    </w:p>
    <w:p w:rsidR="00C74DE4" w:rsidRDefault="00C74DE4" w:rsidP="00C74DE4">
      <w:pPr>
        <w:spacing w:after="160" w:line="259" w:lineRule="auto"/>
        <w:ind w:left="0" w:right="0" w:firstLine="0"/>
        <w:jc w:val="center"/>
        <w:rPr>
          <w:szCs w:val="24"/>
        </w:rPr>
      </w:pPr>
    </w:p>
    <w:p w:rsidR="00C74DE4" w:rsidRDefault="00C74DE4" w:rsidP="00C74DE4">
      <w:pPr>
        <w:spacing w:after="160" w:line="259" w:lineRule="auto"/>
        <w:ind w:left="0" w:right="0" w:firstLine="0"/>
        <w:jc w:val="center"/>
        <w:rPr>
          <w:szCs w:val="24"/>
        </w:rPr>
      </w:pPr>
    </w:p>
    <w:p w:rsidR="00C74DE4" w:rsidRPr="00C74DE4" w:rsidRDefault="00C74DE4" w:rsidP="00C74DE4">
      <w:pPr>
        <w:spacing w:after="160" w:line="259" w:lineRule="auto"/>
        <w:ind w:left="0" w:right="0" w:firstLine="0"/>
        <w:jc w:val="center"/>
        <w:rPr>
          <w:sz w:val="56"/>
          <w:szCs w:val="56"/>
        </w:rPr>
      </w:pPr>
    </w:p>
    <w:p w:rsidR="00C74DE4" w:rsidRDefault="00C74DE4" w:rsidP="00C74DE4">
      <w:pPr>
        <w:spacing w:after="160" w:line="259" w:lineRule="auto"/>
        <w:ind w:left="0" w:right="0" w:firstLine="0"/>
        <w:jc w:val="center"/>
        <w:rPr>
          <w:sz w:val="56"/>
          <w:szCs w:val="56"/>
        </w:rPr>
      </w:pPr>
      <w:r w:rsidRPr="00C74DE4">
        <w:rPr>
          <w:sz w:val="56"/>
          <w:szCs w:val="56"/>
        </w:rPr>
        <w:t>Основная образовательная программа</w:t>
      </w:r>
    </w:p>
    <w:p w:rsidR="00C74DE4" w:rsidRDefault="00C74DE4" w:rsidP="00C74DE4">
      <w:pPr>
        <w:spacing w:after="160" w:line="259" w:lineRule="auto"/>
        <w:ind w:left="0" w:right="0" w:firstLine="0"/>
        <w:jc w:val="center"/>
        <w:rPr>
          <w:sz w:val="56"/>
          <w:szCs w:val="56"/>
        </w:rPr>
      </w:pPr>
    </w:p>
    <w:p w:rsidR="00C74DE4" w:rsidRPr="00C74DE4" w:rsidRDefault="00C74DE4" w:rsidP="00C74DE4">
      <w:pPr>
        <w:spacing w:after="160" w:line="259" w:lineRule="auto"/>
        <w:ind w:left="0" w:right="0" w:firstLine="0"/>
        <w:jc w:val="center"/>
        <w:rPr>
          <w:sz w:val="56"/>
          <w:szCs w:val="56"/>
        </w:rPr>
      </w:pPr>
      <w:r w:rsidRPr="00C74DE4">
        <w:rPr>
          <w:sz w:val="56"/>
          <w:szCs w:val="56"/>
        </w:rPr>
        <w:t>начального общего образования</w:t>
      </w:r>
    </w:p>
    <w:p w:rsidR="00C74DE4" w:rsidRDefault="00C74DE4">
      <w:pPr>
        <w:spacing w:after="160" w:line="259" w:lineRule="auto"/>
        <w:ind w:left="0" w:right="0" w:firstLine="0"/>
        <w:jc w:val="left"/>
        <w:rPr>
          <w:szCs w:val="24"/>
        </w:rPr>
      </w:pPr>
      <w:r>
        <w:rPr>
          <w:szCs w:val="24"/>
        </w:rPr>
        <w:br w:type="page"/>
      </w:r>
    </w:p>
    <w:p w:rsidR="002471D3" w:rsidRPr="00441A49" w:rsidRDefault="002471D3" w:rsidP="00356A0F">
      <w:pPr>
        <w:spacing w:after="0" w:line="360" w:lineRule="auto"/>
        <w:ind w:left="0" w:right="0" w:firstLine="0"/>
        <w:rPr>
          <w:szCs w:val="24"/>
        </w:rPr>
      </w:pPr>
    </w:p>
    <w:tbl>
      <w:tblPr>
        <w:tblW w:w="9703" w:type="dxa"/>
        <w:tblInd w:w="5" w:type="dxa"/>
        <w:tblCellMar>
          <w:top w:w="14" w:type="dxa"/>
          <w:right w:w="115" w:type="dxa"/>
        </w:tblCellMar>
        <w:tblLook w:val="04A0" w:firstRow="1" w:lastRow="0" w:firstColumn="1" w:lastColumn="0" w:noHBand="0" w:noVBand="1"/>
      </w:tblPr>
      <w:tblGrid>
        <w:gridCol w:w="934"/>
        <w:gridCol w:w="7974"/>
        <w:gridCol w:w="795"/>
      </w:tblGrid>
      <w:tr w:rsidR="002471D3" w:rsidRPr="00441A49">
        <w:trPr>
          <w:trHeight w:val="415"/>
        </w:trPr>
        <w:tc>
          <w:tcPr>
            <w:tcW w:w="8908" w:type="dxa"/>
            <w:gridSpan w:val="2"/>
            <w:tcBorders>
              <w:top w:val="single" w:sz="4" w:space="0" w:color="000000"/>
              <w:left w:val="single" w:sz="4" w:space="0" w:color="000000"/>
              <w:bottom w:val="single" w:sz="4" w:space="0" w:color="000000"/>
              <w:right w:val="nil"/>
            </w:tcBorders>
          </w:tcPr>
          <w:p w:rsidR="002471D3" w:rsidRPr="00441A49" w:rsidRDefault="00E440B0" w:rsidP="00356A0F">
            <w:pPr>
              <w:spacing w:after="0" w:line="360" w:lineRule="auto"/>
              <w:ind w:left="0" w:right="0" w:firstLine="0"/>
              <w:rPr>
                <w:szCs w:val="24"/>
              </w:rPr>
            </w:pPr>
            <w:r w:rsidRPr="00441A49">
              <w:rPr>
                <w:b/>
                <w:szCs w:val="24"/>
              </w:rPr>
              <w:t xml:space="preserve">Содержание </w:t>
            </w:r>
          </w:p>
        </w:tc>
        <w:tc>
          <w:tcPr>
            <w:tcW w:w="795" w:type="dxa"/>
            <w:tcBorders>
              <w:top w:val="single" w:sz="4" w:space="0" w:color="000000"/>
              <w:left w:val="nil"/>
              <w:bottom w:val="single" w:sz="4" w:space="0" w:color="000000"/>
              <w:right w:val="single" w:sz="4" w:space="0" w:color="000000"/>
            </w:tcBorders>
          </w:tcPr>
          <w:p w:rsidR="002471D3" w:rsidRPr="00441A49" w:rsidRDefault="002471D3" w:rsidP="00356A0F">
            <w:pPr>
              <w:spacing w:after="160" w:line="360" w:lineRule="auto"/>
              <w:ind w:left="0" w:right="0" w:firstLine="0"/>
              <w:rPr>
                <w:szCs w:val="24"/>
              </w:rPr>
            </w:pPr>
          </w:p>
        </w:tc>
      </w:tr>
      <w:tr w:rsidR="002471D3" w:rsidRPr="00441A49">
        <w:trPr>
          <w:trHeight w:val="415"/>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b/>
                <w:szCs w:val="24"/>
              </w:rPr>
              <w:t xml:space="preserve">1.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b/>
                <w:szCs w:val="24"/>
              </w:rPr>
              <w:t xml:space="preserve">ЦЕЛЕВОЙ РАЗДЕЛ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3 </w:t>
            </w:r>
          </w:p>
        </w:tc>
      </w:tr>
      <w:tr w:rsidR="002471D3" w:rsidRPr="00441A49">
        <w:trPr>
          <w:trHeight w:val="416"/>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1.1.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Пояснительная записка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3 </w:t>
            </w:r>
          </w:p>
        </w:tc>
      </w:tr>
      <w:tr w:rsidR="002471D3" w:rsidRPr="00441A49">
        <w:trPr>
          <w:trHeight w:val="415"/>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1.2.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Планируемые результаты освоения ООП НОО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C21C4D" w:rsidP="00356A0F">
            <w:pPr>
              <w:spacing w:after="0" w:line="360" w:lineRule="auto"/>
              <w:ind w:left="0" w:right="0" w:firstLine="0"/>
              <w:rPr>
                <w:szCs w:val="24"/>
              </w:rPr>
            </w:pPr>
            <w:r>
              <w:rPr>
                <w:szCs w:val="24"/>
              </w:rPr>
              <w:t>6</w:t>
            </w:r>
          </w:p>
        </w:tc>
      </w:tr>
      <w:tr w:rsidR="002471D3" w:rsidRPr="00441A49">
        <w:trPr>
          <w:trHeight w:val="845"/>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1.3.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Система оценки достижения планируемых результатов освоения программы начального общего образования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C21C4D" w:rsidP="00356A0F">
            <w:pPr>
              <w:spacing w:after="0" w:line="360" w:lineRule="auto"/>
              <w:ind w:left="0" w:right="0" w:firstLine="0"/>
              <w:rPr>
                <w:szCs w:val="24"/>
              </w:rPr>
            </w:pPr>
            <w:r>
              <w:rPr>
                <w:szCs w:val="24"/>
              </w:rPr>
              <w:t>7</w:t>
            </w:r>
          </w:p>
        </w:tc>
      </w:tr>
      <w:tr w:rsidR="002471D3" w:rsidRPr="00441A49">
        <w:trPr>
          <w:trHeight w:val="415"/>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b/>
                <w:szCs w:val="24"/>
              </w:rPr>
              <w:t xml:space="preserve">2.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b/>
                <w:szCs w:val="24"/>
              </w:rPr>
              <w:t xml:space="preserve">СОДЕРЖАТЕЛЬНЫЙ РАЗДЕЛ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C21C4D" w:rsidP="00356A0F">
            <w:pPr>
              <w:spacing w:after="0" w:line="360" w:lineRule="auto"/>
              <w:ind w:left="0" w:right="0" w:firstLine="0"/>
              <w:rPr>
                <w:szCs w:val="24"/>
              </w:rPr>
            </w:pPr>
            <w:r>
              <w:rPr>
                <w:szCs w:val="24"/>
              </w:rPr>
              <w:t>13</w:t>
            </w:r>
            <w:r w:rsidR="00E440B0" w:rsidRPr="00441A49">
              <w:rPr>
                <w:szCs w:val="24"/>
              </w:rPr>
              <w:t xml:space="preserve"> </w:t>
            </w:r>
          </w:p>
        </w:tc>
      </w:tr>
      <w:tr w:rsidR="002471D3" w:rsidRPr="00441A49">
        <w:trPr>
          <w:trHeight w:val="562"/>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2.1.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Рабочие программы учебных предметов, учебных курсов (в том числе внеурочной деятельности), учебных модулей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C21C4D" w:rsidP="00356A0F">
            <w:pPr>
              <w:spacing w:after="0" w:line="360" w:lineRule="auto"/>
              <w:ind w:left="0" w:right="0" w:firstLine="0"/>
              <w:rPr>
                <w:szCs w:val="24"/>
              </w:rPr>
            </w:pPr>
            <w:r>
              <w:rPr>
                <w:szCs w:val="24"/>
              </w:rPr>
              <w:t>13</w:t>
            </w:r>
            <w:r w:rsidR="00E440B0" w:rsidRPr="00441A49">
              <w:rPr>
                <w:szCs w:val="24"/>
              </w:rPr>
              <w:t xml:space="preserve"> </w:t>
            </w:r>
          </w:p>
          <w:p w:rsidR="002471D3" w:rsidRPr="00441A49" w:rsidRDefault="00E440B0" w:rsidP="00356A0F">
            <w:pPr>
              <w:spacing w:after="0" w:line="360" w:lineRule="auto"/>
              <w:ind w:left="0" w:right="0" w:firstLine="0"/>
              <w:rPr>
                <w:szCs w:val="24"/>
              </w:rPr>
            </w:pPr>
            <w:r w:rsidRPr="00441A49">
              <w:rPr>
                <w:szCs w:val="24"/>
              </w:rPr>
              <w:t xml:space="preserve"> </w:t>
            </w:r>
          </w:p>
        </w:tc>
      </w:tr>
      <w:tr w:rsidR="002471D3" w:rsidRPr="00441A49">
        <w:trPr>
          <w:trHeight w:val="415"/>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2.2.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Программа формирования универсальных учебных действий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C21C4D" w:rsidP="00356A0F">
            <w:pPr>
              <w:spacing w:after="0" w:line="360" w:lineRule="auto"/>
              <w:ind w:left="0" w:right="0" w:firstLine="0"/>
              <w:rPr>
                <w:szCs w:val="24"/>
              </w:rPr>
            </w:pPr>
            <w:r>
              <w:rPr>
                <w:szCs w:val="24"/>
              </w:rPr>
              <w:t>14</w:t>
            </w:r>
          </w:p>
        </w:tc>
      </w:tr>
      <w:tr w:rsidR="002471D3" w:rsidRPr="00441A49">
        <w:trPr>
          <w:trHeight w:val="415"/>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2.3.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Рабочая программа воспитания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C21C4D" w:rsidP="00356A0F">
            <w:pPr>
              <w:spacing w:after="0" w:line="360" w:lineRule="auto"/>
              <w:ind w:left="0" w:right="0" w:firstLine="0"/>
              <w:rPr>
                <w:szCs w:val="24"/>
              </w:rPr>
            </w:pPr>
            <w:r>
              <w:rPr>
                <w:szCs w:val="24"/>
              </w:rPr>
              <w:t>20</w:t>
            </w:r>
          </w:p>
        </w:tc>
      </w:tr>
      <w:tr w:rsidR="002471D3" w:rsidRPr="00441A49">
        <w:trPr>
          <w:trHeight w:val="415"/>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b/>
                <w:szCs w:val="24"/>
              </w:rPr>
              <w:t xml:space="preserve">3.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b/>
                <w:szCs w:val="24"/>
              </w:rPr>
              <w:t xml:space="preserve">ОРГАНИЗАЦИОННЫЙ РАЗДЕЛ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C21C4D" w:rsidP="00356A0F">
            <w:pPr>
              <w:spacing w:after="0" w:line="360" w:lineRule="auto"/>
              <w:ind w:left="0" w:right="0" w:firstLine="0"/>
              <w:rPr>
                <w:szCs w:val="24"/>
              </w:rPr>
            </w:pPr>
            <w:r>
              <w:rPr>
                <w:szCs w:val="24"/>
              </w:rPr>
              <w:t>55</w:t>
            </w:r>
          </w:p>
        </w:tc>
      </w:tr>
      <w:tr w:rsidR="002471D3" w:rsidRPr="00441A49">
        <w:trPr>
          <w:trHeight w:val="413"/>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3.1.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Учебный план начального общего образования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C21C4D" w:rsidP="00356A0F">
            <w:pPr>
              <w:spacing w:after="0" w:line="360" w:lineRule="auto"/>
              <w:ind w:left="0" w:right="0" w:firstLine="0"/>
              <w:rPr>
                <w:szCs w:val="24"/>
              </w:rPr>
            </w:pPr>
            <w:r>
              <w:rPr>
                <w:szCs w:val="24"/>
              </w:rPr>
              <w:t>55</w:t>
            </w:r>
          </w:p>
        </w:tc>
      </w:tr>
      <w:tr w:rsidR="002471D3" w:rsidRPr="00441A49">
        <w:trPr>
          <w:trHeight w:val="415"/>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3.2.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Календарный учебный график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C21C4D" w:rsidP="00356A0F">
            <w:pPr>
              <w:spacing w:after="0" w:line="360" w:lineRule="auto"/>
              <w:ind w:left="0" w:right="0" w:firstLine="0"/>
              <w:rPr>
                <w:szCs w:val="24"/>
              </w:rPr>
            </w:pPr>
            <w:r>
              <w:rPr>
                <w:szCs w:val="24"/>
              </w:rPr>
              <w:t>55</w:t>
            </w:r>
            <w:r w:rsidR="00E440B0" w:rsidRPr="00441A49">
              <w:rPr>
                <w:szCs w:val="24"/>
              </w:rPr>
              <w:t xml:space="preserve"> </w:t>
            </w:r>
          </w:p>
        </w:tc>
      </w:tr>
      <w:tr w:rsidR="002471D3" w:rsidRPr="00441A49">
        <w:trPr>
          <w:trHeight w:val="415"/>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3.3.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План внеурочной деятельности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C21C4D" w:rsidP="00C21C4D">
            <w:pPr>
              <w:spacing w:after="0" w:line="360" w:lineRule="auto"/>
              <w:ind w:left="0" w:right="0" w:firstLine="0"/>
              <w:rPr>
                <w:szCs w:val="24"/>
              </w:rPr>
            </w:pPr>
            <w:r>
              <w:rPr>
                <w:szCs w:val="24"/>
              </w:rPr>
              <w:t>55</w:t>
            </w:r>
            <w:r w:rsidR="00E440B0" w:rsidRPr="00441A49">
              <w:rPr>
                <w:szCs w:val="24"/>
              </w:rPr>
              <w:t xml:space="preserve"> </w:t>
            </w:r>
          </w:p>
        </w:tc>
      </w:tr>
      <w:tr w:rsidR="002471D3" w:rsidRPr="00441A49">
        <w:trPr>
          <w:trHeight w:val="439"/>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3.4.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Календарный план воспитательной работы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C21C4D" w:rsidP="00356A0F">
            <w:pPr>
              <w:spacing w:after="0" w:line="360" w:lineRule="auto"/>
              <w:ind w:left="0" w:right="0" w:firstLine="0"/>
              <w:rPr>
                <w:szCs w:val="24"/>
              </w:rPr>
            </w:pPr>
            <w:r>
              <w:rPr>
                <w:szCs w:val="24"/>
              </w:rPr>
              <w:t>57</w:t>
            </w:r>
            <w:r w:rsidR="00E440B0" w:rsidRPr="00441A49">
              <w:rPr>
                <w:szCs w:val="24"/>
              </w:rPr>
              <w:t xml:space="preserve"> </w:t>
            </w:r>
          </w:p>
        </w:tc>
      </w:tr>
      <w:tr w:rsidR="002471D3" w:rsidRPr="00441A49">
        <w:trPr>
          <w:trHeight w:val="415"/>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3.5.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Условия реализации программы начального общего образования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C21C4D" w:rsidP="00356A0F">
            <w:pPr>
              <w:spacing w:after="0" w:line="360" w:lineRule="auto"/>
              <w:ind w:left="0" w:right="0" w:firstLine="0"/>
              <w:rPr>
                <w:szCs w:val="24"/>
              </w:rPr>
            </w:pPr>
            <w:r>
              <w:rPr>
                <w:szCs w:val="24"/>
              </w:rPr>
              <w:t>57</w:t>
            </w:r>
          </w:p>
        </w:tc>
      </w:tr>
      <w:tr w:rsidR="002471D3" w:rsidRPr="00441A49">
        <w:trPr>
          <w:trHeight w:val="415"/>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b/>
                <w:szCs w:val="24"/>
              </w:rPr>
              <w:t xml:space="preserve">Приложения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w:t>
            </w:r>
          </w:p>
        </w:tc>
      </w:tr>
      <w:tr w:rsidR="002471D3" w:rsidRPr="00441A49">
        <w:trPr>
          <w:trHeight w:val="415"/>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Приложение №1 «Оценочные материалы»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C21C4D" w:rsidP="00C21C4D">
            <w:pPr>
              <w:spacing w:after="0" w:line="360" w:lineRule="auto"/>
              <w:ind w:left="0" w:right="0" w:firstLine="0"/>
              <w:rPr>
                <w:szCs w:val="24"/>
              </w:rPr>
            </w:pPr>
            <w:r>
              <w:rPr>
                <w:szCs w:val="24"/>
              </w:rPr>
              <w:t>80</w:t>
            </w:r>
            <w:r w:rsidR="00E440B0" w:rsidRPr="00441A49">
              <w:rPr>
                <w:szCs w:val="24"/>
              </w:rPr>
              <w:t xml:space="preserve"> </w:t>
            </w:r>
          </w:p>
        </w:tc>
      </w:tr>
      <w:tr w:rsidR="002471D3" w:rsidRPr="00441A49">
        <w:trPr>
          <w:trHeight w:val="413"/>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Приложение №2 «Рабочие программы учебных предметов»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w:t>
            </w:r>
          </w:p>
        </w:tc>
      </w:tr>
      <w:tr w:rsidR="002471D3" w:rsidRPr="00441A49">
        <w:trPr>
          <w:trHeight w:val="415"/>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C21C4D" w:rsidP="00356A0F">
            <w:pPr>
              <w:spacing w:after="0" w:line="360" w:lineRule="auto"/>
              <w:ind w:left="0" w:right="0" w:firstLine="0"/>
              <w:rPr>
                <w:szCs w:val="24"/>
              </w:rPr>
            </w:pPr>
            <w:r>
              <w:rPr>
                <w:szCs w:val="24"/>
              </w:rPr>
              <w:t>Приложение №2</w:t>
            </w:r>
            <w:r w:rsidR="00E440B0" w:rsidRPr="00441A49">
              <w:rPr>
                <w:szCs w:val="24"/>
              </w:rPr>
              <w:t xml:space="preserve"> «Рабочие программы курсов внеурочной деятельности»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w:t>
            </w:r>
          </w:p>
        </w:tc>
      </w:tr>
      <w:tr w:rsidR="002471D3" w:rsidRPr="00441A49">
        <w:trPr>
          <w:trHeight w:val="416"/>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Приложение №4 «Учебный план и план внеурочной деятельности»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C21C4D" w:rsidP="00356A0F">
            <w:pPr>
              <w:spacing w:after="0" w:line="360" w:lineRule="auto"/>
              <w:ind w:left="0" w:right="0" w:firstLine="0"/>
              <w:rPr>
                <w:szCs w:val="24"/>
              </w:rPr>
            </w:pPr>
            <w:r>
              <w:rPr>
                <w:szCs w:val="24"/>
              </w:rPr>
              <w:t>95</w:t>
            </w:r>
          </w:p>
        </w:tc>
      </w:tr>
      <w:tr w:rsidR="002471D3" w:rsidRPr="00441A49">
        <w:trPr>
          <w:trHeight w:val="415"/>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Приложение №5 «Календарный учебный график»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C21C4D" w:rsidP="00356A0F">
            <w:pPr>
              <w:spacing w:after="0" w:line="360" w:lineRule="auto"/>
              <w:ind w:left="0" w:right="0" w:firstLine="0"/>
              <w:rPr>
                <w:szCs w:val="24"/>
              </w:rPr>
            </w:pPr>
            <w:r>
              <w:rPr>
                <w:szCs w:val="24"/>
              </w:rPr>
              <w:t>103</w:t>
            </w:r>
          </w:p>
        </w:tc>
      </w:tr>
      <w:tr w:rsidR="002471D3" w:rsidRPr="00441A49">
        <w:trPr>
          <w:trHeight w:val="415"/>
        </w:trPr>
        <w:tc>
          <w:tcPr>
            <w:tcW w:w="93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w:t>
            </w:r>
          </w:p>
        </w:tc>
        <w:tc>
          <w:tcPr>
            <w:tcW w:w="797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Приложение №6 «Календарный план воспитательной работы» </w:t>
            </w:r>
          </w:p>
        </w:tc>
        <w:tc>
          <w:tcPr>
            <w:tcW w:w="795" w:type="dxa"/>
            <w:tcBorders>
              <w:top w:val="single" w:sz="4" w:space="0" w:color="000000"/>
              <w:left w:val="single" w:sz="4" w:space="0" w:color="000000"/>
              <w:bottom w:val="single" w:sz="4" w:space="0" w:color="000000"/>
              <w:right w:val="single" w:sz="4" w:space="0" w:color="000000"/>
            </w:tcBorders>
          </w:tcPr>
          <w:p w:rsidR="002471D3" w:rsidRPr="00441A49" w:rsidRDefault="00C21C4D" w:rsidP="00356A0F">
            <w:pPr>
              <w:spacing w:after="0" w:line="360" w:lineRule="auto"/>
              <w:ind w:left="0" w:right="0" w:firstLine="0"/>
              <w:rPr>
                <w:szCs w:val="24"/>
              </w:rPr>
            </w:pPr>
            <w:r>
              <w:rPr>
                <w:szCs w:val="24"/>
              </w:rPr>
              <w:t>106</w:t>
            </w:r>
            <w:bookmarkStart w:id="0" w:name="_GoBack"/>
            <w:bookmarkEnd w:id="0"/>
            <w:r w:rsidR="00E440B0" w:rsidRPr="00441A49">
              <w:rPr>
                <w:szCs w:val="24"/>
              </w:rPr>
              <w:t xml:space="preserve"> </w:t>
            </w:r>
          </w:p>
        </w:tc>
      </w:tr>
    </w:tbl>
    <w:p w:rsidR="002471D3" w:rsidRPr="00441A49" w:rsidRDefault="00E440B0" w:rsidP="00356A0F">
      <w:pPr>
        <w:spacing w:after="57" w:line="360" w:lineRule="auto"/>
        <w:ind w:left="0" w:right="0" w:firstLine="0"/>
        <w:rPr>
          <w:szCs w:val="24"/>
        </w:rPr>
      </w:pPr>
      <w:r w:rsidRPr="00441A49">
        <w:rPr>
          <w:b/>
          <w:szCs w:val="24"/>
        </w:rPr>
        <w:t xml:space="preserve"> </w:t>
      </w:r>
    </w:p>
    <w:p w:rsidR="002471D3" w:rsidRPr="00441A49" w:rsidRDefault="00E440B0" w:rsidP="00356A0F">
      <w:pPr>
        <w:spacing w:after="60" w:line="360" w:lineRule="auto"/>
        <w:ind w:left="0" w:right="0" w:firstLine="0"/>
        <w:rPr>
          <w:szCs w:val="24"/>
        </w:rPr>
      </w:pPr>
      <w:r w:rsidRPr="00441A49">
        <w:rPr>
          <w:b/>
          <w:szCs w:val="24"/>
        </w:rPr>
        <w:t xml:space="preserve"> </w:t>
      </w:r>
    </w:p>
    <w:p w:rsidR="002471D3" w:rsidRPr="00441A49" w:rsidRDefault="00E440B0" w:rsidP="00356A0F">
      <w:pPr>
        <w:spacing w:after="57" w:line="360" w:lineRule="auto"/>
        <w:ind w:left="0" w:right="0" w:firstLine="0"/>
        <w:rPr>
          <w:szCs w:val="24"/>
        </w:rPr>
      </w:pPr>
      <w:r w:rsidRPr="00441A49">
        <w:rPr>
          <w:b/>
          <w:szCs w:val="24"/>
        </w:rPr>
        <w:t xml:space="preserve"> </w:t>
      </w:r>
    </w:p>
    <w:p w:rsidR="002471D3" w:rsidRPr="00441A49" w:rsidRDefault="00E440B0" w:rsidP="00356A0F">
      <w:pPr>
        <w:spacing w:after="60" w:line="360" w:lineRule="auto"/>
        <w:ind w:left="0" w:right="0" w:firstLine="0"/>
        <w:rPr>
          <w:szCs w:val="24"/>
        </w:rPr>
      </w:pPr>
      <w:r w:rsidRPr="00441A49">
        <w:rPr>
          <w:b/>
          <w:szCs w:val="24"/>
        </w:rPr>
        <w:t xml:space="preserve"> </w:t>
      </w:r>
    </w:p>
    <w:p w:rsidR="002471D3" w:rsidRPr="00441A49" w:rsidRDefault="00E440B0" w:rsidP="00356A0F">
      <w:pPr>
        <w:spacing w:after="58" w:line="360" w:lineRule="auto"/>
        <w:ind w:left="0" w:right="0" w:firstLine="0"/>
        <w:rPr>
          <w:szCs w:val="24"/>
        </w:rPr>
      </w:pPr>
      <w:r w:rsidRPr="00441A49">
        <w:rPr>
          <w:b/>
          <w:szCs w:val="24"/>
        </w:rPr>
        <w:t xml:space="preserve"> </w:t>
      </w:r>
    </w:p>
    <w:p w:rsidR="002471D3" w:rsidRPr="00441A49" w:rsidRDefault="00E440B0" w:rsidP="00356A0F">
      <w:pPr>
        <w:pStyle w:val="1"/>
        <w:tabs>
          <w:tab w:val="center" w:pos="3431"/>
          <w:tab w:val="center" w:pos="5164"/>
        </w:tabs>
        <w:spacing w:after="97" w:line="360" w:lineRule="auto"/>
        <w:ind w:left="0" w:right="0" w:firstLine="0"/>
        <w:jc w:val="both"/>
        <w:rPr>
          <w:szCs w:val="24"/>
        </w:rPr>
      </w:pPr>
      <w:r w:rsidRPr="00441A49">
        <w:rPr>
          <w:rFonts w:eastAsia="Calibri"/>
          <w:b w:val="0"/>
          <w:szCs w:val="24"/>
        </w:rPr>
        <w:lastRenderedPageBreak/>
        <w:tab/>
      </w:r>
      <w:r w:rsidRPr="00441A49">
        <w:rPr>
          <w:szCs w:val="24"/>
        </w:rPr>
        <w:t>1.</w:t>
      </w:r>
      <w:r w:rsidRPr="00441A49">
        <w:rPr>
          <w:rFonts w:eastAsia="Arial"/>
          <w:szCs w:val="24"/>
        </w:rPr>
        <w:t xml:space="preserve"> </w:t>
      </w:r>
      <w:r w:rsidRPr="00441A49">
        <w:rPr>
          <w:rFonts w:eastAsia="Arial"/>
          <w:szCs w:val="24"/>
        </w:rPr>
        <w:tab/>
      </w:r>
      <w:r w:rsidRPr="00441A49">
        <w:rPr>
          <w:szCs w:val="24"/>
        </w:rPr>
        <w:t xml:space="preserve">ЦЕЛЕВОЙ РАЗДЕЛ </w:t>
      </w:r>
    </w:p>
    <w:p w:rsidR="002471D3" w:rsidRPr="00441A49" w:rsidRDefault="00E440B0" w:rsidP="00356A0F">
      <w:pPr>
        <w:tabs>
          <w:tab w:val="center" w:pos="360"/>
          <w:tab w:val="center" w:pos="2014"/>
        </w:tabs>
        <w:spacing w:after="3" w:line="360" w:lineRule="auto"/>
        <w:ind w:left="-1" w:right="0" w:firstLine="0"/>
        <w:rPr>
          <w:szCs w:val="24"/>
        </w:rPr>
      </w:pPr>
      <w:r w:rsidRPr="00441A49">
        <w:rPr>
          <w:b/>
          <w:szCs w:val="24"/>
        </w:rPr>
        <w:t>1.1.</w:t>
      </w:r>
      <w:r w:rsidRPr="00441A49">
        <w:rPr>
          <w:rFonts w:eastAsia="Bookman Old Style"/>
          <w:szCs w:val="24"/>
          <w:vertAlign w:val="subscript"/>
        </w:rPr>
        <w:t xml:space="preserve"> </w:t>
      </w:r>
      <w:r w:rsidRPr="00441A49">
        <w:rPr>
          <w:rFonts w:eastAsia="Bookman Old Style"/>
          <w:szCs w:val="24"/>
          <w:vertAlign w:val="subscript"/>
        </w:rPr>
        <w:tab/>
      </w:r>
      <w:r w:rsidRPr="00441A49">
        <w:rPr>
          <w:rFonts w:eastAsia="Arial"/>
          <w:b/>
          <w:szCs w:val="24"/>
        </w:rPr>
        <w:t xml:space="preserve"> </w:t>
      </w:r>
      <w:r w:rsidRPr="00441A49">
        <w:rPr>
          <w:rFonts w:eastAsia="Arial"/>
          <w:b/>
          <w:szCs w:val="24"/>
        </w:rPr>
        <w:tab/>
      </w:r>
      <w:r w:rsidRPr="00441A49">
        <w:rPr>
          <w:b/>
          <w:szCs w:val="24"/>
        </w:rPr>
        <w:t xml:space="preserve">Пояснительная записка </w:t>
      </w:r>
    </w:p>
    <w:p w:rsidR="006252F9" w:rsidRPr="00441A49" w:rsidRDefault="006252F9" w:rsidP="006252F9">
      <w:pPr>
        <w:spacing w:line="360" w:lineRule="auto"/>
        <w:ind w:left="259" w:right="14" w:firstLine="708"/>
        <w:rPr>
          <w:rFonts w:eastAsia="Bookman Old Style"/>
          <w:szCs w:val="24"/>
        </w:rPr>
      </w:pPr>
      <w:r w:rsidRPr="00441A49">
        <w:rPr>
          <w:szCs w:val="24"/>
        </w:rPr>
        <w:t>Основная образовательная программа начального общего образования (ООО НОО) Муниципального бюджетного общеобразовательного учреждения Ловчиковской осноыной общеобразовательной школы</w:t>
      </w:r>
      <w:r w:rsidR="00E440B0" w:rsidRPr="00441A49">
        <w:rPr>
          <w:szCs w:val="24"/>
        </w:rPr>
        <w:t xml:space="preserve"> является основным документом, определяющим содержание общего образования, а также регламентирующим образовательную деятельность школы в единстве урочной и внеурочной деятельности при учете установленного ФГОС НОО соотношения обязательной части программы и </w:t>
      </w:r>
      <w:r w:rsidRPr="00441A49">
        <w:rPr>
          <w:szCs w:val="24"/>
        </w:rPr>
        <w:t xml:space="preserve">части, </w:t>
      </w:r>
      <w:r w:rsidRPr="00441A49">
        <w:rPr>
          <w:rFonts w:eastAsia="Bookman Old Style"/>
          <w:szCs w:val="24"/>
        </w:rPr>
        <w:t>формируемой</w:t>
      </w:r>
      <w:r w:rsidR="00E440B0" w:rsidRPr="00441A49">
        <w:rPr>
          <w:szCs w:val="24"/>
        </w:rPr>
        <w:t xml:space="preserve"> участниками образовательного процесса.</w:t>
      </w:r>
      <w:r w:rsidR="00E440B0" w:rsidRPr="00441A49">
        <w:rPr>
          <w:rFonts w:eastAsia="Bookman Old Style"/>
          <w:szCs w:val="24"/>
        </w:rPr>
        <w:t xml:space="preserve">  </w:t>
      </w:r>
      <w:r w:rsidR="00E440B0" w:rsidRPr="00441A49">
        <w:rPr>
          <w:rFonts w:eastAsia="Bookman Old Style"/>
          <w:szCs w:val="24"/>
        </w:rPr>
        <w:tab/>
      </w:r>
    </w:p>
    <w:p w:rsidR="002471D3" w:rsidRPr="00441A49" w:rsidRDefault="00E440B0" w:rsidP="006252F9">
      <w:pPr>
        <w:spacing w:line="360" w:lineRule="auto"/>
        <w:ind w:left="259" w:right="14" w:firstLine="708"/>
        <w:rPr>
          <w:szCs w:val="24"/>
        </w:rPr>
      </w:pPr>
      <w:r w:rsidRPr="00441A49">
        <w:rPr>
          <w:b/>
          <w:szCs w:val="24"/>
        </w:rPr>
        <w:t xml:space="preserve">Целями </w:t>
      </w:r>
      <w:r w:rsidRPr="00441A49">
        <w:rPr>
          <w:szCs w:val="24"/>
        </w:rPr>
        <w:t>реализации ООП НОО являются:</w:t>
      </w:r>
      <w:r w:rsidRPr="00441A49">
        <w:rPr>
          <w:rFonts w:eastAsia="Bookman Old Style"/>
          <w:szCs w:val="24"/>
        </w:rPr>
        <w:t xml:space="preserve"> </w:t>
      </w:r>
    </w:p>
    <w:p w:rsidR="002471D3" w:rsidRPr="00441A49" w:rsidRDefault="00E440B0" w:rsidP="006252F9">
      <w:pPr>
        <w:numPr>
          <w:ilvl w:val="0"/>
          <w:numId w:val="1"/>
        </w:numPr>
        <w:spacing w:after="125" w:line="360" w:lineRule="auto"/>
        <w:ind w:left="284" w:right="14" w:firstLine="283"/>
        <w:rPr>
          <w:szCs w:val="24"/>
        </w:rPr>
      </w:pPr>
      <w:r w:rsidRPr="00441A49">
        <w:rPr>
          <w:szCs w:val="24"/>
        </w:rP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w:t>
      </w:r>
      <w:r w:rsidR="006252F9" w:rsidRPr="00441A49">
        <w:rPr>
          <w:szCs w:val="24"/>
        </w:rPr>
        <w:t xml:space="preserve">обучение, </w:t>
      </w:r>
      <w:r w:rsidR="006252F9" w:rsidRPr="00441A49">
        <w:rPr>
          <w:rFonts w:eastAsia="Segoe UI Symbol"/>
          <w:szCs w:val="24"/>
        </w:rPr>
        <w:t>развитие</w:t>
      </w:r>
      <w:r w:rsidRPr="00441A49">
        <w:rPr>
          <w:szCs w:val="24"/>
        </w:rPr>
        <w:t xml:space="preserve"> и воспитание каждого обучающегося;</w:t>
      </w:r>
      <w:r w:rsidRPr="00441A49">
        <w:rPr>
          <w:rFonts w:eastAsia="Segoe UI Symbol"/>
          <w:szCs w:val="24"/>
        </w:rPr>
        <w:t xml:space="preserve"> </w:t>
      </w:r>
    </w:p>
    <w:p w:rsidR="002471D3" w:rsidRPr="00441A49" w:rsidRDefault="00E440B0" w:rsidP="006252F9">
      <w:pPr>
        <w:numPr>
          <w:ilvl w:val="0"/>
          <w:numId w:val="1"/>
        </w:numPr>
        <w:spacing w:after="51" w:line="360" w:lineRule="auto"/>
        <w:ind w:left="284" w:right="0" w:firstLine="283"/>
        <w:rPr>
          <w:szCs w:val="24"/>
        </w:rPr>
      </w:pPr>
      <w:r w:rsidRPr="00441A49">
        <w:rPr>
          <w:szCs w:val="24"/>
        </w:rPr>
        <w:t xml:space="preserve">развитие единого образовательного пространства Российской Федерации на основе общих принципов формирования содержания обучения и воспитания, </w:t>
      </w:r>
      <w:r w:rsidR="006252F9" w:rsidRPr="00441A49">
        <w:rPr>
          <w:szCs w:val="24"/>
        </w:rPr>
        <w:t xml:space="preserve">организации </w:t>
      </w:r>
      <w:r w:rsidR="006252F9" w:rsidRPr="00441A49">
        <w:rPr>
          <w:rFonts w:eastAsia="Segoe UI Symbol"/>
          <w:szCs w:val="24"/>
        </w:rPr>
        <w:t>образовательного</w:t>
      </w:r>
      <w:r w:rsidRPr="00441A49">
        <w:rPr>
          <w:szCs w:val="24"/>
        </w:rPr>
        <w:t xml:space="preserve"> процесса;</w:t>
      </w:r>
      <w:r w:rsidRPr="00441A49">
        <w:rPr>
          <w:rFonts w:eastAsia="Segoe UI Symbol"/>
          <w:szCs w:val="24"/>
        </w:rPr>
        <w:t xml:space="preserve"> </w:t>
      </w:r>
    </w:p>
    <w:p w:rsidR="002471D3" w:rsidRPr="00441A49" w:rsidRDefault="00E440B0" w:rsidP="006252F9">
      <w:pPr>
        <w:numPr>
          <w:ilvl w:val="0"/>
          <w:numId w:val="1"/>
        </w:numPr>
        <w:spacing w:after="61" w:line="360" w:lineRule="auto"/>
        <w:ind w:left="284" w:right="14" w:firstLine="283"/>
        <w:rPr>
          <w:szCs w:val="24"/>
        </w:rPr>
      </w:pPr>
      <w:r w:rsidRPr="00441A49">
        <w:rPr>
          <w:szCs w:val="24"/>
        </w:rPr>
        <w:t xml:space="preserve">организация образовательного процесса с учётом целей, содержания </w:t>
      </w:r>
      <w:r w:rsidR="006252F9" w:rsidRPr="00441A49">
        <w:rPr>
          <w:szCs w:val="24"/>
        </w:rPr>
        <w:t xml:space="preserve">и </w:t>
      </w:r>
      <w:r w:rsidR="006252F9" w:rsidRPr="00441A49">
        <w:rPr>
          <w:rFonts w:eastAsia="Segoe UI Symbol"/>
          <w:szCs w:val="24"/>
        </w:rPr>
        <w:t>планируемых</w:t>
      </w:r>
      <w:r w:rsidRPr="00441A49">
        <w:rPr>
          <w:szCs w:val="24"/>
        </w:rPr>
        <w:t xml:space="preserve"> результатов начального общего образования, отражённых в ФГОС НОО;</w:t>
      </w:r>
      <w:r w:rsidRPr="00441A49">
        <w:rPr>
          <w:rFonts w:eastAsia="Segoe UI Symbol"/>
          <w:szCs w:val="24"/>
        </w:rPr>
        <w:t xml:space="preserve"> </w:t>
      </w:r>
    </w:p>
    <w:p w:rsidR="002471D3" w:rsidRPr="00441A49" w:rsidRDefault="00E440B0" w:rsidP="006252F9">
      <w:pPr>
        <w:numPr>
          <w:ilvl w:val="0"/>
          <w:numId w:val="1"/>
        </w:numPr>
        <w:spacing w:after="58" w:line="360" w:lineRule="auto"/>
        <w:ind w:left="284" w:right="14" w:firstLine="283"/>
        <w:rPr>
          <w:szCs w:val="24"/>
        </w:rPr>
      </w:pPr>
      <w:r w:rsidRPr="00441A49">
        <w:rPr>
          <w:szCs w:val="24"/>
        </w:rPr>
        <w:t xml:space="preserve">создание условий для свободного развития каждого обучающегося с </w:t>
      </w:r>
      <w:r w:rsidR="006252F9" w:rsidRPr="00441A49">
        <w:rPr>
          <w:szCs w:val="24"/>
        </w:rPr>
        <w:t xml:space="preserve">учётом </w:t>
      </w:r>
      <w:r w:rsidR="006252F9" w:rsidRPr="00441A49">
        <w:rPr>
          <w:rFonts w:eastAsia="Segoe UI Symbol"/>
          <w:szCs w:val="24"/>
        </w:rPr>
        <w:tab/>
      </w:r>
      <w:r w:rsidRPr="00441A49">
        <w:rPr>
          <w:szCs w:val="24"/>
        </w:rPr>
        <w:t>его потребностей, возможностей и стремления к самореализации;</w:t>
      </w:r>
      <w:r w:rsidRPr="00441A49">
        <w:rPr>
          <w:rFonts w:eastAsia="Segoe UI Symbol"/>
          <w:szCs w:val="24"/>
        </w:rPr>
        <w:t xml:space="preserve"> </w:t>
      </w:r>
    </w:p>
    <w:p w:rsidR="002471D3" w:rsidRPr="00441A49" w:rsidRDefault="00E440B0" w:rsidP="006252F9">
      <w:pPr>
        <w:numPr>
          <w:ilvl w:val="0"/>
          <w:numId w:val="1"/>
        </w:numPr>
        <w:spacing w:line="360" w:lineRule="auto"/>
        <w:ind w:left="284" w:right="14" w:firstLine="283"/>
        <w:rPr>
          <w:szCs w:val="24"/>
        </w:rPr>
      </w:pPr>
      <w:r w:rsidRPr="00441A49">
        <w:rPr>
          <w:szCs w:val="24"/>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w:t>
      </w:r>
      <w:r w:rsidRPr="00441A49">
        <w:rPr>
          <w:rFonts w:eastAsia="Segoe UI Symbol"/>
          <w:szCs w:val="24"/>
          <w:vertAlign w:val="subscript"/>
        </w:rPr>
        <w:t xml:space="preserve"> </w:t>
      </w:r>
      <w:r w:rsidRPr="00441A49">
        <w:rPr>
          <w:szCs w:val="24"/>
        </w:rPr>
        <w:t>(или) для детей социальных групп, нуждающихся в особом внимании и поддержке.</w:t>
      </w:r>
      <w:r w:rsidRPr="00441A49">
        <w:rPr>
          <w:rFonts w:eastAsia="Segoe UI Symbol"/>
          <w:szCs w:val="24"/>
        </w:rPr>
        <w:t xml:space="preserve"> </w:t>
      </w:r>
    </w:p>
    <w:p w:rsidR="002471D3" w:rsidRPr="00441A49" w:rsidRDefault="006252F9" w:rsidP="006252F9">
      <w:pPr>
        <w:spacing w:line="360" w:lineRule="auto"/>
        <w:ind w:left="0" w:right="14" w:firstLine="0"/>
        <w:rPr>
          <w:szCs w:val="24"/>
        </w:rPr>
      </w:pPr>
      <w:r w:rsidRPr="00441A49">
        <w:rPr>
          <w:szCs w:val="24"/>
        </w:rPr>
        <w:t xml:space="preserve">               </w:t>
      </w:r>
      <w:r w:rsidR="00E440B0" w:rsidRPr="00441A49">
        <w:rPr>
          <w:szCs w:val="24"/>
        </w:rPr>
        <w:t xml:space="preserve">Достижение поставленных целей реализации ООП НОО предусматривает </w:t>
      </w:r>
    </w:p>
    <w:p w:rsidR="002471D3" w:rsidRPr="00441A49" w:rsidRDefault="00E440B0" w:rsidP="00356A0F">
      <w:pPr>
        <w:tabs>
          <w:tab w:val="center" w:pos="2220"/>
        </w:tabs>
        <w:spacing w:after="63" w:line="360" w:lineRule="auto"/>
        <w:ind w:left="-1" w:right="0" w:firstLine="0"/>
        <w:rPr>
          <w:szCs w:val="24"/>
        </w:rPr>
      </w:pPr>
      <w:r w:rsidRPr="00441A49">
        <w:rPr>
          <w:rFonts w:eastAsia="Segoe UI Symbol"/>
          <w:szCs w:val="24"/>
        </w:rPr>
        <w:t xml:space="preserve"> </w:t>
      </w:r>
      <w:r w:rsidRPr="00441A49">
        <w:rPr>
          <w:rFonts w:eastAsia="Segoe UI Symbol"/>
          <w:szCs w:val="24"/>
        </w:rPr>
        <w:tab/>
      </w:r>
      <w:r w:rsidRPr="00441A49">
        <w:rPr>
          <w:szCs w:val="24"/>
        </w:rPr>
        <w:t xml:space="preserve">решение следующих основных </w:t>
      </w:r>
      <w:r w:rsidRPr="00441A49">
        <w:rPr>
          <w:b/>
          <w:szCs w:val="24"/>
        </w:rPr>
        <w:t>задач:</w:t>
      </w:r>
      <w:r w:rsidRPr="00441A49">
        <w:rPr>
          <w:rFonts w:eastAsia="Segoe UI Symbol"/>
          <w:szCs w:val="24"/>
        </w:rPr>
        <w:t xml:space="preserve"> </w:t>
      </w:r>
    </w:p>
    <w:p w:rsidR="002471D3" w:rsidRPr="00441A49" w:rsidRDefault="00E440B0" w:rsidP="000E5CA6">
      <w:pPr>
        <w:numPr>
          <w:ilvl w:val="0"/>
          <w:numId w:val="1"/>
        </w:numPr>
        <w:spacing w:after="53" w:line="360" w:lineRule="auto"/>
        <w:ind w:right="0" w:firstLine="283"/>
        <w:rPr>
          <w:szCs w:val="24"/>
        </w:rPr>
      </w:pPr>
      <w:r w:rsidRPr="00441A49">
        <w:rPr>
          <w:szCs w:val="24"/>
        </w:rPr>
        <w:t>формирование общей культуры, гражданско-патриотическое, духовно</w:t>
      </w:r>
      <w:r w:rsidR="006252F9" w:rsidRPr="00441A49">
        <w:rPr>
          <w:szCs w:val="24"/>
        </w:rPr>
        <w:t xml:space="preserve">- </w:t>
      </w:r>
      <w:r w:rsidRPr="00441A49">
        <w:rPr>
          <w:szCs w:val="24"/>
        </w:rPr>
        <w:t xml:space="preserve">нравственное воспитание, интеллектуальное развитие, становление </w:t>
      </w:r>
      <w:r w:rsidR="006252F9" w:rsidRPr="00441A49">
        <w:rPr>
          <w:szCs w:val="24"/>
        </w:rPr>
        <w:t xml:space="preserve">творческих </w:t>
      </w:r>
      <w:r w:rsidR="006252F9" w:rsidRPr="00441A49">
        <w:rPr>
          <w:rFonts w:eastAsia="Segoe UI Symbol"/>
          <w:szCs w:val="24"/>
        </w:rPr>
        <w:t>способностей</w:t>
      </w:r>
      <w:r w:rsidRPr="00441A49">
        <w:rPr>
          <w:szCs w:val="24"/>
        </w:rPr>
        <w:t>, сохранение и укрепление здоровья;</w:t>
      </w:r>
      <w:r w:rsidRPr="00441A49">
        <w:rPr>
          <w:rFonts w:eastAsia="Segoe UI Symbol"/>
          <w:szCs w:val="24"/>
        </w:rPr>
        <w:t xml:space="preserve"> </w:t>
      </w:r>
    </w:p>
    <w:p w:rsidR="002471D3" w:rsidRPr="00441A49" w:rsidRDefault="00E440B0" w:rsidP="000E5CA6">
      <w:pPr>
        <w:numPr>
          <w:ilvl w:val="0"/>
          <w:numId w:val="1"/>
        </w:numPr>
        <w:spacing w:after="53" w:line="360" w:lineRule="auto"/>
        <w:ind w:right="0" w:firstLine="283"/>
        <w:rPr>
          <w:szCs w:val="24"/>
        </w:rPr>
      </w:pPr>
      <w:r w:rsidRPr="00441A49">
        <w:rPr>
          <w:szCs w:val="24"/>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w:t>
      </w:r>
      <w:r w:rsidR="006252F9" w:rsidRPr="00441A49">
        <w:rPr>
          <w:szCs w:val="24"/>
        </w:rPr>
        <w:t xml:space="preserve">возможностями </w:t>
      </w:r>
      <w:r w:rsidR="006252F9" w:rsidRPr="00441A49">
        <w:rPr>
          <w:rFonts w:eastAsia="Segoe UI Symbol"/>
          <w:szCs w:val="24"/>
        </w:rPr>
        <w:t>обучающегося</w:t>
      </w:r>
      <w:r w:rsidRPr="00441A49">
        <w:rPr>
          <w:szCs w:val="24"/>
        </w:rPr>
        <w:t>, индивидуальными особенностями его развития и состояния здоровья;</w:t>
      </w:r>
      <w:r w:rsidRPr="00441A49">
        <w:rPr>
          <w:rFonts w:eastAsia="Segoe UI Symbol"/>
          <w:szCs w:val="24"/>
        </w:rPr>
        <w:t xml:space="preserve"> </w:t>
      </w:r>
    </w:p>
    <w:p w:rsidR="002471D3" w:rsidRPr="00441A49" w:rsidRDefault="00E440B0" w:rsidP="000E5CA6">
      <w:pPr>
        <w:numPr>
          <w:ilvl w:val="0"/>
          <w:numId w:val="1"/>
        </w:numPr>
        <w:spacing w:after="89" w:line="360" w:lineRule="auto"/>
        <w:ind w:right="14" w:firstLine="283"/>
        <w:rPr>
          <w:szCs w:val="24"/>
        </w:rPr>
      </w:pPr>
      <w:r w:rsidRPr="00441A49">
        <w:rPr>
          <w:szCs w:val="24"/>
        </w:rPr>
        <w:t xml:space="preserve">становление и развитие личности в ее индивидуальности, самобытности, </w:t>
      </w:r>
      <w:r w:rsidR="006252F9" w:rsidRPr="00441A49">
        <w:rPr>
          <w:rFonts w:eastAsia="Segoe UI Symbol"/>
          <w:szCs w:val="24"/>
        </w:rPr>
        <w:t xml:space="preserve"> </w:t>
      </w:r>
      <w:r w:rsidRPr="00441A49">
        <w:rPr>
          <w:szCs w:val="24"/>
        </w:rPr>
        <w:t>уникальности и неповторимости;</w:t>
      </w:r>
      <w:r w:rsidRPr="00441A49">
        <w:rPr>
          <w:rFonts w:eastAsia="Segoe UI Symbol"/>
          <w:szCs w:val="24"/>
        </w:rPr>
        <w:t xml:space="preserve"> </w:t>
      </w:r>
    </w:p>
    <w:p w:rsidR="002471D3" w:rsidRPr="00441A49" w:rsidRDefault="006252F9" w:rsidP="000E5CA6">
      <w:pPr>
        <w:numPr>
          <w:ilvl w:val="0"/>
          <w:numId w:val="1"/>
        </w:numPr>
        <w:spacing w:after="66" w:line="360" w:lineRule="auto"/>
        <w:ind w:right="14" w:firstLine="283"/>
        <w:rPr>
          <w:szCs w:val="24"/>
        </w:rPr>
      </w:pPr>
      <w:r w:rsidRPr="00441A49">
        <w:rPr>
          <w:szCs w:val="24"/>
        </w:rPr>
        <w:lastRenderedPageBreak/>
        <w:t>обеспечение преемственности</w:t>
      </w:r>
      <w:r w:rsidR="00E440B0" w:rsidRPr="00441A49">
        <w:rPr>
          <w:szCs w:val="24"/>
        </w:rPr>
        <w:t xml:space="preserve">  начального  общего  и  основного  общего</w:t>
      </w:r>
      <w:r w:rsidR="00E440B0" w:rsidRPr="00441A49">
        <w:rPr>
          <w:rFonts w:eastAsia="Segoe UI Symbol"/>
          <w:szCs w:val="24"/>
        </w:rPr>
        <w:t xml:space="preserve">  </w:t>
      </w:r>
      <w:r w:rsidR="00E440B0" w:rsidRPr="00441A49">
        <w:rPr>
          <w:szCs w:val="24"/>
        </w:rPr>
        <w:t>образования;</w:t>
      </w:r>
      <w:r w:rsidR="00E440B0" w:rsidRPr="00441A49">
        <w:rPr>
          <w:rFonts w:eastAsia="Segoe UI Symbol"/>
          <w:szCs w:val="24"/>
        </w:rPr>
        <w:t xml:space="preserve"> </w:t>
      </w:r>
    </w:p>
    <w:p w:rsidR="002471D3" w:rsidRPr="00441A49" w:rsidRDefault="00E440B0" w:rsidP="000E5CA6">
      <w:pPr>
        <w:numPr>
          <w:ilvl w:val="0"/>
          <w:numId w:val="1"/>
        </w:numPr>
        <w:spacing w:line="360" w:lineRule="auto"/>
        <w:ind w:right="14" w:firstLine="283"/>
        <w:rPr>
          <w:szCs w:val="24"/>
        </w:rPr>
      </w:pPr>
      <w:r w:rsidRPr="00441A49">
        <w:rPr>
          <w:szCs w:val="24"/>
        </w:rPr>
        <w:t xml:space="preserve">достижение планируемых результатов освоения ООП НОО всеми обучающимися, в том числе обучающимися с ограниченными возможностями здоровья </w:t>
      </w:r>
    </w:p>
    <w:p w:rsidR="002471D3" w:rsidRPr="00441A49" w:rsidRDefault="00E440B0" w:rsidP="000E5CA6">
      <w:pPr>
        <w:tabs>
          <w:tab w:val="center" w:pos="1796"/>
        </w:tabs>
        <w:spacing w:line="360" w:lineRule="auto"/>
        <w:ind w:left="0" w:right="0"/>
        <w:rPr>
          <w:szCs w:val="24"/>
        </w:rPr>
      </w:pPr>
      <w:r w:rsidRPr="00441A49">
        <w:rPr>
          <w:rFonts w:eastAsia="Segoe UI Symbol"/>
          <w:szCs w:val="24"/>
          <w:vertAlign w:val="subscript"/>
        </w:rPr>
        <w:t xml:space="preserve"> </w:t>
      </w:r>
      <w:r w:rsidRPr="00441A49">
        <w:rPr>
          <w:rFonts w:eastAsia="Segoe UI Symbol"/>
          <w:szCs w:val="24"/>
          <w:vertAlign w:val="subscript"/>
        </w:rPr>
        <w:tab/>
      </w:r>
      <w:r w:rsidRPr="00441A49">
        <w:rPr>
          <w:szCs w:val="24"/>
        </w:rPr>
        <w:t>(далее - обучающиеся с ОВЗ);</w:t>
      </w:r>
      <w:r w:rsidRPr="00441A49">
        <w:rPr>
          <w:rFonts w:eastAsia="Segoe UI Symbol"/>
          <w:szCs w:val="24"/>
        </w:rPr>
        <w:t xml:space="preserve"> </w:t>
      </w:r>
    </w:p>
    <w:p w:rsidR="002471D3" w:rsidRPr="00441A49" w:rsidRDefault="006252F9" w:rsidP="000E5CA6">
      <w:pPr>
        <w:numPr>
          <w:ilvl w:val="0"/>
          <w:numId w:val="1"/>
        </w:numPr>
        <w:spacing w:after="70" w:line="360" w:lineRule="auto"/>
        <w:ind w:right="14" w:firstLine="283"/>
        <w:rPr>
          <w:szCs w:val="24"/>
        </w:rPr>
      </w:pPr>
      <w:r w:rsidRPr="00441A49">
        <w:rPr>
          <w:szCs w:val="24"/>
        </w:rPr>
        <w:t>обеспечение доступности получения качественного начального общего</w:t>
      </w:r>
      <w:r w:rsidRPr="00441A49">
        <w:rPr>
          <w:rFonts w:eastAsia="Segoe UI Symbol"/>
          <w:szCs w:val="24"/>
        </w:rPr>
        <w:t xml:space="preserve"> образования</w:t>
      </w:r>
      <w:r w:rsidR="00E440B0" w:rsidRPr="00441A49">
        <w:rPr>
          <w:szCs w:val="24"/>
        </w:rPr>
        <w:t>;</w:t>
      </w:r>
      <w:r w:rsidR="00E440B0" w:rsidRPr="00441A49">
        <w:rPr>
          <w:rFonts w:eastAsia="Segoe UI Symbol"/>
          <w:szCs w:val="24"/>
        </w:rPr>
        <w:t xml:space="preserve"> </w:t>
      </w:r>
    </w:p>
    <w:p w:rsidR="002471D3" w:rsidRPr="00441A49" w:rsidRDefault="00E440B0" w:rsidP="000E5CA6">
      <w:pPr>
        <w:numPr>
          <w:ilvl w:val="0"/>
          <w:numId w:val="1"/>
        </w:numPr>
        <w:spacing w:line="360" w:lineRule="auto"/>
        <w:ind w:right="14" w:firstLine="283"/>
        <w:rPr>
          <w:szCs w:val="24"/>
        </w:rPr>
      </w:pPr>
      <w:r w:rsidRPr="00441A49">
        <w:rPr>
          <w:szCs w:val="24"/>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w:t>
      </w:r>
    </w:p>
    <w:p w:rsidR="002471D3" w:rsidRPr="00441A49" w:rsidRDefault="00E440B0" w:rsidP="000E5CA6">
      <w:pPr>
        <w:tabs>
          <w:tab w:val="center" w:pos="2879"/>
        </w:tabs>
        <w:spacing w:after="56" w:line="360" w:lineRule="auto"/>
        <w:ind w:left="0" w:right="0" w:firstLine="283"/>
        <w:rPr>
          <w:szCs w:val="24"/>
        </w:rPr>
      </w:pPr>
      <w:r w:rsidRPr="00441A49">
        <w:rPr>
          <w:rFonts w:eastAsia="Segoe UI Symbol"/>
          <w:szCs w:val="24"/>
        </w:rPr>
        <w:t xml:space="preserve"> </w:t>
      </w:r>
      <w:r w:rsidRPr="00441A49">
        <w:rPr>
          <w:rFonts w:eastAsia="Segoe UI Symbol"/>
          <w:szCs w:val="24"/>
        </w:rPr>
        <w:tab/>
      </w:r>
      <w:r w:rsidRPr="00441A49">
        <w:rPr>
          <w:szCs w:val="24"/>
        </w:rPr>
        <w:t>организацию общественно полезной деятельности;</w:t>
      </w:r>
      <w:r w:rsidRPr="00441A49">
        <w:rPr>
          <w:rFonts w:eastAsia="Segoe UI Symbol"/>
          <w:szCs w:val="24"/>
        </w:rPr>
        <w:t xml:space="preserve"> </w:t>
      </w:r>
    </w:p>
    <w:p w:rsidR="002471D3" w:rsidRPr="00441A49" w:rsidRDefault="00E440B0" w:rsidP="000E5CA6">
      <w:pPr>
        <w:numPr>
          <w:ilvl w:val="0"/>
          <w:numId w:val="1"/>
        </w:numPr>
        <w:spacing w:after="65" w:line="360" w:lineRule="auto"/>
        <w:ind w:right="14" w:firstLine="283"/>
        <w:rPr>
          <w:szCs w:val="24"/>
        </w:rPr>
      </w:pPr>
      <w:r w:rsidRPr="00441A49">
        <w:rPr>
          <w:szCs w:val="24"/>
        </w:rPr>
        <w:t>организация интеллектуальных и творческих соревнований, научно</w:t>
      </w:r>
      <w:r w:rsidRPr="00441A49">
        <w:rPr>
          <w:rFonts w:eastAsia="Segoe UI Symbol"/>
          <w:szCs w:val="24"/>
        </w:rPr>
        <w:t xml:space="preserve"> </w:t>
      </w:r>
      <w:r w:rsidRPr="00441A49">
        <w:rPr>
          <w:rFonts w:eastAsia="Segoe UI Symbol"/>
          <w:szCs w:val="24"/>
        </w:rPr>
        <w:tab/>
      </w:r>
      <w:r w:rsidRPr="00441A49">
        <w:rPr>
          <w:szCs w:val="24"/>
        </w:rPr>
        <w:t>технического творчества и проектно-исследовательской деятельности;</w:t>
      </w:r>
      <w:r w:rsidRPr="00441A49">
        <w:rPr>
          <w:rFonts w:eastAsia="Segoe UI Symbol"/>
          <w:szCs w:val="24"/>
        </w:rPr>
        <w:t xml:space="preserve"> </w:t>
      </w:r>
    </w:p>
    <w:p w:rsidR="002471D3" w:rsidRPr="00441A49" w:rsidRDefault="00E440B0" w:rsidP="000E5CA6">
      <w:pPr>
        <w:numPr>
          <w:ilvl w:val="0"/>
          <w:numId w:val="1"/>
        </w:numPr>
        <w:spacing w:line="360" w:lineRule="auto"/>
        <w:ind w:right="14" w:firstLine="283"/>
        <w:rPr>
          <w:szCs w:val="24"/>
        </w:rPr>
      </w:pPr>
      <w:r w:rsidRPr="00441A49">
        <w:rPr>
          <w:szCs w:val="24"/>
        </w:rPr>
        <w:t xml:space="preserve">участие обучающихся, их родителей (законных представителей), педагогических работников в проектировании и развитии социальной </w:t>
      </w:r>
      <w:r w:rsidR="006252F9" w:rsidRPr="00441A49">
        <w:rPr>
          <w:szCs w:val="24"/>
        </w:rPr>
        <w:t xml:space="preserve">среды </w:t>
      </w:r>
      <w:r w:rsidR="006252F9" w:rsidRPr="00441A49">
        <w:rPr>
          <w:rFonts w:eastAsia="Segoe UI Symbol"/>
          <w:szCs w:val="24"/>
          <w:vertAlign w:val="subscript"/>
        </w:rPr>
        <w:t>образовательной</w:t>
      </w:r>
      <w:r w:rsidRPr="00441A49">
        <w:rPr>
          <w:szCs w:val="24"/>
        </w:rPr>
        <w:t xml:space="preserve"> организации.</w:t>
      </w:r>
      <w:r w:rsidRPr="00441A49">
        <w:rPr>
          <w:rFonts w:eastAsia="Segoe UI Symbol"/>
          <w:szCs w:val="24"/>
        </w:rPr>
        <w:t xml:space="preserve"> </w:t>
      </w:r>
    </w:p>
    <w:p w:rsidR="002471D3" w:rsidRPr="00441A49" w:rsidRDefault="00E440B0" w:rsidP="00356A0F">
      <w:pPr>
        <w:spacing w:line="360" w:lineRule="auto"/>
        <w:ind w:left="987" w:right="14"/>
        <w:rPr>
          <w:szCs w:val="24"/>
        </w:rPr>
      </w:pPr>
      <w:r w:rsidRPr="00441A49">
        <w:rPr>
          <w:szCs w:val="24"/>
        </w:rPr>
        <w:t xml:space="preserve">ООП НОО учитывает следующие </w:t>
      </w:r>
      <w:r w:rsidRPr="00441A49">
        <w:rPr>
          <w:b/>
          <w:szCs w:val="24"/>
        </w:rPr>
        <w:t>принципы:</w:t>
      </w:r>
      <w:r w:rsidRPr="00441A49">
        <w:rPr>
          <w:rFonts w:eastAsia="Segoe UI Symbol"/>
          <w:szCs w:val="24"/>
        </w:rPr>
        <w:t xml:space="preserve"> </w:t>
      </w:r>
    </w:p>
    <w:p w:rsidR="002471D3" w:rsidRPr="00441A49" w:rsidRDefault="00E440B0" w:rsidP="00356A0F">
      <w:pPr>
        <w:numPr>
          <w:ilvl w:val="0"/>
          <w:numId w:val="2"/>
        </w:numPr>
        <w:spacing w:line="360" w:lineRule="auto"/>
        <w:ind w:right="14" w:firstLine="710"/>
        <w:rPr>
          <w:szCs w:val="24"/>
        </w:rPr>
      </w:pPr>
      <w:r w:rsidRPr="00441A49">
        <w:rPr>
          <w:szCs w:val="24"/>
        </w:rPr>
        <w:t xml:space="preserve">принцип учёта ФГОС НОО: ООП НОО базируется на требованиях, предъявляемых ФГОС НОО к целям, содержанию, планируемым результатам и условиям </w:t>
      </w:r>
    </w:p>
    <w:p w:rsidR="002471D3" w:rsidRPr="00441A49" w:rsidRDefault="00E440B0" w:rsidP="00356A0F">
      <w:pPr>
        <w:spacing w:line="360" w:lineRule="auto"/>
        <w:ind w:left="7" w:right="14"/>
        <w:rPr>
          <w:szCs w:val="24"/>
        </w:rPr>
      </w:pPr>
      <w:r w:rsidRPr="00441A49">
        <w:rPr>
          <w:rFonts w:eastAsia="Bookman Old Style"/>
          <w:szCs w:val="24"/>
          <w:vertAlign w:val="subscript"/>
        </w:rPr>
        <w:t xml:space="preserve"> </w:t>
      </w:r>
      <w:r w:rsidRPr="00441A49">
        <w:rPr>
          <w:szCs w:val="24"/>
        </w:rPr>
        <w:t>обучения на уровне начального общего образования;</w:t>
      </w:r>
      <w:r w:rsidRPr="00441A49">
        <w:rPr>
          <w:rFonts w:eastAsia="Bookman Old Style"/>
          <w:szCs w:val="24"/>
        </w:rPr>
        <w:t xml:space="preserve"> </w:t>
      </w:r>
    </w:p>
    <w:p w:rsidR="002471D3" w:rsidRPr="00441A49" w:rsidRDefault="00E440B0" w:rsidP="00356A0F">
      <w:pPr>
        <w:numPr>
          <w:ilvl w:val="0"/>
          <w:numId w:val="2"/>
        </w:numPr>
        <w:spacing w:line="360" w:lineRule="auto"/>
        <w:ind w:right="14" w:firstLine="710"/>
        <w:rPr>
          <w:szCs w:val="24"/>
        </w:rPr>
      </w:pPr>
      <w:r w:rsidRPr="00441A49">
        <w:rPr>
          <w:szCs w:val="24"/>
        </w:rPr>
        <w:t xml:space="preserve">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w:t>
      </w:r>
    </w:p>
    <w:p w:rsidR="002471D3" w:rsidRPr="00441A49" w:rsidRDefault="00E440B0" w:rsidP="00356A0F">
      <w:pPr>
        <w:spacing w:line="360" w:lineRule="auto"/>
        <w:ind w:left="7" w:right="14"/>
        <w:rPr>
          <w:szCs w:val="24"/>
        </w:rPr>
      </w:pPr>
      <w:r w:rsidRPr="00441A49">
        <w:rPr>
          <w:rFonts w:eastAsia="Bookman Old Style"/>
          <w:szCs w:val="24"/>
          <w:vertAlign w:val="subscript"/>
        </w:rPr>
        <w:t xml:space="preserve"> </w:t>
      </w:r>
      <w:r w:rsidRPr="00441A49">
        <w:rPr>
          <w:szCs w:val="24"/>
        </w:rPr>
        <w:t>реализации данного принципа в учебных планах, планах внеурочной деятельности;</w:t>
      </w:r>
      <w:r w:rsidRPr="00441A49">
        <w:rPr>
          <w:rFonts w:eastAsia="Bookman Old Style"/>
          <w:szCs w:val="24"/>
        </w:rPr>
        <w:t xml:space="preserve"> </w:t>
      </w:r>
    </w:p>
    <w:p w:rsidR="002471D3" w:rsidRPr="00441A49" w:rsidRDefault="00E440B0" w:rsidP="00356A0F">
      <w:pPr>
        <w:numPr>
          <w:ilvl w:val="0"/>
          <w:numId w:val="2"/>
        </w:numPr>
        <w:spacing w:line="360" w:lineRule="auto"/>
        <w:ind w:right="14" w:firstLine="710"/>
        <w:rPr>
          <w:szCs w:val="24"/>
        </w:rPr>
      </w:pPr>
      <w:r w:rsidRPr="00441A49">
        <w:rPr>
          <w:szCs w:val="24"/>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w:t>
      </w:r>
      <w:r w:rsidRPr="00441A49">
        <w:rPr>
          <w:rFonts w:eastAsia="Bookman Old Style"/>
          <w:szCs w:val="24"/>
          <w:vertAlign w:val="subscript"/>
        </w:rPr>
        <w:t xml:space="preserve"> </w:t>
      </w:r>
      <w:r w:rsidRPr="00441A49">
        <w:rPr>
          <w:szCs w:val="24"/>
        </w:rPr>
        <w:t>(мотив, цель, учебная задача, учебные операции, контроль и самоконтроль);</w:t>
      </w:r>
      <w:r w:rsidRPr="00441A49">
        <w:rPr>
          <w:rFonts w:eastAsia="Bookman Old Style"/>
          <w:szCs w:val="24"/>
        </w:rPr>
        <w:t xml:space="preserve"> </w:t>
      </w:r>
    </w:p>
    <w:p w:rsidR="002471D3" w:rsidRPr="00441A49" w:rsidRDefault="00E440B0" w:rsidP="00356A0F">
      <w:pPr>
        <w:numPr>
          <w:ilvl w:val="0"/>
          <w:numId w:val="2"/>
        </w:numPr>
        <w:spacing w:line="360" w:lineRule="auto"/>
        <w:ind w:right="14" w:firstLine="710"/>
        <w:rPr>
          <w:szCs w:val="24"/>
        </w:rPr>
      </w:pPr>
      <w:r w:rsidRPr="00441A49">
        <w:rPr>
          <w:szCs w:val="24"/>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w:t>
      </w:r>
    </w:p>
    <w:p w:rsidR="002471D3" w:rsidRPr="00441A49" w:rsidRDefault="00E440B0" w:rsidP="00356A0F">
      <w:pPr>
        <w:spacing w:line="360" w:lineRule="auto"/>
        <w:ind w:left="7" w:right="14"/>
        <w:rPr>
          <w:szCs w:val="24"/>
        </w:rPr>
      </w:pPr>
      <w:r w:rsidRPr="00441A49">
        <w:rPr>
          <w:rFonts w:eastAsia="Bookman Old Style"/>
          <w:szCs w:val="24"/>
          <w:vertAlign w:val="subscript"/>
        </w:rPr>
        <w:t xml:space="preserve"> </w:t>
      </w:r>
      <w:r w:rsidRPr="00441A49">
        <w:rPr>
          <w:szCs w:val="24"/>
        </w:rPr>
        <w:t>родителей (законных представителей) обучающегося;</w:t>
      </w:r>
      <w:r w:rsidRPr="00441A49">
        <w:rPr>
          <w:rFonts w:eastAsia="Bookman Old Style"/>
          <w:szCs w:val="24"/>
        </w:rPr>
        <w:t xml:space="preserve"> </w:t>
      </w:r>
    </w:p>
    <w:p w:rsidR="002471D3" w:rsidRPr="00441A49" w:rsidRDefault="00E440B0" w:rsidP="00356A0F">
      <w:pPr>
        <w:numPr>
          <w:ilvl w:val="0"/>
          <w:numId w:val="2"/>
        </w:numPr>
        <w:spacing w:line="360" w:lineRule="auto"/>
        <w:ind w:right="14" w:firstLine="710"/>
        <w:rPr>
          <w:szCs w:val="24"/>
        </w:rPr>
      </w:pPr>
      <w:r w:rsidRPr="00441A49">
        <w:rPr>
          <w:szCs w:val="24"/>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w:t>
      </w:r>
    </w:p>
    <w:p w:rsidR="002471D3" w:rsidRPr="00441A49" w:rsidRDefault="00E440B0" w:rsidP="00356A0F">
      <w:pPr>
        <w:spacing w:line="360" w:lineRule="auto"/>
        <w:ind w:left="7" w:right="14"/>
        <w:rPr>
          <w:szCs w:val="24"/>
        </w:rPr>
      </w:pPr>
      <w:r w:rsidRPr="00441A49">
        <w:rPr>
          <w:rFonts w:eastAsia="Bookman Old Style"/>
          <w:szCs w:val="24"/>
          <w:vertAlign w:val="subscript"/>
        </w:rPr>
        <w:t xml:space="preserve"> </w:t>
      </w:r>
      <w:r w:rsidRPr="00441A49">
        <w:rPr>
          <w:szCs w:val="24"/>
        </w:rPr>
        <w:t>общего и основного общего образования;</w:t>
      </w:r>
      <w:r w:rsidRPr="00441A49">
        <w:rPr>
          <w:rFonts w:eastAsia="Bookman Old Style"/>
          <w:szCs w:val="24"/>
        </w:rPr>
        <w:t xml:space="preserve"> </w:t>
      </w:r>
    </w:p>
    <w:p w:rsidR="002471D3" w:rsidRPr="00441A49" w:rsidRDefault="00E440B0" w:rsidP="00356A0F">
      <w:pPr>
        <w:numPr>
          <w:ilvl w:val="0"/>
          <w:numId w:val="2"/>
        </w:numPr>
        <w:spacing w:line="360" w:lineRule="auto"/>
        <w:ind w:right="14" w:firstLine="710"/>
        <w:rPr>
          <w:szCs w:val="24"/>
        </w:rPr>
      </w:pPr>
      <w:r w:rsidRPr="00441A49">
        <w:rPr>
          <w:szCs w:val="24"/>
        </w:rPr>
        <w:lastRenderedPageBreak/>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w:t>
      </w:r>
    </w:p>
    <w:p w:rsidR="002471D3" w:rsidRPr="00441A49" w:rsidRDefault="00E440B0" w:rsidP="00356A0F">
      <w:pPr>
        <w:spacing w:line="360" w:lineRule="auto"/>
        <w:ind w:left="7" w:right="14"/>
        <w:rPr>
          <w:szCs w:val="24"/>
        </w:rPr>
      </w:pPr>
      <w:r w:rsidRPr="00441A49">
        <w:rPr>
          <w:rFonts w:eastAsia="Bookman Old Style"/>
          <w:szCs w:val="24"/>
          <w:vertAlign w:val="subscript"/>
        </w:rPr>
        <w:t xml:space="preserve"> </w:t>
      </w:r>
      <w:r w:rsidRPr="00441A49">
        <w:rPr>
          <w:szCs w:val="24"/>
        </w:rPr>
        <w:t>нравственно-ценностного отношения к действительности;</w:t>
      </w:r>
      <w:r w:rsidRPr="00441A49">
        <w:rPr>
          <w:rFonts w:eastAsia="Bookman Old Style"/>
          <w:szCs w:val="24"/>
        </w:rPr>
        <w:t xml:space="preserve"> </w:t>
      </w:r>
    </w:p>
    <w:p w:rsidR="002471D3" w:rsidRPr="00441A49" w:rsidRDefault="00E440B0" w:rsidP="00356A0F">
      <w:pPr>
        <w:numPr>
          <w:ilvl w:val="0"/>
          <w:numId w:val="2"/>
        </w:numPr>
        <w:spacing w:line="360" w:lineRule="auto"/>
        <w:ind w:right="14" w:firstLine="710"/>
        <w:rPr>
          <w:szCs w:val="24"/>
        </w:rPr>
      </w:pPr>
      <w:r w:rsidRPr="00441A49">
        <w:rPr>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w:t>
      </w:r>
      <w:r w:rsidRPr="00441A49">
        <w:rPr>
          <w:rFonts w:eastAsia="Bookman Old Style"/>
          <w:szCs w:val="24"/>
          <w:vertAlign w:val="subscript"/>
        </w:rPr>
        <w:t xml:space="preserve"> </w:t>
      </w:r>
      <w:r w:rsidRPr="00441A49">
        <w:rPr>
          <w:szCs w:val="24"/>
        </w:rPr>
        <w:t>Главного государственного санитарного врача Российской Федерации от 28 января 2021 г.</w:t>
      </w:r>
      <w:r w:rsidRPr="00441A49">
        <w:rPr>
          <w:rFonts w:eastAsia="Bookman Old Style"/>
          <w:szCs w:val="24"/>
        </w:rPr>
        <w:t xml:space="preserve"> </w:t>
      </w:r>
    </w:p>
    <w:p w:rsidR="002471D3" w:rsidRPr="00441A49" w:rsidRDefault="00E440B0" w:rsidP="00356A0F">
      <w:pPr>
        <w:spacing w:line="360" w:lineRule="auto"/>
        <w:ind w:right="14"/>
        <w:rPr>
          <w:szCs w:val="24"/>
        </w:rPr>
      </w:pPr>
      <w:r w:rsidRPr="00441A49">
        <w:rPr>
          <w:rFonts w:eastAsia="Bookman Old Style"/>
          <w:szCs w:val="24"/>
        </w:rPr>
        <w:t>№</w:t>
      </w:r>
      <w:r w:rsidRPr="00441A49">
        <w:rPr>
          <w:rFonts w:eastAsia="Arial"/>
          <w:szCs w:val="24"/>
        </w:rPr>
        <w:t xml:space="preserve"> </w:t>
      </w:r>
      <w:r w:rsidRPr="00441A49">
        <w:rPr>
          <w:szCs w:val="24"/>
        </w:rPr>
        <w:t xml:space="preserve">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w:t>
      </w:r>
    </w:p>
    <w:p w:rsidR="002471D3" w:rsidRPr="00441A49" w:rsidRDefault="00E440B0" w:rsidP="00356A0F">
      <w:pPr>
        <w:spacing w:line="360" w:lineRule="auto"/>
        <w:ind w:left="-1" w:right="14" w:firstLine="259"/>
        <w:rPr>
          <w:szCs w:val="24"/>
        </w:rPr>
      </w:pPr>
      <w:r w:rsidRPr="00441A49">
        <w:rPr>
          <w:szCs w:val="24"/>
        </w:rPr>
        <w:t xml:space="preserve">61573), действующими до 1 января 2027 г. (далее - Санитарно-эпидемиологические </w:t>
      </w:r>
      <w:r w:rsidRPr="00441A49">
        <w:rPr>
          <w:rFonts w:eastAsia="Bookman Old Style"/>
          <w:szCs w:val="24"/>
          <w:vertAlign w:val="subscript"/>
        </w:rPr>
        <w:t xml:space="preserve"> </w:t>
      </w:r>
      <w:r w:rsidRPr="00441A49">
        <w:rPr>
          <w:szCs w:val="24"/>
        </w:rPr>
        <w:t>требования).</w:t>
      </w:r>
      <w:r w:rsidRPr="00441A49">
        <w:rPr>
          <w:rFonts w:eastAsia="Bookman Old Style"/>
          <w:szCs w:val="24"/>
        </w:rPr>
        <w:t xml:space="preserve"> </w:t>
      </w:r>
    </w:p>
    <w:p w:rsidR="002471D3" w:rsidRPr="00441A49" w:rsidRDefault="00E440B0" w:rsidP="00356A0F">
      <w:pPr>
        <w:spacing w:after="3" w:line="360" w:lineRule="auto"/>
        <w:ind w:left="341" w:right="0" w:firstLine="226"/>
        <w:rPr>
          <w:szCs w:val="24"/>
        </w:rPr>
      </w:pPr>
      <w:r w:rsidRPr="00441A49">
        <w:rPr>
          <w:szCs w:val="24"/>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r w:rsidRPr="00441A49">
        <w:rPr>
          <w:rFonts w:eastAsia="Bookman Old Style"/>
          <w:szCs w:val="24"/>
        </w:rPr>
        <w:t xml:space="preserve"> </w:t>
      </w:r>
    </w:p>
    <w:p w:rsidR="00356A0F" w:rsidRPr="00441A49" w:rsidRDefault="00E8151F" w:rsidP="00356A0F">
      <w:pPr>
        <w:spacing w:line="360" w:lineRule="auto"/>
        <w:ind w:left="259" w:right="14" w:firstLine="0"/>
        <w:rPr>
          <w:szCs w:val="24"/>
        </w:rPr>
      </w:pPr>
      <w:r w:rsidRPr="00441A49">
        <w:rPr>
          <w:rFonts w:eastAsia="Bookman Old Style"/>
          <w:szCs w:val="24"/>
        </w:rPr>
        <w:t xml:space="preserve">        </w:t>
      </w:r>
      <w:r w:rsidR="00356A0F" w:rsidRPr="00441A49">
        <w:rPr>
          <w:rFonts w:eastAsia="Bookman Old Style"/>
          <w:szCs w:val="24"/>
        </w:rPr>
        <w:t>В</w:t>
      </w:r>
      <w:r w:rsidR="00356A0F" w:rsidRPr="00441A49">
        <w:rPr>
          <w:rFonts w:eastAsia="Arial"/>
          <w:szCs w:val="24"/>
        </w:rPr>
        <w:t xml:space="preserve"> </w:t>
      </w:r>
      <w:r w:rsidR="00356A0F" w:rsidRPr="00441A49">
        <w:rPr>
          <w:szCs w:val="24"/>
        </w:rPr>
        <w:t xml:space="preserve">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w:t>
      </w:r>
      <w:r w:rsidR="00356A0F" w:rsidRPr="00441A49">
        <w:rPr>
          <w:szCs w:val="24"/>
        </w:rPr>
        <w:lastRenderedPageBreak/>
        <w:t xml:space="preserve">локальными нормативными актами школы. При формировании </w:t>
      </w:r>
      <w:r w:rsidR="00356A0F" w:rsidRPr="00441A49">
        <w:rPr>
          <w:rFonts w:eastAsia="Bookman Old Style"/>
          <w:szCs w:val="24"/>
          <w:vertAlign w:val="subscript"/>
        </w:rPr>
        <w:t xml:space="preserve"> </w:t>
      </w:r>
      <w:r w:rsidR="00356A0F" w:rsidRPr="00441A49">
        <w:rPr>
          <w:szCs w:val="24"/>
        </w:rPr>
        <w:t>индивидуальных учебных планов, в том числе для ускоренного обучения, объём дневной</w:t>
      </w:r>
      <w:r w:rsidR="00356A0F" w:rsidRPr="00441A49">
        <w:rPr>
          <w:rFonts w:eastAsia="Bookman Old Style"/>
          <w:szCs w:val="24"/>
        </w:rPr>
        <w:t xml:space="preserve"> и</w:t>
      </w:r>
      <w:r w:rsidR="00356A0F" w:rsidRPr="00441A49">
        <w:rPr>
          <w:rFonts w:eastAsia="Arial"/>
          <w:szCs w:val="24"/>
        </w:rPr>
        <w:t xml:space="preserve"> </w:t>
      </w:r>
      <w:r w:rsidR="00356A0F" w:rsidRPr="00441A49">
        <w:rPr>
          <w:szCs w:val="24"/>
        </w:rPr>
        <w:t>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r w:rsidR="00356A0F" w:rsidRPr="00441A49">
        <w:rPr>
          <w:rFonts w:eastAsia="Bookman Old Style"/>
          <w:szCs w:val="24"/>
        </w:rPr>
        <w:t xml:space="preserve"> </w:t>
      </w:r>
    </w:p>
    <w:p w:rsidR="002471D3" w:rsidRPr="00441A49" w:rsidRDefault="00E440B0" w:rsidP="00356A0F">
      <w:pPr>
        <w:tabs>
          <w:tab w:val="center" w:pos="4264"/>
        </w:tabs>
        <w:spacing w:after="3" w:line="360" w:lineRule="auto"/>
        <w:ind w:left="-1" w:right="0" w:firstLine="0"/>
        <w:rPr>
          <w:szCs w:val="24"/>
        </w:rPr>
      </w:pPr>
      <w:r w:rsidRPr="00441A49">
        <w:rPr>
          <w:rFonts w:eastAsia="Bookman Old Style"/>
          <w:szCs w:val="24"/>
        </w:rPr>
        <w:tab/>
      </w:r>
      <w:r w:rsidRPr="00441A49">
        <w:rPr>
          <w:b/>
          <w:szCs w:val="24"/>
        </w:rPr>
        <w:t>1.2. Планируемые результаты освоения ООП НОО</w:t>
      </w:r>
      <w:r w:rsidRPr="00441A49">
        <w:rPr>
          <w:rFonts w:eastAsia="Bookman Old Style"/>
          <w:szCs w:val="24"/>
        </w:rPr>
        <w:t xml:space="preserve"> </w:t>
      </w:r>
    </w:p>
    <w:p w:rsidR="002471D3" w:rsidRPr="00441A49" w:rsidRDefault="00E440B0" w:rsidP="00356A0F">
      <w:pPr>
        <w:spacing w:line="360" w:lineRule="auto"/>
        <w:ind w:left="341" w:right="14" w:firstLine="708"/>
        <w:rPr>
          <w:szCs w:val="24"/>
        </w:rPr>
      </w:pPr>
      <w:r w:rsidRPr="00441A49">
        <w:rPr>
          <w:szCs w:val="24"/>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w:t>
      </w:r>
    </w:p>
    <w:p w:rsidR="002471D3" w:rsidRPr="00441A49" w:rsidRDefault="00E440B0" w:rsidP="00356A0F">
      <w:pPr>
        <w:tabs>
          <w:tab w:val="center" w:pos="3406"/>
        </w:tabs>
        <w:spacing w:line="360" w:lineRule="auto"/>
        <w:ind w:left="-1" w:right="0" w:firstLine="0"/>
        <w:rPr>
          <w:szCs w:val="24"/>
        </w:rPr>
      </w:pPr>
      <w:r w:rsidRPr="00441A49">
        <w:rPr>
          <w:rFonts w:eastAsia="Bookman Old Style"/>
          <w:szCs w:val="24"/>
          <w:vertAlign w:val="subscript"/>
        </w:rPr>
        <w:t xml:space="preserve"> </w:t>
      </w:r>
      <w:r w:rsidRPr="00441A49">
        <w:rPr>
          <w:rFonts w:eastAsia="Bookman Old Style"/>
          <w:szCs w:val="24"/>
          <w:vertAlign w:val="subscript"/>
        </w:rPr>
        <w:tab/>
      </w:r>
      <w:r w:rsidRPr="00441A49">
        <w:rPr>
          <w:szCs w:val="24"/>
        </w:rPr>
        <w:t>метапредметных и предметных достижений обучающегося.</w:t>
      </w:r>
      <w:r w:rsidRPr="00441A49">
        <w:rPr>
          <w:rFonts w:eastAsia="Bookman Old Style"/>
          <w:szCs w:val="24"/>
        </w:rPr>
        <w:t xml:space="preserve"> </w:t>
      </w:r>
    </w:p>
    <w:p w:rsidR="002471D3" w:rsidRPr="00441A49" w:rsidRDefault="00E8151F" w:rsidP="00356A0F">
      <w:pPr>
        <w:spacing w:line="360" w:lineRule="auto"/>
        <w:ind w:left="341" w:right="14" w:firstLine="708"/>
        <w:rPr>
          <w:szCs w:val="24"/>
        </w:rPr>
      </w:pPr>
      <w:r w:rsidRPr="00441A49">
        <w:rPr>
          <w:szCs w:val="24"/>
        </w:rPr>
        <w:t>Личностные результаты освоения О</w:t>
      </w:r>
      <w:r w:rsidR="00E440B0" w:rsidRPr="00441A49">
        <w:rPr>
          <w:szCs w:val="24"/>
        </w:rPr>
        <w:t xml:space="preserve">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w:t>
      </w:r>
    </w:p>
    <w:p w:rsidR="002471D3" w:rsidRPr="00441A49" w:rsidRDefault="00E440B0" w:rsidP="00356A0F">
      <w:pPr>
        <w:tabs>
          <w:tab w:val="center" w:pos="4422"/>
        </w:tabs>
        <w:spacing w:line="360" w:lineRule="auto"/>
        <w:ind w:left="-1" w:right="0" w:firstLine="0"/>
        <w:rPr>
          <w:szCs w:val="24"/>
        </w:rPr>
      </w:pPr>
      <w:r w:rsidRPr="00441A49">
        <w:rPr>
          <w:rFonts w:eastAsia="Bookman Old Style"/>
          <w:szCs w:val="24"/>
          <w:vertAlign w:val="subscript"/>
        </w:rPr>
        <w:t xml:space="preserve"> </w:t>
      </w:r>
      <w:r w:rsidRPr="00441A49">
        <w:rPr>
          <w:rFonts w:eastAsia="Bookman Old Style"/>
          <w:szCs w:val="24"/>
          <w:vertAlign w:val="subscript"/>
        </w:rPr>
        <w:tab/>
      </w:r>
      <w:r w:rsidRPr="00441A49">
        <w:rPr>
          <w:szCs w:val="24"/>
        </w:rPr>
        <w:t>самовоспитания и саморазвития, формирования внутренней позиции личности.</w:t>
      </w:r>
      <w:r w:rsidRPr="00441A49">
        <w:rPr>
          <w:rFonts w:eastAsia="Bookman Old Style"/>
          <w:szCs w:val="24"/>
        </w:rPr>
        <w:t xml:space="preserve"> </w:t>
      </w:r>
    </w:p>
    <w:p w:rsidR="002471D3" w:rsidRPr="00441A49" w:rsidRDefault="00E440B0" w:rsidP="00356A0F">
      <w:pPr>
        <w:spacing w:line="360" w:lineRule="auto"/>
        <w:ind w:left="341" w:right="14" w:firstLine="708"/>
        <w:rPr>
          <w:szCs w:val="24"/>
        </w:rPr>
      </w:pPr>
      <w:r w:rsidRPr="00441A49">
        <w:rPr>
          <w:szCs w:val="24"/>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w:t>
      </w:r>
    </w:p>
    <w:p w:rsidR="002471D3" w:rsidRPr="00441A49" w:rsidRDefault="00E440B0" w:rsidP="00356A0F">
      <w:pPr>
        <w:tabs>
          <w:tab w:val="center" w:pos="4694"/>
        </w:tabs>
        <w:spacing w:line="360" w:lineRule="auto"/>
        <w:ind w:left="-1" w:right="0" w:firstLine="0"/>
        <w:rPr>
          <w:szCs w:val="24"/>
        </w:rPr>
      </w:pPr>
      <w:r w:rsidRPr="00441A49">
        <w:rPr>
          <w:rFonts w:eastAsia="Bookman Old Style"/>
          <w:szCs w:val="24"/>
          <w:vertAlign w:val="subscript"/>
        </w:rPr>
        <w:t xml:space="preserve"> </w:t>
      </w:r>
      <w:r w:rsidRPr="00441A49">
        <w:rPr>
          <w:rFonts w:eastAsia="Bookman Old Style"/>
          <w:szCs w:val="24"/>
          <w:vertAlign w:val="subscript"/>
        </w:rPr>
        <w:tab/>
      </w:r>
      <w:r w:rsidRPr="00441A49">
        <w:rPr>
          <w:szCs w:val="24"/>
        </w:rPr>
        <w:t>применять знания, как в типовых, так и в новых, нестандартных учебных ситуациях.</w:t>
      </w:r>
      <w:r w:rsidRPr="00441A49">
        <w:rPr>
          <w:rFonts w:eastAsia="Bookman Old Style"/>
          <w:szCs w:val="24"/>
        </w:rPr>
        <w:t xml:space="preserve"> </w:t>
      </w:r>
    </w:p>
    <w:p w:rsidR="002471D3" w:rsidRPr="00441A49" w:rsidRDefault="00E440B0" w:rsidP="00356A0F">
      <w:pPr>
        <w:tabs>
          <w:tab w:val="center" w:pos="5031"/>
        </w:tabs>
        <w:spacing w:after="3" w:line="360" w:lineRule="auto"/>
        <w:ind w:left="-1" w:right="0" w:firstLine="0"/>
        <w:rPr>
          <w:szCs w:val="24"/>
        </w:rPr>
      </w:pPr>
      <w:r w:rsidRPr="00441A49">
        <w:rPr>
          <w:rFonts w:eastAsia="Bookman Old Style"/>
          <w:szCs w:val="24"/>
        </w:rPr>
        <w:t xml:space="preserve"> </w:t>
      </w:r>
      <w:r w:rsidRPr="00441A49">
        <w:rPr>
          <w:rFonts w:eastAsia="Bookman Old Style"/>
          <w:szCs w:val="24"/>
        </w:rPr>
        <w:tab/>
      </w:r>
      <w:r w:rsidRPr="00441A49">
        <w:rPr>
          <w:b/>
          <w:szCs w:val="24"/>
        </w:rPr>
        <w:t>1.3. Система оценки достижения планируемых результатов освоения ООП НОО.</w:t>
      </w:r>
      <w:r w:rsidRPr="00441A49">
        <w:rPr>
          <w:rFonts w:eastAsia="Bookman Old Style"/>
          <w:szCs w:val="24"/>
        </w:rPr>
        <w:t xml:space="preserve"> </w:t>
      </w:r>
    </w:p>
    <w:p w:rsidR="002471D3" w:rsidRPr="00441A49" w:rsidRDefault="00E440B0" w:rsidP="00356A0F">
      <w:pPr>
        <w:spacing w:line="360" w:lineRule="auto"/>
        <w:ind w:left="341" w:right="14" w:firstLine="768"/>
        <w:rPr>
          <w:szCs w:val="24"/>
        </w:rPr>
      </w:pPr>
      <w:r w:rsidRPr="00441A49">
        <w:rPr>
          <w:szCs w:val="24"/>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w:t>
      </w:r>
    </w:p>
    <w:p w:rsidR="002471D3" w:rsidRPr="00441A49" w:rsidRDefault="00E440B0" w:rsidP="00356A0F">
      <w:pPr>
        <w:tabs>
          <w:tab w:val="center" w:pos="3567"/>
        </w:tabs>
        <w:spacing w:line="360" w:lineRule="auto"/>
        <w:ind w:left="-1" w:right="0" w:firstLine="0"/>
        <w:rPr>
          <w:szCs w:val="24"/>
        </w:rPr>
      </w:pPr>
      <w:r w:rsidRPr="00441A49">
        <w:rPr>
          <w:rFonts w:eastAsia="Bookman Old Style"/>
          <w:szCs w:val="24"/>
          <w:vertAlign w:val="subscript"/>
        </w:rPr>
        <w:t xml:space="preserve"> </w:t>
      </w:r>
      <w:r w:rsidRPr="00441A49">
        <w:rPr>
          <w:rFonts w:eastAsia="Bookman Old Style"/>
          <w:szCs w:val="24"/>
          <w:vertAlign w:val="subscript"/>
        </w:rPr>
        <w:tab/>
      </w:r>
      <w:r w:rsidRPr="00441A49">
        <w:rPr>
          <w:szCs w:val="24"/>
        </w:rPr>
        <w:t>результатам обучающихся и средствам оценки их достижения.</w:t>
      </w:r>
      <w:r w:rsidRPr="00441A49">
        <w:rPr>
          <w:rFonts w:eastAsia="Bookman Old Style"/>
          <w:szCs w:val="24"/>
        </w:rPr>
        <w:t xml:space="preserve"> </w:t>
      </w:r>
    </w:p>
    <w:p w:rsidR="002471D3" w:rsidRPr="00441A49" w:rsidRDefault="00E440B0" w:rsidP="00356A0F">
      <w:pPr>
        <w:spacing w:line="360" w:lineRule="auto"/>
        <w:ind w:left="341" w:right="14" w:firstLine="708"/>
        <w:rPr>
          <w:szCs w:val="24"/>
        </w:rPr>
      </w:pPr>
      <w:r w:rsidRPr="00441A49">
        <w:rPr>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w:t>
      </w:r>
    </w:p>
    <w:p w:rsidR="002471D3" w:rsidRPr="00441A49" w:rsidRDefault="00E440B0" w:rsidP="00356A0F">
      <w:pPr>
        <w:tabs>
          <w:tab w:val="center" w:pos="2184"/>
        </w:tabs>
        <w:spacing w:line="360" w:lineRule="auto"/>
        <w:ind w:left="-1" w:right="0" w:firstLine="0"/>
        <w:rPr>
          <w:szCs w:val="24"/>
        </w:rPr>
      </w:pPr>
      <w:r w:rsidRPr="00441A49">
        <w:rPr>
          <w:rFonts w:eastAsia="Bookman Old Style"/>
          <w:szCs w:val="24"/>
          <w:vertAlign w:val="subscript"/>
        </w:rPr>
        <w:t xml:space="preserve"> </w:t>
      </w:r>
      <w:r w:rsidRPr="00441A49">
        <w:rPr>
          <w:rFonts w:eastAsia="Bookman Old Style"/>
          <w:szCs w:val="24"/>
          <w:vertAlign w:val="subscript"/>
        </w:rPr>
        <w:tab/>
      </w:r>
      <w:r w:rsidRPr="00441A49">
        <w:rPr>
          <w:szCs w:val="24"/>
        </w:rPr>
        <w:t>соответствующего локального акта.</w:t>
      </w:r>
      <w:r w:rsidRPr="00441A49">
        <w:rPr>
          <w:rFonts w:eastAsia="Bookman Old Style"/>
          <w:szCs w:val="24"/>
        </w:rPr>
        <w:t xml:space="preserve"> </w:t>
      </w:r>
    </w:p>
    <w:p w:rsidR="002471D3" w:rsidRPr="00441A49" w:rsidRDefault="00E440B0" w:rsidP="00356A0F">
      <w:pPr>
        <w:spacing w:line="360" w:lineRule="auto"/>
        <w:ind w:left="341" w:right="14" w:firstLine="708"/>
        <w:rPr>
          <w:szCs w:val="24"/>
        </w:rPr>
      </w:pPr>
      <w:r w:rsidRPr="00441A49">
        <w:rPr>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w:t>
      </w:r>
      <w:r w:rsidRPr="00441A49">
        <w:rPr>
          <w:szCs w:val="24"/>
        </w:rPr>
        <w:lastRenderedPageBreak/>
        <w:t xml:space="preserve">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w:t>
      </w:r>
    </w:p>
    <w:p w:rsidR="002471D3" w:rsidRPr="00441A49" w:rsidRDefault="00E440B0" w:rsidP="00356A0F">
      <w:pPr>
        <w:tabs>
          <w:tab w:val="center" w:pos="3922"/>
        </w:tabs>
        <w:spacing w:line="360" w:lineRule="auto"/>
        <w:ind w:left="-1" w:right="0" w:firstLine="0"/>
        <w:rPr>
          <w:szCs w:val="24"/>
        </w:rPr>
      </w:pPr>
      <w:r w:rsidRPr="00441A49">
        <w:rPr>
          <w:rFonts w:eastAsia="Bookman Old Style"/>
          <w:szCs w:val="24"/>
          <w:vertAlign w:val="subscript"/>
        </w:rPr>
        <w:t xml:space="preserve"> </w:t>
      </w:r>
      <w:r w:rsidRPr="00441A49">
        <w:rPr>
          <w:rFonts w:eastAsia="Bookman Old Style"/>
          <w:szCs w:val="24"/>
          <w:vertAlign w:val="subscript"/>
        </w:rPr>
        <w:tab/>
      </w:r>
      <w:r w:rsidRPr="00441A49">
        <w:rPr>
          <w:szCs w:val="24"/>
        </w:rPr>
        <w:t>позволяющей осуществлять управление образовательным процессом.</w:t>
      </w:r>
      <w:r w:rsidRPr="00441A49">
        <w:rPr>
          <w:rFonts w:eastAsia="Bookman Old Style"/>
          <w:szCs w:val="24"/>
        </w:rPr>
        <w:t xml:space="preserve"> </w:t>
      </w:r>
    </w:p>
    <w:p w:rsidR="002471D3" w:rsidRPr="00441A49" w:rsidRDefault="00E440B0" w:rsidP="00356A0F">
      <w:pPr>
        <w:tabs>
          <w:tab w:val="center" w:pos="5259"/>
        </w:tabs>
        <w:spacing w:after="106" w:line="360" w:lineRule="auto"/>
        <w:ind w:left="-1" w:right="0" w:firstLine="0"/>
        <w:rPr>
          <w:szCs w:val="24"/>
        </w:rPr>
      </w:pPr>
      <w:r w:rsidRPr="00441A49">
        <w:rPr>
          <w:rFonts w:eastAsia="Bookman Old Style"/>
          <w:szCs w:val="24"/>
        </w:rPr>
        <w:t xml:space="preserve"> </w:t>
      </w:r>
      <w:r w:rsidRPr="00441A49">
        <w:rPr>
          <w:rFonts w:eastAsia="Bookman Old Style"/>
          <w:szCs w:val="24"/>
        </w:rPr>
        <w:tab/>
      </w:r>
      <w:r w:rsidRPr="00441A49">
        <w:rPr>
          <w:szCs w:val="24"/>
        </w:rPr>
        <w:t>Основными направлениями и целями оценочной деятельности в школе являются:</w:t>
      </w:r>
      <w:r w:rsidRPr="00441A49">
        <w:rPr>
          <w:rFonts w:eastAsia="Bookman Old Style"/>
          <w:szCs w:val="24"/>
        </w:rPr>
        <w:t xml:space="preserve"> </w:t>
      </w:r>
    </w:p>
    <w:p w:rsidR="002471D3" w:rsidRPr="00441A49" w:rsidRDefault="00E440B0" w:rsidP="00E8151F">
      <w:pPr>
        <w:numPr>
          <w:ilvl w:val="0"/>
          <w:numId w:val="3"/>
        </w:numPr>
        <w:spacing w:line="360" w:lineRule="auto"/>
        <w:ind w:left="284" w:right="14" w:firstLine="425"/>
        <w:rPr>
          <w:szCs w:val="24"/>
        </w:rPr>
      </w:pPr>
      <w:r w:rsidRPr="00441A49">
        <w:rPr>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w:t>
      </w:r>
    </w:p>
    <w:p w:rsidR="002471D3" w:rsidRPr="00441A49" w:rsidRDefault="00E440B0" w:rsidP="00E8151F">
      <w:pPr>
        <w:tabs>
          <w:tab w:val="center" w:pos="3323"/>
        </w:tabs>
        <w:spacing w:after="56" w:line="360" w:lineRule="auto"/>
        <w:ind w:left="284" w:right="0" w:firstLine="425"/>
        <w:rPr>
          <w:szCs w:val="24"/>
        </w:rPr>
      </w:pPr>
      <w:r w:rsidRPr="00441A49">
        <w:rPr>
          <w:rFonts w:eastAsia="Segoe UI Symbol"/>
          <w:szCs w:val="24"/>
        </w:rPr>
        <w:t xml:space="preserve"> </w:t>
      </w:r>
      <w:r w:rsidRPr="00441A49">
        <w:rPr>
          <w:rFonts w:eastAsia="Segoe UI Symbol"/>
          <w:szCs w:val="24"/>
        </w:rPr>
        <w:tab/>
      </w:r>
      <w:r w:rsidRPr="00441A49">
        <w:rPr>
          <w:szCs w:val="24"/>
        </w:rPr>
        <w:t>муниципального, регионального и федерального уровней;</w:t>
      </w:r>
      <w:r w:rsidRPr="00441A49">
        <w:rPr>
          <w:rFonts w:eastAsia="Segoe UI Symbol"/>
          <w:szCs w:val="24"/>
        </w:rPr>
        <w:t xml:space="preserve"> </w:t>
      </w:r>
    </w:p>
    <w:p w:rsidR="002471D3" w:rsidRPr="00441A49" w:rsidRDefault="00E440B0" w:rsidP="00E8151F">
      <w:pPr>
        <w:numPr>
          <w:ilvl w:val="0"/>
          <w:numId w:val="3"/>
        </w:numPr>
        <w:spacing w:after="42" w:line="360" w:lineRule="auto"/>
        <w:ind w:left="284" w:right="14" w:firstLine="425"/>
        <w:rPr>
          <w:szCs w:val="24"/>
        </w:rPr>
      </w:pPr>
      <w:r w:rsidRPr="00441A49">
        <w:rPr>
          <w:szCs w:val="24"/>
        </w:rPr>
        <w:t>оценка результатов деятельности педагогических работников как основа аттестационных процедур;</w:t>
      </w:r>
      <w:r w:rsidRPr="00441A49">
        <w:rPr>
          <w:rFonts w:eastAsia="Segoe UI Symbol"/>
          <w:szCs w:val="24"/>
        </w:rPr>
        <w:t xml:space="preserve"> </w:t>
      </w:r>
    </w:p>
    <w:p w:rsidR="002471D3" w:rsidRPr="00441A49" w:rsidRDefault="00E440B0" w:rsidP="00E8151F">
      <w:pPr>
        <w:numPr>
          <w:ilvl w:val="0"/>
          <w:numId w:val="3"/>
        </w:numPr>
        <w:spacing w:after="34" w:line="360" w:lineRule="auto"/>
        <w:ind w:left="284" w:right="14" w:firstLine="425"/>
        <w:rPr>
          <w:szCs w:val="24"/>
        </w:rPr>
      </w:pPr>
      <w:r w:rsidRPr="00441A49">
        <w:rPr>
          <w:szCs w:val="24"/>
        </w:rPr>
        <w:t xml:space="preserve">оценка результатов деятельности образовательной организации как </w:t>
      </w:r>
      <w:r w:rsidR="00E8151F" w:rsidRPr="00441A49">
        <w:rPr>
          <w:szCs w:val="24"/>
        </w:rPr>
        <w:t xml:space="preserve">основа </w:t>
      </w:r>
      <w:r w:rsidR="00E8151F" w:rsidRPr="00441A49">
        <w:rPr>
          <w:rFonts w:eastAsia="Bookman Old Style"/>
          <w:szCs w:val="24"/>
        </w:rPr>
        <w:t>аккредитационных</w:t>
      </w:r>
      <w:r w:rsidRPr="00441A49">
        <w:rPr>
          <w:szCs w:val="24"/>
        </w:rPr>
        <w:t xml:space="preserve"> процедур.</w:t>
      </w:r>
      <w:r w:rsidRPr="00441A49">
        <w:rPr>
          <w:rFonts w:eastAsia="Segoe UI Symbol"/>
          <w:szCs w:val="24"/>
        </w:rPr>
        <w:t xml:space="preserve"> </w:t>
      </w:r>
    </w:p>
    <w:p w:rsidR="002471D3" w:rsidRPr="00441A49" w:rsidRDefault="00E440B0" w:rsidP="00E8151F">
      <w:pPr>
        <w:spacing w:line="360" w:lineRule="auto"/>
        <w:ind w:left="284" w:right="14" w:firstLine="425"/>
        <w:rPr>
          <w:szCs w:val="24"/>
        </w:rPr>
      </w:pPr>
      <w:r w:rsidRPr="00441A49">
        <w:rPr>
          <w:szCs w:val="24"/>
        </w:rP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w:t>
      </w:r>
      <w:r w:rsidR="00E8151F" w:rsidRPr="00441A49">
        <w:rPr>
          <w:szCs w:val="24"/>
        </w:rPr>
        <w:t xml:space="preserve">результатах </w:t>
      </w:r>
      <w:r w:rsidR="00E8151F" w:rsidRPr="00441A49">
        <w:rPr>
          <w:rFonts w:eastAsia="Bookman Old Style"/>
          <w:szCs w:val="24"/>
        </w:rPr>
        <w:t>освоения</w:t>
      </w:r>
      <w:r w:rsidRPr="00441A49">
        <w:rPr>
          <w:szCs w:val="24"/>
        </w:rPr>
        <w:t xml:space="preserve"> обучающимися ООП НОО.</w:t>
      </w:r>
      <w:r w:rsidRPr="00441A49">
        <w:rPr>
          <w:rFonts w:eastAsia="Bookman Old Style"/>
          <w:szCs w:val="24"/>
        </w:rPr>
        <w:t xml:space="preserve"> </w:t>
      </w:r>
    </w:p>
    <w:p w:rsidR="002471D3" w:rsidRPr="00441A49" w:rsidRDefault="00E440B0" w:rsidP="00356A0F">
      <w:pPr>
        <w:spacing w:after="0" w:line="360" w:lineRule="auto"/>
        <w:ind w:left="1680" w:right="0" w:firstLine="0"/>
        <w:rPr>
          <w:szCs w:val="24"/>
        </w:rPr>
      </w:pPr>
      <w:r w:rsidRPr="00441A49">
        <w:rPr>
          <w:b/>
          <w:szCs w:val="24"/>
        </w:rPr>
        <w:t xml:space="preserve"> </w:t>
      </w:r>
    </w:p>
    <w:p w:rsidR="002471D3" w:rsidRPr="00441A49" w:rsidRDefault="00E440B0" w:rsidP="00695D64">
      <w:pPr>
        <w:spacing w:after="3" w:line="360" w:lineRule="auto"/>
        <w:ind w:left="0" w:right="0" w:firstLine="567"/>
        <w:rPr>
          <w:szCs w:val="24"/>
        </w:rPr>
      </w:pPr>
      <w:r w:rsidRPr="00441A49">
        <w:rPr>
          <w:b/>
          <w:szCs w:val="24"/>
        </w:rPr>
        <w:t>Система оценки включает процедуры внутренней и внешней оценки.</w:t>
      </w:r>
      <w:r w:rsidRPr="00441A49">
        <w:rPr>
          <w:rFonts w:eastAsia="Bookman Old Style"/>
          <w:szCs w:val="24"/>
        </w:rPr>
        <w:t xml:space="preserve"> </w:t>
      </w:r>
    </w:p>
    <w:p w:rsidR="002471D3" w:rsidRPr="00441A49" w:rsidRDefault="00E440B0" w:rsidP="00695D64">
      <w:pPr>
        <w:tabs>
          <w:tab w:val="center" w:pos="3249"/>
        </w:tabs>
        <w:spacing w:after="64" w:line="360" w:lineRule="auto"/>
        <w:ind w:left="0" w:right="0" w:firstLine="567"/>
        <w:rPr>
          <w:szCs w:val="24"/>
        </w:rPr>
      </w:pPr>
      <w:r w:rsidRPr="00441A49">
        <w:rPr>
          <w:rFonts w:eastAsia="Bookman Old Style"/>
          <w:szCs w:val="24"/>
        </w:rPr>
        <w:t xml:space="preserve"> </w:t>
      </w:r>
      <w:r w:rsidRPr="00441A49">
        <w:rPr>
          <w:rFonts w:eastAsia="Bookman Old Style"/>
          <w:szCs w:val="24"/>
        </w:rPr>
        <w:tab/>
      </w:r>
      <w:r w:rsidRPr="00441A49">
        <w:rPr>
          <w:i/>
          <w:szCs w:val="24"/>
        </w:rPr>
        <w:t>Внутренняя оценка включает:</w:t>
      </w:r>
      <w:r w:rsidRPr="00441A49">
        <w:rPr>
          <w:rFonts w:eastAsia="Bookman Old Style"/>
          <w:szCs w:val="24"/>
        </w:rPr>
        <w:t xml:space="preserve"> </w:t>
      </w:r>
    </w:p>
    <w:p w:rsidR="002471D3" w:rsidRPr="00441A49" w:rsidRDefault="00E440B0" w:rsidP="00695D64">
      <w:pPr>
        <w:numPr>
          <w:ilvl w:val="0"/>
          <w:numId w:val="3"/>
        </w:numPr>
        <w:spacing w:line="360" w:lineRule="auto"/>
        <w:ind w:left="0" w:right="14" w:firstLine="567"/>
        <w:rPr>
          <w:szCs w:val="24"/>
        </w:rPr>
      </w:pPr>
      <w:r w:rsidRPr="00441A49">
        <w:rPr>
          <w:szCs w:val="24"/>
        </w:rPr>
        <w:t>стартовую диагностику;</w:t>
      </w:r>
      <w:r w:rsidRPr="00441A49">
        <w:rPr>
          <w:rFonts w:eastAsia="Segoe UI Symbol"/>
          <w:szCs w:val="24"/>
        </w:rPr>
        <w:t xml:space="preserve"> </w:t>
      </w:r>
    </w:p>
    <w:p w:rsidR="002471D3" w:rsidRPr="00441A49" w:rsidRDefault="00E440B0" w:rsidP="00695D64">
      <w:pPr>
        <w:numPr>
          <w:ilvl w:val="0"/>
          <w:numId w:val="3"/>
        </w:numPr>
        <w:spacing w:line="360" w:lineRule="auto"/>
        <w:ind w:left="0" w:right="14" w:firstLine="567"/>
        <w:rPr>
          <w:szCs w:val="24"/>
        </w:rPr>
      </w:pPr>
      <w:r w:rsidRPr="00441A49">
        <w:rPr>
          <w:szCs w:val="24"/>
        </w:rPr>
        <w:t>текущую и тематическую оценки;</w:t>
      </w:r>
      <w:r w:rsidRPr="00441A49">
        <w:rPr>
          <w:rFonts w:eastAsia="Segoe UI Symbol"/>
          <w:szCs w:val="24"/>
        </w:rPr>
        <w:t xml:space="preserve"> </w:t>
      </w:r>
    </w:p>
    <w:p w:rsidR="002471D3" w:rsidRPr="00441A49" w:rsidRDefault="00E440B0" w:rsidP="00695D64">
      <w:pPr>
        <w:numPr>
          <w:ilvl w:val="0"/>
          <w:numId w:val="3"/>
        </w:numPr>
        <w:spacing w:line="360" w:lineRule="auto"/>
        <w:ind w:left="0" w:right="14" w:firstLine="567"/>
        <w:rPr>
          <w:szCs w:val="24"/>
        </w:rPr>
      </w:pPr>
      <w:r w:rsidRPr="00441A49">
        <w:rPr>
          <w:szCs w:val="24"/>
        </w:rPr>
        <w:t>итоговую оценку;</w:t>
      </w:r>
      <w:r w:rsidRPr="00441A49">
        <w:rPr>
          <w:rFonts w:eastAsia="Segoe UI Symbol"/>
          <w:szCs w:val="24"/>
        </w:rPr>
        <w:t xml:space="preserve"> </w:t>
      </w:r>
    </w:p>
    <w:p w:rsidR="002471D3" w:rsidRPr="00441A49" w:rsidRDefault="00E440B0" w:rsidP="00695D64">
      <w:pPr>
        <w:numPr>
          <w:ilvl w:val="0"/>
          <w:numId w:val="3"/>
        </w:numPr>
        <w:spacing w:line="360" w:lineRule="auto"/>
        <w:ind w:left="0" w:right="14" w:firstLine="567"/>
        <w:rPr>
          <w:szCs w:val="24"/>
        </w:rPr>
      </w:pPr>
      <w:r w:rsidRPr="00441A49">
        <w:rPr>
          <w:szCs w:val="24"/>
        </w:rPr>
        <w:t>промежуточную аттестацию;</w:t>
      </w:r>
      <w:r w:rsidRPr="00441A49">
        <w:rPr>
          <w:rFonts w:eastAsia="Segoe UI Symbol"/>
          <w:szCs w:val="24"/>
        </w:rPr>
        <w:t xml:space="preserve"> </w:t>
      </w:r>
    </w:p>
    <w:p w:rsidR="002471D3" w:rsidRPr="00441A49" w:rsidRDefault="00E440B0" w:rsidP="00695D64">
      <w:pPr>
        <w:numPr>
          <w:ilvl w:val="0"/>
          <w:numId w:val="3"/>
        </w:numPr>
        <w:spacing w:line="360" w:lineRule="auto"/>
        <w:ind w:left="0" w:right="14" w:firstLine="567"/>
        <w:rPr>
          <w:szCs w:val="24"/>
        </w:rPr>
      </w:pPr>
      <w:r w:rsidRPr="00441A49">
        <w:rPr>
          <w:szCs w:val="24"/>
        </w:rPr>
        <w:t>психолого-педагогическое наблюдение;</w:t>
      </w:r>
      <w:r w:rsidRPr="00441A49">
        <w:rPr>
          <w:rFonts w:eastAsia="Segoe UI Symbol"/>
          <w:szCs w:val="24"/>
        </w:rPr>
        <w:t xml:space="preserve"> </w:t>
      </w:r>
    </w:p>
    <w:p w:rsidR="002471D3" w:rsidRPr="00441A49" w:rsidRDefault="00E440B0" w:rsidP="00695D64">
      <w:pPr>
        <w:numPr>
          <w:ilvl w:val="0"/>
          <w:numId w:val="3"/>
        </w:numPr>
        <w:spacing w:line="360" w:lineRule="auto"/>
        <w:ind w:left="0" w:right="14" w:firstLine="567"/>
        <w:rPr>
          <w:szCs w:val="24"/>
        </w:rPr>
      </w:pPr>
      <w:r w:rsidRPr="00441A49">
        <w:rPr>
          <w:szCs w:val="24"/>
        </w:rPr>
        <w:t>внутренний мониторинг образовательных достижений обучающихся.</w:t>
      </w:r>
      <w:r w:rsidRPr="00441A49">
        <w:rPr>
          <w:rFonts w:eastAsia="Segoe UI Symbol"/>
          <w:szCs w:val="24"/>
        </w:rPr>
        <w:t xml:space="preserve"> </w:t>
      </w:r>
    </w:p>
    <w:p w:rsidR="002471D3" w:rsidRPr="00441A49" w:rsidRDefault="00E440B0" w:rsidP="00695D64">
      <w:pPr>
        <w:tabs>
          <w:tab w:val="center" w:pos="3078"/>
        </w:tabs>
        <w:spacing w:after="14" w:line="360" w:lineRule="auto"/>
        <w:ind w:left="0" w:right="0" w:firstLine="567"/>
        <w:rPr>
          <w:szCs w:val="24"/>
        </w:rPr>
      </w:pPr>
      <w:r w:rsidRPr="00441A49">
        <w:rPr>
          <w:rFonts w:eastAsia="Segoe UI Symbol"/>
          <w:szCs w:val="24"/>
          <w:vertAlign w:val="subscript"/>
        </w:rPr>
        <w:t xml:space="preserve"> </w:t>
      </w:r>
      <w:r w:rsidRPr="00441A49">
        <w:rPr>
          <w:rFonts w:eastAsia="Segoe UI Symbol"/>
          <w:szCs w:val="24"/>
          <w:vertAlign w:val="subscript"/>
        </w:rPr>
        <w:tab/>
      </w:r>
      <w:r w:rsidRPr="00441A49">
        <w:rPr>
          <w:i/>
          <w:szCs w:val="24"/>
        </w:rPr>
        <w:t>Внешняя оценка включает:</w:t>
      </w:r>
      <w:r w:rsidRPr="00441A49">
        <w:rPr>
          <w:rFonts w:eastAsia="Segoe UI Symbol"/>
          <w:szCs w:val="24"/>
        </w:rPr>
        <w:t xml:space="preserve"> </w:t>
      </w:r>
    </w:p>
    <w:p w:rsidR="002471D3" w:rsidRPr="00441A49" w:rsidRDefault="00E440B0" w:rsidP="00695D64">
      <w:pPr>
        <w:numPr>
          <w:ilvl w:val="0"/>
          <w:numId w:val="3"/>
        </w:numPr>
        <w:spacing w:line="360" w:lineRule="auto"/>
        <w:ind w:left="0" w:right="14" w:firstLine="567"/>
        <w:rPr>
          <w:szCs w:val="24"/>
        </w:rPr>
      </w:pPr>
      <w:r w:rsidRPr="00441A49">
        <w:rPr>
          <w:szCs w:val="24"/>
        </w:rPr>
        <w:t>независимую оценку качества подготовки обучающихся;</w:t>
      </w:r>
      <w:r w:rsidRPr="00441A49">
        <w:rPr>
          <w:rFonts w:eastAsia="Segoe UI Symbol"/>
          <w:szCs w:val="24"/>
        </w:rPr>
        <w:t xml:space="preserve"> </w:t>
      </w:r>
    </w:p>
    <w:p w:rsidR="002471D3" w:rsidRPr="00441A49" w:rsidRDefault="00E440B0" w:rsidP="00695D64">
      <w:pPr>
        <w:numPr>
          <w:ilvl w:val="0"/>
          <w:numId w:val="3"/>
        </w:numPr>
        <w:spacing w:line="360" w:lineRule="auto"/>
        <w:ind w:left="0" w:right="14" w:firstLine="567"/>
        <w:rPr>
          <w:szCs w:val="24"/>
        </w:rPr>
      </w:pPr>
      <w:r w:rsidRPr="00441A49">
        <w:rPr>
          <w:szCs w:val="24"/>
        </w:rPr>
        <w:t>итоговую аттестацию.</w:t>
      </w:r>
      <w:r w:rsidRPr="00441A49">
        <w:rPr>
          <w:rFonts w:eastAsia="Segoe UI Symbol"/>
          <w:szCs w:val="24"/>
        </w:rPr>
        <w:t xml:space="preserve"> </w:t>
      </w:r>
    </w:p>
    <w:p w:rsidR="002471D3" w:rsidRPr="00441A49" w:rsidRDefault="00695D64" w:rsidP="000E5CA6">
      <w:pPr>
        <w:spacing w:after="3" w:line="360" w:lineRule="auto"/>
        <w:ind w:left="10" w:right="9" w:hanging="10"/>
        <w:rPr>
          <w:szCs w:val="24"/>
        </w:rPr>
      </w:pPr>
      <w:r w:rsidRPr="00441A49">
        <w:rPr>
          <w:rFonts w:eastAsia="Bookman Old Style"/>
          <w:szCs w:val="24"/>
        </w:rPr>
        <w:t xml:space="preserve">       </w:t>
      </w:r>
      <w:r w:rsidR="00E440B0" w:rsidRPr="00441A49">
        <w:rPr>
          <w:rFonts w:eastAsia="Bookman Old Style"/>
          <w:szCs w:val="24"/>
        </w:rPr>
        <w:t>В</w:t>
      </w:r>
      <w:r w:rsidR="00E440B0" w:rsidRPr="00441A49">
        <w:rPr>
          <w:rFonts w:eastAsia="Arial"/>
          <w:szCs w:val="24"/>
        </w:rPr>
        <w:t xml:space="preserve"> </w:t>
      </w:r>
      <w:r w:rsidR="00E440B0" w:rsidRPr="00441A49">
        <w:rPr>
          <w:szCs w:val="24"/>
        </w:rPr>
        <w:t xml:space="preserve">соответствии с ФГОС НОО система оценки образовательной организации </w:t>
      </w:r>
      <w:r w:rsidR="00E440B0" w:rsidRPr="00441A49">
        <w:rPr>
          <w:rFonts w:eastAsia="Calibri"/>
          <w:szCs w:val="24"/>
        </w:rPr>
        <w:tab/>
      </w:r>
      <w:r w:rsidR="00E440B0" w:rsidRPr="00441A49">
        <w:rPr>
          <w:szCs w:val="24"/>
        </w:rPr>
        <w:t>реализует</w:t>
      </w:r>
      <w:r w:rsidRPr="00441A49">
        <w:rPr>
          <w:szCs w:val="24"/>
        </w:rPr>
        <w:t xml:space="preserve"> </w:t>
      </w:r>
      <w:r w:rsidR="000E5CA6" w:rsidRPr="000E5CA6">
        <w:rPr>
          <w:szCs w:val="24"/>
        </w:rPr>
        <w:t xml:space="preserve"> </w:t>
      </w:r>
      <w:r w:rsidR="000E5CA6">
        <w:rPr>
          <w:szCs w:val="24"/>
          <w:lang w:val="en-US"/>
        </w:rPr>
        <w:t>c</w:t>
      </w:r>
      <w:r w:rsidR="00E440B0" w:rsidRPr="00441A49">
        <w:rPr>
          <w:szCs w:val="24"/>
        </w:rPr>
        <w:t xml:space="preserve">истемно-деятельностный, </w:t>
      </w:r>
      <w:r w:rsidR="000E5CA6" w:rsidRPr="000E5CA6">
        <w:rPr>
          <w:szCs w:val="24"/>
        </w:rPr>
        <w:t xml:space="preserve"> </w:t>
      </w:r>
      <w:r w:rsidR="00E440B0" w:rsidRPr="00441A49">
        <w:rPr>
          <w:szCs w:val="24"/>
        </w:rPr>
        <w:t xml:space="preserve">уровневый и комплексный </w:t>
      </w:r>
      <w:r w:rsidR="00E440B0" w:rsidRPr="00441A49">
        <w:rPr>
          <w:szCs w:val="24"/>
        </w:rPr>
        <w:tab/>
      </w:r>
      <w:r w:rsidR="00E440B0" w:rsidRPr="00441A49">
        <w:rPr>
          <w:b/>
          <w:szCs w:val="24"/>
        </w:rPr>
        <w:t>подходы</w:t>
      </w:r>
      <w:r w:rsidR="00E440B0" w:rsidRPr="00441A49">
        <w:rPr>
          <w:szCs w:val="24"/>
        </w:rPr>
        <w:t xml:space="preserve"> к оценке </w:t>
      </w:r>
      <w:r w:rsidR="00E440B0" w:rsidRPr="00441A49">
        <w:rPr>
          <w:rFonts w:eastAsia="Bookman Old Style"/>
          <w:szCs w:val="24"/>
          <w:vertAlign w:val="subscript"/>
        </w:rPr>
        <w:t xml:space="preserve"> </w:t>
      </w:r>
      <w:r w:rsidR="00E440B0" w:rsidRPr="00441A49">
        <w:rPr>
          <w:szCs w:val="24"/>
        </w:rPr>
        <w:t>образовательных достижений.</w:t>
      </w:r>
      <w:r w:rsidR="00E440B0" w:rsidRPr="00441A49">
        <w:rPr>
          <w:rFonts w:eastAsia="Bookman Old Style"/>
          <w:szCs w:val="24"/>
        </w:rPr>
        <w:t xml:space="preserve"> </w:t>
      </w:r>
    </w:p>
    <w:p w:rsidR="002471D3" w:rsidRPr="00441A49" w:rsidRDefault="00E440B0" w:rsidP="000E5CA6">
      <w:pPr>
        <w:spacing w:line="360" w:lineRule="auto"/>
        <w:ind w:left="0" w:right="14" w:firstLine="708"/>
        <w:rPr>
          <w:szCs w:val="24"/>
        </w:rPr>
      </w:pPr>
      <w:r w:rsidRPr="00441A49">
        <w:rPr>
          <w:i/>
          <w:szCs w:val="24"/>
        </w:rPr>
        <w:t xml:space="preserve">Системно-деятельностный подход </w:t>
      </w:r>
      <w:r w:rsidRPr="00441A49">
        <w:rPr>
          <w:szCs w:val="24"/>
        </w:rPr>
        <w:t>к оценке образовательных достижений</w:t>
      </w:r>
      <w:r w:rsidRPr="00441A49">
        <w:rPr>
          <w:i/>
          <w:szCs w:val="24"/>
        </w:rPr>
        <w:t xml:space="preserve"> </w:t>
      </w:r>
      <w:r w:rsidRPr="00441A49">
        <w:rPr>
          <w:szCs w:val="24"/>
        </w:rPr>
        <w:t>обучающихся проявляется в оценке способности обучающихся к решению учебно</w:t>
      </w:r>
      <w:r w:rsidR="00695D64" w:rsidRPr="00441A49">
        <w:rPr>
          <w:szCs w:val="24"/>
        </w:rPr>
        <w:t>-</w:t>
      </w:r>
      <w:r w:rsidRPr="00441A49">
        <w:rPr>
          <w:szCs w:val="24"/>
        </w:rPr>
        <w:t xml:space="preserve">познавательных и учебно-практических задач, а также в оценке уровня функциональной грамотности обучающихся. Он </w:t>
      </w:r>
      <w:r w:rsidRPr="00441A49">
        <w:rPr>
          <w:szCs w:val="24"/>
        </w:rPr>
        <w:lastRenderedPageBreak/>
        <w:t xml:space="preserve">обеспечивается содержанием и критериями оценки, в качестве </w:t>
      </w:r>
      <w:r w:rsidRPr="00441A49">
        <w:rPr>
          <w:rFonts w:eastAsia="Bookman Old Style"/>
          <w:szCs w:val="24"/>
          <w:vertAlign w:val="subscript"/>
        </w:rPr>
        <w:t xml:space="preserve"> </w:t>
      </w:r>
      <w:r w:rsidRPr="00441A49">
        <w:rPr>
          <w:szCs w:val="24"/>
        </w:rPr>
        <w:t>которых выступают планируемые результаты обучения, выраженные в деятельностной форме.</w:t>
      </w:r>
      <w:r w:rsidRPr="00441A49">
        <w:rPr>
          <w:rFonts w:eastAsia="Bookman Old Style"/>
          <w:szCs w:val="24"/>
        </w:rPr>
        <w:t xml:space="preserve"> </w:t>
      </w:r>
    </w:p>
    <w:p w:rsidR="002471D3" w:rsidRPr="00441A49" w:rsidRDefault="00E440B0" w:rsidP="00695D64">
      <w:pPr>
        <w:spacing w:line="360" w:lineRule="auto"/>
        <w:ind w:left="0" w:right="14" w:firstLine="708"/>
        <w:rPr>
          <w:szCs w:val="24"/>
        </w:rPr>
      </w:pPr>
      <w:r w:rsidRPr="00441A49">
        <w:rPr>
          <w:i/>
          <w:szCs w:val="24"/>
        </w:rPr>
        <w:t xml:space="preserve">Уровневый подход </w:t>
      </w:r>
      <w:r w:rsidRPr="00441A49">
        <w:rPr>
          <w:szCs w:val="24"/>
        </w:rPr>
        <w:t>к оценке образовательных достижений обучающихся служит</w:t>
      </w:r>
      <w:r w:rsidRPr="00441A49">
        <w:rPr>
          <w:i/>
          <w:szCs w:val="24"/>
        </w:rPr>
        <w:t xml:space="preserve"> </w:t>
      </w:r>
      <w:r w:rsidR="00695D64" w:rsidRPr="00441A49">
        <w:rPr>
          <w:szCs w:val="24"/>
        </w:rPr>
        <w:t xml:space="preserve">основой </w:t>
      </w:r>
      <w:r w:rsidRPr="00441A49">
        <w:rPr>
          <w:szCs w:val="24"/>
        </w:rPr>
        <w:t xml:space="preserve">для организации индивидуальной работы с обучающимися. Он реализуется как по отношению </w:t>
      </w:r>
    </w:p>
    <w:p w:rsidR="002471D3" w:rsidRPr="00441A49" w:rsidRDefault="00E440B0" w:rsidP="00356A0F">
      <w:pPr>
        <w:spacing w:line="360" w:lineRule="auto"/>
        <w:ind w:left="7" w:right="14"/>
        <w:rPr>
          <w:szCs w:val="24"/>
        </w:rPr>
      </w:pPr>
      <w:r w:rsidRPr="00441A49">
        <w:rPr>
          <w:rFonts w:eastAsia="Bookman Old Style"/>
          <w:szCs w:val="24"/>
          <w:vertAlign w:val="subscript"/>
        </w:rPr>
        <w:t xml:space="preserve"> </w:t>
      </w:r>
      <w:r w:rsidRPr="00441A49">
        <w:rPr>
          <w:szCs w:val="24"/>
        </w:rPr>
        <w:t>к содержанию оценки, так и к представлению и интерпретации результатов измерений.</w:t>
      </w:r>
      <w:r w:rsidRPr="00441A49">
        <w:rPr>
          <w:rFonts w:eastAsia="Bookman Old Style"/>
          <w:szCs w:val="24"/>
        </w:rPr>
        <w:t xml:space="preserve"> </w:t>
      </w:r>
    </w:p>
    <w:p w:rsidR="002471D3" w:rsidRPr="00441A49" w:rsidRDefault="00E440B0" w:rsidP="000E5CA6">
      <w:pPr>
        <w:spacing w:line="360" w:lineRule="auto"/>
        <w:ind w:left="260" w:right="14" w:firstLine="708"/>
        <w:rPr>
          <w:szCs w:val="24"/>
        </w:rPr>
      </w:pPr>
      <w:r w:rsidRPr="00441A49">
        <w:rPr>
          <w:szCs w:val="24"/>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w:t>
      </w:r>
      <w:r w:rsidRPr="00441A49">
        <w:rPr>
          <w:rFonts w:eastAsia="Bookman Old Style"/>
          <w:szCs w:val="24"/>
          <w:vertAlign w:val="subscript"/>
        </w:rPr>
        <w:t xml:space="preserve"> </w:t>
      </w:r>
      <w:r w:rsidRPr="00441A49">
        <w:rPr>
          <w:szCs w:val="24"/>
        </w:rPr>
        <w:t>учебного материала.</w:t>
      </w:r>
      <w:r w:rsidRPr="00441A49">
        <w:rPr>
          <w:rFonts w:eastAsia="Bookman Old Style"/>
          <w:szCs w:val="24"/>
        </w:rPr>
        <w:t xml:space="preserve"> </w:t>
      </w:r>
    </w:p>
    <w:p w:rsidR="00695D64" w:rsidRPr="00441A49" w:rsidRDefault="00E440B0" w:rsidP="00356A0F">
      <w:pPr>
        <w:spacing w:line="360" w:lineRule="auto"/>
        <w:ind w:left="-1" w:right="14" w:firstLine="980"/>
        <w:rPr>
          <w:rFonts w:eastAsia="Bookman Old Style"/>
          <w:szCs w:val="24"/>
          <w:vertAlign w:val="subscript"/>
        </w:rPr>
      </w:pPr>
      <w:r w:rsidRPr="00441A49">
        <w:rPr>
          <w:i/>
          <w:szCs w:val="24"/>
        </w:rPr>
        <w:t xml:space="preserve">Комплексный подход </w:t>
      </w:r>
      <w:r w:rsidRPr="00441A49">
        <w:rPr>
          <w:szCs w:val="24"/>
        </w:rPr>
        <w:t>к оценке образовательных достижений реализуется через:</w:t>
      </w:r>
      <w:r w:rsidRPr="00441A49">
        <w:rPr>
          <w:i/>
          <w:szCs w:val="24"/>
        </w:rPr>
        <w:t xml:space="preserve"> </w:t>
      </w:r>
      <w:r w:rsidRPr="00441A49">
        <w:rPr>
          <w:szCs w:val="24"/>
        </w:rPr>
        <w:t xml:space="preserve">оценку предметных и метапредметных результатов;  </w:t>
      </w:r>
      <w:r w:rsidRPr="00441A49">
        <w:rPr>
          <w:rFonts w:eastAsia="Bookman Old Style"/>
          <w:szCs w:val="24"/>
          <w:vertAlign w:val="subscript"/>
        </w:rPr>
        <w:t xml:space="preserve"> </w:t>
      </w:r>
    </w:p>
    <w:p w:rsidR="002471D3" w:rsidRPr="00441A49" w:rsidRDefault="00E440B0" w:rsidP="00D97192">
      <w:pPr>
        <w:pStyle w:val="a3"/>
        <w:numPr>
          <w:ilvl w:val="1"/>
          <w:numId w:val="25"/>
        </w:numPr>
        <w:spacing w:line="360" w:lineRule="auto"/>
        <w:ind w:left="0" w:right="14" w:firstLine="567"/>
        <w:rPr>
          <w:szCs w:val="24"/>
        </w:rPr>
      </w:pPr>
      <w:r w:rsidRPr="00441A49">
        <w:rPr>
          <w:szCs w:val="24"/>
        </w:rPr>
        <w:t>использование комплекса оценочных процедур как основы для оценки динамики</w:t>
      </w:r>
      <w:r w:rsidRPr="00441A49">
        <w:rPr>
          <w:rFonts w:eastAsia="Bookman Old Style"/>
          <w:szCs w:val="24"/>
        </w:rPr>
        <w:t xml:space="preserve"> </w:t>
      </w:r>
      <w:r w:rsidRPr="00441A49">
        <w:rPr>
          <w:szCs w:val="24"/>
        </w:rPr>
        <w:t xml:space="preserve">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w:t>
      </w:r>
      <w:r w:rsidRPr="00441A49">
        <w:rPr>
          <w:rFonts w:eastAsia="Bookman Old Style"/>
          <w:szCs w:val="24"/>
          <w:vertAlign w:val="subscript"/>
        </w:rPr>
        <w:t xml:space="preserve"> </w:t>
      </w:r>
      <w:r w:rsidRPr="00441A49">
        <w:rPr>
          <w:szCs w:val="24"/>
        </w:rPr>
        <w:t>качеством образования;</w:t>
      </w:r>
      <w:r w:rsidRPr="00441A49">
        <w:rPr>
          <w:rFonts w:eastAsia="Bookman Old Style"/>
          <w:szCs w:val="24"/>
        </w:rPr>
        <w:t xml:space="preserve"> </w:t>
      </w:r>
    </w:p>
    <w:p w:rsidR="002471D3" w:rsidRPr="00441A49" w:rsidRDefault="00E440B0" w:rsidP="00D97192">
      <w:pPr>
        <w:pStyle w:val="a3"/>
        <w:numPr>
          <w:ilvl w:val="1"/>
          <w:numId w:val="25"/>
        </w:numPr>
        <w:spacing w:line="360" w:lineRule="auto"/>
        <w:ind w:left="0" w:right="14" w:firstLine="567"/>
        <w:rPr>
          <w:szCs w:val="24"/>
        </w:rPr>
      </w:pPr>
      <w:r w:rsidRPr="00441A49">
        <w:rPr>
          <w:szCs w:val="24"/>
        </w:rPr>
        <w:t xml:space="preserve">использование разнообразных методов и форм оценки, взаимно дополняющих друг </w:t>
      </w:r>
      <w:r w:rsidRPr="00441A49">
        <w:rPr>
          <w:rFonts w:eastAsia="Bookman Old Style"/>
          <w:szCs w:val="24"/>
          <w:vertAlign w:val="subscript"/>
        </w:rPr>
        <w:t xml:space="preserve"> </w:t>
      </w:r>
      <w:r w:rsidRPr="00441A49">
        <w:rPr>
          <w:szCs w:val="24"/>
        </w:rPr>
        <w:t>друга, в том числе оценок творческих работ, наблюдения;</w:t>
      </w:r>
      <w:r w:rsidRPr="00441A49">
        <w:rPr>
          <w:rFonts w:eastAsia="Bookman Old Style"/>
          <w:szCs w:val="24"/>
        </w:rPr>
        <w:t xml:space="preserve"> </w:t>
      </w:r>
    </w:p>
    <w:p w:rsidR="002471D3" w:rsidRPr="00441A49" w:rsidRDefault="00E440B0" w:rsidP="00D97192">
      <w:pPr>
        <w:pStyle w:val="a3"/>
        <w:numPr>
          <w:ilvl w:val="1"/>
          <w:numId w:val="25"/>
        </w:numPr>
        <w:spacing w:line="360" w:lineRule="auto"/>
        <w:ind w:left="0" w:right="14" w:firstLine="567"/>
        <w:rPr>
          <w:szCs w:val="24"/>
        </w:rPr>
      </w:pPr>
      <w:r w:rsidRPr="00441A49">
        <w:rPr>
          <w:szCs w:val="24"/>
        </w:rPr>
        <w:t xml:space="preserve">использование форм работы, обеспечивающих возможность включения обучающихся в </w:t>
      </w:r>
      <w:r w:rsidRPr="00441A49">
        <w:rPr>
          <w:rFonts w:eastAsia="Bookman Old Style"/>
          <w:szCs w:val="24"/>
        </w:rPr>
        <w:t xml:space="preserve"> </w:t>
      </w:r>
      <w:r w:rsidRPr="00441A49">
        <w:rPr>
          <w:szCs w:val="24"/>
        </w:rPr>
        <w:t>самостоятельную оценочную деятельность (самоанализ, самооценка, взаимооценка);</w:t>
      </w:r>
      <w:r w:rsidRPr="00441A49">
        <w:rPr>
          <w:rFonts w:eastAsia="Bookman Old Style"/>
          <w:szCs w:val="24"/>
        </w:rPr>
        <w:t xml:space="preserve"> </w:t>
      </w:r>
      <w:r w:rsidRPr="00441A49">
        <w:rPr>
          <w:rFonts w:eastAsia="Bookman Old Style"/>
          <w:szCs w:val="24"/>
          <w:vertAlign w:val="subscript"/>
        </w:rPr>
        <w:t xml:space="preserve"> </w:t>
      </w:r>
      <w:r w:rsidRPr="00441A49">
        <w:rPr>
          <w:szCs w:val="24"/>
        </w:rPr>
        <w:t>использование мониторинга динамических показателей освоения умений и знаний,</w:t>
      </w:r>
      <w:r w:rsidRPr="00441A49">
        <w:rPr>
          <w:rFonts w:eastAsia="Bookman Old Style"/>
          <w:szCs w:val="24"/>
        </w:rPr>
        <w:t xml:space="preserve"> в</w:t>
      </w:r>
      <w:r w:rsidRPr="00441A49">
        <w:rPr>
          <w:rFonts w:eastAsia="Arial"/>
          <w:szCs w:val="24"/>
        </w:rPr>
        <w:t xml:space="preserve"> </w:t>
      </w:r>
      <w:r w:rsidRPr="00441A49">
        <w:rPr>
          <w:szCs w:val="24"/>
        </w:rPr>
        <w:t>том числе формируемых с использованием информационно-коммуникационных (цифровых) технологий.</w:t>
      </w:r>
      <w:r w:rsidRPr="00441A49">
        <w:rPr>
          <w:rFonts w:eastAsia="Bookman Old Style"/>
          <w:szCs w:val="24"/>
        </w:rPr>
        <w:t xml:space="preserve"> </w:t>
      </w:r>
    </w:p>
    <w:p w:rsidR="002471D3" w:rsidRPr="00441A49" w:rsidRDefault="00E440B0" w:rsidP="00695D64">
      <w:pPr>
        <w:spacing w:line="360" w:lineRule="auto"/>
        <w:ind w:left="0" w:right="14" w:firstLine="708"/>
        <w:rPr>
          <w:szCs w:val="24"/>
        </w:rPr>
      </w:pPr>
      <w:r w:rsidRPr="00441A49">
        <w:rPr>
          <w:szCs w:val="24"/>
        </w:rPr>
        <w:t xml:space="preserve">Целью оценки </w:t>
      </w:r>
      <w:r w:rsidRPr="00441A49">
        <w:rPr>
          <w:i/>
          <w:szCs w:val="24"/>
        </w:rPr>
        <w:t>личностных</w:t>
      </w:r>
      <w:r w:rsidRPr="00441A49">
        <w:rPr>
          <w:szCs w:val="24"/>
        </w:rPr>
        <w:t xml:space="preserve"> достижений обучаю</w:t>
      </w:r>
      <w:r w:rsidR="00695D64" w:rsidRPr="00441A49">
        <w:rPr>
          <w:szCs w:val="24"/>
        </w:rPr>
        <w:t xml:space="preserve">щихся является получение общего </w:t>
      </w:r>
      <w:r w:rsidRPr="00441A49">
        <w:rPr>
          <w:szCs w:val="24"/>
        </w:rPr>
        <w:t xml:space="preserve">представления о воспитательной деятельности образовательной организации и её влиянии на </w:t>
      </w:r>
    </w:p>
    <w:p w:rsidR="002471D3" w:rsidRPr="00441A49" w:rsidRDefault="00E440B0" w:rsidP="00356A0F">
      <w:pPr>
        <w:spacing w:line="360" w:lineRule="auto"/>
        <w:ind w:left="7" w:right="14"/>
        <w:rPr>
          <w:szCs w:val="24"/>
        </w:rPr>
      </w:pPr>
      <w:r w:rsidRPr="00441A49">
        <w:rPr>
          <w:rFonts w:eastAsia="Bookman Old Style"/>
          <w:szCs w:val="24"/>
          <w:vertAlign w:val="subscript"/>
        </w:rPr>
        <w:t xml:space="preserve"> </w:t>
      </w:r>
      <w:r w:rsidRPr="00441A49">
        <w:rPr>
          <w:szCs w:val="24"/>
        </w:rPr>
        <w:t>коллектив обучающихся.</w:t>
      </w:r>
      <w:r w:rsidRPr="00441A49">
        <w:rPr>
          <w:rFonts w:eastAsia="Bookman Old Style"/>
          <w:szCs w:val="24"/>
        </w:rPr>
        <w:t xml:space="preserve"> </w:t>
      </w:r>
    </w:p>
    <w:p w:rsidR="002471D3" w:rsidRPr="00441A49" w:rsidRDefault="00E440B0" w:rsidP="00695D64">
      <w:pPr>
        <w:spacing w:line="360" w:lineRule="auto"/>
        <w:ind w:left="0" w:right="14" w:firstLine="768"/>
        <w:rPr>
          <w:szCs w:val="24"/>
        </w:rPr>
      </w:pPr>
      <w:r w:rsidRPr="00441A49">
        <w:rPr>
          <w:szCs w:val="24"/>
        </w:rPr>
        <w:t xml:space="preserve">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w:t>
      </w:r>
    </w:p>
    <w:p w:rsidR="002471D3" w:rsidRPr="00441A49" w:rsidRDefault="00E440B0" w:rsidP="00356A0F">
      <w:pPr>
        <w:spacing w:line="360" w:lineRule="auto"/>
        <w:ind w:left="7" w:right="14"/>
        <w:rPr>
          <w:szCs w:val="24"/>
        </w:rPr>
      </w:pPr>
      <w:r w:rsidRPr="00441A49">
        <w:rPr>
          <w:rFonts w:eastAsia="Bookman Old Style"/>
          <w:szCs w:val="24"/>
          <w:vertAlign w:val="subscript"/>
        </w:rPr>
        <w:t xml:space="preserve"> </w:t>
      </w:r>
      <w:r w:rsidRPr="00441A49">
        <w:rPr>
          <w:szCs w:val="24"/>
        </w:rPr>
        <w:t>развития.</w:t>
      </w:r>
      <w:r w:rsidRPr="00441A49">
        <w:rPr>
          <w:rFonts w:eastAsia="Bookman Old Style"/>
          <w:szCs w:val="24"/>
        </w:rPr>
        <w:t xml:space="preserve"> </w:t>
      </w:r>
    </w:p>
    <w:p w:rsidR="00695D64" w:rsidRPr="00441A49" w:rsidRDefault="00E440B0" w:rsidP="00356A0F">
      <w:pPr>
        <w:spacing w:line="360" w:lineRule="auto"/>
        <w:ind w:left="-1" w:right="14" w:firstLine="968"/>
        <w:rPr>
          <w:rFonts w:eastAsia="Bookman Old Style"/>
          <w:szCs w:val="24"/>
        </w:rPr>
      </w:pPr>
      <w:r w:rsidRPr="00441A49">
        <w:rPr>
          <w:szCs w:val="24"/>
        </w:rPr>
        <w:t xml:space="preserve">Личностные достижения обучающихся, освоивших ООП НОО, включают две группы </w:t>
      </w:r>
      <w:r w:rsidRPr="00441A49">
        <w:rPr>
          <w:rFonts w:eastAsia="Bookman Old Style"/>
          <w:szCs w:val="24"/>
          <w:vertAlign w:val="subscript"/>
        </w:rPr>
        <w:t xml:space="preserve"> </w:t>
      </w:r>
      <w:r w:rsidRPr="00441A49">
        <w:rPr>
          <w:szCs w:val="24"/>
        </w:rPr>
        <w:t>результатов:</w:t>
      </w:r>
      <w:r w:rsidRPr="00441A49">
        <w:rPr>
          <w:rFonts w:eastAsia="Bookman Old Style"/>
          <w:szCs w:val="24"/>
        </w:rPr>
        <w:t xml:space="preserve"> </w:t>
      </w:r>
    </w:p>
    <w:p w:rsidR="00695D64" w:rsidRPr="00441A49" w:rsidRDefault="00E440B0" w:rsidP="00D97192">
      <w:pPr>
        <w:pStyle w:val="a3"/>
        <w:numPr>
          <w:ilvl w:val="0"/>
          <w:numId w:val="26"/>
        </w:numPr>
        <w:spacing w:line="360" w:lineRule="auto"/>
        <w:ind w:left="0" w:right="14" w:firstLine="426"/>
        <w:rPr>
          <w:rFonts w:eastAsia="Bookman Old Style"/>
          <w:szCs w:val="24"/>
        </w:rPr>
      </w:pPr>
      <w:r w:rsidRPr="00441A49">
        <w:rPr>
          <w:szCs w:val="24"/>
        </w:rPr>
        <w:t xml:space="preserve">основы российской гражданской идентичности, ценностные установки и социально </w:t>
      </w:r>
      <w:r w:rsidRPr="00441A49">
        <w:rPr>
          <w:rFonts w:eastAsia="Bookman Old Style"/>
          <w:szCs w:val="24"/>
          <w:vertAlign w:val="subscript"/>
        </w:rPr>
        <w:t xml:space="preserve"> </w:t>
      </w:r>
      <w:r w:rsidRPr="00441A49">
        <w:rPr>
          <w:szCs w:val="24"/>
        </w:rPr>
        <w:t>значимые качества личности;</w:t>
      </w:r>
      <w:r w:rsidRPr="00441A49">
        <w:rPr>
          <w:rFonts w:eastAsia="Bookman Old Style"/>
          <w:szCs w:val="24"/>
        </w:rPr>
        <w:t xml:space="preserve"> </w:t>
      </w:r>
    </w:p>
    <w:p w:rsidR="002471D3" w:rsidRPr="00441A49" w:rsidRDefault="00E440B0" w:rsidP="00D97192">
      <w:pPr>
        <w:pStyle w:val="a3"/>
        <w:numPr>
          <w:ilvl w:val="0"/>
          <w:numId w:val="26"/>
        </w:numPr>
        <w:spacing w:line="360" w:lineRule="auto"/>
        <w:ind w:left="0" w:right="14" w:firstLine="426"/>
        <w:rPr>
          <w:szCs w:val="24"/>
        </w:rPr>
      </w:pPr>
      <w:r w:rsidRPr="00441A49">
        <w:rPr>
          <w:szCs w:val="24"/>
        </w:rPr>
        <w:lastRenderedPageBreak/>
        <w:t xml:space="preserve">готовность обучающихся к саморазвитию, мотивация к познанию и обучению, активное </w:t>
      </w:r>
      <w:r w:rsidRPr="00441A49">
        <w:rPr>
          <w:rFonts w:eastAsia="Bookman Old Style"/>
          <w:szCs w:val="24"/>
          <w:vertAlign w:val="subscript"/>
        </w:rPr>
        <w:t xml:space="preserve"> </w:t>
      </w:r>
      <w:r w:rsidRPr="00441A49">
        <w:rPr>
          <w:szCs w:val="24"/>
        </w:rPr>
        <w:t>участие в социально значимой деятельности.</w:t>
      </w:r>
      <w:r w:rsidRPr="00441A49">
        <w:rPr>
          <w:rFonts w:eastAsia="Bookman Old Style"/>
          <w:szCs w:val="24"/>
        </w:rPr>
        <w:t xml:space="preserve"> </w:t>
      </w:r>
    </w:p>
    <w:p w:rsidR="00695D64" w:rsidRPr="00441A49" w:rsidRDefault="00E440B0" w:rsidP="00695D64">
      <w:pPr>
        <w:spacing w:after="27" w:line="360" w:lineRule="auto"/>
        <w:ind w:left="-1" w:right="14" w:firstLine="968"/>
        <w:rPr>
          <w:rFonts w:eastAsia="Bookman Old Style"/>
          <w:szCs w:val="24"/>
        </w:rPr>
      </w:pPr>
      <w:r w:rsidRPr="00441A49">
        <w:rPr>
          <w:szCs w:val="24"/>
        </w:rPr>
        <w:t xml:space="preserve">Учитывая особенности групп личностных результатов, учитель может осуществлять </w:t>
      </w:r>
      <w:r w:rsidRPr="00441A49">
        <w:rPr>
          <w:rFonts w:eastAsia="Bookman Old Style"/>
          <w:szCs w:val="24"/>
        </w:rPr>
        <w:t xml:space="preserve"> </w:t>
      </w:r>
      <w:r w:rsidRPr="00441A49">
        <w:rPr>
          <w:szCs w:val="24"/>
        </w:rPr>
        <w:t>оценку только следующих качеств:</w:t>
      </w:r>
      <w:r w:rsidRPr="00441A49">
        <w:rPr>
          <w:rFonts w:eastAsia="Bookman Old Style"/>
          <w:szCs w:val="24"/>
        </w:rPr>
        <w:t xml:space="preserve"> </w:t>
      </w:r>
    </w:p>
    <w:p w:rsidR="00695D64" w:rsidRPr="00441A49" w:rsidRDefault="00E440B0" w:rsidP="00D97192">
      <w:pPr>
        <w:pStyle w:val="a3"/>
        <w:numPr>
          <w:ilvl w:val="0"/>
          <w:numId w:val="27"/>
        </w:numPr>
        <w:spacing w:after="27" w:line="360" w:lineRule="auto"/>
        <w:ind w:left="0" w:right="14" w:firstLine="284"/>
        <w:rPr>
          <w:rFonts w:eastAsia="Bookman Old Style"/>
          <w:szCs w:val="24"/>
        </w:rPr>
      </w:pPr>
      <w:r w:rsidRPr="00441A49">
        <w:rPr>
          <w:szCs w:val="24"/>
        </w:rPr>
        <w:t>наличие и характеристика мотива познания и учения;</w:t>
      </w:r>
      <w:r w:rsidRPr="00441A49">
        <w:rPr>
          <w:rFonts w:eastAsia="Bookman Old Style"/>
          <w:szCs w:val="24"/>
        </w:rPr>
        <w:t xml:space="preserve"> </w:t>
      </w:r>
    </w:p>
    <w:p w:rsidR="00695D64" w:rsidRPr="00441A49" w:rsidRDefault="00E440B0" w:rsidP="00D97192">
      <w:pPr>
        <w:pStyle w:val="a3"/>
        <w:numPr>
          <w:ilvl w:val="0"/>
          <w:numId w:val="27"/>
        </w:numPr>
        <w:spacing w:after="27" w:line="360" w:lineRule="auto"/>
        <w:ind w:left="0" w:right="14" w:firstLine="284"/>
        <w:rPr>
          <w:rFonts w:eastAsia="Bookman Old Style"/>
          <w:szCs w:val="24"/>
          <w:vertAlign w:val="subscript"/>
        </w:rPr>
      </w:pPr>
      <w:r w:rsidRPr="00441A49">
        <w:rPr>
          <w:szCs w:val="24"/>
        </w:rPr>
        <w:t xml:space="preserve">наличие умений принимать и удерживать учебную задачу, планировать учебные </w:t>
      </w:r>
      <w:r w:rsidRPr="00441A49">
        <w:rPr>
          <w:rFonts w:eastAsia="Bookman Old Style"/>
          <w:szCs w:val="24"/>
        </w:rPr>
        <w:t xml:space="preserve"> </w:t>
      </w:r>
      <w:r w:rsidRPr="00441A49">
        <w:rPr>
          <w:szCs w:val="24"/>
        </w:rPr>
        <w:t>действия;</w:t>
      </w:r>
      <w:r w:rsidRPr="00441A49">
        <w:rPr>
          <w:rFonts w:eastAsia="Bookman Old Style"/>
          <w:szCs w:val="24"/>
        </w:rPr>
        <w:t xml:space="preserve"> </w:t>
      </w:r>
      <w:r w:rsidRPr="00441A49">
        <w:rPr>
          <w:rFonts w:eastAsia="Bookman Old Style"/>
          <w:szCs w:val="24"/>
          <w:vertAlign w:val="subscript"/>
        </w:rPr>
        <w:t xml:space="preserve"> </w:t>
      </w:r>
    </w:p>
    <w:p w:rsidR="002471D3" w:rsidRPr="00441A49" w:rsidRDefault="00E440B0" w:rsidP="00D97192">
      <w:pPr>
        <w:pStyle w:val="a3"/>
        <w:numPr>
          <w:ilvl w:val="0"/>
          <w:numId w:val="27"/>
        </w:numPr>
        <w:spacing w:after="27" w:line="360" w:lineRule="auto"/>
        <w:ind w:left="0" w:right="14" w:firstLine="284"/>
        <w:rPr>
          <w:szCs w:val="24"/>
        </w:rPr>
      </w:pPr>
      <w:r w:rsidRPr="00441A49">
        <w:rPr>
          <w:szCs w:val="24"/>
        </w:rPr>
        <w:t>способность осуществлять самоконтроль и самооценку.</w:t>
      </w:r>
      <w:r w:rsidRPr="00441A49">
        <w:rPr>
          <w:rFonts w:eastAsia="Bookman Old Style"/>
          <w:szCs w:val="24"/>
        </w:rPr>
        <w:t xml:space="preserve"> </w:t>
      </w:r>
    </w:p>
    <w:p w:rsidR="002471D3" w:rsidRPr="00441A49" w:rsidRDefault="00E440B0" w:rsidP="00695D64">
      <w:pPr>
        <w:spacing w:line="360" w:lineRule="auto"/>
        <w:ind w:left="260" w:right="14" w:firstLine="708"/>
        <w:rPr>
          <w:szCs w:val="24"/>
        </w:rPr>
      </w:pPr>
      <w:r w:rsidRPr="00441A49">
        <w:rPr>
          <w:szCs w:val="24"/>
        </w:rPr>
        <w:t xml:space="preserve">Оценка </w:t>
      </w:r>
      <w:r w:rsidRPr="00441A49">
        <w:rPr>
          <w:i/>
          <w:szCs w:val="24"/>
        </w:rPr>
        <w:t>метапредметны</w:t>
      </w:r>
      <w:r w:rsidRPr="00441A49">
        <w:rPr>
          <w:szCs w:val="24"/>
        </w:rPr>
        <w:t xml:space="preserve">х результатов осуществляется через оценку достижения планируемых результатов освоения ООП НОО, которые отражают совокупность </w:t>
      </w:r>
      <w:r w:rsidRPr="00441A49">
        <w:rPr>
          <w:rFonts w:eastAsia="Bookman Old Style"/>
          <w:szCs w:val="24"/>
          <w:vertAlign w:val="subscript"/>
        </w:rPr>
        <w:t xml:space="preserve"> </w:t>
      </w:r>
      <w:r w:rsidRPr="00441A49">
        <w:rPr>
          <w:szCs w:val="24"/>
        </w:rPr>
        <w:t>познавательных, коммуникативных и регулятивных универсальных учебных действий.</w:t>
      </w:r>
      <w:r w:rsidRPr="00441A49">
        <w:rPr>
          <w:rFonts w:eastAsia="Bookman Old Style"/>
          <w:szCs w:val="24"/>
        </w:rPr>
        <w:t xml:space="preserve"> </w:t>
      </w:r>
    </w:p>
    <w:p w:rsidR="002471D3" w:rsidRPr="00441A49" w:rsidRDefault="00E440B0" w:rsidP="00356A0F">
      <w:pPr>
        <w:spacing w:line="360" w:lineRule="auto"/>
        <w:ind w:left="-1" w:right="14" w:firstLine="968"/>
        <w:rPr>
          <w:szCs w:val="24"/>
        </w:rPr>
      </w:pPr>
      <w:r w:rsidRPr="00441A49">
        <w:rPr>
          <w:szCs w:val="24"/>
        </w:rPr>
        <w:t xml:space="preserve">Формирование метапредметных результатов обеспечивается комплексом освоения </w:t>
      </w:r>
      <w:r w:rsidRPr="00441A49">
        <w:rPr>
          <w:rFonts w:eastAsia="Bookman Old Style"/>
          <w:szCs w:val="24"/>
          <w:vertAlign w:val="subscript"/>
        </w:rPr>
        <w:t xml:space="preserve"> </w:t>
      </w:r>
      <w:r w:rsidRPr="00441A49">
        <w:rPr>
          <w:szCs w:val="24"/>
        </w:rPr>
        <w:t>программ учебных предметов и внеурочной деятельности.</w:t>
      </w:r>
      <w:r w:rsidRPr="00441A49">
        <w:rPr>
          <w:rFonts w:eastAsia="Bookman Old Style"/>
          <w:szCs w:val="24"/>
        </w:rPr>
        <w:t xml:space="preserve"> </w:t>
      </w:r>
    </w:p>
    <w:p w:rsidR="00695D64" w:rsidRPr="00441A49" w:rsidRDefault="00E440B0" w:rsidP="00695D64">
      <w:pPr>
        <w:spacing w:line="360" w:lineRule="auto"/>
        <w:ind w:left="-1" w:right="14" w:firstLine="968"/>
        <w:rPr>
          <w:rFonts w:eastAsia="Bookman Old Style"/>
          <w:szCs w:val="24"/>
        </w:rPr>
      </w:pPr>
      <w:r w:rsidRPr="00441A49">
        <w:rPr>
          <w:szCs w:val="24"/>
        </w:rPr>
        <w:t xml:space="preserve">Оценка метапредметных результатов проводится с целью определения </w:t>
      </w:r>
      <w:r w:rsidRPr="00441A49">
        <w:rPr>
          <w:rFonts w:eastAsia="Bookman Old Style"/>
          <w:szCs w:val="24"/>
          <w:vertAlign w:val="subscript"/>
        </w:rPr>
        <w:t xml:space="preserve"> </w:t>
      </w:r>
      <w:r w:rsidRPr="00441A49">
        <w:rPr>
          <w:szCs w:val="24"/>
        </w:rPr>
        <w:t>сформированности:</w:t>
      </w:r>
      <w:r w:rsidRPr="00441A49">
        <w:rPr>
          <w:rFonts w:eastAsia="Bookman Old Style"/>
          <w:szCs w:val="24"/>
        </w:rPr>
        <w:t xml:space="preserve"> </w:t>
      </w:r>
    </w:p>
    <w:p w:rsidR="00695D64" w:rsidRPr="000E5CA6" w:rsidRDefault="00E440B0" w:rsidP="00D97192">
      <w:pPr>
        <w:pStyle w:val="a3"/>
        <w:numPr>
          <w:ilvl w:val="0"/>
          <w:numId w:val="58"/>
        </w:numPr>
        <w:spacing w:line="360" w:lineRule="auto"/>
        <w:ind w:left="0" w:right="14" w:firstLine="284"/>
        <w:rPr>
          <w:szCs w:val="24"/>
        </w:rPr>
      </w:pPr>
      <w:r w:rsidRPr="000E5CA6">
        <w:rPr>
          <w:szCs w:val="24"/>
        </w:rPr>
        <w:t>познавательных универсальных учебных действий;</w:t>
      </w:r>
    </w:p>
    <w:p w:rsidR="00695D64" w:rsidRPr="000E5CA6" w:rsidRDefault="00E440B0" w:rsidP="00D97192">
      <w:pPr>
        <w:pStyle w:val="a3"/>
        <w:numPr>
          <w:ilvl w:val="0"/>
          <w:numId w:val="58"/>
        </w:numPr>
        <w:spacing w:line="360" w:lineRule="auto"/>
        <w:ind w:left="0" w:right="14" w:firstLine="284"/>
        <w:rPr>
          <w:rFonts w:eastAsia="Bookman Old Style"/>
          <w:szCs w:val="24"/>
          <w:vertAlign w:val="subscript"/>
        </w:rPr>
      </w:pPr>
      <w:r w:rsidRPr="000E5CA6">
        <w:rPr>
          <w:szCs w:val="24"/>
        </w:rPr>
        <w:t xml:space="preserve">коммуникативных универсальных учебных действий; </w:t>
      </w:r>
      <w:r w:rsidRPr="000E5CA6">
        <w:rPr>
          <w:rFonts w:eastAsia="Bookman Old Style"/>
          <w:szCs w:val="24"/>
          <w:vertAlign w:val="subscript"/>
        </w:rPr>
        <w:t xml:space="preserve"> </w:t>
      </w:r>
      <w:r w:rsidRPr="000E5CA6">
        <w:rPr>
          <w:rFonts w:eastAsia="Bookman Old Style"/>
          <w:szCs w:val="24"/>
          <w:vertAlign w:val="subscript"/>
        </w:rPr>
        <w:tab/>
      </w:r>
    </w:p>
    <w:p w:rsidR="002471D3" w:rsidRPr="000E5CA6" w:rsidRDefault="00E440B0" w:rsidP="00D97192">
      <w:pPr>
        <w:pStyle w:val="a3"/>
        <w:numPr>
          <w:ilvl w:val="0"/>
          <w:numId w:val="58"/>
        </w:numPr>
        <w:spacing w:line="360" w:lineRule="auto"/>
        <w:ind w:left="0" w:right="14" w:firstLine="284"/>
        <w:rPr>
          <w:szCs w:val="24"/>
        </w:rPr>
      </w:pPr>
      <w:r w:rsidRPr="000E5CA6">
        <w:rPr>
          <w:szCs w:val="24"/>
        </w:rPr>
        <w:t>регулятивных универсальных учебных действий.</w:t>
      </w:r>
      <w:r w:rsidRPr="000E5CA6">
        <w:rPr>
          <w:rFonts w:eastAsia="Bookman Old Style"/>
          <w:szCs w:val="24"/>
        </w:rPr>
        <w:t xml:space="preserve"> </w:t>
      </w:r>
    </w:p>
    <w:p w:rsidR="002471D3" w:rsidRPr="00441A49" w:rsidRDefault="00E440B0" w:rsidP="000E5CA6">
      <w:pPr>
        <w:spacing w:line="360" w:lineRule="auto"/>
        <w:ind w:left="260" w:right="14" w:firstLine="708"/>
        <w:rPr>
          <w:szCs w:val="24"/>
        </w:rPr>
      </w:pPr>
      <w:r w:rsidRPr="00441A49">
        <w:rPr>
          <w:szCs w:val="24"/>
        </w:rPr>
        <w:t xml:space="preserve">Овладение </w:t>
      </w:r>
      <w:r w:rsidRPr="00441A49">
        <w:rPr>
          <w:i/>
          <w:szCs w:val="24"/>
        </w:rPr>
        <w:t>познавательными</w:t>
      </w:r>
      <w:r w:rsidRPr="00441A49">
        <w:rPr>
          <w:szCs w:val="24"/>
        </w:rPr>
        <w:t xml:space="preserve"> универсальными учебными действиями предполагает формирование и оценку у обучающихся базовых логических действий, базовых </w:t>
      </w:r>
      <w:r w:rsidR="000E5CA6" w:rsidRPr="000E5CA6">
        <w:rPr>
          <w:szCs w:val="24"/>
        </w:rPr>
        <w:t xml:space="preserve"> </w:t>
      </w:r>
      <w:r w:rsidRPr="00441A49">
        <w:rPr>
          <w:rFonts w:eastAsia="Bookman Old Style"/>
          <w:szCs w:val="24"/>
          <w:vertAlign w:val="subscript"/>
        </w:rPr>
        <w:t xml:space="preserve"> </w:t>
      </w:r>
      <w:r w:rsidRPr="00441A49">
        <w:rPr>
          <w:szCs w:val="24"/>
        </w:rPr>
        <w:t>исследовательских действий, умений работать с информацией.</w:t>
      </w:r>
      <w:r w:rsidRPr="00441A49">
        <w:rPr>
          <w:rFonts w:eastAsia="Bookman Old Style"/>
          <w:szCs w:val="24"/>
        </w:rPr>
        <w:t xml:space="preserve"> </w:t>
      </w:r>
    </w:p>
    <w:p w:rsidR="002471D3" w:rsidRPr="00441A49" w:rsidRDefault="00E440B0" w:rsidP="00356A0F">
      <w:pPr>
        <w:spacing w:line="360" w:lineRule="auto"/>
        <w:ind w:left="-1" w:right="14" w:firstLine="968"/>
        <w:rPr>
          <w:szCs w:val="24"/>
        </w:rPr>
      </w:pPr>
      <w:r w:rsidRPr="00441A49">
        <w:rPr>
          <w:szCs w:val="24"/>
        </w:rPr>
        <w:t xml:space="preserve">Овладение базовыми </w:t>
      </w:r>
      <w:r w:rsidRPr="00441A49">
        <w:rPr>
          <w:i/>
          <w:szCs w:val="24"/>
        </w:rPr>
        <w:t>логическими</w:t>
      </w:r>
      <w:r w:rsidRPr="00441A49">
        <w:rPr>
          <w:szCs w:val="24"/>
        </w:rPr>
        <w:t xml:space="preserve"> действиями обеспечивает формирование у </w:t>
      </w:r>
      <w:r w:rsidRPr="00441A49">
        <w:rPr>
          <w:rFonts w:eastAsia="Bookman Old Style"/>
          <w:szCs w:val="24"/>
          <w:vertAlign w:val="subscript"/>
        </w:rPr>
        <w:t xml:space="preserve"> </w:t>
      </w:r>
      <w:r w:rsidRPr="00441A49">
        <w:rPr>
          <w:szCs w:val="24"/>
        </w:rPr>
        <w:t>обучающихся умений:</w:t>
      </w:r>
      <w:r w:rsidRPr="00441A49">
        <w:rPr>
          <w:rFonts w:eastAsia="Bookman Old Style"/>
          <w:szCs w:val="24"/>
        </w:rPr>
        <w:t xml:space="preserve"> </w:t>
      </w:r>
    </w:p>
    <w:p w:rsidR="00695D64" w:rsidRPr="00441A49" w:rsidRDefault="00E440B0" w:rsidP="00D97192">
      <w:pPr>
        <w:pStyle w:val="a3"/>
        <w:numPr>
          <w:ilvl w:val="0"/>
          <w:numId w:val="28"/>
        </w:numPr>
        <w:spacing w:line="360" w:lineRule="auto"/>
        <w:ind w:left="0" w:right="14" w:firstLine="426"/>
        <w:rPr>
          <w:rFonts w:eastAsia="Bookman Old Style"/>
          <w:szCs w:val="24"/>
        </w:rPr>
      </w:pPr>
      <w:r w:rsidRPr="00441A49">
        <w:rPr>
          <w:szCs w:val="24"/>
        </w:rPr>
        <w:t>сравнивать объекты, устанавливать основания для сравнения, устанавливать аналогии;</w:t>
      </w:r>
      <w:r w:rsidRPr="00441A49">
        <w:rPr>
          <w:rFonts w:eastAsia="Bookman Old Style"/>
          <w:szCs w:val="24"/>
        </w:rPr>
        <w:t xml:space="preserve"> </w:t>
      </w:r>
      <w:r w:rsidRPr="00441A49">
        <w:rPr>
          <w:rFonts w:eastAsia="Bookman Old Style"/>
          <w:szCs w:val="24"/>
          <w:vertAlign w:val="subscript"/>
        </w:rPr>
        <w:t xml:space="preserve"> </w:t>
      </w:r>
      <w:r w:rsidRPr="00441A49">
        <w:rPr>
          <w:szCs w:val="24"/>
        </w:rPr>
        <w:t>объединять части объекта (объекты) по определённому признаку;</w:t>
      </w:r>
      <w:r w:rsidRPr="00441A49">
        <w:rPr>
          <w:rFonts w:eastAsia="Bookman Old Style"/>
          <w:szCs w:val="24"/>
        </w:rPr>
        <w:t xml:space="preserve"> </w:t>
      </w:r>
    </w:p>
    <w:p w:rsidR="002471D3" w:rsidRPr="00441A49" w:rsidRDefault="00E440B0" w:rsidP="00D97192">
      <w:pPr>
        <w:pStyle w:val="a3"/>
        <w:numPr>
          <w:ilvl w:val="0"/>
          <w:numId w:val="28"/>
        </w:numPr>
        <w:spacing w:line="360" w:lineRule="auto"/>
        <w:ind w:left="0" w:right="14" w:firstLine="426"/>
        <w:rPr>
          <w:szCs w:val="24"/>
        </w:rPr>
      </w:pPr>
      <w:r w:rsidRPr="00441A49">
        <w:rPr>
          <w:szCs w:val="24"/>
        </w:rPr>
        <w:t xml:space="preserve">определять существенный признак для классификации, классифицировать </w:t>
      </w:r>
      <w:r w:rsidRPr="00441A49">
        <w:rPr>
          <w:rFonts w:eastAsia="Bookman Old Style"/>
          <w:szCs w:val="24"/>
          <w:vertAlign w:val="subscript"/>
        </w:rPr>
        <w:t xml:space="preserve"> </w:t>
      </w:r>
      <w:r w:rsidRPr="00441A49">
        <w:rPr>
          <w:szCs w:val="24"/>
        </w:rPr>
        <w:t>предложенные объекты;</w:t>
      </w:r>
      <w:r w:rsidRPr="00441A49">
        <w:rPr>
          <w:rFonts w:eastAsia="Bookman Old Style"/>
          <w:szCs w:val="24"/>
        </w:rPr>
        <w:t xml:space="preserve"> </w:t>
      </w:r>
    </w:p>
    <w:p w:rsidR="00695D64" w:rsidRPr="00441A49" w:rsidRDefault="00E440B0" w:rsidP="00D97192">
      <w:pPr>
        <w:pStyle w:val="a3"/>
        <w:numPr>
          <w:ilvl w:val="1"/>
          <w:numId w:val="29"/>
        </w:numPr>
        <w:spacing w:line="360" w:lineRule="auto"/>
        <w:ind w:left="0" w:right="14" w:firstLine="567"/>
        <w:rPr>
          <w:rFonts w:eastAsia="Bookman Old Style"/>
          <w:szCs w:val="24"/>
        </w:rPr>
      </w:pPr>
      <w:r w:rsidRPr="00441A49">
        <w:rPr>
          <w:szCs w:val="24"/>
        </w:rPr>
        <w:t xml:space="preserve">находить закономерности и противоречия в рассматриваемых фактах, данных и </w:t>
      </w:r>
      <w:r w:rsidRPr="00441A49">
        <w:rPr>
          <w:rFonts w:eastAsia="Bookman Old Style"/>
          <w:szCs w:val="24"/>
          <w:vertAlign w:val="subscript"/>
        </w:rPr>
        <w:t xml:space="preserve"> </w:t>
      </w:r>
      <w:r w:rsidRPr="00441A49">
        <w:rPr>
          <w:szCs w:val="24"/>
        </w:rPr>
        <w:t>наблюдениях на основе предложенного учителем алгоритма;</w:t>
      </w:r>
      <w:r w:rsidRPr="00441A49">
        <w:rPr>
          <w:rFonts w:eastAsia="Bookman Old Style"/>
          <w:szCs w:val="24"/>
        </w:rPr>
        <w:t xml:space="preserve"> </w:t>
      </w:r>
    </w:p>
    <w:p w:rsidR="002471D3" w:rsidRPr="00441A49" w:rsidRDefault="00E440B0" w:rsidP="00D97192">
      <w:pPr>
        <w:pStyle w:val="a3"/>
        <w:numPr>
          <w:ilvl w:val="1"/>
          <w:numId w:val="29"/>
        </w:numPr>
        <w:spacing w:line="360" w:lineRule="auto"/>
        <w:ind w:left="0" w:right="14" w:firstLine="567"/>
        <w:rPr>
          <w:szCs w:val="24"/>
        </w:rPr>
      </w:pPr>
      <w:r w:rsidRPr="00441A49">
        <w:rPr>
          <w:szCs w:val="24"/>
        </w:rPr>
        <w:t xml:space="preserve">выявлять недостаток информации для решения учебной (практической) задачи на основе </w:t>
      </w:r>
      <w:r w:rsidRPr="00441A49">
        <w:rPr>
          <w:rFonts w:eastAsia="Bookman Old Style"/>
          <w:szCs w:val="24"/>
          <w:vertAlign w:val="subscript"/>
        </w:rPr>
        <w:t xml:space="preserve"> </w:t>
      </w:r>
      <w:r w:rsidRPr="00441A49">
        <w:rPr>
          <w:szCs w:val="24"/>
        </w:rPr>
        <w:t>предложенного алгоритма;</w:t>
      </w:r>
      <w:r w:rsidRPr="00441A49">
        <w:rPr>
          <w:rFonts w:eastAsia="Bookman Old Style"/>
          <w:szCs w:val="24"/>
        </w:rPr>
        <w:t xml:space="preserve"> </w:t>
      </w:r>
      <w:r w:rsidRPr="00441A49">
        <w:rPr>
          <w:szCs w:val="24"/>
        </w:rPr>
        <w:t xml:space="preserve">устанавливать причинно-следственные связи в ситуациях, поддающихся </w:t>
      </w:r>
      <w:r w:rsidRPr="00441A49">
        <w:rPr>
          <w:rFonts w:eastAsia="Bookman Old Style"/>
          <w:szCs w:val="24"/>
          <w:vertAlign w:val="subscript"/>
        </w:rPr>
        <w:t xml:space="preserve"> </w:t>
      </w:r>
      <w:r w:rsidRPr="00441A49">
        <w:rPr>
          <w:szCs w:val="24"/>
        </w:rPr>
        <w:t>непосредственному наблюдению или знакомых по опыту, делать выводы.</w:t>
      </w:r>
      <w:r w:rsidRPr="00441A49">
        <w:rPr>
          <w:rFonts w:eastAsia="Bookman Old Style"/>
          <w:szCs w:val="24"/>
        </w:rPr>
        <w:t xml:space="preserve"> </w:t>
      </w:r>
    </w:p>
    <w:p w:rsidR="00695D64" w:rsidRPr="00441A49" w:rsidRDefault="00E440B0" w:rsidP="00695D64">
      <w:pPr>
        <w:spacing w:line="360" w:lineRule="auto"/>
        <w:ind w:left="-1" w:right="14" w:firstLine="968"/>
        <w:rPr>
          <w:szCs w:val="24"/>
        </w:rPr>
      </w:pPr>
      <w:r w:rsidRPr="00441A49">
        <w:rPr>
          <w:szCs w:val="24"/>
        </w:rPr>
        <w:t xml:space="preserve">Овладение </w:t>
      </w:r>
      <w:r w:rsidRPr="00441A49">
        <w:rPr>
          <w:i/>
          <w:szCs w:val="24"/>
        </w:rPr>
        <w:t>базовыми исследовательскими</w:t>
      </w:r>
      <w:r w:rsidRPr="00441A49">
        <w:rPr>
          <w:szCs w:val="24"/>
        </w:rPr>
        <w:t xml:space="preserve"> действиями обеспечивает формирование у </w:t>
      </w:r>
      <w:r w:rsidRPr="00441A49">
        <w:rPr>
          <w:rFonts w:eastAsia="Bookman Old Style"/>
          <w:szCs w:val="24"/>
          <w:vertAlign w:val="subscript"/>
        </w:rPr>
        <w:t xml:space="preserve"> </w:t>
      </w:r>
      <w:r w:rsidRPr="00441A49">
        <w:rPr>
          <w:szCs w:val="24"/>
        </w:rPr>
        <w:t>обучающихся умений:</w:t>
      </w:r>
    </w:p>
    <w:p w:rsidR="002471D3" w:rsidRPr="00441A49" w:rsidRDefault="00E440B0" w:rsidP="00D97192">
      <w:pPr>
        <w:pStyle w:val="a3"/>
        <w:numPr>
          <w:ilvl w:val="1"/>
          <w:numId w:val="30"/>
        </w:numPr>
        <w:spacing w:line="360" w:lineRule="auto"/>
        <w:ind w:left="0" w:right="14" w:firstLine="567"/>
        <w:rPr>
          <w:szCs w:val="24"/>
        </w:rPr>
      </w:pPr>
      <w:r w:rsidRPr="00441A49">
        <w:rPr>
          <w:szCs w:val="24"/>
        </w:rPr>
        <w:lastRenderedPageBreak/>
        <w:t>определять разрыв между реальным и желательным состоянием объекта (ситуации) на основе предложенных учителем вопросов;</w:t>
      </w:r>
      <w:r w:rsidRPr="00441A49">
        <w:rPr>
          <w:rFonts w:eastAsia="Bookman Old Style"/>
          <w:szCs w:val="24"/>
        </w:rPr>
        <w:t xml:space="preserve"> </w:t>
      </w:r>
    </w:p>
    <w:p w:rsidR="002471D3" w:rsidRPr="00441A49" w:rsidRDefault="00E440B0" w:rsidP="00D97192">
      <w:pPr>
        <w:pStyle w:val="a3"/>
        <w:numPr>
          <w:ilvl w:val="0"/>
          <w:numId w:val="30"/>
        </w:numPr>
        <w:spacing w:after="3" w:line="360" w:lineRule="auto"/>
        <w:ind w:left="0" w:right="0" w:firstLine="567"/>
        <w:rPr>
          <w:szCs w:val="24"/>
        </w:rPr>
      </w:pPr>
      <w:r w:rsidRPr="00441A49">
        <w:rPr>
          <w:rFonts w:eastAsia="Bookman Old Style"/>
          <w:szCs w:val="24"/>
        </w:rPr>
        <w:t>с</w:t>
      </w:r>
      <w:r w:rsidRPr="00441A49">
        <w:rPr>
          <w:rFonts w:eastAsia="Arial"/>
          <w:szCs w:val="24"/>
        </w:rPr>
        <w:t xml:space="preserve"> </w:t>
      </w:r>
      <w:r w:rsidRPr="00441A49">
        <w:rPr>
          <w:szCs w:val="24"/>
        </w:rPr>
        <w:t>помощью учителя формулировать цель, планировать изменения объекта, ситуации;</w:t>
      </w:r>
      <w:r w:rsidRPr="00441A49">
        <w:rPr>
          <w:rFonts w:eastAsia="Bookman Old Style"/>
          <w:szCs w:val="24"/>
        </w:rPr>
        <w:t xml:space="preserve"> </w:t>
      </w:r>
      <w:r w:rsidRPr="00441A49">
        <w:rPr>
          <w:szCs w:val="24"/>
        </w:rPr>
        <w:t xml:space="preserve">сравнивать несколько вариантов решения задачи, выбирать наиболее подходящий (на </w:t>
      </w:r>
      <w:r w:rsidRPr="00441A49">
        <w:rPr>
          <w:rFonts w:eastAsia="Bookman Old Style"/>
          <w:szCs w:val="24"/>
          <w:vertAlign w:val="subscript"/>
        </w:rPr>
        <w:t xml:space="preserve"> </w:t>
      </w:r>
      <w:r w:rsidRPr="00441A49">
        <w:rPr>
          <w:szCs w:val="24"/>
        </w:rPr>
        <w:t>основе предложенных критериев);</w:t>
      </w:r>
      <w:r w:rsidRPr="00441A49">
        <w:rPr>
          <w:rFonts w:eastAsia="Bookman Old Style"/>
          <w:szCs w:val="24"/>
        </w:rPr>
        <w:t xml:space="preserve"> </w:t>
      </w:r>
    </w:p>
    <w:p w:rsidR="002471D3" w:rsidRPr="00441A49" w:rsidRDefault="00E440B0" w:rsidP="00D97192">
      <w:pPr>
        <w:pStyle w:val="a3"/>
        <w:numPr>
          <w:ilvl w:val="0"/>
          <w:numId w:val="30"/>
        </w:numPr>
        <w:spacing w:after="3" w:line="360" w:lineRule="auto"/>
        <w:ind w:left="0" w:right="9" w:firstLine="567"/>
        <w:rPr>
          <w:szCs w:val="24"/>
        </w:rPr>
      </w:pPr>
      <w:r w:rsidRPr="00441A49">
        <w:rPr>
          <w:szCs w:val="24"/>
        </w:rPr>
        <w:t xml:space="preserve">проводить по предложенному плану опыт, несложное исследование по установлению </w:t>
      </w:r>
    </w:p>
    <w:p w:rsidR="00695D64" w:rsidRPr="00441A49" w:rsidRDefault="00E440B0" w:rsidP="00D97192">
      <w:pPr>
        <w:pStyle w:val="a3"/>
        <w:numPr>
          <w:ilvl w:val="0"/>
          <w:numId w:val="30"/>
        </w:numPr>
        <w:spacing w:after="3" w:line="360" w:lineRule="auto"/>
        <w:ind w:left="0" w:right="0" w:firstLine="567"/>
        <w:rPr>
          <w:rFonts w:eastAsia="Bookman Old Style"/>
          <w:szCs w:val="24"/>
        </w:rPr>
      </w:pPr>
      <w:r w:rsidRPr="00441A49">
        <w:rPr>
          <w:szCs w:val="24"/>
        </w:rPr>
        <w:t>особенностей объекта изучения и связей между объектами (часть - целое, причина - следствие);</w:t>
      </w:r>
      <w:r w:rsidRPr="00441A49">
        <w:rPr>
          <w:rFonts w:eastAsia="Bookman Old Style"/>
          <w:szCs w:val="24"/>
        </w:rPr>
        <w:t xml:space="preserve"> </w:t>
      </w:r>
      <w:r w:rsidRPr="00441A49">
        <w:rPr>
          <w:szCs w:val="24"/>
        </w:rPr>
        <w:t xml:space="preserve">формулировать выводы и подкреплять их доказательствами на основе результатов </w:t>
      </w:r>
      <w:r w:rsidRPr="00441A49">
        <w:rPr>
          <w:rFonts w:eastAsia="Bookman Old Style"/>
          <w:szCs w:val="24"/>
          <w:vertAlign w:val="subscript"/>
        </w:rPr>
        <w:t xml:space="preserve"> </w:t>
      </w:r>
      <w:r w:rsidRPr="00441A49">
        <w:rPr>
          <w:szCs w:val="24"/>
        </w:rPr>
        <w:t>проведённого наблюдения (опыта, измерения, классификации, сравнения, исследования);</w:t>
      </w:r>
      <w:r w:rsidRPr="00441A49">
        <w:rPr>
          <w:rFonts w:eastAsia="Bookman Old Style"/>
          <w:szCs w:val="24"/>
        </w:rPr>
        <w:t xml:space="preserve"> </w:t>
      </w:r>
    </w:p>
    <w:p w:rsidR="002471D3" w:rsidRPr="00441A49" w:rsidRDefault="00E440B0" w:rsidP="00D97192">
      <w:pPr>
        <w:pStyle w:val="a3"/>
        <w:numPr>
          <w:ilvl w:val="0"/>
          <w:numId w:val="30"/>
        </w:numPr>
        <w:spacing w:after="3" w:line="360" w:lineRule="auto"/>
        <w:ind w:left="0" w:right="0" w:firstLine="567"/>
        <w:rPr>
          <w:szCs w:val="24"/>
        </w:rPr>
      </w:pPr>
      <w:r w:rsidRPr="00441A49">
        <w:rPr>
          <w:szCs w:val="24"/>
        </w:rPr>
        <w:t xml:space="preserve">прогнозировать возможное развитие процессов, событий и их последствия в </w:t>
      </w:r>
      <w:r w:rsidRPr="00441A49">
        <w:rPr>
          <w:rFonts w:eastAsia="Bookman Old Style"/>
          <w:szCs w:val="24"/>
          <w:vertAlign w:val="subscript"/>
        </w:rPr>
        <w:t xml:space="preserve"> </w:t>
      </w:r>
      <w:r w:rsidRPr="00441A49">
        <w:rPr>
          <w:szCs w:val="24"/>
        </w:rPr>
        <w:t>аналогичных или сходных ситуациях.</w:t>
      </w:r>
      <w:r w:rsidRPr="00441A49">
        <w:rPr>
          <w:rFonts w:eastAsia="Bookman Old Style"/>
          <w:szCs w:val="24"/>
        </w:rPr>
        <w:t xml:space="preserve"> </w:t>
      </w:r>
    </w:p>
    <w:p w:rsidR="002471D3" w:rsidRPr="00441A49" w:rsidRDefault="00E440B0" w:rsidP="00356A0F">
      <w:pPr>
        <w:spacing w:after="34" w:line="360" w:lineRule="auto"/>
        <w:ind w:left="-1" w:right="14" w:firstLine="968"/>
        <w:rPr>
          <w:szCs w:val="24"/>
        </w:rPr>
      </w:pPr>
      <w:r w:rsidRPr="00441A49">
        <w:rPr>
          <w:i/>
          <w:szCs w:val="24"/>
        </w:rPr>
        <w:t xml:space="preserve">Работа с информацией </w:t>
      </w:r>
      <w:r w:rsidRPr="00441A49">
        <w:rPr>
          <w:szCs w:val="24"/>
        </w:rPr>
        <w:t>как одно из познавательных универсальных учебных</w:t>
      </w:r>
      <w:r w:rsidRPr="00441A49">
        <w:rPr>
          <w:i/>
          <w:szCs w:val="24"/>
        </w:rPr>
        <w:t xml:space="preserve"> </w:t>
      </w:r>
      <w:r w:rsidRPr="00441A49">
        <w:rPr>
          <w:szCs w:val="24"/>
        </w:rPr>
        <w:t xml:space="preserve">действий </w:t>
      </w:r>
      <w:r w:rsidRPr="00441A49">
        <w:rPr>
          <w:rFonts w:eastAsia="Bookman Old Style"/>
          <w:szCs w:val="24"/>
        </w:rPr>
        <w:t xml:space="preserve"> </w:t>
      </w:r>
      <w:r w:rsidRPr="00441A49">
        <w:rPr>
          <w:szCs w:val="24"/>
        </w:rPr>
        <w:t>обеспечивает сформированность у обучающихся умений:</w:t>
      </w:r>
      <w:r w:rsidRPr="00441A49">
        <w:rPr>
          <w:rFonts w:eastAsia="Bookman Old Style"/>
          <w:szCs w:val="24"/>
        </w:rPr>
        <w:t xml:space="preserve"> </w:t>
      </w:r>
    </w:p>
    <w:p w:rsidR="002471D3" w:rsidRPr="00441A49" w:rsidRDefault="00E440B0" w:rsidP="00D97192">
      <w:pPr>
        <w:pStyle w:val="a3"/>
        <w:numPr>
          <w:ilvl w:val="0"/>
          <w:numId w:val="31"/>
        </w:numPr>
        <w:spacing w:after="3" w:line="360" w:lineRule="auto"/>
        <w:ind w:left="284" w:right="589" w:firstLine="283"/>
        <w:rPr>
          <w:szCs w:val="24"/>
        </w:rPr>
      </w:pPr>
      <w:r w:rsidRPr="00441A49">
        <w:rPr>
          <w:szCs w:val="24"/>
        </w:rPr>
        <w:t>выбирать источник получения информации;</w:t>
      </w:r>
      <w:r w:rsidRPr="00441A49">
        <w:rPr>
          <w:rFonts w:eastAsia="Bookman Old Style"/>
          <w:szCs w:val="24"/>
        </w:rPr>
        <w:t xml:space="preserve"> </w:t>
      </w:r>
      <w:r w:rsidRPr="00441A49">
        <w:rPr>
          <w:szCs w:val="24"/>
        </w:rPr>
        <w:t xml:space="preserve">согласно заданному алгоритму находить в предложенном источнике информацию, </w:t>
      </w:r>
      <w:r w:rsidRPr="00441A49">
        <w:rPr>
          <w:rFonts w:eastAsia="Bookman Old Style"/>
          <w:szCs w:val="24"/>
          <w:vertAlign w:val="subscript"/>
        </w:rPr>
        <w:t xml:space="preserve"> </w:t>
      </w:r>
      <w:r w:rsidRPr="00441A49">
        <w:rPr>
          <w:szCs w:val="24"/>
        </w:rPr>
        <w:t>представленную в явном виде;</w:t>
      </w:r>
      <w:r w:rsidRPr="00441A49">
        <w:rPr>
          <w:rFonts w:eastAsia="Bookman Old Style"/>
          <w:szCs w:val="24"/>
        </w:rPr>
        <w:t xml:space="preserve"> </w:t>
      </w:r>
    </w:p>
    <w:p w:rsidR="002471D3" w:rsidRPr="00441A49" w:rsidRDefault="00E440B0" w:rsidP="00D97192">
      <w:pPr>
        <w:pStyle w:val="a3"/>
        <w:numPr>
          <w:ilvl w:val="0"/>
          <w:numId w:val="31"/>
        </w:numPr>
        <w:spacing w:after="43" w:line="360" w:lineRule="auto"/>
        <w:ind w:left="284" w:right="14" w:firstLine="283"/>
        <w:rPr>
          <w:szCs w:val="24"/>
        </w:rPr>
      </w:pPr>
      <w:r w:rsidRPr="00441A49">
        <w:rPr>
          <w:szCs w:val="24"/>
        </w:rPr>
        <w:t>распознавать достоверную и недостоверную информацию самостоятельно или на основании предложенного учителем способа её проверки;</w:t>
      </w:r>
      <w:r w:rsidRPr="00441A49">
        <w:rPr>
          <w:rFonts w:eastAsia="Bookman Old Style"/>
          <w:szCs w:val="24"/>
        </w:rPr>
        <w:t xml:space="preserve"> </w:t>
      </w:r>
      <w:r w:rsidRPr="00441A49">
        <w:rPr>
          <w:szCs w:val="24"/>
        </w:rPr>
        <w:t>соблюдать с помощью взрослых (педагогических работников, родителей (законных представителей) несовершеннолетних обучающихся) прав</w:t>
      </w:r>
      <w:r w:rsidR="00695D64" w:rsidRPr="00441A49">
        <w:rPr>
          <w:szCs w:val="24"/>
        </w:rPr>
        <w:t xml:space="preserve">ила информационной безопасности </w:t>
      </w:r>
      <w:r w:rsidRPr="00441A49">
        <w:rPr>
          <w:szCs w:val="24"/>
        </w:rPr>
        <w:t xml:space="preserve">при поиске в </w:t>
      </w:r>
      <w:r w:rsidR="00695D64" w:rsidRPr="00441A49">
        <w:rPr>
          <w:szCs w:val="24"/>
        </w:rPr>
        <w:t>информацион</w:t>
      </w:r>
      <w:r w:rsidRPr="00441A49">
        <w:rPr>
          <w:szCs w:val="24"/>
        </w:rPr>
        <w:t>но-телекоммуникационной сети Интернет (далее - Интернет);</w:t>
      </w:r>
      <w:r w:rsidRPr="00441A49">
        <w:rPr>
          <w:rFonts w:eastAsia="Bookman Old Style"/>
          <w:szCs w:val="24"/>
        </w:rPr>
        <w:t xml:space="preserve"> </w:t>
      </w:r>
      <w:r w:rsidRPr="00441A49">
        <w:rPr>
          <w:szCs w:val="24"/>
        </w:rPr>
        <w:t>анализировать и создавать текстовую, видео-, графическую, звуковую информацию</w:t>
      </w:r>
      <w:r w:rsidRPr="00441A49">
        <w:rPr>
          <w:rFonts w:eastAsia="Bookman Old Style"/>
          <w:szCs w:val="24"/>
        </w:rPr>
        <w:t xml:space="preserve"> в</w:t>
      </w:r>
      <w:r w:rsidRPr="00441A49">
        <w:rPr>
          <w:rFonts w:eastAsia="Arial"/>
          <w:szCs w:val="24"/>
        </w:rPr>
        <w:t xml:space="preserve"> </w:t>
      </w:r>
      <w:r w:rsidRPr="00441A49">
        <w:rPr>
          <w:szCs w:val="24"/>
        </w:rPr>
        <w:t>соответствии с учебной задачей;</w:t>
      </w:r>
      <w:r w:rsidRPr="00441A49">
        <w:rPr>
          <w:rFonts w:eastAsia="Bookman Old Style"/>
          <w:szCs w:val="24"/>
        </w:rPr>
        <w:t xml:space="preserve"> </w:t>
      </w:r>
    </w:p>
    <w:p w:rsidR="002471D3" w:rsidRPr="00441A49" w:rsidRDefault="00E440B0" w:rsidP="00D97192">
      <w:pPr>
        <w:pStyle w:val="a3"/>
        <w:numPr>
          <w:ilvl w:val="0"/>
          <w:numId w:val="59"/>
        </w:numPr>
        <w:tabs>
          <w:tab w:val="center" w:pos="4852"/>
        </w:tabs>
        <w:spacing w:line="360" w:lineRule="auto"/>
        <w:ind w:right="0"/>
        <w:rPr>
          <w:szCs w:val="24"/>
        </w:rPr>
      </w:pPr>
      <w:r w:rsidRPr="00441A49">
        <w:rPr>
          <w:szCs w:val="24"/>
        </w:rPr>
        <w:t>самостоятельно создавать схемы, таблицы для представления информации.</w:t>
      </w:r>
      <w:r w:rsidRPr="00441A49">
        <w:rPr>
          <w:rFonts w:eastAsia="Bookman Old Style"/>
          <w:szCs w:val="24"/>
        </w:rPr>
        <w:t xml:space="preserve"> </w:t>
      </w:r>
    </w:p>
    <w:p w:rsidR="002471D3" w:rsidRPr="00441A49" w:rsidRDefault="00E440B0" w:rsidP="00356A0F">
      <w:pPr>
        <w:spacing w:line="360" w:lineRule="auto"/>
        <w:ind w:left="260" w:right="14" w:firstLine="708"/>
        <w:rPr>
          <w:szCs w:val="24"/>
        </w:rPr>
      </w:pPr>
      <w:r w:rsidRPr="00441A49">
        <w:rPr>
          <w:szCs w:val="24"/>
        </w:rPr>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w:t>
      </w:r>
    </w:p>
    <w:p w:rsidR="002471D3" w:rsidRPr="00441A49" w:rsidRDefault="00E440B0" w:rsidP="00356A0F">
      <w:pPr>
        <w:spacing w:line="360" w:lineRule="auto"/>
        <w:ind w:left="7" w:right="14"/>
        <w:rPr>
          <w:szCs w:val="24"/>
        </w:rPr>
      </w:pPr>
      <w:r w:rsidRPr="00441A49">
        <w:rPr>
          <w:rFonts w:eastAsia="Bookman Old Style"/>
          <w:szCs w:val="24"/>
          <w:vertAlign w:val="subscript"/>
        </w:rPr>
        <w:t xml:space="preserve"> </w:t>
      </w:r>
      <w:r w:rsidRPr="00441A49">
        <w:rPr>
          <w:szCs w:val="24"/>
        </w:rPr>
        <w:t>деятельность.</w:t>
      </w:r>
      <w:r w:rsidRPr="00441A49">
        <w:rPr>
          <w:rFonts w:eastAsia="Bookman Old Style"/>
          <w:szCs w:val="24"/>
        </w:rPr>
        <w:t xml:space="preserve"> </w:t>
      </w:r>
    </w:p>
    <w:p w:rsidR="00695D64" w:rsidRPr="00441A49" w:rsidRDefault="00E440B0" w:rsidP="00356A0F">
      <w:pPr>
        <w:spacing w:line="360" w:lineRule="auto"/>
        <w:ind w:left="-1" w:right="14" w:firstLine="968"/>
        <w:rPr>
          <w:rFonts w:eastAsia="Bookman Old Style"/>
          <w:szCs w:val="24"/>
        </w:rPr>
      </w:pPr>
      <w:r w:rsidRPr="00441A49">
        <w:rPr>
          <w:szCs w:val="24"/>
        </w:rPr>
        <w:t xml:space="preserve">Общение как одно из коммуникативных универсальных учебных действий обеспечивает </w:t>
      </w:r>
      <w:r w:rsidRPr="00441A49">
        <w:rPr>
          <w:rFonts w:eastAsia="Bookman Old Style"/>
          <w:szCs w:val="24"/>
          <w:vertAlign w:val="subscript"/>
        </w:rPr>
        <w:t xml:space="preserve"> </w:t>
      </w:r>
      <w:r w:rsidRPr="00441A49">
        <w:rPr>
          <w:szCs w:val="24"/>
        </w:rPr>
        <w:t>сформированность у обучающихся умений:</w:t>
      </w:r>
    </w:p>
    <w:p w:rsidR="002471D3" w:rsidRPr="00441A49" w:rsidRDefault="00E440B0" w:rsidP="00D97192">
      <w:pPr>
        <w:pStyle w:val="a3"/>
        <w:numPr>
          <w:ilvl w:val="0"/>
          <w:numId w:val="32"/>
        </w:numPr>
        <w:spacing w:line="360" w:lineRule="auto"/>
        <w:ind w:left="0" w:right="14" w:firstLine="426"/>
        <w:rPr>
          <w:szCs w:val="24"/>
        </w:rPr>
      </w:pPr>
      <w:r w:rsidRPr="00441A49">
        <w:rPr>
          <w:szCs w:val="24"/>
        </w:rPr>
        <w:t xml:space="preserve">воспринимать и формулировать суждения, выражать эмоции в соответствии с целями и </w:t>
      </w:r>
      <w:r w:rsidRPr="00441A49">
        <w:rPr>
          <w:rFonts w:eastAsia="Bookman Old Style"/>
          <w:szCs w:val="24"/>
          <w:vertAlign w:val="subscript"/>
        </w:rPr>
        <w:t xml:space="preserve"> </w:t>
      </w:r>
      <w:r w:rsidRPr="00441A49">
        <w:rPr>
          <w:szCs w:val="24"/>
        </w:rPr>
        <w:t>условиями общения в знакомой среде;</w:t>
      </w:r>
      <w:r w:rsidRPr="00441A49">
        <w:rPr>
          <w:rFonts w:eastAsia="Bookman Old Style"/>
          <w:szCs w:val="24"/>
        </w:rPr>
        <w:t xml:space="preserve"> </w:t>
      </w:r>
    </w:p>
    <w:p w:rsidR="002471D3" w:rsidRPr="00441A49" w:rsidRDefault="00E440B0" w:rsidP="00D97192">
      <w:pPr>
        <w:pStyle w:val="a3"/>
        <w:numPr>
          <w:ilvl w:val="0"/>
          <w:numId w:val="32"/>
        </w:numPr>
        <w:spacing w:line="360" w:lineRule="auto"/>
        <w:ind w:left="0" w:right="14" w:firstLine="426"/>
        <w:rPr>
          <w:szCs w:val="24"/>
        </w:rPr>
      </w:pPr>
      <w:r w:rsidRPr="00441A49">
        <w:rPr>
          <w:szCs w:val="24"/>
        </w:rPr>
        <w:t xml:space="preserve">проявлять уважительное отношение к собеседнику, соблюдать правила ведения диалога </w:t>
      </w:r>
      <w:r w:rsidRPr="00441A49">
        <w:rPr>
          <w:rFonts w:eastAsia="Bookman Old Style"/>
          <w:szCs w:val="24"/>
        </w:rPr>
        <w:t xml:space="preserve"> </w:t>
      </w:r>
      <w:r w:rsidRPr="00441A49">
        <w:rPr>
          <w:szCs w:val="24"/>
        </w:rPr>
        <w:t>и дискуссии; признавать возможность существования разных точек зрения;</w:t>
      </w:r>
      <w:r w:rsidRPr="00441A49">
        <w:rPr>
          <w:rFonts w:eastAsia="Bookman Old Style"/>
          <w:szCs w:val="24"/>
        </w:rPr>
        <w:t xml:space="preserve"> </w:t>
      </w:r>
    </w:p>
    <w:p w:rsidR="002471D3" w:rsidRPr="00441A49" w:rsidRDefault="00E440B0" w:rsidP="00D97192">
      <w:pPr>
        <w:pStyle w:val="a3"/>
        <w:numPr>
          <w:ilvl w:val="0"/>
          <w:numId w:val="32"/>
        </w:numPr>
        <w:spacing w:after="3" w:line="360" w:lineRule="auto"/>
        <w:ind w:left="0" w:right="764" w:firstLine="426"/>
        <w:rPr>
          <w:szCs w:val="24"/>
        </w:rPr>
      </w:pPr>
      <w:r w:rsidRPr="00441A49">
        <w:rPr>
          <w:szCs w:val="24"/>
        </w:rPr>
        <w:t>корректно и аргументированно высказывать своё мнение;</w:t>
      </w:r>
      <w:r w:rsidRPr="00441A49">
        <w:rPr>
          <w:rFonts w:eastAsia="Bookman Old Style"/>
          <w:szCs w:val="24"/>
        </w:rPr>
        <w:t xml:space="preserve"> </w:t>
      </w:r>
      <w:r w:rsidRPr="00441A49">
        <w:rPr>
          <w:szCs w:val="24"/>
        </w:rPr>
        <w:t>строить речевое высказывание в соответствии с поставленной задачей;</w:t>
      </w:r>
      <w:r w:rsidRPr="00441A49">
        <w:rPr>
          <w:rFonts w:eastAsia="Bookman Old Style"/>
          <w:szCs w:val="24"/>
        </w:rPr>
        <w:t xml:space="preserve"> </w:t>
      </w:r>
      <w:r w:rsidRPr="00441A49">
        <w:rPr>
          <w:szCs w:val="24"/>
        </w:rPr>
        <w:t xml:space="preserve">создавать устные и письменные </w:t>
      </w:r>
      <w:r w:rsidRPr="00441A49">
        <w:rPr>
          <w:szCs w:val="24"/>
        </w:rPr>
        <w:lastRenderedPageBreak/>
        <w:t>тексты (описание, рассуждение, повествование);</w:t>
      </w:r>
      <w:r w:rsidRPr="00441A49">
        <w:rPr>
          <w:rFonts w:eastAsia="Bookman Old Style"/>
          <w:szCs w:val="24"/>
        </w:rPr>
        <w:t xml:space="preserve"> </w:t>
      </w:r>
      <w:r w:rsidRPr="00441A49">
        <w:rPr>
          <w:szCs w:val="24"/>
        </w:rPr>
        <w:t>подготавливать небольшие публичные выступления;</w:t>
      </w:r>
      <w:r w:rsidRPr="00441A49">
        <w:rPr>
          <w:rFonts w:eastAsia="Bookman Old Style"/>
          <w:szCs w:val="24"/>
        </w:rPr>
        <w:t xml:space="preserve"> </w:t>
      </w:r>
    </w:p>
    <w:p w:rsidR="002471D3" w:rsidRPr="00441A49" w:rsidRDefault="00E440B0" w:rsidP="00D97192">
      <w:pPr>
        <w:pStyle w:val="a3"/>
        <w:numPr>
          <w:ilvl w:val="0"/>
          <w:numId w:val="32"/>
        </w:numPr>
        <w:spacing w:line="360" w:lineRule="auto"/>
        <w:ind w:left="0" w:right="14" w:firstLine="426"/>
        <w:rPr>
          <w:szCs w:val="24"/>
        </w:rPr>
      </w:pPr>
      <w:r w:rsidRPr="00441A49">
        <w:rPr>
          <w:szCs w:val="24"/>
        </w:rPr>
        <w:t>подбирать иллюстративный материал</w:t>
      </w:r>
      <w:r w:rsidRPr="00441A49">
        <w:rPr>
          <w:rFonts w:eastAsia="Bookman Old Style"/>
          <w:szCs w:val="24"/>
        </w:rPr>
        <w:t xml:space="preserve"> </w:t>
      </w:r>
      <w:r w:rsidRPr="00441A49">
        <w:rPr>
          <w:szCs w:val="24"/>
        </w:rPr>
        <w:t>(рисунки,</w:t>
      </w:r>
      <w:r w:rsidRPr="00441A49">
        <w:rPr>
          <w:rFonts w:eastAsia="Bookman Old Style"/>
          <w:szCs w:val="24"/>
        </w:rPr>
        <w:t xml:space="preserve"> </w:t>
      </w:r>
      <w:r w:rsidRPr="00441A49">
        <w:rPr>
          <w:szCs w:val="24"/>
        </w:rPr>
        <w:t>фото, плакаты) к тексту</w:t>
      </w:r>
      <w:r w:rsidRPr="00441A49">
        <w:rPr>
          <w:rFonts w:eastAsia="Bookman Old Style"/>
          <w:szCs w:val="24"/>
        </w:rPr>
        <w:t xml:space="preserve"> </w:t>
      </w:r>
      <w:r w:rsidRPr="00441A49">
        <w:rPr>
          <w:rFonts w:eastAsia="Bookman Old Style"/>
          <w:szCs w:val="24"/>
          <w:vertAlign w:val="subscript"/>
        </w:rPr>
        <w:t xml:space="preserve"> </w:t>
      </w:r>
      <w:r w:rsidRPr="00441A49">
        <w:rPr>
          <w:szCs w:val="24"/>
        </w:rPr>
        <w:t>выступления.</w:t>
      </w:r>
      <w:r w:rsidRPr="00441A49">
        <w:rPr>
          <w:rFonts w:eastAsia="Bookman Old Style"/>
          <w:szCs w:val="24"/>
        </w:rPr>
        <w:t xml:space="preserve"> </w:t>
      </w:r>
      <w:r w:rsidRPr="00441A49">
        <w:rPr>
          <w:szCs w:val="24"/>
        </w:rPr>
        <w:t xml:space="preserve">Совместная деятельность как одно из коммуникативных универсальных учебных </w:t>
      </w:r>
      <w:r w:rsidRPr="00441A49">
        <w:rPr>
          <w:rFonts w:eastAsia="Bookman Old Style"/>
          <w:szCs w:val="24"/>
          <w:vertAlign w:val="subscript"/>
        </w:rPr>
        <w:t xml:space="preserve"> </w:t>
      </w:r>
      <w:r w:rsidRPr="00441A49">
        <w:rPr>
          <w:szCs w:val="24"/>
        </w:rPr>
        <w:t>действий обеспечивает сформированность у обучающихся умений:</w:t>
      </w:r>
      <w:r w:rsidRPr="00441A49">
        <w:rPr>
          <w:rFonts w:eastAsia="Bookman Old Style"/>
          <w:szCs w:val="24"/>
        </w:rPr>
        <w:t xml:space="preserve"> </w:t>
      </w:r>
    </w:p>
    <w:p w:rsidR="002471D3" w:rsidRPr="00441A49" w:rsidRDefault="00E440B0" w:rsidP="00D97192">
      <w:pPr>
        <w:pStyle w:val="a3"/>
        <w:numPr>
          <w:ilvl w:val="0"/>
          <w:numId w:val="33"/>
        </w:numPr>
        <w:spacing w:line="360" w:lineRule="auto"/>
        <w:ind w:left="0" w:right="14" w:firstLine="284"/>
        <w:rPr>
          <w:szCs w:val="24"/>
        </w:rPr>
      </w:pPr>
      <w:r w:rsidRPr="00441A49">
        <w:rPr>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w:t>
      </w:r>
    </w:p>
    <w:p w:rsidR="002471D3" w:rsidRPr="00441A49" w:rsidRDefault="00E440B0" w:rsidP="00D97192">
      <w:pPr>
        <w:pStyle w:val="a3"/>
        <w:numPr>
          <w:ilvl w:val="0"/>
          <w:numId w:val="33"/>
        </w:numPr>
        <w:spacing w:line="360" w:lineRule="auto"/>
        <w:ind w:left="0" w:right="14" w:firstLine="284"/>
        <w:rPr>
          <w:szCs w:val="24"/>
        </w:rPr>
      </w:pPr>
      <w:r w:rsidRPr="00441A49">
        <w:rPr>
          <w:szCs w:val="24"/>
        </w:rPr>
        <w:t>планирования, распределения промежуточных шагов и сроков;</w:t>
      </w:r>
      <w:r w:rsidRPr="00441A49">
        <w:rPr>
          <w:rFonts w:eastAsia="Bookman Old Style"/>
          <w:szCs w:val="24"/>
        </w:rPr>
        <w:t xml:space="preserve"> </w:t>
      </w:r>
    </w:p>
    <w:p w:rsidR="002471D3" w:rsidRPr="00441A49" w:rsidRDefault="00E440B0" w:rsidP="00D97192">
      <w:pPr>
        <w:pStyle w:val="a3"/>
        <w:numPr>
          <w:ilvl w:val="0"/>
          <w:numId w:val="33"/>
        </w:numPr>
        <w:spacing w:after="3" w:line="360" w:lineRule="auto"/>
        <w:ind w:left="0" w:right="9" w:firstLine="284"/>
        <w:rPr>
          <w:szCs w:val="24"/>
        </w:rPr>
      </w:pPr>
      <w:r w:rsidRPr="00441A49">
        <w:rPr>
          <w:szCs w:val="24"/>
        </w:rPr>
        <w:t xml:space="preserve">принимать цель совместной деятельности, коллективно строить действия по её </w:t>
      </w:r>
    </w:p>
    <w:p w:rsidR="002471D3" w:rsidRPr="00441A49" w:rsidRDefault="00E440B0" w:rsidP="00D97192">
      <w:pPr>
        <w:pStyle w:val="a3"/>
        <w:numPr>
          <w:ilvl w:val="0"/>
          <w:numId w:val="33"/>
        </w:numPr>
        <w:spacing w:line="360" w:lineRule="auto"/>
        <w:ind w:left="0" w:right="14" w:firstLine="284"/>
        <w:rPr>
          <w:szCs w:val="24"/>
        </w:rPr>
      </w:pPr>
      <w:r w:rsidRPr="00441A49">
        <w:rPr>
          <w:szCs w:val="24"/>
        </w:rPr>
        <w:t xml:space="preserve">достижению: распределять роли, договариваться, обсуждать процесс и результат совместной </w:t>
      </w:r>
    </w:p>
    <w:p w:rsidR="002471D3" w:rsidRPr="00441A49" w:rsidRDefault="00E440B0" w:rsidP="00D97192">
      <w:pPr>
        <w:pStyle w:val="a3"/>
        <w:numPr>
          <w:ilvl w:val="0"/>
          <w:numId w:val="33"/>
        </w:numPr>
        <w:spacing w:line="360" w:lineRule="auto"/>
        <w:ind w:left="0" w:right="14" w:firstLine="284"/>
        <w:rPr>
          <w:szCs w:val="24"/>
        </w:rPr>
      </w:pPr>
      <w:r w:rsidRPr="00441A49">
        <w:rPr>
          <w:szCs w:val="24"/>
        </w:rPr>
        <w:t>работы; проявлять готовность руководить, выполнять поручения, подчиняться;</w:t>
      </w:r>
      <w:r w:rsidRPr="00441A49">
        <w:rPr>
          <w:rFonts w:eastAsia="Bookman Old Style"/>
          <w:szCs w:val="24"/>
        </w:rPr>
        <w:t xml:space="preserve"> </w:t>
      </w:r>
    </w:p>
    <w:p w:rsidR="002471D3" w:rsidRPr="00441A49" w:rsidRDefault="00E440B0" w:rsidP="00D97192">
      <w:pPr>
        <w:pStyle w:val="a3"/>
        <w:numPr>
          <w:ilvl w:val="0"/>
          <w:numId w:val="33"/>
        </w:numPr>
        <w:spacing w:after="3" w:line="360" w:lineRule="auto"/>
        <w:ind w:left="0" w:right="209" w:firstLine="284"/>
        <w:rPr>
          <w:szCs w:val="24"/>
        </w:rPr>
      </w:pPr>
      <w:r w:rsidRPr="00441A49">
        <w:rPr>
          <w:szCs w:val="24"/>
        </w:rPr>
        <w:t>ответственно выполнять свою часть работы;</w:t>
      </w:r>
      <w:r w:rsidRPr="00441A49">
        <w:rPr>
          <w:rFonts w:eastAsia="Bookman Old Style"/>
          <w:szCs w:val="24"/>
        </w:rPr>
        <w:t xml:space="preserve"> </w:t>
      </w:r>
      <w:r w:rsidRPr="00441A49">
        <w:rPr>
          <w:szCs w:val="24"/>
        </w:rPr>
        <w:t>оценива</w:t>
      </w:r>
      <w:r w:rsidR="00EF364F" w:rsidRPr="00441A49">
        <w:rPr>
          <w:szCs w:val="24"/>
        </w:rPr>
        <w:t>ть свой вклад в общий результат;</w:t>
      </w:r>
      <w:r w:rsidRPr="00441A49">
        <w:rPr>
          <w:rFonts w:eastAsia="Bookman Old Style"/>
          <w:szCs w:val="24"/>
        </w:rPr>
        <w:t xml:space="preserve"> </w:t>
      </w:r>
      <w:r w:rsidRPr="00441A49">
        <w:rPr>
          <w:rFonts w:eastAsia="Bookman Old Style"/>
          <w:szCs w:val="24"/>
          <w:vertAlign w:val="subscript"/>
        </w:rPr>
        <w:t xml:space="preserve"> </w:t>
      </w:r>
      <w:r w:rsidRPr="00441A49">
        <w:rPr>
          <w:rFonts w:eastAsia="Bookman Old Style"/>
          <w:szCs w:val="24"/>
          <w:vertAlign w:val="subscript"/>
        </w:rPr>
        <w:tab/>
      </w:r>
      <w:r w:rsidRPr="00441A49">
        <w:rPr>
          <w:szCs w:val="24"/>
        </w:rPr>
        <w:t>выполнять совместные проектные задания с использованием предложенных образцов.</w:t>
      </w:r>
      <w:r w:rsidRPr="00441A49">
        <w:rPr>
          <w:rFonts w:eastAsia="Bookman Old Style"/>
          <w:szCs w:val="24"/>
        </w:rPr>
        <w:t xml:space="preserve"> </w:t>
      </w:r>
    </w:p>
    <w:p w:rsidR="002471D3" w:rsidRPr="00441A49" w:rsidRDefault="00E440B0" w:rsidP="00EF364F">
      <w:pPr>
        <w:spacing w:line="360" w:lineRule="auto"/>
        <w:ind w:left="260" w:right="14" w:firstLine="708"/>
        <w:rPr>
          <w:szCs w:val="24"/>
        </w:rPr>
      </w:pPr>
      <w:r w:rsidRPr="00441A49">
        <w:rPr>
          <w:szCs w:val="24"/>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w:t>
      </w:r>
      <w:r w:rsidRPr="00441A49">
        <w:rPr>
          <w:rFonts w:eastAsia="Bookman Old Style"/>
          <w:szCs w:val="24"/>
        </w:rPr>
        <w:t xml:space="preserve"> </w:t>
      </w:r>
      <w:r w:rsidRPr="00441A49">
        <w:rPr>
          <w:szCs w:val="24"/>
        </w:rPr>
        <w:t>ошибок).</w:t>
      </w:r>
      <w:r w:rsidRPr="00441A49">
        <w:rPr>
          <w:rFonts w:eastAsia="Bookman Old Style"/>
          <w:szCs w:val="24"/>
        </w:rPr>
        <w:t xml:space="preserve"> </w:t>
      </w:r>
    </w:p>
    <w:p w:rsidR="002471D3" w:rsidRPr="00441A49" w:rsidRDefault="00E440B0" w:rsidP="00A23BEB">
      <w:pPr>
        <w:spacing w:line="360" w:lineRule="auto"/>
        <w:ind w:left="0" w:right="14" w:firstLine="708"/>
        <w:rPr>
          <w:szCs w:val="24"/>
        </w:rPr>
      </w:pPr>
      <w:r w:rsidRPr="00441A49">
        <w:rPr>
          <w:szCs w:val="24"/>
        </w:rPr>
        <w:t xml:space="preserve">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w:t>
      </w:r>
      <w:r w:rsidRPr="00441A49">
        <w:rPr>
          <w:rFonts w:eastAsia="Bookman Old Style"/>
          <w:szCs w:val="24"/>
          <w:vertAlign w:val="subscript"/>
        </w:rPr>
        <w:t xml:space="preserve"> </w:t>
      </w:r>
      <w:r w:rsidRPr="00441A49">
        <w:rPr>
          <w:szCs w:val="24"/>
        </w:rPr>
        <w:t>реализуемыми в предметном преподавании.</w:t>
      </w:r>
      <w:r w:rsidRPr="00441A49">
        <w:rPr>
          <w:rFonts w:eastAsia="Bookman Old Style"/>
          <w:szCs w:val="24"/>
        </w:rPr>
        <w:t xml:space="preserve"> </w:t>
      </w:r>
    </w:p>
    <w:p w:rsidR="002471D3" w:rsidRPr="00441A49" w:rsidRDefault="00E440B0" w:rsidP="00EF364F">
      <w:pPr>
        <w:spacing w:line="360" w:lineRule="auto"/>
        <w:ind w:left="0" w:right="14" w:firstLine="970"/>
        <w:rPr>
          <w:szCs w:val="24"/>
        </w:rPr>
      </w:pPr>
      <w:r w:rsidRPr="00441A49">
        <w:rPr>
          <w:rFonts w:eastAsia="Bookman Old Style"/>
          <w:szCs w:val="24"/>
        </w:rPr>
        <w:t>В</w:t>
      </w:r>
      <w:r w:rsidRPr="00441A49">
        <w:rPr>
          <w:rFonts w:eastAsia="Arial"/>
          <w:szCs w:val="24"/>
        </w:rPr>
        <w:t xml:space="preserve"> </w:t>
      </w:r>
      <w:r w:rsidRPr="00441A49">
        <w:rPr>
          <w:szCs w:val="24"/>
        </w:rPr>
        <w:t xml:space="preserve">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w:t>
      </w:r>
      <w:r w:rsidRPr="00441A49">
        <w:rPr>
          <w:rFonts w:eastAsia="Bookman Old Style"/>
          <w:szCs w:val="24"/>
          <w:vertAlign w:val="subscript"/>
        </w:rPr>
        <w:t xml:space="preserve"> </w:t>
      </w:r>
      <w:r w:rsidRPr="00441A49">
        <w:rPr>
          <w:szCs w:val="24"/>
        </w:rPr>
        <w:t>сформированности регулятивных, коммуникативных и познавательных учебных действий.</w:t>
      </w:r>
      <w:r w:rsidRPr="00441A49">
        <w:rPr>
          <w:rFonts w:eastAsia="Bookman Old Style"/>
          <w:szCs w:val="24"/>
        </w:rPr>
        <w:t xml:space="preserve"> </w:t>
      </w:r>
    </w:p>
    <w:p w:rsidR="002471D3" w:rsidRPr="00441A49" w:rsidRDefault="00E440B0" w:rsidP="00A23BEB">
      <w:pPr>
        <w:spacing w:line="360" w:lineRule="auto"/>
        <w:ind w:left="0" w:right="14" w:firstLine="708"/>
        <w:rPr>
          <w:szCs w:val="24"/>
        </w:rPr>
      </w:pPr>
      <w:r w:rsidRPr="00441A49">
        <w:rPr>
          <w:szCs w:val="24"/>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w:t>
      </w:r>
      <w:r w:rsidRPr="00441A49">
        <w:rPr>
          <w:szCs w:val="24"/>
        </w:rPr>
        <w:lastRenderedPageBreak/>
        <w:t xml:space="preserve">применение знаний, умений и навыков обучающимися в учебных ситуациях и реальных </w:t>
      </w:r>
      <w:r w:rsidRPr="00441A49">
        <w:rPr>
          <w:rFonts w:eastAsia="Bookman Old Style"/>
          <w:szCs w:val="24"/>
          <w:vertAlign w:val="subscript"/>
        </w:rPr>
        <w:t xml:space="preserve"> </w:t>
      </w:r>
      <w:r w:rsidRPr="00441A49">
        <w:rPr>
          <w:szCs w:val="24"/>
        </w:rPr>
        <w:t>жизненных условиях, а также на успешное обучение.</w:t>
      </w:r>
      <w:r w:rsidRPr="00441A49">
        <w:rPr>
          <w:rFonts w:eastAsia="Bookman Old Style"/>
          <w:szCs w:val="24"/>
        </w:rPr>
        <w:t xml:space="preserve"> </w:t>
      </w:r>
    </w:p>
    <w:p w:rsidR="002471D3" w:rsidRPr="00441A49" w:rsidRDefault="00597BEF" w:rsidP="00597BEF">
      <w:pPr>
        <w:spacing w:line="360" w:lineRule="auto"/>
        <w:ind w:left="-1" w:right="14" w:firstLine="0"/>
        <w:rPr>
          <w:szCs w:val="24"/>
        </w:rPr>
      </w:pPr>
      <w:r>
        <w:rPr>
          <w:szCs w:val="24"/>
        </w:rPr>
        <w:t xml:space="preserve">        </w:t>
      </w:r>
      <w:r w:rsidR="00E440B0" w:rsidRPr="00441A49">
        <w:rPr>
          <w:szCs w:val="24"/>
        </w:rPr>
        <w:t xml:space="preserve">Оценка предметных результатов освоения ООП НОО осуществляется через оценку </w:t>
      </w:r>
      <w:r w:rsidR="00E440B0" w:rsidRPr="00441A49">
        <w:rPr>
          <w:rFonts w:eastAsia="Bookman Old Style"/>
          <w:szCs w:val="24"/>
          <w:vertAlign w:val="subscript"/>
        </w:rPr>
        <w:t xml:space="preserve"> </w:t>
      </w:r>
      <w:r w:rsidR="00E440B0" w:rsidRPr="00441A49">
        <w:rPr>
          <w:szCs w:val="24"/>
        </w:rPr>
        <w:t>достижения обучающимися планируемых результатов по отдельным учебным предметам.</w:t>
      </w:r>
      <w:r w:rsidR="00E440B0" w:rsidRPr="00441A49">
        <w:rPr>
          <w:rFonts w:eastAsia="Bookman Old Style"/>
          <w:szCs w:val="24"/>
        </w:rPr>
        <w:t xml:space="preserve"> </w:t>
      </w:r>
    </w:p>
    <w:p w:rsidR="002471D3" w:rsidRPr="00441A49" w:rsidRDefault="00E440B0" w:rsidP="00A23BEB">
      <w:pPr>
        <w:spacing w:line="360" w:lineRule="auto"/>
        <w:ind w:left="0" w:right="14" w:firstLine="307"/>
        <w:rPr>
          <w:szCs w:val="24"/>
        </w:rPr>
      </w:pPr>
      <w:r w:rsidRPr="00441A49">
        <w:rPr>
          <w:szCs w:val="24"/>
        </w:rPr>
        <w:t>Основным предметом оценки результатов ос</w:t>
      </w:r>
      <w:r w:rsidR="00597BEF">
        <w:rPr>
          <w:szCs w:val="24"/>
        </w:rPr>
        <w:t xml:space="preserve">воения ООП НОО в соответствии с </w:t>
      </w:r>
      <w:r w:rsidRPr="00441A49">
        <w:rPr>
          <w:szCs w:val="24"/>
        </w:rPr>
        <w:t>требованиями ФГОС НОО является способность к решению учебно-познавательных и учебно-</w:t>
      </w:r>
      <w:r w:rsidR="00A23BEB" w:rsidRPr="00A23BEB">
        <w:rPr>
          <w:szCs w:val="24"/>
        </w:rPr>
        <w:t xml:space="preserve"> </w:t>
      </w:r>
      <w:r w:rsidRPr="00441A49">
        <w:rPr>
          <w:szCs w:val="24"/>
        </w:rPr>
        <w:t>практических задач, основанных на изучаемом учебном материале и способах</w:t>
      </w:r>
      <w:r w:rsidRPr="00441A49">
        <w:rPr>
          <w:rFonts w:eastAsia="Bookman Old Style"/>
          <w:szCs w:val="24"/>
        </w:rPr>
        <w:t xml:space="preserve"> </w:t>
      </w:r>
      <w:r w:rsidR="00EF364F" w:rsidRPr="00441A49">
        <w:rPr>
          <w:szCs w:val="24"/>
        </w:rPr>
        <w:t xml:space="preserve">действий, в том </w:t>
      </w:r>
      <w:r w:rsidRPr="00441A49">
        <w:rPr>
          <w:szCs w:val="24"/>
        </w:rPr>
        <w:t xml:space="preserve">числе метапредметных (познавательных, регулятивных, коммуникативных) </w:t>
      </w:r>
      <w:r w:rsidRPr="00441A49">
        <w:rPr>
          <w:rFonts w:eastAsia="Bookman Old Style"/>
          <w:szCs w:val="24"/>
        </w:rPr>
        <w:t xml:space="preserve"> </w:t>
      </w:r>
      <w:r w:rsidRPr="00441A49">
        <w:rPr>
          <w:szCs w:val="24"/>
        </w:rPr>
        <w:t>действий.</w:t>
      </w:r>
      <w:r w:rsidRPr="00441A49">
        <w:rPr>
          <w:rFonts w:eastAsia="Bookman Old Style"/>
          <w:szCs w:val="24"/>
        </w:rPr>
        <w:t xml:space="preserve"> </w:t>
      </w:r>
    </w:p>
    <w:p w:rsidR="002471D3" w:rsidRPr="00441A49" w:rsidRDefault="00E440B0" w:rsidP="00356A0F">
      <w:pPr>
        <w:spacing w:line="360" w:lineRule="auto"/>
        <w:ind w:left="-1" w:right="14" w:firstLine="968"/>
        <w:rPr>
          <w:szCs w:val="24"/>
        </w:rPr>
      </w:pPr>
      <w:r w:rsidRPr="00441A49">
        <w:rPr>
          <w:szCs w:val="24"/>
        </w:rPr>
        <w:t xml:space="preserve">Оценка предметных результатов освоения ООП НОО осуществляется учителем в ходе </w:t>
      </w:r>
      <w:r w:rsidRPr="00441A49">
        <w:rPr>
          <w:rFonts w:eastAsia="Bookman Old Style"/>
          <w:szCs w:val="24"/>
          <w:vertAlign w:val="subscript"/>
        </w:rPr>
        <w:t xml:space="preserve"> </w:t>
      </w:r>
      <w:r w:rsidRPr="00441A49">
        <w:rPr>
          <w:szCs w:val="24"/>
        </w:rPr>
        <w:t>процедур текущего, тематического, промежуточного и итогового контроля.</w:t>
      </w:r>
      <w:r w:rsidRPr="00441A49">
        <w:rPr>
          <w:rFonts w:eastAsia="Bookman Old Style"/>
          <w:szCs w:val="24"/>
        </w:rPr>
        <w:t xml:space="preserve"> </w:t>
      </w:r>
    </w:p>
    <w:p w:rsidR="002471D3" w:rsidRPr="00441A49" w:rsidRDefault="00E440B0" w:rsidP="00EF364F">
      <w:pPr>
        <w:spacing w:line="360" w:lineRule="auto"/>
        <w:ind w:left="260" w:right="14" w:firstLine="708"/>
        <w:rPr>
          <w:szCs w:val="24"/>
        </w:rPr>
      </w:pPr>
      <w:r w:rsidRPr="00441A49">
        <w:rPr>
          <w:b/>
          <w:i/>
          <w:szCs w:val="24"/>
        </w:rPr>
        <w:t xml:space="preserve">Стартовая диагностика </w:t>
      </w:r>
      <w:r w:rsidRPr="00441A49">
        <w:rPr>
          <w:szCs w:val="24"/>
        </w:rPr>
        <w:t xml:space="preserve">проводится администрацией </w:t>
      </w:r>
      <w:r w:rsidR="00EF364F" w:rsidRPr="00441A49">
        <w:rPr>
          <w:szCs w:val="24"/>
        </w:rPr>
        <w:t>с целью определения</w:t>
      </w:r>
      <w:r w:rsidRPr="00441A49">
        <w:rPr>
          <w:szCs w:val="24"/>
        </w:rPr>
        <w:t xml:space="preserve"> готовности к обучению на уровне начального </w:t>
      </w:r>
      <w:r w:rsidRPr="00441A49">
        <w:rPr>
          <w:rFonts w:eastAsia="Bookman Old Style"/>
          <w:szCs w:val="24"/>
          <w:vertAlign w:val="subscript"/>
        </w:rPr>
        <w:t xml:space="preserve"> </w:t>
      </w:r>
      <w:r w:rsidRPr="00441A49">
        <w:rPr>
          <w:szCs w:val="24"/>
        </w:rPr>
        <w:t>общего образования.</w:t>
      </w:r>
      <w:r w:rsidRPr="00441A49">
        <w:rPr>
          <w:rFonts w:eastAsia="Bookman Old Style"/>
          <w:szCs w:val="24"/>
        </w:rPr>
        <w:t xml:space="preserve"> </w:t>
      </w:r>
    </w:p>
    <w:p w:rsidR="002471D3" w:rsidRPr="00441A49" w:rsidRDefault="00E440B0" w:rsidP="00EF364F">
      <w:pPr>
        <w:spacing w:line="360" w:lineRule="auto"/>
        <w:ind w:left="0" w:right="14" w:firstLine="567"/>
        <w:rPr>
          <w:szCs w:val="24"/>
        </w:rPr>
      </w:pPr>
      <w:r w:rsidRPr="00441A49">
        <w:rPr>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r w:rsidRPr="00441A49">
        <w:rPr>
          <w:rFonts w:eastAsia="Bookman Old Style"/>
          <w:szCs w:val="24"/>
        </w:rPr>
        <w:t xml:space="preserve"> </w:t>
      </w:r>
    </w:p>
    <w:p w:rsidR="002471D3" w:rsidRPr="00441A49" w:rsidRDefault="00E440B0" w:rsidP="00EF364F">
      <w:pPr>
        <w:spacing w:line="360" w:lineRule="auto"/>
        <w:ind w:left="0" w:right="120" w:firstLine="567"/>
        <w:rPr>
          <w:szCs w:val="24"/>
        </w:rPr>
      </w:pPr>
      <w:r w:rsidRPr="00441A49">
        <w:rPr>
          <w:szCs w:val="24"/>
        </w:rPr>
        <w:t xml:space="preserve">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w:t>
      </w:r>
      <w:r w:rsidRPr="00441A49">
        <w:rPr>
          <w:rFonts w:eastAsia="Bookman Old Style"/>
          <w:szCs w:val="24"/>
          <w:vertAlign w:val="subscript"/>
        </w:rPr>
        <w:t xml:space="preserve"> </w:t>
      </w:r>
      <w:r w:rsidRPr="00441A49">
        <w:rPr>
          <w:szCs w:val="24"/>
        </w:rPr>
        <w:t>индивидуализации учебного процесса.</w:t>
      </w:r>
      <w:r w:rsidRPr="00441A49">
        <w:rPr>
          <w:rFonts w:eastAsia="Bookman Old Style"/>
          <w:szCs w:val="24"/>
        </w:rPr>
        <w:t xml:space="preserve"> </w:t>
      </w:r>
    </w:p>
    <w:p w:rsidR="002471D3" w:rsidRPr="00441A49" w:rsidRDefault="00E440B0" w:rsidP="00EF364F">
      <w:pPr>
        <w:spacing w:line="360" w:lineRule="auto"/>
        <w:ind w:left="0" w:right="14" w:firstLine="567"/>
        <w:rPr>
          <w:szCs w:val="24"/>
        </w:rPr>
      </w:pPr>
      <w:r w:rsidRPr="00441A49">
        <w:rPr>
          <w:b/>
          <w:i/>
          <w:szCs w:val="24"/>
        </w:rPr>
        <w:t xml:space="preserve">Текущая оценка </w:t>
      </w:r>
      <w:r w:rsidRPr="00441A49">
        <w:rPr>
          <w:szCs w:val="24"/>
        </w:rPr>
        <w:t>направлена на оценку индивидуального продвижения</w:t>
      </w:r>
      <w:r w:rsidRPr="00441A49">
        <w:rPr>
          <w:b/>
          <w:i/>
          <w:szCs w:val="24"/>
        </w:rPr>
        <w:t xml:space="preserve"> </w:t>
      </w:r>
      <w:r w:rsidRPr="00441A49">
        <w:rPr>
          <w:szCs w:val="24"/>
        </w:rPr>
        <w:t xml:space="preserve">обучающегося в </w:t>
      </w:r>
      <w:r w:rsidRPr="00441A49">
        <w:rPr>
          <w:rFonts w:eastAsia="Bookman Old Style"/>
          <w:szCs w:val="24"/>
          <w:vertAlign w:val="subscript"/>
        </w:rPr>
        <w:t xml:space="preserve"> </w:t>
      </w:r>
      <w:r w:rsidRPr="00441A49">
        <w:rPr>
          <w:szCs w:val="24"/>
        </w:rPr>
        <w:t>освоении программы учебного предмета.</w:t>
      </w:r>
      <w:r w:rsidRPr="00441A49">
        <w:rPr>
          <w:rFonts w:eastAsia="Bookman Old Style"/>
          <w:szCs w:val="24"/>
        </w:rPr>
        <w:t xml:space="preserve"> </w:t>
      </w:r>
    </w:p>
    <w:p w:rsidR="002471D3" w:rsidRPr="00441A49" w:rsidRDefault="00E440B0" w:rsidP="00914BC7">
      <w:pPr>
        <w:spacing w:line="360" w:lineRule="auto"/>
        <w:ind w:left="0" w:right="128" w:firstLine="567"/>
        <w:rPr>
          <w:szCs w:val="24"/>
        </w:rPr>
      </w:pPr>
      <w:r w:rsidRPr="00441A49">
        <w:rPr>
          <w:szCs w:val="24"/>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w:t>
      </w:r>
      <w:r w:rsidRPr="00441A49">
        <w:rPr>
          <w:rFonts w:eastAsia="Bookman Old Style"/>
          <w:szCs w:val="24"/>
          <w:vertAlign w:val="subscript"/>
        </w:rPr>
        <w:t xml:space="preserve"> </w:t>
      </w:r>
      <w:r w:rsidRPr="00441A49">
        <w:rPr>
          <w:szCs w:val="24"/>
        </w:rPr>
        <w:t>существующих проблем в обучении.</w:t>
      </w:r>
      <w:r w:rsidRPr="00441A49">
        <w:rPr>
          <w:rFonts w:eastAsia="Bookman Old Style"/>
          <w:szCs w:val="24"/>
        </w:rPr>
        <w:t xml:space="preserve"> </w:t>
      </w:r>
    </w:p>
    <w:p w:rsidR="002471D3" w:rsidRPr="00441A49" w:rsidRDefault="00E440B0" w:rsidP="00EF364F">
      <w:pPr>
        <w:spacing w:line="360" w:lineRule="auto"/>
        <w:ind w:left="0" w:right="14" w:firstLine="567"/>
        <w:rPr>
          <w:szCs w:val="24"/>
        </w:rPr>
      </w:pPr>
      <w:r w:rsidRPr="00441A49">
        <w:rPr>
          <w:szCs w:val="24"/>
        </w:rPr>
        <w:t xml:space="preserve">Объектом текущей оценки являются тематические планируемые результаты, </w:t>
      </w:r>
      <w:r w:rsidR="00914BC7" w:rsidRPr="00441A49">
        <w:rPr>
          <w:szCs w:val="24"/>
        </w:rPr>
        <w:t xml:space="preserve"> </w:t>
      </w:r>
      <w:r w:rsidRPr="00441A49">
        <w:rPr>
          <w:szCs w:val="24"/>
        </w:rPr>
        <w:t xml:space="preserve">этапы </w:t>
      </w:r>
      <w:r w:rsidRPr="00441A49">
        <w:rPr>
          <w:rFonts w:eastAsia="Bookman Old Style"/>
          <w:szCs w:val="24"/>
          <w:vertAlign w:val="subscript"/>
        </w:rPr>
        <w:t xml:space="preserve"> </w:t>
      </w:r>
      <w:r w:rsidRPr="00441A49">
        <w:rPr>
          <w:szCs w:val="24"/>
        </w:rPr>
        <w:t>освоения которых зафиксированы в тематическом планировании по учебному предмету.</w:t>
      </w:r>
      <w:r w:rsidRPr="00441A49">
        <w:rPr>
          <w:rFonts w:eastAsia="Bookman Old Style"/>
          <w:szCs w:val="24"/>
        </w:rPr>
        <w:t xml:space="preserve"> </w:t>
      </w:r>
    </w:p>
    <w:p w:rsidR="002471D3" w:rsidRPr="00441A49" w:rsidRDefault="00E440B0" w:rsidP="00914BC7">
      <w:pPr>
        <w:spacing w:line="360" w:lineRule="auto"/>
        <w:ind w:left="0" w:right="127" w:firstLine="567"/>
        <w:rPr>
          <w:szCs w:val="24"/>
        </w:rPr>
      </w:pPr>
      <w:r w:rsidRPr="00441A49">
        <w:rPr>
          <w:rFonts w:eastAsia="Bookman Old Style"/>
          <w:szCs w:val="24"/>
        </w:rPr>
        <w:t>В</w:t>
      </w:r>
      <w:r w:rsidRPr="00441A49">
        <w:rPr>
          <w:rFonts w:eastAsia="Arial"/>
          <w:szCs w:val="24"/>
        </w:rPr>
        <w:t xml:space="preserve"> </w:t>
      </w:r>
      <w:r w:rsidRPr="00441A49">
        <w:rPr>
          <w:szCs w:val="24"/>
        </w:rPr>
        <w:t xml:space="preserve">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w:t>
      </w:r>
      <w:r w:rsidRPr="00441A49">
        <w:rPr>
          <w:rFonts w:eastAsia="Bookman Old Style"/>
          <w:szCs w:val="24"/>
          <w:vertAlign w:val="subscript"/>
        </w:rPr>
        <w:t xml:space="preserve"> </w:t>
      </w:r>
      <w:r w:rsidRPr="00441A49">
        <w:rPr>
          <w:szCs w:val="24"/>
        </w:rPr>
        <w:t>особенностей учебного предмета.</w:t>
      </w:r>
      <w:r w:rsidRPr="00441A49">
        <w:rPr>
          <w:rFonts w:eastAsia="Bookman Old Style"/>
          <w:szCs w:val="24"/>
        </w:rPr>
        <w:t xml:space="preserve"> </w:t>
      </w:r>
    </w:p>
    <w:p w:rsidR="002471D3" w:rsidRPr="00441A49" w:rsidRDefault="00E440B0" w:rsidP="00EF364F">
      <w:pPr>
        <w:spacing w:after="56" w:line="360" w:lineRule="auto"/>
        <w:ind w:left="0" w:right="14" w:firstLine="567"/>
        <w:rPr>
          <w:szCs w:val="24"/>
        </w:rPr>
      </w:pPr>
      <w:r w:rsidRPr="00441A49">
        <w:rPr>
          <w:szCs w:val="24"/>
        </w:rPr>
        <w:t xml:space="preserve">Результаты текущей оценки являются основой для индивидуализации учебного </w:t>
      </w:r>
      <w:r w:rsidRPr="00441A49">
        <w:rPr>
          <w:rFonts w:eastAsia="Bookman Old Style"/>
          <w:szCs w:val="24"/>
        </w:rPr>
        <w:t xml:space="preserve"> </w:t>
      </w:r>
      <w:r w:rsidRPr="00441A49">
        <w:rPr>
          <w:szCs w:val="24"/>
        </w:rPr>
        <w:t>процесса.</w:t>
      </w:r>
      <w:r w:rsidRPr="00441A49">
        <w:rPr>
          <w:rFonts w:eastAsia="Bookman Old Style"/>
          <w:szCs w:val="24"/>
        </w:rPr>
        <w:t xml:space="preserve"> </w:t>
      </w:r>
    </w:p>
    <w:p w:rsidR="002471D3" w:rsidRPr="00441A49" w:rsidRDefault="00E440B0" w:rsidP="00597BEF">
      <w:pPr>
        <w:spacing w:line="360" w:lineRule="auto"/>
        <w:ind w:left="0" w:right="14" w:firstLine="567"/>
        <w:rPr>
          <w:szCs w:val="24"/>
        </w:rPr>
      </w:pPr>
      <w:r w:rsidRPr="00441A49">
        <w:rPr>
          <w:b/>
          <w:i/>
          <w:szCs w:val="24"/>
        </w:rPr>
        <w:lastRenderedPageBreak/>
        <w:t xml:space="preserve">Тематическая оценка </w:t>
      </w:r>
      <w:r w:rsidRPr="00441A49">
        <w:rPr>
          <w:szCs w:val="24"/>
        </w:rPr>
        <w:t>направлена на оценку уровня достижения обучающимися</w:t>
      </w:r>
      <w:r w:rsidRPr="00441A49">
        <w:rPr>
          <w:b/>
          <w:i/>
          <w:szCs w:val="24"/>
        </w:rPr>
        <w:t xml:space="preserve"> </w:t>
      </w:r>
      <w:r w:rsidRPr="00441A49">
        <w:rPr>
          <w:szCs w:val="24"/>
        </w:rPr>
        <w:t xml:space="preserve">тематических планируемых результатов по учебному предмету. </w:t>
      </w:r>
    </w:p>
    <w:p w:rsidR="002471D3" w:rsidRPr="00441A49" w:rsidRDefault="00E440B0" w:rsidP="00914BC7">
      <w:pPr>
        <w:spacing w:line="360" w:lineRule="auto"/>
        <w:ind w:left="-1" w:right="14" w:firstLine="568"/>
        <w:rPr>
          <w:szCs w:val="24"/>
        </w:rPr>
      </w:pPr>
      <w:r w:rsidRPr="00441A49">
        <w:rPr>
          <w:b/>
          <w:i/>
          <w:szCs w:val="24"/>
        </w:rPr>
        <w:t xml:space="preserve">Промежуточная аттестация </w:t>
      </w:r>
      <w:r w:rsidRPr="00441A49">
        <w:rPr>
          <w:szCs w:val="24"/>
        </w:rPr>
        <w:t>обучающихся проводится,</w:t>
      </w:r>
      <w:r w:rsidRPr="00441A49">
        <w:rPr>
          <w:b/>
          <w:i/>
          <w:szCs w:val="24"/>
        </w:rPr>
        <w:t xml:space="preserve"> </w:t>
      </w:r>
      <w:r w:rsidRPr="00441A49">
        <w:rPr>
          <w:szCs w:val="24"/>
        </w:rPr>
        <w:t>начиная со</w:t>
      </w:r>
      <w:r w:rsidRPr="00441A49">
        <w:rPr>
          <w:b/>
          <w:i/>
          <w:szCs w:val="24"/>
        </w:rPr>
        <w:t xml:space="preserve"> </w:t>
      </w:r>
      <w:r w:rsidRPr="00441A49">
        <w:rPr>
          <w:szCs w:val="24"/>
        </w:rPr>
        <w:t>2</w:t>
      </w:r>
      <w:r w:rsidRPr="00441A49">
        <w:rPr>
          <w:b/>
          <w:i/>
          <w:szCs w:val="24"/>
        </w:rPr>
        <w:t xml:space="preserve"> </w:t>
      </w:r>
      <w:r w:rsidRPr="00441A49">
        <w:rPr>
          <w:szCs w:val="24"/>
        </w:rPr>
        <w:t>класса,</w:t>
      </w:r>
      <w:r w:rsidRPr="00441A49">
        <w:rPr>
          <w:b/>
          <w:i/>
          <w:szCs w:val="24"/>
        </w:rPr>
        <w:t xml:space="preserve"> </w:t>
      </w:r>
      <w:r w:rsidRPr="00441A49">
        <w:rPr>
          <w:szCs w:val="24"/>
        </w:rPr>
        <w:t>в</w:t>
      </w:r>
      <w:r w:rsidRPr="00441A49">
        <w:rPr>
          <w:b/>
          <w:i/>
          <w:szCs w:val="24"/>
        </w:rPr>
        <w:t xml:space="preserve"> </w:t>
      </w:r>
      <w:r w:rsidRPr="00441A49">
        <w:rPr>
          <w:szCs w:val="24"/>
        </w:rPr>
        <w:t xml:space="preserve">конце </w:t>
      </w:r>
      <w:r w:rsidRPr="00441A49">
        <w:rPr>
          <w:rFonts w:eastAsia="Bookman Old Style"/>
          <w:szCs w:val="24"/>
          <w:vertAlign w:val="subscript"/>
        </w:rPr>
        <w:t xml:space="preserve"> </w:t>
      </w:r>
      <w:r w:rsidRPr="00441A49">
        <w:rPr>
          <w:szCs w:val="24"/>
        </w:rPr>
        <w:t>каждого учебного периода по каждому изучаемому учебному предмету.</w:t>
      </w:r>
      <w:r w:rsidRPr="00441A49">
        <w:rPr>
          <w:rFonts w:eastAsia="Bookman Old Style"/>
          <w:szCs w:val="24"/>
        </w:rPr>
        <w:t xml:space="preserve"> </w:t>
      </w:r>
    </w:p>
    <w:p w:rsidR="002471D3" w:rsidRPr="00441A49" w:rsidRDefault="00E440B0" w:rsidP="00914BC7">
      <w:pPr>
        <w:spacing w:line="360" w:lineRule="auto"/>
        <w:ind w:left="-1" w:right="14" w:firstLine="568"/>
        <w:rPr>
          <w:szCs w:val="24"/>
        </w:rPr>
      </w:pPr>
      <w:r w:rsidRPr="00441A49">
        <w:rPr>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r w:rsidRPr="00441A49">
        <w:rPr>
          <w:rFonts w:eastAsia="Bookman Old Style"/>
          <w:szCs w:val="24"/>
        </w:rPr>
        <w:t xml:space="preserve"> </w:t>
      </w:r>
    </w:p>
    <w:p w:rsidR="002471D3" w:rsidRPr="00441A49" w:rsidRDefault="00E440B0" w:rsidP="00914BC7">
      <w:pPr>
        <w:spacing w:line="360" w:lineRule="auto"/>
        <w:ind w:left="-1" w:right="14" w:firstLine="568"/>
        <w:rPr>
          <w:szCs w:val="24"/>
        </w:rPr>
      </w:pPr>
      <w:r w:rsidRPr="00441A49">
        <w:rPr>
          <w:szCs w:val="24"/>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w:t>
      </w:r>
      <w:r w:rsidRPr="00441A49">
        <w:rPr>
          <w:rFonts w:eastAsia="Bookman Old Style"/>
          <w:szCs w:val="24"/>
          <w:vertAlign w:val="subscript"/>
        </w:rPr>
        <w:t xml:space="preserve"> </w:t>
      </w:r>
      <w:r w:rsidRPr="00441A49">
        <w:rPr>
          <w:szCs w:val="24"/>
        </w:rPr>
        <w:t>обучающихся в следующий класс.</w:t>
      </w:r>
      <w:r w:rsidRPr="00441A49">
        <w:rPr>
          <w:rFonts w:eastAsia="Bookman Old Style"/>
          <w:szCs w:val="24"/>
        </w:rPr>
        <w:t xml:space="preserve"> </w:t>
      </w:r>
    </w:p>
    <w:p w:rsidR="002471D3" w:rsidRPr="00441A49" w:rsidRDefault="00E440B0" w:rsidP="00914BC7">
      <w:pPr>
        <w:spacing w:line="360" w:lineRule="auto"/>
        <w:ind w:left="-1" w:right="126" w:firstLine="568"/>
        <w:rPr>
          <w:szCs w:val="24"/>
        </w:rPr>
      </w:pPr>
      <w:r w:rsidRPr="00441A49">
        <w:rPr>
          <w:b/>
          <w:i/>
          <w:szCs w:val="24"/>
        </w:rPr>
        <w:t xml:space="preserve">Итоговая оценка </w:t>
      </w:r>
      <w:r w:rsidRPr="00441A49">
        <w:rPr>
          <w:szCs w:val="24"/>
        </w:rPr>
        <w:t>является процедурой внутренней оценки образовательной</w:t>
      </w:r>
      <w:r w:rsidRPr="00441A49">
        <w:rPr>
          <w:b/>
          <w:i/>
          <w:szCs w:val="24"/>
        </w:rPr>
        <w:t xml:space="preserve"> </w:t>
      </w:r>
      <w:r w:rsidRPr="00441A49">
        <w:rPr>
          <w:szCs w:val="24"/>
        </w:rPr>
        <w:t>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r w:rsidRPr="00441A49">
        <w:rPr>
          <w:rFonts w:eastAsia="Bookman Old Style"/>
          <w:szCs w:val="24"/>
        </w:rPr>
        <w:t xml:space="preserve"> </w:t>
      </w:r>
    </w:p>
    <w:p w:rsidR="002471D3" w:rsidRPr="00441A49" w:rsidRDefault="00E440B0" w:rsidP="00914BC7">
      <w:pPr>
        <w:spacing w:line="360" w:lineRule="auto"/>
        <w:ind w:left="-1" w:right="14" w:firstLine="568"/>
        <w:rPr>
          <w:szCs w:val="24"/>
        </w:rPr>
      </w:pPr>
      <w:r w:rsidRPr="00441A49">
        <w:rPr>
          <w:szCs w:val="24"/>
        </w:rPr>
        <w:t xml:space="preserve">Особенности оценки предметных результатов по отдельному учебному предмету фиксируются в </w:t>
      </w:r>
      <w:r w:rsidRPr="00441A49">
        <w:rPr>
          <w:b/>
          <w:szCs w:val="24"/>
          <w:u w:val="single" w:color="000000"/>
        </w:rPr>
        <w:t>приложении №</w:t>
      </w:r>
      <w:r w:rsidR="00597BEF">
        <w:rPr>
          <w:b/>
          <w:szCs w:val="24"/>
          <w:u w:val="single" w:color="000000"/>
        </w:rPr>
        <w:t xml:space="preserve"> </w:t>
      </w:r>
      <w:r w:rsidRPr="00441A49">
        <w:rPr>
          <w:b/>
          <w:szCs w:val="24"/>
          <w:u w:val="single" w:color="000000"/>
        </w:rPr>
        <w:t>1 к ООП НОО</w:t>
      </w:r>
      <w:r w:rsidRPr="00441A49">
        <w:rPr>
          <w:szCs w:val="24"/>
        </w:rPr>
        <w:t>.</w:t>
      </w:r>
      <w:r w:rsidRPr="00441A49">
        <w:rPr>
          <w:rFonts w:eastAsia="Bookman Old Style"/>
          <w:szCs w:val="24"/>
        </w:rPr>
        <w:t xml:space="preserve"> </w:t>
      </w:r>
    </w:p>
    <w:p w:rsidR="002471D3" w:rsidRPr="00441A49" w:rsidRDefault="00E440B0" w:rsidP="00356A0F">
      <w:pPr>
        <w:spacing w:after="92" w:line="360" w:lineRule="auto"/>
        <w:ind w:left="0" w:right="0" w:firstLine="0"/>
        <w:rPr>
          <w:szCs w:val="24"/>
        </w:rPr>
      </w:pPr>
      <w:r w:rsidRPr="00441A49">
        <w:rPr>
          <w:rFonts w:eastAsia="Bookman Old Style"/>
          <w:color w:val="C0504D"/>
          <w:szCs w:val="24"/>
        </w:rPr>
        <w:t xml:space="preserve"> </w:t>
      </w:r>
    </w:p>
    <w:p w:rsidR="002471D3" w:rsidRPr="00441A49" w:rsidRDefault="00E440B0" w:rsidP="00356A0F">
      <w:pPr>
        <w:pStyle w:val="1"/>
        <w:spacing w:after="84" w:line="360" w:lineRule="auto"/>
        <w:ind w:left="22" w:right="23"/>
        <w:jc w:val="both"/>
        <w:rPr>
          <w:szCs w:val="24"/>
        </w:rPr>
      </w:pPr>
      <w:r w:rsidRPr="00441A49">
        <w:rPr>
          <w:rFonts w:eastAsia="Calibri"/>
          <w:szCs w:val="24"/>
        </w:rPr>
        <w:t>II.</w:t>
      </w:r>
      <w:r w:rsidRPr="00441A49">
        <w:rPr>
          <w:szCs w:val="24"/>
        </w:rPr>
        <w:t xml:space="preserve"> СОДЕРЖАТЕЛЬНЫЙ РАЗДЕЛ </w:t>
      </w:r>
    </w:p>
    <w:p w:rsidR="002471D3" w:rsidRPr="00441A49" w:rsidRDefault="00C21C4D" w:rsidP="00356A0F">
      <w:pPr>
        <w:pStyle w:val="2"/>
        <w:spacing w:after="79" w:line="360" w:lineRule="auto"/>
        <w:ind w:left="22" w:right="20"/>
        <w:jc w:val="both"/>
        <w:rPr>
          <w:szCs w:val="24"/>
        </w:rPr>
      </w:pPr>
      <w:r>
        <w:rPr>
          <w:szCs w:val="24"/>
        </w:rPr>
        <w:t>2</w:t>
      </w:r>
      <w:r w:rsidR="00E440B0" w:rsidRPr="00441A49">
        <w:rPr>
          <w:szCs w:val="24"/>
        </w:rPr>
        <w:t>.1.</w:t>
      </w:r>
      <w:r w:rsidR="00E440B0" w:rsidRPr="00441A49">
        <w:rPr>
          <w:rFonts w:eastAsia="Arial"/>
          <w:szCs w:val="24"/>
        </w:rPr>
        <w:t xml:space="preserve"> </w:t>
      </w:r>
      <w:r w:rsidR="00E440B0" w:rsidRPr="00441A49">
        <w:rPr>
          <w:szCs w:val="24"/>
        </w:rPr>
        <w:t xml:space="preserve">Рабочие программы учебных предметов </w:t>
      </w:r>
    </w:p>
    <w:p w:rsidR="002471D3" w:rsidRPr="00597BEF" w:rsidRDefault="00E440B0" w:rsidP="00356A0F">
      <w:pPr>
        <w:spacing w:line="360" w:lineRule="auto"/>
        <w:ind w:left="0" w:right="0" w:firstLine="0"/>
        <w:rPr>
          <w:color w:val="262626" w:themeColor="text1" w:themeTint="D9"/>
          <w:szCs w:val="24"/>
        </w:rPr>
      </w:pPr>
      <w:r w:rsidRPr="00597BEF">
        <w:rPr>
          <w:color w:val="262626" w:themeColor="text1" w:themeTint="D9"/>
          <w:szCs w:val="24"/>
        </w:rPr>
        <w:t xml:space="preserve">Рабочие программы по учебным предметам составлены на основе Федеральных рабочих программ по учебным предметам </w:t>
      </w:r>
      <w:hyperlink r:id="rId8">
        <w:r w:rsidRPr="00597BEF">
          <w:rPr>
            <w:color w:val="262626" w:themeColor="text1" w:themeTint="D9"/>
            <w:szCs w:val="24"/>
          </w:rPr>
          <w:t>(</w:t>
        </w:r>
      </w:hyperlink>
      <w:hyperlink r:id="rId9">
        <w:r w:rsidRPr="00597BEF">
          <w:rPr>
            <w:color w:val="262626" w:themeColor="text1" w:themeTint="D9"/>
            <w:szCs w:val="24"/>
          </w:rPr>
          <w:t>https</w:t>
        </w:r>
      </w:hyperlink>
      <w:hyperlink r:id="rId10">
        <w:r w:rsidRPr="00597BEF">
          <w:rPr>
            <w:color w:val="262626" w:themeColor="text1" w:themeTint="D9"/>
            <w:szCs w:val="24"/>
          </w:rPr>
          <w:t>://</w:t>
        </w:r>
      </w:hyperlink>
      <w:hyperlink r:id="rId11">
        <w:r w:rsidRPr="00597BEF">
          <w:rPr>
            <w:color w:val="262626" w:themeColor="text1" w:themeTint="D9"/>
            <w:szCs w:val="24"/>
          </w:rPr>
          <w:t>edsoo</w:t>
        </w:r>
      </w:hyperlink>
      <w:hyperlink r:id="rId12">
        <w:r w:rsidRPr="00597BEF">
          <w:rPr>
            <w:color w:val="262626" w:themeColor="text1" w:themeTint="D9"/>
            <w:szCs w:val="24"/>
          </w:rPr>
          <w:t>.</w:t>
        </w:r>
      </w:hyperlink>
      <w:hyperlink r:id="rId13">
        <w:r w:rsidRPr="00597BEF">
          <w:rPr>
            <w:color w:val="262626" w:themeColor="text1" w:themeTint="D9"/>
            <w:szCs w:val="24"/>
          </w:rPr>
          <w:t>ru</w:t>
        </w:r>
      </w:hyperlink>
      <w:hyperlink r:id="rId14">
        <w:r w:rsidRPr="00597BEF">
          <w:rPr>
            <w:color w:val="262626" w:themeColor="text1" w:themeTint="D9"/>
            <w:szCs w:val="24"/>
          </w:rPr>
          <w:t>/</w:t>
        </w:r>
      </w:hyperlink>
      <w:hyperlink r:id="rId15">
        <w:r w:rsidRPr="00597BEF">
          <w:rPr>
            <w:color w:val="262626" w:themeColor="text1" w:themeTint="D9"/>
            <w:szCs w:val="24"/>
          </w:rPr>
          <w:t>rabochie</w:t>
        </w:r>
      </w:hyperlink>
      <w:hyperlink r:id="rId16">
        <w:r w:rsidRPr="00597BEF">
          <w:rPr>
            <w:color w:val="262626" w:themeColor="text1" w:themeTint="D9"/>
            <w:szCs w:val="24"/>
          </w:rPr>
          <w:t>-</w:t>
        </w:r>
      </w:hyperlink>
      <w:hyperlink r:id="rId17">
        <w:r w:rsidRPr="00597BEF">
          <w:rPr>
            <w:color w:val="262626" w:themeColor="text1" w:themeTint="D9"/>
            <w:szCs w:val="24"/>
          </w:rPr>
          <w:t>programmy</w:t>
        </w:r>
      </w:hyperlink>
      <w:hyperlink r:id="rId18">
        <w:r w:rsidRPr="00597BEF">
          <w:rPr>
            <w:color w:val="262626" w:themeColor="text1" w:themeTint="D9"/>
            <w:szCs w:val="24"/>
          </w:rPr>
          <w:t>/</w:t>
        </w:r>
      </w:hyperlink>
      <w:hyperlink r:id="rId19">
        <w:r w:rsidRPr="00597BEF">
          <w:rPr>
            <w:color w:val="262626" w:themeColor="text1" w:themeTint="D9"/>
            <w:szCs w:val="24"/>
          </w:rPr>
          <w:t>)</w:t>
        </w:r>
      </w:hyperlink>
      <w:r w:rsidR="00A23BEB">
        <w:rPr>
          <w:color w:val="262626" w:themeColor="text1" w:themeTint="D9"/>
          <w:szCs w:val="24"/>
          <w:lang w:val="en-US"/>
        </w:rPr>
        <w:t>/</w:t>
      </w:r>
      <w:r w:rsidRPr="00597BEF">
        <w:rPr>
          <w:color w:val="262626" w:themeColor="text1" w:themeTint="D9"/>
          <w:szCs w:val="24"/>
        </w:rPr>
        <w:t xml:space="preserve"> </w:t>
      </w:r>
    </w:p>
    <w:p w:rsidR="002471D3" w:rsidRPr="00441A49" w:rsidRDefault="00E440B0" w:rsidP="00356A0F">
      <w:pPr>
        <w:spacing w:line="360" w:lineRule="auto"/>
        <w:ind w:left="7" w:right="14"/>
        <w:rPr>
          <w:szCs w:val="24"/>
        </w:rPr>
      </w:pPr>
      <w:r w:rsidRPr="00441A49">
        <w:rPr>
          <w:szCs w:val="24"/>
        </w:rPr>
        <w:t xml:space="preserve">Рабочие программы включают следующие разделы: </w:t>
      </w:r>
    </w:p>
    <w:p w:rsidR="002471D3" w:rsidRPr="00441A49" w:rsidRDefault="00E440B0" w:rsidP="00356A0F">
      <w:pPr>
        <w:numPr>
          <w:ilvl w:val="0"/>
          <w:numId w:val="4"/>
        </w:numPr>
        <w:spacing w:line="360" w:lineRule="auto"/>
        <w:ind w:right="3198" w:hanging="344"/>
        <w:rPr>
          <w:szCs w:val="24"/>
        </w:rPr>
      </w:pPr>
      <w:r w:rsidRPr="00441A49">
        <w:rPr>
          <w:szCs w:val="24"/>
        </w:rPr>
        <w:t xml:space="preserve">содержание учебного предмета, курса; </w:t>
      </w:r>
    </w:p>
    <w:p w:rsidR="007E31C9" w:rsidRPr="00441A49" w:rsidRDefault="00E440B0" w:rsidP="00356A0F">
      <w:pPr>
        <w:numPr>
          <w:ilvl w:val="0"/>
          <w:numId w:val="4"/>
        </w:numPr>
        <w:spacing w:line="360" w:lineRule="auto"/>
        <w:ind w:right="3198" w:hanging="344"/>
        <w:rPr>
          <w:szCs w:val="24"/>
        </w:rPr>
      </w:pPr>
      <w:r w:rsidRPr="00441A49">
        <w:rPr>
          <w:szCs w:val="24"/>
        </w:rPr>
        <w:t>планируемые результаты освоения учебного предмета, курса;</w:t>
      </w:r>
    </w:p>
    <w:p w:rsidR="002471D3" w:rsidRPr="00441A49" w:rsidRDefault="00E440B0" w:rsidP="007E31C9">
      <w:pPr>
        <w:spacing w:line="360" w:lineRule="auto"/>
        <w:ind w:left="0" w:right="3198" w:firstLine="0"/>
        <w:rPr>
          <w:szCs w:val="24"/>
        </w:rPr>
      </w:pPr>
      <w:r w:rsidRPr="00441A49">
        <w:rPr>
          <w:szCs w:val="24"/>
        </w:rPr>
        <w:t xml:space="preserve"> 3)</w:t>
      </w:r>
      <w:r w:rsidRPr="00441A49">
        <w:rPr>
          <w:rFonts w:eastAsia="Arial"/>
          <w:szCs w:val="24"/>
        </w:rPr>
        <w:t xml:space="preserve"> </w:t>
      </w:r>
      <w:r w:rsidRPr="00441A49">
        <w:rPr>
          <w:szCs w:val="24"/>
        </w:rPr>
        <w:t xml:space="preserve">тематическое планирование. </w:t>
      </w:r>
    </w:p>
    <w:p w:rsidR="002471D3" w:rsidRPr="00441A49" w:rsidRDefault="00E440B0" w:rsidP="00356A0F">
      <w:pPr>
        <w:spacing w:line="360" w:lineRule="auto"/>
        <w:ind w:left="7" w:right="14"/>
        <w:rPr>
          <w:szCs w:val="24"/>
        </w:rPr>
      </w:pPr>
      <w:r w:rsidRPr="00441A49">
        <w:rPr>
          <w:szCs w:val="24"/>
        </w:rPr>
        <w:t xml:space="preserve">Рабочие программы курсов внеурочной деятельности включают следующие разделы: </w:t>
      </w:r>
    </w:p>
    <w:p w:rsidR="002471D3" w:rsidRPr="00441A49" w:rsidRDefault="00E440B0" w:rsidP="00356A0F">
      <w:pPr>
        <w:numPr>
          <w:ilvl w:val="0"/>
          <w:numId w:val="5"/>
        </w:numPr>
        <w:spacing w:line="360" w:lineRule="auto"/>
        <w:ind w:right="3935" w:hanging="284"/>
        <w:rPr>
          <w:szCs w:val="24"/>
        </w:rPr>
      </w:pPr>
      <w:r w:rsidRPr="00441A49">
        <w:rPr>
          <w:szCs w:val="24"/>
        </w:rPr>
        <w:t xml:space="preserve">содержание курса внеурочной деятельности; </w:t>
      </w:r>
    </w:p>
    <w:p w:rsidR="007E31C9" w:rsidRPr="00441A49" w:rsidRDefault="00E440B0" w:rsidP="00356A0F">
      <w:pPr>
        <w:numPr>
          <w:ilvl w:val="0"/>
          <w:numId w:val="5"/>
        </w:numPr>
        <w:spacing w:line="360" w:lineRule="auto"/>
        <w:ind w:right="3935" w:hanging="284"/>
        <w:rPr>
          <w:szCs w:val="24"/>
        </w:rPr>
      </w:pPr>
      <w:r w:rsidRPr="00441A49">
        <w:rPr>
          <w:szCs w:val="24"/>
        </w:rPr>
        <w:t xml:space="preserve">результаты освоения курса внеурочной деятельности; </w:t>
      </w:r>
    </w:p>
    <w:p w:rsidR="002471D3" w:rsidRPr="00441A49" w:rsidRDefault="00E440B0" w:rsidP="00356A0F">
      <w:pPr>
        <w:numPr>
          <w:ilvl w:val="0"/>
          <w:numId w:val="5"/>
        </w:numPr>
        <w:spacing w:line="360" w:lineRule="auto"/>
        <w:ind w:right="3935" w:hanging="284"/>
        <w:rPr>
          <w:szCs w:val="24"/>
        </w:rPr>
      </w:pPr>
      <w:r w:rsidRPr="00441A49">
        <w:rPr>
          <w:rFonts w:eastAsia="Arial"/>
          <w:szCs w:val="24"/>
        </w:rPr>
        <w:t xml:space="preserve"> </w:t>
      </w:r>
      <w:r w:rsidRPr="00441A49">
        <w:rPr>
          <w:szCs w:val="24"/>
        </w:rPr>
        <w:t xml:space="preserve">тематическое планирование. </w:t>
      </w:r>
    </w:p>
    <w:p w:rsidR="002471D3" w:rsidRPr="00441A49" w:rsidRDefault="00914BC7" w:rsidP="00356A0F">
      <w:pPr>
        <w:spacing w:line="360" w:lineRule="auto"/>
        <w:ind w:left="7" w:right="14"/>
        <w:rPr>
          <w:szCs w:val="24"/>
        </w:rPr>
      </w:pPr>
      <w:r w:rsidRPr="00441A49">
        <w:rPr>
          <w:szCs w:val="24"/>
        </w:rPr>
        <w:t xml:space="preserve">          </w:t>
      </w:r>
      <w:r w:rsidR="00E440B0" w:rsidRPr="00441A49">
        <w:rPr>
          <w:szCs w:val="24"/>
        </w:rPr>
        <w:t xml:space="preserve">Рабочая программа составляется на уровень образования (начальное общее образование).  Рабочие программы учебных предметов, курсов, в том числе внеурочной деятельности обеспечивают достижение планируемых результатов освоения основной образовательной программы начального общего образования. </w:t>
      </w:r>
    </w:p>
    <w:p w:rsidR="007E31C9" w:rsidRPr="00441A49" w:rsidRDefault="00A23BEB" w:rsidP="00356A0F">
      <w:pPr>
        <w:spacing w:line="360" w:lineRule="auto"/>
        <w:ind w:left="7" w:right="14"/>
        <w:rPr>
          <w:szCs w:val="24"/>
        </w:rPr>
      </w:pPr>
      <w:r w:rsidRPr="00A23BEB">
        <w:rPr>
          <w:szCs w:val="24"/>
        </w:rPr>
        <w:lastRenderedPageBreak/>
        <w:t xml:space="preserve">        </w:t>
      </w:r>
      <w:r w:rsidR="00E440B0" w:rsidRPr="00441A49">
        <w:rPr>
          <w:szCs w:val="24"/>
        </w:rPr>
        <w:t xml:space="preserve">Полное изложение рабочих программ учебных предметов, предусмотренных к изучению при получении начального общего образования, в соответствии со структурой, установленной во ФГОС НОО, приведено в Приложениях к данной основной образовательной программе. </w:t>
      </w:r>
      <w:r w:rsidR="00E440B0" w:rsidRPr="00441A49">
        <w:rPr>
          <w:b/>
          <w:szCs w:val="24"/>
        </w:rPr>
        <w:t xml:space="preserve">Основное содержание учебных предметов на уровне начального общего образования </w:t>
      </w:r>
      <w:r w:rsidR="00E440B0" w:rsidRPr="00441A49">
        <w:rPr>
          <w:szCs w:val="24"/>
        </w:rPr>
        <w:t xml:space="preserve">представлено в рабочих программах: </w:t>
      </w:r>
    </w:p>
    <w:p w:rsidR="002471D3" w:rsidRPr="00441A49" w:rsidRDefault="00E440B0" w:rsidP="00356A0F">
      <w:pPr>
        <w:spacing w:line="360" w:lineRule="auto"/>
        <w:ind w:left="7" w:right="14"/>
        <w:rPr>
          <w:szCs w:val="24"/>
        </w:rPr>
      </w:pPr>
      <w:r w:rsidRPr="00441A49">
        <w:rPr>
          <w:szCs w:val="24"/>
        </w:rPr>
        <w:t>1.</w:t>
      </w:r>
      <w:r w:rsidRPr="00441A49">
        <w:rPr>
          <w:rFonts w:eastAsia="Arial"/>
          <w:szCs w:val="24"/>
        </w:rPr>
        <w:t xml:space="preserve"> </w:t>
      </w:r>
      <w:r w:rsidR="00A23BEB" w:rsidRPr="00A23BEB">
        <w:rPr>
          <w:rFonts w:eastAsia="Arial"/>
          <w:szCs w:val="24"/>
        </w:rPr>
        <w:t xml:space="preserve">       </w:t>
      </w:r>
      <w:r w:rsidRPr="00441A49">
        <w:rPr>
          <w:szCs w:val="24"/>
        </w:rPr>
        <w:t xml:space="preserve">Рабочая программа по русскому языку </w:t>
      </w:r>
    </w:p>
    <w:p w:rsidR="002471D3" w:rsidRPr="00441A49" w:rsidRDefault="00E440B0" w:rsidP="00356A0F">
      <w:pPr>
        <w:numPr>
          <w:ilvl w:val="0"/>
          <w:numId w:val="6"/>
        </w:numPr>
        <w:spacing w:line="360" w:lineRule="auto"/>
        <w:ind w:right="14" w:hanging="708"/>
        <w:rPr>
          <w:szCs w:val="24"/>
        </w:rPr>
      </w:pPr>
      <w:r w:rsidRPr="00441A49">
        <w:rPr>
          <w:szCs w:val="24"/>
        </w:rPr>
        <w:t xml:space="preserve">Рабочая программа по литературному чтению </w:t>
      </w:r>
    </w:p>
    <w:p w:rsidR="002471D3" w:rsidRPr="00441A49" w:rsidRDefault="00E440B0" w:rsidP="00356A0F">
      <w:pPr>
        <w:numPr>
          <w:ilvl w:val="0"/>
          <w:numId w:val="6"/>
        </w:numPr>
        <w:spacing w:line="360" w:lineRule="auto"/>
        <w:ind w:right="14" w:hanging="708"/>
        <w:rPr>
          <w:szCs w:val="24"/>
        </w:rPr>
      </w:pPr>
      <w:r w:rsidRPr="00441A49">
        <w:rPr>
          <w:szCs w:val="24"/>
        </w:rPr>
        <w:t xml:space="preserve">Рабочая программа по иностранному (немецкому) языку   </w:t>
      </w:r>
    </w:p>
    <w:p w:rsidR="002471D3" w:rsidRPr="00441A49" w:rsidRDefault="00E440B0" w:rsidP="00356A0F">
      <w:pPr>
        <w:numPr>
          <w:ilvl w:val="0"/>
          <w:numId w:val="6"/>
        </w:numPr>
        <w:spacing w:line="360" w:lineRule="auto"/>
        <w:ind w:right="14" w:hanging="708"/>
        <w:rPr>
          <w:szCs w:val="24"/>
        </w:rPr>
      </w:pPr>
      <w:r w:rsidRPr="00441A49">
        <w:rPr>
          <w:szCs w:val="24"/>
        </w:rPr>
        <w:t xml:space="preserve">Рабочая программа по математике </w:t>
      </w:r>
    </w:p>
    <w:p w:rsidR="002471D3" w:rsidRPr="00441A49" w:rsidRDefault="00E440B0" w:rsidP="00356A0F">
      <w:pPr>
        <w:numPr>
          <w:ilvl w:val="0"/>
          <w:numId w:val="6"/>
        </w:numPr>
        <w:spacing w:line="360" w:lineRule="auto"/>
        <w:ind w:right="14" w:hanging="708"/>
        <w:rPr>
          <w:szCs w:val="24"/>
        </w:rPr>
      </w:pPr>
      <w:r w:rsidRPr="00441A49">
        <w:rPr>
          <w:szCs w:val="24"/>
        </w:rPr>
        <w:t xml:space="preserve">Рабочая программа по окружающему миру </w:t>
      </w:r>
    </w:p>
    <w:p w:rsidR="002471D3" w:rsidRPr="00441A49" w:rsidRDefault="00E440B0" w:rsidP="00356A0F">
      <w:pPr>
        <w:numPr>
          <w:ilvl w:val="0"/>
          <w:numId w:val="6"/>
        </w:numPr>
        <w:spacing w:line="360" w:lineRule="auto"/>
        <w:ind w:right="14" w:hanging="708"/>
        <w:rPr>
          <w:szCs w:val="24"/>
        </w:rPr>
      </w:pPr>
      <w:r w:rsidRPr="00441A49">
        <w:rPr>
          <w:szCs w:val="24"/>
        </w:rPr>
        <w:t xml:space="preserve">Рабочая программа по изобразительному искусству </w:t>
      </w:r>
    </w:p>
    <w:p w:rsidR="002471D3" w:rsidRPr="00441A49" w:rsidRDefault="00E440B0" w:rsidP="00356A0F">
      <w:pPr>
        <w:numPr>
          <w:ilvl w:val="0"/>
          <w:numId w:val="6"/>
        </w:numPr>
        <w:spacing w:line="360" w:lineRule="auto"/>
        <w:ind w:right="14" w:hanging="708"/>
        <w:rPr>
          <w:szCs w:val="24"/>
        </w:rPr>
      </w:pPr>
      <w:r w:rsidRPr="00441A49">
        <w:rPr>
          <w:szCs w:val="24"/>
        </w:rPr>
        <w:t xml:space="preserve">Рабочая программа по музыке </w:t>
      </w:r>
    </w:p>
    <w:p w:rsidR="002471D3" w:rsidRPr="00441A49" w:rsidRDefault="00E440B0" w:rsidP="00356A0F">
      <w:pPr>
        <w:numPr>
          <w:ilvl w:val="0"/>
          <w:numId w:val="6"/>
        </w:numPr>
        <w:spacing w:line="360" w:lineRule="auto"/>
        <w:ind w:right="14" w:hanging="708"/>
        <w:rPr>
          <w:szCs w:val="24"/>
        </w:rPr>
      </w:pPr>
      <w:r w:rsidRPr="00441A49">
        <w:rPr>
          <w:szCs w:val="24"/>
        </w:rPr>
        <w:t>Рабочая программа по т</w:t>
      </w:r>
      <w:r w:rsidR="007E31C9" w:rsidRPr="00441A49">
        <w:rPr>
          <w:szCs w:val="24"/>
        </w:rPr>
        <w:t>руду (т</w:t>
      </w:r>
      <w:r w:rsidRPr="00441A49">
        <w:rPr>
          <w:szCs w:val="24"/>
        </w:rPr>
        <w:t>ехнологии</w:t>
      </w:r>
      <w:r w:rsidR="007E31C9" w:rsidRPr="00441A49">
        <w:rPr>
          <w:szCs w:val="24"/>
        </w:rPr>
        <w:t>)</w:t>
      </w:r>
      <w:r w:rsidRPr="00441A49">
        <w:rPr>
          <w:szCs w:val="24"/>
        </w:rPr>
        <w:t xml:space="preserve"> </w:t>
      </w:r>
    </w:p>
    <w:p w:rsidR="002471D3" w:rsidRPr="00441A49" w:rsidRDefault="00E440B0" w:rsidP="00356A0F">
      <w:pPr>
        <w:numPr>
          <w:ilvl w:val="0"/>
          <w:numId w:val="6"/>
        </w:numPr>
        <w:spacing w:line="360" w:lineRule="auto"/>
        <w:ind w:right="14" w:hanging="708"/>
        <w:rPr>
          <w:szCs w:val="24"/>
        </w:rPr>
      </w:pPr>
      <w:r w:rsidRPr="00441A49">
        <w:rPr>
          <w:szCs w:val="24"/>
        </w:rPr>
        <w:t xml:space="preserve">Рабочая программа по физической культуре </w:t>
      </w:r>
    </w:p>
    <w:p w:rsidR="002471D3" w:rsidRPr="00441A49" w:rsidRDefault="00E440B0" w:rsidP="00356A0F">
      <w:pPr>
        <w:numPr>
          <w:ilvl w:val="0"/>
          <w:numId w:val="6"/>
        </w:numPr>
        <w:spacing w:line="360" w:lineRule="auto"/>
        <w:ind w:right="14" w:hanging="708"/>
        <w:rPr>
          <w:szCs w:val="24"/>
        </w:rPr>
      </w:pPr>
      <w:r w:rsidRPr="00441A49">
        <w:rPr>
          <w:szCs w:val="24"/>
        </w:rPr>
        <w:t xml:space="preserve">Рабочая программа по ОРКСЭ. </w:t>
      </w:r>
    </w:p>
    <w:p w:rsidR="002471D3" w:rsidRPr="00441A49" w:rsidRDefault="00E440B0" w:rsidP="00356A0F">
      <w:pPr>
        <w:tabs>
          <w:tab w:val="center" w:pos="1043"/>
          <w:tab w:val="center" w:pos="2333"/>
          <w:tab w:val="center" w:pos="3645"/>
          <w:tab w:val="center" w:pos="4914"/>
          <w:tab w:val="center" w:pos="6221"/>
          <w:tab w:val="center" w:pos="7694"/>
          <w:tab w:val="center" w:pos="8748"/>
          <w:tab w:val="right" w:pos="10069"/>
        </w:tabs>
        <w:spacing w:after="29" w:line="360" w:lineRule="auto"/>
        <w:ind w:left="0" w:right="0" w:firstLine="0"/>
        <w:rPr>
          <w:szCs w:val="24"/>
        </w:rPr>
      </w:pPr>
      <w:r w:rsidRPr="00441A49">
        <w:rPr>
          <w:rFonts w:eastAsia="Calibri"/>
          <w:szCs w:val="24"/>
        </w:rPr>
        <w:tab/>
      </w:r>
      <w:r w:rsidRPr="00441A49">
        <w:rPr>
          <w:szCs w:val="24"/>
        </w:rPr>
        <w:t xml:space="preserve">Рабочие </w:t>
      </w:r>
      <w:r w:rsidRPr="00441A49">
        <w:rPr>
          <w:szCs w:val="24"/>
        </w:rPr>
        <w:tab/>
        <w:t xml:space="preserve">программы </w:t>
      </w:r>
      <w:r w:rsidRPr="00441A49">
        <w:rPr>
          <w:szCs w:val="24"/>
        </w:rPr>
        <w:tab/>
        <w:t xml:space="preserve">учебных </w:t>
      </w:r>
      <w:r w:rsidRPr="00441A49">
        <w:rPr>
          <w:szCs w:val="24"/>
        </w:rPr>
        <w:tab/>
        <w:t xml:space="preserve">предметов </w:t>
      </w:r>
      <w:r w:rsidRPr="00441A49">
        <w:rPr>
          <w:szCs w:val="24"/>
        </w:rPr>
        <w:tab/>
        <w:t xml:space="preserve">являются </w:t>
      </w:r>
      <w:r w:rsidRPr="00441A49">
        <w:rPr>
          <w:szCs w:val="24"/>
        </w:rPr>
        <w:tab/>
        <w:t xml:space="preserve">приложением </w:t>
      </w:r>
      <w:r w:rsidRPr="00441A49">
        <w:rPr>
          <w:szCs w:val="24"/>
        </w:rPr>
        <w:tab/>
        <w:t xml:space="preserve">к </w:t>
      </w:r>
      <w:r w:rsidRPr="00441A49">
        <w:rPr>
          <w:szCs w:val="24"/>
        </w:rPr>
        <w:tab/>
        <w:t xml:space="preserve">основной </w:t>
      </w:r>
    </w:p>
    <w:p w:rsidR="002471D3" w:rsidRPr="00441A49" w:rsidRDefault="00E440B0" w:rsidP="00356A0F">
      <w:pPr>
        <w:spacing w:line="360" w:lineRule="auto"/>
        <w:ind w:left="7" w:right="14"/>
        <w:rPr>
          <w:szCs w:val="24"/>
        </w:rPr>
      </w:pPr>
      <w:r w:rsidRPr="00441A49">
        <w:rPr>
          <w:szCs w:val="24"/>
        </w:rPr>
        <w:t xml:space="preserve">образовательной программе начального общего образования </w:t>
      </w:r>
      <w:r w:rsidRPr="00441A49">
        <w:rPr>
          <w:b/>
          <w:szCs w:val="24"/>
        </w:rPr>
        <w:t xml:space="preserve">(Приложение №2) </w:t>
      </w:r>
    </w:p>
    <w:p w:rsidR="002471D3" w:rsidRPr="00441A49" w:rsidRDefault="00E440B0" w:rsidP="00356A0F">
      <w:pPr>
        <w:spacing w:after="0" w:line="360" w:lineRule="auto"/>
        <w:ind w:left="624" w:right="0" w:firstLine="0"/>
        <w:rPr>
          <w:szCs w:val="24"/>
        </w:rPr>
      </w:pPr>
      <w:r w:rsidRPr="00441A49">
        <w:rPr>
          <w:szCs w:val="24"/>
        </w:rPr>
        <w:t xml:space="preserve"> </w:t>
      </w:r>
    </w:p>
    <w:p w:rsidR="002471D3" w:rsidRPr="00441A49" w:rsidRDefault="00E440B0" w:rsidP="00356A0F">
      <w:pPr>
        <w:spacing w:line="360" w:lineRule="auto"/>
        <w:ind w:left="-1" w:right="14" w:firstLine="624"/>
        <w:rPr>
          <w:szCs w:val="24"/>
        </w:rPr>
      </w:pPr>
      <w:r w:rsidRPr="00441A49">
        <w:rPr>
          <w:szCs w:val="24"/>
        </w:rPr>
        <w:t xml:space="preserve">Рабочие программы курсов внеурочной деятельности являются приложением к основной образовательной программе начального общего образования </w:t>
      </w:r>
      <w:r w:rsidRPr="00441A49">
        <w:rPr>
          <w:b/>
          <w:szCs w:val="24"/>
        </w:rPr>
        <w:t xml:space="preserve">(Приложение №3) </w:t>
      </w:r>
    </w:p>
    <w:p w:rsidR="002471D3" w:rsidRPr="00441A49" w:rsidRDefault="00E440B0" w:rsidP="00356A0F">
      <w:pPr>
        <w:spacing w:after="3" w:line="360" w:lineRule="auto"/>
        <w:ind w:left="1110" w:right="0" w:hanging="10"/>
        <w:rPr>
          <w:b/>
          <w:szCs w:val="24"/>
        </w:rPr>
      </w:pPr>
      <w:r w:rsidRPr="00441A49">
        <w:rPr>
          <w:b/>
          <w:szCs w:val="24"/>
        </w:rPr>
        <w:t xml:space="preserve">2.2. Программа формирования универсальных учебных действий </w:t>
      </w:r>
    </w:p>
    <w:p w:rsidR="007E31C9" w:rsidRPr="00441A49" w:rsidRDefault="007E31C9" w:rsidP="00A23BEB">
      <w:pPr>
        <w:spacing w:line="360" w:lineRule="auto"/>
        <w:ind w:left="-1" w:right="14" w:firstLine="708"/>
        <w:rPr>
          <w:szCs w:val="24"/>
        </w:rPr>
      </w:pPr>
      <w:r w:rsidRPr="00441A49">
        <w:rPr>
          <w:szCs w:val="24"/>
        </w:rPr>
        <w:t>В соответствии с ФГОС НОО программа формирования универсальных (обобщённых) учебных действий (далее ‒ УУД) имеет следующую структуру: описание взаимосвязи универсальных учебных действий с содержанием учебных предметов; характеристика познавательных, коммуникативных и регулятивных универсальных учебных действий.</w:t>
      </w:r>
      <w:r w:rsidRPr="00441A49">
        <w:rPr>
          <w:rFonts w:eastAsia="Bookman Old Style"/>
          <w:szCs w:val="24"/>
        </w:rPr>
        <w:t xml:space="preserve"> </w:t>
      </w:r>
      <w:r w:rsidRPr="00441A49">
        <w:rPr>
          <w:rFonts w:eastAsia="Bookman Old Style"/>
          <w:szCs w:val="24"/>
        </w:rPr>
        <w:tab/>
      </w:r>
      <w:r w:rsidRPr="00441A49">
        <w:rPr>
          <w:szCs w:val="24"/>
        </w:rPr>
        <w:t xml:space="preserve"> </w:t>
      </w:r>
    </w:p>
    <w:p w:rsidR="007E31C9" w:rsidRPr="00441A49" w:rsidRDefault="007E31C9" w:rsidP="00A23BEB">
      <w:pPr>
        <w:spacing w:line="360" w:lineRule="auto"/>
        <w:ind w:left="260" w:right="14" w:firstLine="768"/>
        <w:rPr>
          <w:szCs w:val="24"/>
        </w:rPr>
      </w:pPr>
      <w:r w:rsidRPr="00441A49">
        <w:rPr>
          <w:szCs w:val="24"/>
        </w:rPr>
        <w:t>Цель</w:t>
      </w:r>
      <w:r w:rsidRPr="00441A49">
        <w:rPr>
          <w:b/>
          <w:szCs w:val="24"/>
        </w:rPr>
        <w:t xml:space="preserve"> </w:t>
      </w:r>
      <w:r w:rsidRPr="00441A49">
        <w:rPr>
          <w:szCs w:val="24"/>
        </w:rPr>
        <w:t>развития обучающихся на уровне начального общего образования</w:t>
      </w:r>
      <w:r w:rsidRPr="00441A49">
        <w:rPr>
          <w:b/>
          <w:szCs w:val="24"/>
        </w:rPr>
        <w:t xml:space="preserve"> </w:t>
      </w:r>
      <w:r w:rsidRPr="00441A49">
        <w:rPr>
          <w:szCs w:val="24"/>
        </w:rPr>
        <w:t xml:space="preserve">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w:t>
      </w:r>
      <w:r w:rsidRPr="00441A49">
        <w:rPr>
          <w:rFonts w:eastAsia="Bookman Old Style"/>
          <w:szCs w:val="24"/>
          <w:vertAlign w:val="subscript"/>
        </w:rPr>
        <w:t xml:space="preserve"> </w:t>
      </w:r>
      <w:r w:rsidRPr="00441A49">
        <w:rPr>
          <w:szCs w:val="24"/>
        </w:rPr>
        <w:t>взаимодействие проявляется в следующем:</w:t>
      </w:r>
      <w:r w:rsidRPr="00441A49">
        <w:rPr>
          <w:rFonts w:eastAsia="Bookman Old Style"/>
          <w:szCs w:val="24"/>
        </w:rPr>
        <w:t xml:space="preserve"> </w:t>
      </w:r>
    </w:p>
    <w:p w:rsidR="007E31C9" w:rsidRPr="00441A49" w:rsidRDefault="007E31C9" w:rsidP="00597BEF">
      <w:pPr>
        <w:numPr>
          <w:ilvl w:val="2"/>
          <w:numId w:val="7"/>
        </w:numPr>
        <w:spacing w:after="105" w:line="360" w:lineRule="auto"/>
        <w:ind w:left="0" w:right="14" w:firstLine="284"/>
        <w:rPr>
          <w:szCs w:val="24"/>
        </w:rPr>
      </w:pPr>
      <w:r w:rsidRPr="00441A49">
        <w:rPr>
          <w:szCs w:val="24"/>
        </w:rPr>
        <w:t xml:space="preserve">предметные знания, умения и способы деятельности являются содержательной основой </w:t>
      </w:r>
      <w:r w:rsidRPr="00441A49">
        <w:rPr>
          <w:rFonts w:eastAsia="Bookman Old Style"/>
          <w:szCs w:val="24"/>
        </w:rPr>
        <w:t xml:space="preserve"> </w:t>
      </w:r>
      <w:r w:rsidRPr="00441A49">
        <w:rPr>
          <w:szCs w:val="24"/>
        </w:rPr>
        <w:t>становления УУД;</w:t>
      </w:r>
      <w:r w:rsidRPr="00441A49">
        <w:rPr>
          <w:rFonts w:eastAsia="Bookman Old Style"/>
          <w:szCs w:val="24"/>
        </w:rPr>
        <w:t xml:space="preserve"> </w:t>
      </w:r>
    </w:p>
    <w:p w:rsidR="002471D3" w:rsidRPr="00441A49" w:rsidRDefault="00E440B0" w:rsidP="007E31C9">
      <w:pPr>
        <w:numPr>
          <w:ilvl w:val="2"/>
          <w:numId w:val="7"/>
        </w:numPr>
        <w:spacing w:after="62" w:line="360" w:lineRule="auto"/>
        <w:ind w:left="0" w:right="0" w:firstLine="567"/>
        <w:rPr>
          <w:szCs w:val="24"/>
        </w:rPr>
      </w:pPr>
      <w:r w:rsidRPr="00441A49">
        <w:rPr>
          <w:szCs w:val="24"/>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w:t>
      </w:r>
      <w:r w:rsidRPr="00441A49">
        <w:rPr>
          <w:szCs w:val="24"/>
        </w:rPr>
        <w:lastRenderedPageBreak/>
        <w:t xml:space="preserve">воображения, в том числе в условиях дистанционного обучения (в условиях </w:t>
      </w:r>
      <w:r w:rsidR="00597BEF" w:rsidRPr="00441A49">
        <w:rPr>
          <w:szCs w:val="24"/>
        </w:rPr>
        <w:t xml:space="preserve">неконтактного </w:t>
      </w:r>
      <w:r w:rsidR="00597BEF" w:rsidRPr="00441A49">
        <w:rPr>
          <w:rFonts w:eastAsia="Segoe UI Symbol"/>
          <w:szCs w:val="24"/>
        </w:rPr>
        <w:t>информационного</w:t>
      </w:r>
      <w:r w:rsidRPr="00441A49">
        <w:rPr>
          <w:szCs w:val="24"/>
        </w:rPr>
        <w:t xml:space="preserve"> взаимодействия с субъектами образовательного процесса);</w:t>
      </w:r>
      <w:r w:rsidRPr="00441A49">
        <w:rPr>
          <w:rFonts w:eastAsia="Segoe UI Symbol"/>
          <w:szCs w:val="24"/>
        </w:rPr>
        <w:t xml:space="preserve"> </w:t>
      </w:r>
    </w:p>
    <w:p w:rsidR="002471D3" w:rsidRPr="00441A49" w:rsidRDefault="00E440B0" w:rsidP="007E31C9">
      <w:pPr>
        <w:numPr>
          <w:ilvl w:val="2"/>
          <w:numId w:val="7"/>
        </w:numPr>
        <w:spacing w:after="3" w:line="360" w:lineRule="auto"/>
        <w:ind w:left="0" w:right="14" w:firstLine="567"/>
        <w:rPr>
          <w:szCs w:val="24"/>
        </w:rPr>
      </w:pPr>
      <w:r w:rsidRPr="00441A49">
        <w:rPr>
          <w:szCs w:val="24"/>
        </w:rPr>
        <w:t xml:space="preserve">под влиянием УУД складывается новый стиль познавательной деятельности: </w:t>
      </w:r>
    </w:p>
    <w:p w:rsidR="002471D3" w:rsidRPr="00441A49" w:rsidRDefault="00E440B0" w:rsidP="007A13AE">
      <w:pPr>
        <w:spacing w:line="360" w:lineRule="auto"/>
        <w:ind w:left="0" w:right="14" w:firstLine="0"/>
        <w:rPr>
          <w:szCs w:val="24"/>
        </w:rPr>
      </w:pPr>
      <w:r w:rsidRPr="00441A49">
        <w:rPr>
          <w:szCs w:val="24"/>
        </w:rPr>
        <w:t xml:space="preserve">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w:t>
      </w:r>
      <w:r w:rsidR="00597BEF" w:rsidRPr="00441A49">
        <w:rPr>
          <w:szCs w:val="24"/>
        </w:rPr>
        <w:t xml:space="preserve">качестве </w:t>
      </w:r>
      <w:r w:rsidR="00597BEF" w:rsidRPr="00441A49">
        <w:rPr>
          <w:rFonts w:eastAsia="Segoe UI Symbol"/>
          <w:szCs w:val="24"/>
        </w:rPr>
        <w:t>изучения</w:t>
      </w:r>
      <w:r w:rsidRPr="00441A49">
        <w:rPr>
          <w:szCs w:val="24"/>
        </w:rPr>
        <w:t xml:space="preserve"> учебных предметов;</w:t>
      </w:r>
      <w:r w:rsidRPr="00441A49">
        <w:rPr>
          <w:rFonts w:eastAsia="Segoe UI Symbol"/>
          <w:szCs w:val="24"/>
        </w:rPr>
        <w:t xml:space="preserve"> </w:t>
      </w:r>
    </w:p>
    <w:p w:rsidR="002471D3" w:rsidRPr="00441A49" w:rsidRDefault="00E440B0" w:rsidP="007E31C9">
      <w:pPr>
        <w:numPr>
          <w:ilvl w:val="2"/>
          <w:numId w:val="7"/>
        </w:numPr>
        <w:spacing w:line="360" w:lineRule="auto"/>
        <w:ind w:left="0" w:right="0" w:firstLine="567"/>
        <w:rPr>
          <w:szCs w:val="24"/>
        </w:rPr>
      </w:pPr>
      <w:r w:rsidRPr="00441A49">
        <w:rPr>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w:t>
      </w:r>
      <w:r w:rsidR="00597BEF" w:rsidRPr="00441A49">
        <w:rPr>
          <w:szCs w:val="24"/>
        </w:rPr>
        <w:t xml:space="preserve">представления </w:t>
      </w:r>
      <w:r w:rsidR="00597BEF" w:rsidRPr="00441A49">
        <w:rPr>
          <w:rFonts w:eastAsia="Segoe UI Symbol"/>
          <w:szCs w:val="24"/>
          <w:vertAlign w:val="subscript"/>
        </w:rPr>
        <w:tab/>
      </w:r>
      <w:r w:rsidRPr="00441A49">
        <w:rPr>
          <w:szCs w:val="24"/>
        </w:rPr>
        <w:t>экранных (виртуальных) моделей изучаемых объектов, сюжетов, процессов.</w:t>
      </w:r>
      <w:r w:rsidRPr="00441A49">
        <w:rPr>
          <w:rFonts w:eastAsia="Segoe UI Symbol"/>
          <w:szCs w:val="24"/>
        </w:rPr>
        <w:t xml:space="preserve"> </w:t>
      </w:r>
    </w:p>
    <w:p w:rsidR="002471D3" w:rsidRPr="00441A49" w:rsidRDefault="00E440B0" w:rsidP="00356A0F">
      <w:pPr>
        <w:spacing w:line="360" w:lineRule="auto"/>
        <w:ind w:left="1096" w:right="14"/>
        <w:rPr>
          <w:szCs w:val="24"/>
        </w:rPr>
      </w:pPr>
      <w:r w:rsidRPr="00441A49">
        <w:rPr>
          <w:b/>
          <w:szCs w:val="24"/>
        </w:rPr>
        <w:t xml:space="preserve">Познавательные УУД </w:t>
      </w:r>
      <w:r w:rsidRPr="00441A49">
        <w:rPr>
          <w:szCs w:val="24"/>
        </w:rPr>
        <w:t>отражают совокупность операций,</w:t>
      </w:r>
      <w:r w:rsidRPr="00441A49">
        <w:rPr>
          <w:b/>
          <w:szCs w:val="24"/>
        </w:rPr>
        <w:t xml:space="preserve"> </w:t>
      </w:r>
      <w:r w:rsidRPr="00441A49">
        <w:rPr>
          <w:szCs w:val="24"/>
        </w:rPr>
        <w:t>участвующих в учебно-</w:t>
      </w:r>
    </w:p>
    <w:p w:rsidR="002471D3" w:rsidRPr="00441A49" w:rsidRDefault="00E440B0" w:rsidP="00356A0F">
      <w:pPr>
        <w:tabs>
          <w:tab w:val="center" w:pos="3198"/>
        </w:tabs>
        <w:spacing w:after="62" w:line="360" w:lineRule="auto"/>
        <w:ind w:left="-1" w:right="0" w:firstLine="0"/>
        <w:rPr>
          <w:szCs w:val="24"/>
        </w:rPr>
      </w:pPr>
      <w:r w:rsidRPr="00441A49">
        <w:rPr>
          <w:rFonts w:eastAsia="Segoe UI Symbol"/>
          <w:szCs w:val="24"/>
        </w:rPr>
        <w:t xml:space="preserve"> </w:t>
      </w:r>
      <w:r w:rsidRPr="00441A49">
        <w:rPr>
          <w:rFonts w:eastAsia="Segoe UI Symbol"/>
          <w:szCs w:val="24"/>
        </w:rPr>
        <w:tab/>
      </w:r>
      <w:r w:rsidRPr="00441A49">
        <w:rPr>
          <w:szCs w:val="24"/>
        </w:rPr>
        <w:t>познавательной деятельности обучающихся и включают:</w:t>
      </w:r>
      <w:r w:rsidRPr="00441A49">
        <w:rPr>
          <w:rFonts w:eastAsia="Segoe UI Symbol"/>
          <w:szCs w:val="24"/>
        </w:rPr>
        <w:t xml:space="preserve"> </w:t>
      </w:r>
    </w:p>
    <w:p w:rsidR="002471D3" w:rsidRPr="00441A49" w:rsidRDefault="00E440B0" w:rsidP="007E31C9">
      <w:pPr>
        <w:numPr>
          <w:ilvl w:val="2"/>
          <w:numId w:val="7"/>
        </w:numPr>
        <w:spacing w:after="54" w:line="360" w:lineRule="auto"/>
        <w:ind w:left="0" w:right="0" w:firstLine="567"/>
        <w:rPr>
          <w:szCs w:val="24"/>
        </w:rPr>
      </w:pPr>
      <w:r w:rsidRPr="00441A49">
        <w:rPr>
          <w:szCs w:val="24"/>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w:t>
      </w:r>
      <w:r w:rsidR="00597BEF" w:rsidRPr="00441A49">
        <w:rPr>
          <w:szCs w:val="24"/>
        </w:rPr>
        <w:t xml:space="preserve">опыты </w:t>
      </w:r>
      <w:r w:rsidR="00597BEF" w:rsidRPr="00441A49">
        <w:rPr>
          <w:rFonts w:eastAsia="Segoe UI Symbol"/>
          <w:szCs w:val="24"/>
        </w:rPr>
        <w:tab/>
      </w:r>
      <w:r w:rsidRPr="00441A49">
        <w:rPr>
          <w:szCs w:val="24"/>
        </w:rPr>
        <w:t>и эксперименты; измерения и другие);</w:t>
      </w:r>
      <w:r w:rsidRPr="00441A49">
        <w:rPr>
          <w:rFonts w:eastAsia="Segoe UI Symbol"/>
          <w:szCs w:val="24"/>
        </w:rPr>
        <w:t xml:space="preserve"> </w:t>
      </w:r>
    </w:p>
    <w:p w:rsidR="002471D3" w:rsidRPr="00441A49" w:rsidRDefault="00E440B0" w:rsidP="007E31C9">
      <w:pPr>
        <w:numPr>
          <w:ilvl w:val="2"/>
          <w:numId w:val="7"/>
        </w:numPr>
        <w:spacing w:after="53" w:line="360" w:lineRule="auto"/>
        <w:ind w:left="0" w:right="0" w:firstLine="567"/>
        <w:rPr>
          <w:szCs w:val="24"/>
        </w:rPr>
      </w:pPr>
      <w:r w:rsidRPr="00441A49">
        <w:rPr>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w:t>
      </w:r>
      <w:r w:rsidRPr="00441A49">
        <w:rPr>
          <w:rFonts w:eastAsia="Segoe UI Symbol"/>
          <w:szCs w:val="24"/>
        </w:rPr>
        <w:t xml:space="preserve"> </w:t>
      </w:r>
      <w:r w:rsidRPr="00441A49">
        <w:rPr>
          <w:rFonts w:eastAsia="Segoe UI Symbol"/>
          <w:szCs w:val="24"/>
        </w:rPr>
        <w:tab/>
      </w:r>
      <w:r w:rsidRPr="00441A49">
        <w:rPr>
          <w:szCs w:val="24"/>
        </w:rPr>
        <w:t>исследования и другие);</w:t>
      </w:r>
      <w:r w:rsidRPr="00441A49">
        <w:rPr>
          <w:rFonts w:eastAsia="Segoe UI Symbol"/>
          <w:szCs w:val="24"/>
        </w:rPr>
        <w:t xml:space="preserve"> </w:t>
      </w:r>
    </w:p>
    <w:p w:rsidR="002471D3" w:rsidRPr="00441A49" w:rsidRDefault="00E440B0" w:rsidP="007E31C9">
      <w:pPr>
        <w:numPr>
          <w:ilvl w:val="2"/>
          <w:numId w:val="7"/>
        </w:numPr>
        <w:spacing w:line="360" w:lineRule="auto"/>
        <w:ind w:left="0" w:right="0" w:firstLine="567"/>
        <w:rPr>
          <w:szCs w:val="24"/>
        </w:rPr>
      </w:pPr>
      <w:r w:rsidRPr="00441A49">
        <w:rPr>
          <w:szCs w:val="24"/>
        </w:rP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w:t>
      </w:r>
      <w:r w:rsidRPr="00441A49">
        <w:rPr>
          <w:rFonts w:eastAsia="Segoe UI Symbol"/>
          <w:szCs w:val="24"/>
          <w:vertAlign w:val="subscript"/>
        </w:rPr>
        <w:t xml:space="preserve"> </w:t>
      </w:r>
      <w:r w:rsidRPr="00441A49">
        <w:rPr>
          <w:rFonts w:eastAsia="Segoe UI Symbol"/>
          <w:szCs w:val="24"/>
          <w:vertAlign w:val="subscript"/>
        </w:rPr>
        <w:tab/>
      </w:r>
      <w:r w:rsidRPr="00441A49">
        <w:rPr>
          <w:szCs w:val="24"/>
        </w:rPr>
        <w:t>на экране).</w:t>
      </w:r>
      <w:r w:rsidRPr="00441A49">
        <w:rPr>
          <w:rFonts w:eastAsia="Segoe UI Symbol"/>
          <w:szCs w:val="24"/>
        </w:rPr>
        <w:t xml:space="preserve"> </w:t>
      </w:r>
    </w:p>
    <w:p w:rsidR="002471D3" w:rsidRPr="00441A49" w:rsidRDefault="00A23BEB" w:rsidP="00A23BEB">
      <w:pPr>
        <w:spacing w:after="33" w:line="360" w:lineRule="auto"/>
        <w:ind w:left="260" w:right="14" w:firstLine="0"/>
        <w:rPr>
          <w:szCs w:val="24"/>
        </w:rPr>
      </w:pPr>
      <w:r w:rsidRPr="00A23BEB">
        <w:rPr>
          <w:szCs w:val="24"/>
        </w:rPr>
        <w:t xml:space="preserve">       </w:t>
      </w:r>
      <w:r w:rsidR="00E440B0" w:rsidRPr="00441A49">
        <w:rPr>
          <w:szCs w:val="24"/>
        </w:rPr>
        <w:t xml:space="preserve">Познавательные УУД становятся предпосылкой формирования способности обучающегося к </w:t>
      </w:r>
      <w:r>
        <w:rPr>
          <w:szCs w:val="24"/>
          <w:lang w:val="en-US"/>
        </w:rPr>
        <w:t>c</w:t>
      </w:r>
      <w:r w:rsidR="00E440B0" w:rsidRPr="00441A49">
        <w:rPr>
          <w:szCs w:val="24"/>
        </w:rPr>
        <w:t>амообразованию и саморазвитию.</w:t>
      </w:r>
      <w:r w:rsidR="00E440B0" w:rsidRPr="00441A49">
        <w:rPr>
          <w:rFonts w:eastAsia="Segoe UI Symbol"/>
          <w:szCs w:val="24"/>
        </w:rPr>
        <w:t xml:space="preserve"> </w:t>
      </w:r>
    </w:p>
    <w:p w:rsidR="002471D3" w:rsidRPr="00441A49" w:rsidRDefault="00E440B0" w:rsidP="007A13AE">
      <w:pPr>
        <w:spacing w:line="360" w:lineRule="auto"/>
        <w:ind w:left="0" w:right="14" w:firstLine="567"/>
        <w:rPr>
          <w:szCs w:val="24"/>
        </w:rPr>
      </w:pPr>
      <w:r w:rsidRPr="00441A49">
        <w:rPr>
          <w:b/>
          <w:szCs w:val="24"/>
        </w:rPr>
        <w:t xml:space="preserve">Коммуникативные УУД </w:t>
      </w:r>
      <w:r w:rsidRPr="00441A49">
        <w:rPr>
          <w:szCs w:val="24"/>
        </w:rPr>
        <w:t>являются основанием для формирования готовности</w:t>
      </w:r>
      <w:r w:rsidRPr="00441A49">
        <w:rPr>
          <w:b/>
          <w:szCs w:val="24"/>
        </w:rPr>
        <w:t xml:space="preserve"> </w:t>
      </w:r>
      <w:r w:rsidRPr="00441A49">
        <w:rPr>
          <w:szCs w:val="24"/>
        </w:rPr>
        <w:t xml:space="preserve">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w:t>
      </w:r>
      <w:r w:rsidRPr="00441A49">
        <w:rPr>
          <w:rFonts w:eastAsia="Bookman Old Style"/>
          <w:szCs w:val="24"/>
          <w:vertAlign w:val="subscript"/>
        </w:rPr>
        <w:t xml:space="preserve"> </w:t>
      </w:r>
      <w:r w:rsidRPr="00441A49">
        <w:rPr>
          <w:szCs w:val="24"/>
        </w:rPr>
        <w:t>отображения реальной действительности, и даже с самим собой.</w:t>
      </w:r>
      <w:r w:rsidRPr="00441A49">
        <w:rPr>
          <w:rFonts w:eastAsia="Bookman Old Style"/>
          <w:szCs w:val="24"/>
        </w:rPr>
        <w:t xml:space="preserve"> </w:t>
      </w:r>
    </w:p>
    <w:p w:rsidR="002471D3" w:rsidRPr="00441A49" w:rsidRDefault="00E440B0" w:rsidP="00356A0F">
      <w:pPr>
        <w:tabs>
          <w:tab w:val="center" w:pos="1991"/>
          <w:tab w:val="center" w:pos="3524"/>
          <w:tab w:val="center" w:pos="4845"/>
          <w:tab w:val="center" w:pos="6619"/>
          <w:tab w:val="center" w:pos="8162"/>
          <w:tab w:val="right" w:pos="10070"/>
        </w:tabs>
        <w:spacing w:after="3" w:line="360" w:lineRule="auto"/>
        <w:ind w:left="0" w:right="0" w:firstLine="0"/>
        <w:rPr>
          <w:szCs w:val="24"/>
        </w:rPr>
      </w:pPr>
      <w:r w:rsidRPr="00441A49">
        <w:rPr>
          <w:rFonts w:eastAsia="Calibri"/>
          <w:szCs w:val="24"/>
        </w:rPr>
        <w:tab/>
      </w:r>
      <w:r w:rsidRPr="00441A49">
        <w:rPr>
          <w:szCs w:val="24"/>
        </w:rPr>
        <w:t xml:space="preserve">Коммуникативные </w:t>
      </w:r>
      <w:r w:rsidRPr="00441A49">
        <w:rPr>
          <w:szCs w:val="24"/>
        </w:rPr>
        <w:tab/>
        <w:t xml:space="preserve">УУД </w:t>
      </w:r>
      <w:r w:rsidRPr="00441A49">
        <w:rPr>
          <w:szCs w:val="24"/>
        </w:rPr>
        <w:tab/>
        <w:t xml:space="preserve">целесообразно </w:t>
      </w:r>
      <w:r w:rsidRPr="00441A49">
        <w:rPr>
          <w:szCs w:val="24"/>
        </w:rPr>
        <w:tab/>
        <w:t xml:space="preserve">формировать, </w:t>
      </w:r>
      <w:r w:rsidRPr="00441A49">
        <w:rPr>
          <w:szCs w:val="24"/>
        </w:rPr>
        <w:tab/>
        <w:t xml:space="preserve">используя </w:t>
      </w:r>
      <w:r w:rsidRPr="00441A49">
        <w:rPr>
          <w:szCs w:val="24"/>
        </w:rPr>
        <w:tab/>
        <w:t xml:space="preserve">цифровую </w:t>
      </w:r>
    </w:p>
    <w:p w:rsidR="002471D3" w:rsidRPr="00441A49" w:rsidRDefault="00E440B0" w:rsidP="00356A0F">
      <w:pPr>
        <w:spacing w:line="360" w:lineRule="auto"/>
        <w:ind w:left="7" w:right="14"/>
        <w:rPr>
          <w:szCs w:val="24"/>
        </w:rPr>
      </w:pPr>
      <w:r w:rsidRPr="00441A49">
        <w:rPr>
          <w:rFonts w:eastAsia="Bookman Old Style"/>
          <w:szCs w:val="24"/>
          <w:vertAlign w:val="subscript"/>
        </w:rPr>
        <w:t xml:space="preserve"> </w:t>
      </w:r>
      <w:r w:rsidRPr="00441A49">
        <w:rPr>
          <w:szCs w:val="24"/>
        </w:rPr>
        <w:t>образовательную среду класса, образовательной организации.</w:t>
      </w:r>
      <w:r w:rsidRPr="00441A49">
        <w:rPr>
          <w:rFonts w:eastAsia="Bookman Old Style"/>
          <w:szCs w:val="24"/>
        </w:rPr>
        <w:t xml:space="preserve"> </w:t>
      </w:r>
    </w:p>
    <w:p w:rsidR="002471D3" w:rsidRPr="00441A49" w:rsidRDefault="00E440B0" w:rsidP="00356A0F">
      <w:pPr>
        <w:spacing w:after="101" w:line="360" w:lineRule="auto"/>
        <w:ind w:left="-1" w:right="14" w:firstLine="968"/>
        <w:rPr>
          <w:szCs w:val="24"/>
        </w:rPr>
      </w:pPr>
      <w:r w:rsidRPr="00441A49">
        <w:rPr>
          <w:szCs w:val="24"/>
        </w:rPr>
        <w:t xml:space="preserve">Коммуникативные УУД характеризуются четырьмя группами учебных операций, </w:t>
      </w:r>
      <w:r w:rsidRPr="00441A49">
        <w:rPr>
          <w:rFonts w:eastAsia="Bookman Old Style"/>
          <w:szCs w:val="24"/>
        </w:rPr>
        <w:t xml:space="preserve"> </w:t>
      </w:r>
      <w:r w:rsidRPr="00441A49">
        <w:rPr>
          <w:szCs w:val="24"/>
        </w:rPr>
        <w:t>обеспечивающих:</w:t>
      </w:r>
      <w:r w:rsidRPr="00441A49">
        <w:rPr>
          <w:rFonts w:eastAsia="Bookman Old Style"/>
          <w:szCs w:val="24"/>
        </w:rPr>
        <w:t xml:space="preserve"> </w:t>
      </w:r>
    </w:p>
    <w:p w:rsidR="002471D3" w:rsidRPr="00441A49" w:rsidRDefault="00E440B0" w:rsidP="007A13AE">
      <w:pPr>
        <w:numPr>
          <w:ilvl w:val="0"/>
          <w:numId w:val="8"/>
        </w:numPr>
        <w:spacing w:after="55" w:line="360" w:lineRule="auto"/>
        <w:ind w:left="0" w:right="14" w:firstLine="567"/>
        <w:rPr>
          <w:szCs w:val="24"/>
        </w:rPr>
      </w:pPr>
      <w:r w:rsidRPr="00441A49">
        <w:rPr>
          <w:szCs w:val="24"/>
        </w:rPr>
        <w:lastRenderedPageBreak/>
        <w:t xml:space="preserve">смысловое чтение текстов разных жанров, типов, назначений; аналитическую </w:t>
      </w:r>
      <w:r w:rsidR="007A13AE" w:rsidRPr="00441A49">
        <w:rPr>
          <w:rFonts w:eastAsia="Segoe UI Symbol"/>
          <w:szCs w:val="24"/>
        </w:rPr>
        <w:t xml:space="preserve"> </w:t>
      </w:r>
      <w:r w:rsidRPr="00441A49">
        <w:rPr>
          <w:szCs w:val="24"/>
        </w:rPr>
        <w:t>текстовую деятельность с ними;</w:t>
      </w:r>
      <w:r w:rsidRPr="00441A49">
        <w:rPr>
          <w:rFonts w:eastAsia="Segoe UI Symbol"/>
          <w:szCs w:val="24"/>
        </w:rPr>
        <w:t xml:space="preserve"> </w:t>
      </w:r>
    </w:p>
    <w:p w:rsidR="002471D3" w:rsidRPr="00A23BEB" w:rsidRDefault="00E440B0" w:rsidP="007A13AE">
      <w:pPr>
        <w:numPr>
          <w:ilvl w:val="0"/>
          <w:numId w:val="8"/>
        </w:numPr>
        <w:spacing w:after="61" w:line="360" w:lineRule="auto"/>
        <w:ind w:left="0" w:right="14" w:firstLine="567"/>
        <w:rPr>
          <w:szCs w:val="24"/>
        </w:rPr>
      </w:pPr>
      <w:r w:rsidRPr="00A23BEB">
        <w:rPr>
          <w:szCs w:val="24"/>
        </w:rPr>
        <w:t xml:space="preserve">успешное участие обучающегося в диалогическом взаимодействии с субъектами </w:t>
      </w:r>
      <w:r w:rsidRPr="00A23BEB">
        <w:rPr>
          <w:rFonts w:eastAsia="Segoe UI Symbol"/>
          <w:szCs w:val="24"/>
          <w:vertAlign w:val="subscript"/>
        </w:rPr>
        <w:t xml:space="preserve"> </w:t>
      </w:r>
      <w:r w:rsidRPr="00A23BEB">
        <w:rPr>
          <w:szCs w:val="24"/>
        </w:rPr>
        <w:t>образовательных отношений (знание и соблюдение правил учебного диалога),</w:t>
      </w:r>
      <w:r w:rsidRPr="00A23BEB">
        <w:rPr>
          <w:rFonts w:eastAsia="Segoe UI Symbol"/>
          <w:szCs w:val="24"/>
        </w:rPr>
        <w:t xml:space="preserve"> </w:t>
      </w:r>
      <w:r w:rsidRPr="00A23BEB">
        <w:rPr>
          <w:rFonts w:eastAsia="Bookman Old Style"/>
          <w:szCs w:val="24"/>
        </w:rPr>
        <w:t>в</w:t>
      </w:r>
      <w:r w:rsidRPr="00A23BEB">
        <w:rPr>
          <w:rFonts w:eastAsia="Arial"/>
          <w:szCs w:val="24"/>
        </w:rPr>
        <w:t xml:space="preserve"> </w:t>
      </w:r>
      <w:r w:rsidRPr="00A23BEB">
        <w:rPr>
          <w:szCs w:val="24"/>
        </w:rPr>
        <w:t>том числе в условиях использования технологий неконтактного информационного взаимодействия;</w:t>
      </w:r>
      <w:r w:rsidRPr="00A23BEB">
        <w:rPr>
          <w:rFonts w:eastAsia="Bookman Old Style"/>
          <w:szCs w:val="24"/>
        </w:rPr>
        <w:t xml:space="preserve"> </w:t>
      </w:r>
    </w:p>
    <w:p w:rsidR="002471D3" w:rsidRPr="00441A49" w:rsidRDefault="00E440B0" w:rsidP="007A13AE">
      <w:pPr>
        <w:numPr>
          <w:ilvl w:val="0"/>
          <w:numId w:val="8"/>
        </w:numPr>
        <w:spacing w:after="75" w:line="360" w:lineRule="auto"/>
        <w:ind w:left="0" w:right="14" w:firstLine="567"/>
        <w:rPr>
          <w:szCs w:val="24"/>
        </w:rPr>
      </w:pPr>
      <w:r w:rsidRPr="00441A49">
        <w:rPr>
          <w:szCs w:val="24"/>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w:t>
      </w:r>
      <w:r w:rsidRPr="00441A49">
        <w:rPr>
          <w:rFonts w:eastAsia="Segoe UI Symbol"/>
          <w:szCs w:val="24"/>
        </w:rPr>
        <w:t xml:space="preserve"> </w:t>
      </w:r>
      <w:r w:rsidRPr="00441A49">
        <w:rPr>
          <w:szCs w:val="24"/>
        </w:rPr>
        <w:t>(самостоятельный поиск, реконструкция, динамическое представление);</w:t>
      </w:r>
      <w:r w:rsidRPr="00441A49">
        <w:rPr>
          <w:rFonts w:eastAsia="Segoe UI Symbol"/>
          <w:szCs w:val="24"/>
        </w:rPr>
        <w:t xml:space="preserve"> </w:t>
      </w:r>
    </w:p>
    <w:p w:rsidR="002471D3" w:rsidRPr="00441A49" w:rsidRDefault="00E440B0" w:rsidP="007A13AE">
      <w:pPr>
        <w:numPr>
          <w:ilvl w:val="0"/>
          <w:numId w:val="8"/>
        </w:numPr>
        <w:spacing w:line="360" w:lineRule="auto"/>
        <w:ind w:left="0" w:right="0" w:firstLine="567"/>
        <w:rPr>
          <w:szCs w:val="24"/>
        </w:rPr>
      </w:pPr>
      <w:r w:rsidRPr="00441A49">
        <w:rPr>
          <w:szCs w:val="24"/>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w:t>
      </w:r>
      <w:r w:rsidRPr="00441A49">
        <w:rPr>
          <w:rFonts w:eastAsia="Segoe UI Symbol"/>
          <w:szCs w:val="24"/>
          <w:vertAlign w:val="subscript"/>
        </w:rPr>
        <w:t xml:space="preserve"> </w:t>
      </w:r>
      <w:r w:rsidRPr="00441A49">
        <w:rPr>
          <w:rFonts w:eastAsia="Segoe UI Symbol"/>
          <w:szCs w:val="24"/>
          <w:vertAlign w:val="subscript"/>
        </w:rPr>
        <w:tab/>
      </w:r>
      <w:r w:rsidRPr="00441A49">
        <w:rPr>
          <w:szCs w:val="24"/>
        </w:rPr>
        <w:t>использования технологий неконтактного информационного взаимодействия.</w:t>
      </w:r>
      <w:r w:rsidRPr="00441A49">
        <w:rPr>
          <w:rFonts w:eastAsia="Segoe UI Symbol"/>
          <w:szCs w:val="24"/>
        </w:rPr>
        <w:t xml:space="preserve"> </w:t>
      </w:r>
    </w:p>
    <w:p w:rsidR="002471D3" w:rsidRPr="00441A49" w:rsidRDefault="00E440B0" w:rsidP="00356A0F">
      <w:pPr>
        <w:spacing w:line="360" w:lineRule="auto"/>
        <w:ind w:left="260" w:right="14" w:firstLine="768"/>
        <w:rPr>
          <w:szCs w:val="24"/>
        </w:rPr>
      </w:pPr>
      <w:r w:rsidRPr="00441A49">
        <w:rPr>
          <w:b/>
          <w:szCs w:val="24"/>
        </w:rPr>
        <w:t xml:space="preserve">Регулятивные УУД </w:t>
      </w:r>
      <w:r w:rsidRPr="00441A49">
        <w:rPr>
          <w:szCs w:val="24"/>
        </w:rPr>
        <w:t>отражают совокупность учебных операций,</w:t>
      </w:r>
      <w:r w:rsidRPr="00441A49">
        <w:rPr>
          <w:b/>
          <w:szCs w:val="24"/>
        </w:rPr>
        <w:t xml:space="preserve"> </w:t>
      </w:r>
      <w:r w:rsidRPr="00441A49">
        <w:rPr>
          <w:szCs w:val="24"/>
        </w:rPr>
        <w:t>обеспечивающих</w:t>
      </w:r>
      <w:r w:rsidRPr="00441A49">
        <w:rPr>
          <w:b/>
          <w:szCs w:val="24"/>
        </w:rPr>
        <w:t xml:space="preserve"> </w:t>
      </w:r>
      <w:r w:rsidRPr="00441A49">
        <w:rPr>
          <w:szCs w:val="24"/>
        </w:rPr>
        <w:t xml:space="preserve">становление рефлексивных качеств обучающегося (на уровне начального общего образования </w:t>
      </w:r>
    </w:p>
    <w:p w:rsidR="002471D3" w:rsidRPr="00441A49" w:rsidRDefault="00E440B0" w:rsidP="00356A0F">
      <w:pPr>
        <w:tabs>
          <w:tab w:val="center" w:pos="3585"/>
        </w:tabs>
        <w:spacing w:line="360" w:lineRule="auto"/>
        <w:ind w:left="-1" w:right="0" w:firstLine="0"/>
        <w:rPr>
          <w:szCs w:val="24"/>
        </w:rPr>
      </w:pPr>
      <w:r w:rsidRPr="00441A49">
        <w:rPr>
          <w:rFonts w:eastAsia="Segoe UI Symbol"/>
          <w:szCs w:val="24"/>
        </w:rPr>
        <w:t xml:space="preserve"> </w:t>
      </w:r>
      <w:r w:rsidRPr="00441A49">
        <w:rPr>
          <w:rFonts w:eastAsia="Segoe UI Symbol"/>
          <w:szCs w:val="24"/>
        </w:rPr>
        <w:tab/>
      </w:r>
      <w:r w:rsidRPr="00441A49">
        <w:rPr>
          <w:szCs w:val="24"/>
        </w:rPr>
        <w:t>их формирование осуществляется на пропедевтическом уровне).</w:t>
      </w:r>
      <w:r w:rsidRPr="00441A49">
        <w:rPr>
          <w:rFonts w:eastAsia="Segoe UI Symbol"/>
          <w:szCs w:val="24"/>
        </w:rPr>
        <w:t xml:space="preserve"> </w:t>
      </w:r>
    </w:p>
    <w:p w:rsidR="002471D3" w:rsidRPr="00441A49" w:rsidRDefault="00E440B0" w:rsidP="00356A0F">
      <w:pPr>
        <w:tabs>
          <w:tab w:val="center" w:pos="3491"/>
        </w:tabs>
        <w:spacing w:line="360" w:lineRule="auto"/>
        <w:ind w:left="-1" w:right="0" w:firstLine="0"/>
        <w:rPr>
          <w:szCs w:val="24"/>
        </w:rPr>
      </w:pPr>
      <w:r w:rsidRPr="00441A49">
        <w:rPr>
          <w:rFonts w:eastAsia="Segoe UI Symbol"/>
          <w:szCs w:val="24"/>
          <w:vertAlign w:val="subscript"/>
        </w:rPr>
        <w:t xml:space="preserve"> </w:t>
      </w:r>
      <w:r w:rsidRPr="00441A49">
        <w:rPr>
          <w:rFonts w:eastAsia="Segoe UI Symbol"/>
          <w:szCs w:val="24"/>
          <w:vertAlign w:val="subscript"/>
        </w:rPr>
        <w:tab/>
      </w:r>
      <w:r w:rsidRPr="00441A49">
        <w:rPr>
          <w:szCs w:val="24"/>
        </w:rPr>
        <w:t>Выделяются шесть групп операций:</w:t>
      </w:r>
      <w:r w:rsidRPr="00441A49">
        <w:rPr>
          <w:rFonts w:eastAsia="Segoe UI Symbol"/>
          <w:szCs w:val="24"/>
        </w:rPr>
        <w:t xml:space="preserve"> </w:t>
      </w:r>
    </w:p>
    <w:p w:rsidR="002471D3" w:rsidRPr="00441A49" w:rsidRDefault="00E440B0" w:rsidP="007E31C9">
      <w:pPr>
        <w:numPr>
          <w:ilvl w:val="0"/>
          <w:numId w:val="8"/>
        </w:numPr>
        <w:spacing w:line="360" w:lineRule="auto"/>
        <w:ind w:right="14" w:firstLine="307"/>
        <w:rPr>
          <w:szCs w:val="24"/>
        </w:rPr>
      </w:pPr>
      <w:r w:rsidRPr="00441A49">
        <w:rPr>
          <w:szCs w:val="24"/>
        </w:rPr>
        <w:t>принимать и удерживать учебную задачу;</w:t>
      </w:r>
      <w:r w:rsidRPr="00441A49">
        <w:rPr>
          <w:rFonts w:eastAsia="Segoe UI Symbol"/>
          <w:szCs w:val="24"/>
        </w:rPr>
        <w:t xml:space="preserve"> </w:t>
      </w:r>
    </w:p>
    <w:p w:rsidR="002471D3" w:rsidRPr="00441A49" w:rsidRDefault="00E440B0" w:rsidP="007E31C9">
      <w:pPr>
        <w:numPr>
          <w:ilvl w:val="0"/>
          <w:numId w:val="8"/>
        </w:numPr>
        <w:spacing w:line="360" w:lineRule="auto"/>
        <w:ind w:right="14" w:firstLine="307"/>
        <w:rPr>
          <w:szCs w:val="24"/>
        </w:rPr>
      </w:pPr>
      <w:r w:rsidRPr="00441A49">
        <w:rPr>
          <w:szCs w:val="24"/>
        </w:rPr>
        <w:t>планировать её решение;</w:t>
      </w:r>
      <w:r w:rsidRPr="00441A49">
        <w:rPr>
          <w:rFonts w:eastAsia="Segoe UI Symbol"/>
          <w:szCs w:val="24"/>
        </w:rPr>
        <w:t xml:space="preserve"> </w:t>
      </w:r>
    </w:p>
    <w:p w:rsidR="002471D3" w:rsidRPr="00441A49" w:rsidRDefault="00E440B0" w:rsidP="007E31C9">
      <w:pPr>
        <w:numPr>
          <w:ilvl w:val="0"/>
          <w:numId w:val="8"/>
        </w:numPr>
        <w:spacing w:line="360" w:lineRule="auto"/>
        <w:ind w:right="14" w:firstLine="307"/>
        <w:rPr>
          <w:szCs w:val="24"/>
        </w:rPr>
      </w:pPr>
      <w:r w:rsidRPr="00441A49">
        <w:rPr>
          <w:szCs w:val="24"/>
        </w:rPr>
        <w:t>контролировать полученный результат деятельности;</w:t>
      </w:r>
      <w:r w:rsidRPr="00441A49">
        <w:rPr>
          <w:rFonts w:eastAsia="Segoe UI Symbol"/>
          <w:szCs w:val="24"/>
        </w:rPr>
        <w:t xml:space="preserve"> </w:t>
      </w:r>
    </w:p>
    <w:p w:rsidR="002471D3" w:rsidRPr="00441A49" w:rsidRDefault="00E440B0" w:rsidP="007E31C9">
      <w:pPr>
        <w:numPr>
          <w:ilvl w:val="0"/>
          <w:numId w:val="8"/>
        </w:numPr>
        <w:spacing w:after="65" w:line="360" w:lineRule="auto"/>
        <w:ind w:right="14" w:firstLine="307"/>
        <w:rPr>
          <w:szCs w:val="24"/>
        </w:rPr>
      </w:pPr>
      <w:r w:rsidRPr="00441A49">
        <w:rPr>
          <w:szCs w:val="24"/>
        </w:rPr>
        <w:t>контролировать   процесс   деятельности,   его   соответствие   выбранному</w:t>
      </w:r>
      <w:r w:rsidRPr="00441A49">
        <w:rPr>
          <w:rFonts w:eastAsia="Segoe UI Symbol"/>
          <w:szCs w:val="24"/>
        </w:rPr>
        <w:t xml:space="preserve">  </w:t>
      </w:r>
      <w:r w:rsidRPr="00441A49">
        <w:rPr>
          <w:szCs w:val="24"/>
        </w:rPr>
        <w:t>способу;</w:t>
      </w:r>
      <w:r w:rsidRPr="00441A49">
        <w:rPr>
          <w:rFonts w:eastAsia="Segoe UI Symbol"/>
          <w:szCs w:val="24"/>
        </w:rPr>
        <w:t xml:space="preserve"> </w:t>
      </w:r>
    </w:p>
    <w:p w:rsidR="002471D3" w:rsidRPr="00441A49" w:rsidRDefault="00E440B0" w:rsidP="007E31C9">
      <w:pPr>
        <w:numPr>
          <w:ilvl w:val="0"/>
          <w:numId w:val="8"/>
        </w:numPr>
        <w:spacing w:after="102" w:line="360" w:lineRule="auto"/>
        <w:ind w:right="14" w:firstLine="307"/>
        <w:rPr>
          <w:szCs w:val="24"/>
        </w:rPr>
      </w:pPr>
      <w:r w:rsidRPr="00441A49">
        <w:rPr>
          <w:szCs w:val="24"/>
        </w:rPr>
        <w:t xml:space="preserve">предвидеть (прогнозировать) трудности и ошибки при решении данной учебной </w:t>
      </w:r>
      <w:r w:rsidRPr="00441A49">
        <w:rPr>
          <w:rFonts w:eastAsia="Segoe UI Symbol"/>
          <w:szCs w:val="24"/>
        </w:rPr>
        <w:t xml:space="preserve"> </w:t>
      </w:r>
      <w:r w:rsidRPr="00441A49">
        <w:rPr>
          <w:szCs w:val="24"/>
        </w:rPr>
        <w:t>задачи;</w:t>
      </w:r>
      <w:r w:rsidRPr="00441A49">
        <w:rPr>
          <w:rFonts w:eastAsia="Segoe UI Symbol"/>
          <w:szCs w:val="24"/>
        </w:rPr>
        <w:t xml:space="preserve"> </w:t>
      </w:r>
    </w:p>
    <w:p w:rsidR="002471D3" w:rsidRPr="00441A49" w:rsidRDefault="00E440B0" w:rsidP="007E31C9">
      <w:pPr>
        <w:numPr>
          <w:ilvl w:val="0"/>
          <w:numId w:val="8"/>
        </w:numPr>
        <w:spacing w:line="360" w:lineRule="auto"/>
        <w:ind w:right="14" w:firstLine="307"/>
        <w:rPr>
          <w:szCs w:val="24"/>
        </w:rPr>
      </w:pPr>
      <w:r w:rsidRPr="00441A49">
        <w:rPr>
          <w:szCs w:val="24"/>
        </w:rPr>
        <w:t>корректировать при необходимости процесс деятельности.</w:t>
      </w:r>
      <w:r w:rsidRPr="00441A49">
        <w:rPr>
          <w:rFonts w:eastAsia="Segoe UI Symbol"/>
          <w:szCs w:val="24"/>
        </w:rPr>
        <w:t xml:space="preserve"> </w:t>
      </w:r>
    </w:p>
    <w:p w:rsidR="002471D3" w:rsidRPr="00441A49" w:rsidRDefault="00E440B0" w:rsidP="00C44447">
      <w:pPr>
        <w:spacing w:line="360" w:lineRule="auto"/>
        <w:ind w:left="260" w:right="14" w:firstLine="768"/>
        <w:rPr>
          <w:szCs w:val="24"/>
        </w:rPr>
      </w:pPr>
      <w:r w:rsidRPr="00441A49">
        <w:rPr>
          <w:szCs w:val="24"/>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w:t>
      </w:r>
      <w:r w:rsidRPr="00441A49">
        <w:rPr>
          <w:rFonts w:eastAsia="Bookman Old Style"/>
          <w:szCs w:val="24"/>
          <w:vertAlign w:val="subscript"/>
        </w:rPr>
        <w:t xml:space="preserve"> </w:t>
      </w:r>
      <w:r w:rsidRPr="00441A49">
        <w:rPr>
          <w:szCs w:val="24"/>
        </w:rPr>
        <w:t>взаимодействия.</w:t>
      </w:r>
      <w:r w:rsidRPr="00441A49">
        <w:rPr>
          <w:rFonts w:eastAsia="Bookman Old Style"/>
          <w:szCs w:val="24"/>
        </w:rPr>
        <w:t xml:space="preserve"> </w:t>
      </w:r>
    </w:p>
    <w:p w:rsidR="002471D3" w:rsidRPr="00441A49" w:rsidRDefault="00E440B0" w:rsidP="00C44447">
      <w:pPr>
        <w:spacing w:line="360" w:lineRule="auto"/>
        <w:ind w:left="260" w:right="14" w:firstLine="770"/>
        <w:rPr>
          <w:szCs w:val="24"/>
        </w:rPr>
      </w:pPr>
      <w:r w:rsidRPr="00441A49">
        <w:rPr>
          <w:rFonts w:eastAsia="Bookman Old Style"/>
          <w:szCs w:val="24"/>
        </w:rPr>
        <w:t>В</w:t>
      </w:r>
      <w:r w:rsidRPr="00441A49">
        <w:rPr>
          <w:rFonts w:eastAsia="Arial"/>
          <w:szCs w:val="24"/>
        </w:rPr>
        <w:t xml:space="preserve"> </w:t>
      </w:r>
      <w:r w:rsidRPr="00441A49">
        <w:rPr>
          <w:szCs w:val="24"/>
        </w:rPr>
        <w:t xml:space="preserve">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w:t>
      </w:r>
      <w:r w:rsidRPr="00441A49">
        <w:rPr>
          <w:rFonts w:eastAsia="Bookman Old Style"/>
          <w:szCs w:val="24"/>
        </w:rPr>
        <w:t xml:space="preserve"> </w:t>
      </w:r>
      <w:r w:rsidRPr="00441A49">
        <w:rPr>
          <w:szCs w:val="24"/>
        </w:rPr>
        <w:t>которых обеспечивает её успешность:</w:t>
      </w:r>
      <w:r w:rsidRPr="00441A49">
        <w:rPr>
          <w:rFonts w:eastAsia="Bookman Old Style"/>
          <w:szCs w:val="24"/>
        </w:rPr>
        <w:t xml:space="preserve"> </w:t>
      </w:r>
    </w:p>
    <w:p w:rsidR="002471D3" w:rsidRPr="00441A49" w:rsidRDefault="00E440B0" w:rsidP="00356A0F">
      <w:pPr>
        <w:numPr>
          <w:ilvl w:val="0"/>
          <w:numId w:val="8"/>
        </w:numPr>
        <w:spacing w:line="360" w:lineRule="auto"/>
        <w:ind w:right="14" w:firstLine="970"/>
        <w:rPr>
          <w:szCs w:val="24"/>
        </w:rPr>
      </w:pPr>
      <w:r w:rsidRPr="00441A49">
        <w:rPr>
          <w:szCs w:val="24"/>
        </w:rPr>
        <w:lastRenderedPageBreak/>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w:t>
      </w:r>
    </w:p>
    <w:p w:rsidR="002471D3" w:rsidRPr="00441A49" w:rsidRDefault="00E440B0" w:rsidP="00356A0F">
      <w:pPr>
        <w:tabs>
          <w:tab w:val="center" w:pos="3480"/>
        </w:tabs>
        <w:spacing w:after="52" w:line="360" w:lineRule="auto"/>
        <w:ind w:left="-1" w:right="0" w:firstLine="0"/>
        <w:rPr>
          <w:szCs w:val="24"/>
        </w:rPr>
      </w:pPr>
      <w:r w:rsidRPr="00441A49">
        <w:rPr>
          <w:rFonts w:eastAsia="Segoe UI Symbol"/>
          <w:szCs w:val="24"/>
        </w:rPr>
        <w:t xml:space="preserve"> </w:t>
      </w:r>
      <w:r w:rsidRPr="00441A49">
        <w:rPr>
          <w:rFonts w:eastAsia="Segoe UI Symbol"/>
          <w:szCs w:val="24"/>
        </w:rPr>
        <w:tab/>
      </w:r>
      <w:r w:rsidRPr="00441A49">
        <w:rPr>
          <w:szCs w:val="24"/>
        </w:rPr>
        <w:t>технологий неконтактного информационного взаимодействия;</w:t>
      </w:r>
      <w:r w:rsidRPr="00441A49">
        <w:rPr>
          <w:rFonts w:eastAsia="Segoe UI Symbol"/>
          <w:szCs w:val="24"/>
        </w:rPr>
        <w:t xml:space="preserve"> </w:t>
      </w:r>
    </w:p>
    <w:p w:rsidR="002471D3" w:rsidRPr="00441A49" w:rsidRDefault="00E440B0" w:rsidP="00356A0F">
      <w:pPr>
        <w:numPr>
          <w:ilvl w:val="0"/>
          <w:numId w:val="8"/>
        </w:numPr>
        <w:spacing w:line="360" w:lineRule="auto"/>
        <w:ind w:right="14" w:firstLine="970"/>
        <w:rPr>
          <w:szCs w:val="24"/>
        </w:rPr>
      </w:pPr>
      <w:r w:rsidRPr="00441A49">
        <w:rPr>
          <w:szCs w:val="24"/>
        </w:rPr>
        <w:t xml:space="preserve">волевые регулятивные умения (подчиняться, уступать, объективно оценивать </w:t>
      </w:r>
    </w:p>
    <w:p w:rsidR="002471D3" w:rsidRPr="00441A49" w:rsidRDefault="00E440B0" w:rsidP="00356A0F">
      <w:pPr>
        <w:tabs>
          <w:tab w:val="center" w:pos="3167"/>
        </w:tabs>
        <w:spacing w:line="360" w:lineRule="auto"/>
        <w:ind w:left="-1" w:right="0" w:firstLine="0"/>
        <w:rPr>
          <w:szCs w:val="24"/>
        </w:rPr>
      </w:pPr>
      <w:r w:rsidRPr="00441A49">
        <w:rPr>
          <w:rFonts w:eastAsia="Segoe UI Symbol"/>
          <w:szCs w:val="24"/>
          <w:vertAlign w:val="subscript"/>
        </w:rPr>
        <w:t xml:space="preserve"> </w:t>
      </w:r>
      <w:r w:rsidRPr="00441A49">
        <w:rPr>
          <w:rFonts w:eastAsia="Segoe UI Symbol"/>
          <w:szCs w:val="24"/>
          <w:vertAlign w:val="subscript"/>
        </w:rPr>
        <w:tab/>
      </w:r>
      <w:r w:rsidRPr="00441A49">
        <w:rPr>
          <w:szCs w:val="24"/>
        </w:rPr>
        <w:t>вклад свой и других в результат общего труда и другие).</w:t>
      </w:r>
      <w:r w:rsidRPr="00441A49">
        <w:rPr>
          <w:rFonts w:eastAsia="Segoe UI Symbol"/>
          <w:szCs w:val="24"/>
        </w:rPr>
        <w:t xml:space="preserve"> </w:t>
      </w:r>
    </w:p>
    <w:p w:rsidR="002471D3" w:rsidRPr="00441A49" w:rsidRDefault="00E440B0" w:rsidP="00C44447">
      <w:pPr>
        <w:spacing w:line="360" w:lineRule="auto"/>
        <w:ind w:left="260" w:right="14" w:firstLine="828"/>
        <w:rPr>
          <w:szCs w:val="24"/>
        </w:rPr>
      </w:pPr>
      <w:r w:rsidRPr="00441A49">
        <w:rPr>
          <w:szCs w:val="24"/>
        </w:rPr>
        <w:t xml:space="preserve"> </w:t>
      </w:r>
      <w:r w:rsidR="00A23BEB">
        <w:rPr>
          <w:szCs w:val="24"/>
        </w:rPr>
        <w:t xml:space="preserve">Учитель </w:t>
      </w:r>
      <w:r w:rsidRPr="00441A49">
        <w:rPr>
          <w:szCs w:val="24"/>
        </w:rPr>
        <w:t xml:space="preserve">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w:t>
      </w:r>
      <w:r w:rsidRPr="00441A49">
        <w:rPr>
          <w:rFonts w:eastAsia="Bookman Old Style"/>
          <w:szCs w:val="24"/>
          <w:vertAlign w:val="subscript"/>
        </w:rPr>
        <w:t xml:space="preserve"> </w:t>
      </w:r>
      <w:r w:rsidRPr="00441A49">
        <w:rPr>
          <w:szCs w:val="24"/>
        </w:rPr>
        <w:t>каждого учебного предмета.</w:t>
      </w:r>
      <w:r w:rsidRPr="00441A49">
        <w:rPr>
          <w:rFonts w:eastAsia="Bookman Old Style"/>
          <w:szCs w:val="24"/>
        </w:rPr>
        <w:t xml:space="preserve"> </w:t>
      </w:r>
    </w:p>
    <w:p w:rsidR="002471D3" w:rsidRPr="00441A49" w:rsidRDefault="00E440B0" w:rsidP="00C44447">
      <w:pPr>
        <w:spacing w:line="360" w:lineRule="auto"/>
        <w:ind w:left="260" w:right="14" w:firstLine="828"/>
        <w:rPr>
          <w:szCs w:val="24"/>
        </w:rPr>
      </w:pPr>
      <w:r w:rsidRPr="00441A49">
        <w:rPr>
          <w:szCs w:val="24"/>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w:t>
      </w:r>
      <w:r w:rsidRPr="00441A49">
        <w:rPr>
          <w:rFonts w:eastAsia="Bookman Old Style"/>
          <w:szCs w:val="24"/>
          <w:vertAlign w:val="subscript"/>
        </w:rPr>
        <w:t xml:space="preserve"> </w:t>
      </w:r>
      <w:r w:rsidRPr="00441A49">
        <w:rPr>
          <w:szCs w:val="24"/>
        </w:rPr>
        <w:t>содержании.</w:t>
      </w:r>
      <w:r w:rsidRPr="00441A49">
        <w:rPr>
          <w:rFonts w:eastAsia="Bookman Old Style"/>
          <w:szCs w:val="24"/>
        </w:rPr>
        <w:t xml:space="preserve"> </w:t>
      </w:r>
    </w:p>
    <w:p w:rsidR="002471D3" w:rsidRPr="00441A49" w:rsidRDefault="00E440B0" w:rsidP="00C44447">
      <w:pPr>
        <w:spacing w:line="360" w:lineRule="auto"/>
        <w:ind w:left="260" w:right="14" w:firstLine="828"/>
        <w:rPr>
          <w:szCs w:val="24"/>
        </w:rPr>
      </w:pPr>
      <w:r w:rsidRPr="00441A49">
        <w:rPr>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w:t>
      </w:r>
      <w:r w:rsidRPr="00441A49">
        <w:rPr>
          <w:rFonts w:eastAsia="Bookman Old Style"/>
          <w:szCs w:val="24"/>
          <w:vertAlign w:val="subscript"/>
        </w:rPr>
        <w:t xml:space="preserve"> </w:t>
      </w:r>
      <w:r w:rsidRPr="00441A49">
        <w:rPr>
          <w:szCs w:val="24"/>
        </w:rPr>
        <w:t>предметном содержании.</w:t>
      </w:r>
      <w:r w:rsidRPr="00441A49">
        <w:rPr>
          <w:rFonts w:eastAsia="Bookman Old Style"/>
          <w:szCs w:val="24"/>
        </w:rPr>
        <w:t xml:space="preserve"> </w:t>
      </w:r>
    </w:p>
    <w:p w:rsidR="002471D3" w:rsidRPr="00441A49" w:rsidRDefault="00E440B0" w:rsidP="00C44447">
      <w:pPr>
        <w:spacing w:line="360" w:lineRule="auto"/>
        <w:ind w:left="260" w:right="14" w:firstLine="768"/>
        <w:rPr>
          <w:szCs w:val="24"/>
        </w:rPr>
      </w:pPr>
      <w:r w:rsidRPr="00441A49">
        <w:rPr>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w:t>
      </w:r>
      <w:r w:rsidRPr="00441A49">
        <w:rPr>
          <w:rFonts w:eastAsia="Bookman Old Style"/>
          <w:szCs w:val="24"/>
          <w:vertAlign w:val="subscript"/>
        </w:rPr>
        <w:t xml:space="preserve"> </w:t>
      </w:r>
      <w:r w:rsidRPr="00441A49">
        <w:rPr>
          <w:szCs w:val="24"/>
        </w:rPr>
        <w:t>значит...» и другие.</w:t>
      </w:r>
      <w:r w:rsidRPr="00441A49">
        <w:rPr>
          <w:rFonts w:eastAsia="Bookman Old Style"/>
          <w:szCs w:val="24"/>
        </w:rPr>
        <w:t xml:space="preserve"> </w:t>
      </w:r>
    </w:p>
    <w:p w:rsidR="002471D3" w:rsidRPr="00441A49" w:rsidRDefault="00A23BEB" w:rsidP="00356A0F">
      <w:pPr>
        <w:spacing w:line="360" w:lineRule="auto"/>
        <w:ind w:left="-1" w:right="14" w:firstLine="968"/>
        <w:rPr>
          <w:szCs w:val="24"/>
        </w:rPr>
      </w:pPr>
      <w:r>
        <w:rPr>
          <w:szCs w:val="24"/>
        </w:rPr>
        <w:t xml:space="preserve">Учитель </w:t>
      </w:r>
      <w:r w:rsidR="00E440B0" w:rsidRPr="00441A49">
        <w:rPr>
          <w:szCs w:val="24"/>
        </w:rPr>
        <w:t xml:space="preserve"> делает вывод о том, что универсальность (независимость от конкретного содержания) как свойство учебного действия сформировалась.</w:t>
      </w:r>
      <w:r w:rsidR="00E440B0" w:rsidRPr="00441A49">
        <w:rPr>
          <w:rFonts w:eastAsia="Bookman Old Style"/>
          <w:szCs w:val="24"/>
        </w:rPr>
        <w:t xml:space="preserve"> </w:t>
      </w:r>
    </w:p>
    <w:p w:rsidR="002471D3" w:rsidRPr="00441A49" w:rsidRDefault="00A23BEB" w:rsidP="00A23BEB">
      <w:pPr>
        <w:spacing w:line="360" w:lineRule="auto"/>
        <w:ind w:left="260" w:right="14" w:firstLine="708"/>
        <w:rPr>
          <w:szCs w:val="24"/>
        </w:rPr>
      </w:pPr>
      <w:r>
        <w:rPr>
          <w:szCs w:val="24"/>
        </w:rPr>
        <w:t xml:space="preserve">Учитель </w:t>
      </w:r>
      <w:r w:rsidR="00E440B0" w:rsidRPr="00441A49">
        <w:rPr>
          <w:szCs w:val="24"/>
        </w:rPr>
        <w:t xml:space="preserve">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w:t>
      </w:r>
      <w:r w:rsidR="00E440B0" w:rsidRPr="00441A49">
        <w:rPr>
          <w:szCs w:val="24"/>
        </w:rPr>
        <w:lastRenderedPageBreak/>
        <w:t xml:space="preserve">умений, планирования и контроля своей деятельности, не являются востребованными, так как </w:t>
      </w:r>
      <w:r w:rsidR="00E440B0" w:rsidRPr="00441A49">
        <w:rPr>
          <w:rFonts w:eastAsia="Bookman Old Style"/>
          <w:szCs w:val="24"/>
          <w:vertAlign w:val="subscript"/>
        </w:rPr>
        <w:t xml:space="preserve"> </w:t>
      </w:r>
      <w:r w:rsidR="00E440B0" w:rsidRPr="00441A49">
        <w:rPr>
          <w:szCs w:val="24"/>
        </w:rPr>
        <w:t>использование готового образца опирается только на восприятие и память.</w:t>
      </w:r>
      <w:r w:rsidR="00E440B0" w:rsidRPr="00441A49">
        <w:rPr>
          <w:rFonts w:eastAsia="Bookman Old Style"/>
          <w:szCs w:val="24"/>
        </w:rPr>
        <w:t xml:space="preserve"> </w:t>
      </w:r>
    </w:p>
    <w:p w:rsidR="002471D3" w:rsidRPr="00441A49" w:rsidRDefault="00E440B0" w:rsidP="004F3D9F">
      <w:pPr>
        <w:spacing w:line="360" w:lineRule="auto"/>
        <w:ind w:left="260" w:right="14" w:firstLine="768"/>
        <w:rPr>
          <w:szCs w:val="24"/>
        </w:rPr>
      </w:pPr>
      <w:r w:rsidRPr="00441A49">
        <w:rPr>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w:t>
      </w:r>
      <w:r w:rsidRPr="00441A49">
        <w:rPr>
          <w:rFonts w:eastAsia="Bookman Old Style"/>
          <w:szCs w:val="24"/>
          <w:vertAlign w:val="subscript"/>
        </w:rPr>
        <w:t xml:space="preserve"> </w:t>
      </w:r>
      <w:r w:rsidRPr="00441A49">
        <w:rPr>
          <w:szCs w:val="24"/>
        </w:rPr>
        <w:t>неконтактного информационного взаимодействия.</w:t>
      </w:r>
      <w:r w:rsidRPr="00441A49">
        <w:rPr>
          <w:rFonts w:eastAsia="Bookman Old Style"/>
          <w:szCs w:val="24"/>
        </w:rPr>
        <w:t xml:space="preserve"> </w:t>
      </w:r>
    </w:p>
    <w:p w:rsidR="002471D3" w:rsidRPr="00441A49" w:rsidRDefault="00E440B0" w:rsidP="004F3D9F">
      <w:pPr>
        <w:spacing w:line="360" w:lineRule="auto"/>
        <w:ind w:left="260" w:right="14" w:firstLine="768"/>
        <w:rPr>
          <w:szCs w:val="24"/>
        </w:rPr>
      </w:pPr>
      <w:r w:rsidRPr="00441A49">
        <w:rPr>
          <w:szCs w:val="24"/>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w:t>
      </w:r>
      <w:r w:rsidRPr="00441A49">
        <w:rPr>
          <w:rFonts w:eastAsia="Bookman Old Style"/>
          <w:szCs w:val="24"/>
          <w:vertAlign w:val="subscript"/>
        </w:rPr>
        <w:t xml:space="preserve"> </w:t>
      </w:r>
      <w:r w:rsidRPr="00441A49">
        <w:rPr>
          <w:szCs w:val="24"/>
        </w:rPr>
        <w:t>природы, художественные визуализации, технологические процессы и другие).</w:t>
      </w:r>
      <w:r w:rsidRPr="00441A49">
        <w:rPr>
          <w:rFonts w:eastAsia="Bookman Old Style"/>
          <w:szCs w:val="24"/>
        </w:rPr>
        <w:t xml:space="preserve"> </w:t>
      </w:r>
    </w:p>
    <w:p w:rsidR="002471D3" w:rsidRPr="00441A49" w:rsidRDefault="00E440B0" w:rsidP="004F3D9F">
      <w:pPr>
        <w:spacing w:line="360" w:lineRule="auto"/>
        <w:ind w:left="260" w:right="14" w:firstLine="768"/>
        <w:rPr>
          <w:szCs w:val="24"/>
        </w:rPr>
      </w:pPr>
      <w:r w:rsidRPr="00441A49">
        <w:rPr>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r w:rsidRPr="00441A49">
        <w:rPr>
          <w:rFonts w:eastAsia="Bookman Old Style"/>
          <w:szCs w:val="24"/>
        </w:rPr>
        <w:t xml:space="preserve"> </w:t>
      </w:r>
      <w:r w:rsidRPr="00441A49">
        <w:rPr>
          <w:szCs w:val="24"/>
        </w:rPr>
        <w:t xml:space="preserve">Если эта работа проводится учителем систематически и на уроках по всем учебным </w:t>
      </w:r>
      <w:r w:rsidRPr="00441A49">
        <w:rPr>
          <w:rFonts w:eastAsia="Bookman Old Style"/>
          <w:szCs w:val="24"/>
          <w:vertAlign w:val="subscript"/>
        </w:rPr>
        <w:t xml:space="preserve"> </w:t>
      </w:r>
      <w:r w:rsidRPr="00441A49">
        <w:rPr>
          <w:szCs w:val="24"/>
        </w:rPr>
        <w:t>предметам, то универсальность учебного действия формируется успешно и быстро.</w:t>
      </w:r>
      <w:r w:rsidRPr="00441A49">
        <w:rPr>
          <w:rFonts w:eastAsia="Bookman Old Style"/>
          <w:szCs w:val="24"/>
        </w:rPr>
        <w:t xml:space="preserve"> </w:t>
      </w:r>
    </w:p>
    <w:p w:rsidR="002471D3" w:rsidRPr="00441A49" w:rsidRDefault="00A23BEB" w:rsidP="004F3D9F">
      <w:pPr>
        <w:spacing w:line="360" w:lineRule="auto"/>
        <w:ind w:left="260" w:right="14" w:firstLine="828"/>
        <w:rPr>
          <w:szCs w:val="24"/>
        </w:rPr>
      </w:pPr>
      <w:r>
        <w:rPr>
          <w:szCs w:val="24"/>
        </w:rPr>
        <w:t xml:space="preserve">Учитель </w:t>
      </w:r>
      <w:r w:rsidR="00E440B0" w:rsidRPr="00441A49">
        <w:rPr>
          <w:szCs w:val="24"/>
        </w:rPr>
        <w:t xml:space="preserve"> </w:t>
      </w:r>
      <w:r w:rsidR="00E440B0" w:rsidRPr="00441A49">
        <w:rPr>
          <w:szCs w:val="24"/>
        </w:rPr>
        <w:tab/>
        <w:t xml:space="preserve">применяет </w:t>
      </w:r>
      <w:r w:rsidR="00E440B0" w:rsidRPr="00441A49">
        <w:rPr>
          <w:szCs w:val="24"/>
        </w:rPr>
        <w:tab/>
        <w:t xml:space="preserve">систему </w:t>
      </w:r>
      <w:r w:rsidR="00E440B0" w:rsidRPr="00441A49">
        <w:rPr>
          <w:szCs w:val="24"/>
        </w:rPr>
        <w:tab/>
        <w:t xml:space="preserve">заданий, </w:t>
      </w:r>
      <w:r w:rsidR="00E440B0" w:rsidRPr="00441A49">
        <w:rPr>
          <w:szCs w:val="24"/>
        </w:rPr>
        <w:tab/>
        <w:t xml:space="preserve">формирующих операциональный состав учебного действия. Цель таких заданий - создание алгоритма решения </w:t>
      </w:r>
      <w:r w:rsidR="00E440B0" w:rsidRPr="00441A49">
        <w:rPr>
          <w:rFonts w:eastAsia="Bookman Old Style"/>
          <w:szCs w:val="24"/>
          <w:vertAlign w:val="subscript"/>
        </w:rPr>
        <w:t xml:space="preserve"> </w:t>
      </w:r>
      <w:r w:rsidR="00E440B0" w:rsidRPr="00441A49">
        <w:rPr>
          <w:szCs w:val="24"/>
        </w:rPr>
        <w:t>учебной задачи, выбор соответствующего способа действия.</w:t>
      </w:r>
      <w:r w:rsidR="00E440B0" w:rsidRPr="00441A49">
        <w:rPr>
          <w:rFonts w:eastAsia="Bookman Old Style"/>
          <w:szCs w:val="24"/>
        </w:rPr>
        <w:t xml:space="preserve"> </w:t>
      </w:r>
    </w:p>
    <w:p w:rsidR="002471D3" w:rsidRPr="00441A49" w:rsidRDefault="00E440B0" w:rsidP="004F3D9F">
      <w:pPr>
        <w:spacing w:line="360" w:lineRule="auto"/>
        <w:ind w:left="260" w:right="14" w:firstLine="768"/>
        <w:rPr>
          <w:szCs w:val="24"/>
        </w:rPr>
      </w:pPr>
      <w:r w:rsidRPr="00441A49">
        <w:rPr>
          <w:szCs w:val="24"/>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w:t>
      </w:r>
      <w:r w:rsidRPr="00441A49">
        <w:rPr>
          <w:rFonts w:eastAsia="Bookman Old Style"/>
          <w:szCs w:val="24"/>
          <w:vertAlign w:val="subscript"/>
        </w:rPr>
        <w:t xml:space="preserve"> </w:t>
      </w:r>
      <w:r w:rsidRPr="00441A49">
        <w:rPr>
          <w:szCs w:val="24"/>
        </w:rPr>
        <w:t>внешней речи;</w:t>
      </w:r>
      <w:r w:rsidRPr="00441A49">
        <w:rPr>
          <w:rFonts w:eastAsia="Bookman Old Style"/>
          <w:szCs w:val="24"/>
        </w:rPr>
        <w:t xml:space="preserve"> </w:t>
      </w:r>
      <w:r w:rsidRPr="00441A49">
        <w:rPr>
          <w:szCs w:val="24"/>
        </w:rPr>
        <w:t xml:space="preserve">постепенный переход на новый уровень - построение способа действий на любом </w:t>
      </w:r>
      <w:r w:rsidRPr="00441A49">
        <w:rPr>
          <w:rFonts w:eastAsia="Bookman Old Style"/>
          <w:szCs w:val="24"/>
        </w:rPr>
        <w:t xml:space="preserve"> </w:t>
      </w:r>
      <w:r w:rsidR="004F3D9F" w:rsidRPr="00441A49">
        <w:rPr>
          <w:rFonts w:eastAsia="Bookman Old Style"/>
          <w:szCs w:val="24"/>
        </w:rPr>
        <w:t>п</w:t>
      </w:r>
      <w:r w:rsidRPr="00441A49">
        <w:rPr>
          <w:szCs w:val="24"/>
        </w:rPr>
        <w:t>редметном содержании и с подключением внутренней речи.</w:t>
      </w:r>
      <w:r w:rsidRPr="00441A49">
        <w:rPr>
          <w:rFonts w:eastAsia="Bookman Old Style"/>
          <w:szCs w:val="24"/>
        </w:rPr>
        <w:t xml:space="preserve"> </w:t>
      </w:r>
    </w:p>
    <w:p w:rsidR="002471D3" w:rsidRPr="00441A49" w:rsidRDefault="00E440B0" w:rsidP="00A23BEB">
      <w:pPr>
        <w:tabs>
          <w:tab w:val="center" w:pos="3191"/>
        </w:tabs>
        <w:spacing w:line="360" w:lineRule="auto"/>
        <w:ind w:left="284" w:right="0" w:firstLine="283"/>
        <w:rPr>
          <w:szCs w:val="24"/>
        </w:rPr>
      </w:pPr>
      <w:r w:rsidRPr="00441A49">
        <w:rPr>
          <w:rFonts w:eastAsia="Bookman Old Style"/>
          <w:szCs w:val="24"/>
          <w:vertAlign w:val="subscript"/>
        </w:rPr>
        <w:t xml:space="preserve"> </w:t>
      </w:r>
      <w:r w:rsidRPr="00441A49">
        <w:rPr>
          <w:rFonts w:eastAsia="Bookman Old Style"/>
          <w:szCs w:val="24"/>
          <w:vertAlign w:val="subscript"/>
        </w:rPr>
        <w:tab/>
      </w:r>
      <w:r w:rsidRPr="00441A49">
        <w:rPr>
          <w:szCs w:val="24"/>
        </w:rPr>
        <w:t>При этом изменяется и процесс контроля:</w:t>
      </w:r>
      <w:r w:rsidRPr="00441A49">
        <w:rPr>
          <w:rFonts w:eastAsia="Bookman Old Style"/>
          <w:szCs w:val="24"/>
        </w:rPr>
        <w:t xml:space="preserve"> </w:t>
      </w:r>
      <w:r w:rsidRPr="00441A49">
        <w:rPr>
          <w:szCs w:val="24"/>
        </w:rPr>
        <w:t xml:space="preserve">от совместных действий с учителем обучающиеся переходят к самостоятельным аналитическим </w:t>
      </w:r>
      <w:r w:rsidRPr="00441A49">
        <w:rPr>
          <w:rFonts w:eastAsia="Bookman Old Style"/>
          <w:szCs w:val="24"/>
          <w:vertAlign w:val="subscript"/>
        </w:rPr>
        <w:t xml:space="preserve"> </w:t>
      </w:r>
      <w:r w:rsidRPr="00441A49">
        <w:rPr>
          <w:szCs w:val="24"/>
        </w:rPr>
        <w:t>оценкам;</w:t>
      </w:r>
      <w:r w:rsidRPr="00441A49">
        <w:rPr>
          <w:rFonts w:eastAsia="Bookman Old Style"/>
          <w:szCs w:val="24"/>
        </w:rPr>
        <w:t xml:space="preserve"> </w:t>
      </w:r>
      <w:r w:rsidRPr="00441A49">
        <w:rPr>
          <w:szCs w:val="24"/>
        </w:rPr>
        <w:t xml:space="preserve">выполняющий задание осваивает два вида контроля - результата и процесса </w:t>
      </w:r>
      <w:r w:rsidRPr="00441A49">
        <w:rPr>
          <w:rFonts w:eastAsia="Bookman Old Style"/>
          <w:szCs w:val="24"/>
          <w:vertAlign w:val="subscript"/>
        </w:rPr>
        <w:t xml:space="preserve"> </w:t>
      </w:r>
      <w:r w:rsidRPr="00441A49">
        <w:rPr>
          <w:szCs w:val="24"/>
        </w:rPr>
        <w:t>деятельности;</w:t>
      </w:r>
      <w:r w:rsidRPr="00441A49">
        <w:rPr>
          <w:rFonts w:eastAsia="Bookman Old Style"/>
          <w:szCs w:val="24"/>
        </w:rPr>
        <w:t xml:space="preserve"> </w:t>
      </w:r>
      <w:r w:rsidRPr="00441A49">
        <w:rPr>
          <w:szCs w:val="24"/>
        </w:rPr>
        <w:t xml:space="preserve">развивается способность </w:t>
      </w:r>
      <w:r w:rsidRPr="00441A49">
        <w:rPr>
          <w:szCs w:val="24"/>
        </w:rPr>
        <w:lastRenderedPageBreak/>
        <w:t xml:space="preserve">корректировать процесс выполнения задания, а также </w:t>
      </w:r>
      <w:r w:rsidRPr="00441A49">
        <w:rPr>
          <w:rFonts w:eastAsia="Bookman Old Style"/>
          <w:szCs w:val="24"/>
          <w:vertAlign w:val="subscript"/>
        </w:rPr>
        <w:t xml:space="preserve"> </w:t>
      </w:r>
      <w:r w:rsidRPr="00441A49">
        <w:rPr>
          <w:szCs w:val="24"/>
        </w:rPr>
        <w:t>предвидеть возможные трудности и ошибки.</w:t>
      </w:r>
      <w:r w:rsidRPr="00441A49">
        <w:rPr>
          <w:rFonts w:eastAsia="Bookman Old Style"/>
          <w:szCs w:val="24"/>
        </w:rPr>
        <w:t xml:space="preserve"> </w:t>
      </w:r>
    </w:p>
    <w:p w:rsidR="002471D3" w:rsidRPr="00441A49" w:rsidRDefault="00E440B0" w:rsidP="004F3D9F">
      <w:pPr>
        <w:spacing w:line="360" w:lineRule="auto"/>
        <w:ind w:left="260" w:right="14" w:firstLine="828"/>
        <w:rPr>
          <w:szCs w:val="24"/>
        </w:rPr>
      </w:pPr>
      <w:r w:rsidRPr="00441A49">
        <w:rPr>
          <w:szCs w:val="24"/>
        </w:rPr>
        <w:t xml:space="preserve">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w:t>
      </w:r>
      <w:r w:rsidRPr="00441A49">
        <w:rPr>
          <w:rFonts w:eastAsia="Bookman Old Style"/>
          <w:szCs w:val="24"/>
          <w:vertAlign w:val="subscript"/>
        </w:rPr>
        <w:t xml:space="preserve"> </w:t>
      </w:r>
      <w:r w:rsidRPr="00441A49">
        <w:rPr>
          <w:szCs w:val="24"/>
        </w:rPr>
        <w:t>обучающимся своих ошибок.</w:t>
      </w:r>
      <w:r w:rsidRPr="00441A49">
        <w:rPr>
          <w:rFonts w:eastAsia="Bookman Old Style"/>
          <w:szCs w:val="24"/>
        </w:rPr>
        <w:t xml:space="preserve"> </w:t>
      </w:r>
      <w:r w:rsidRPr="00441A49">
        <w:rPr>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w:t>
      </w:r>
      <w:r w:rsidRPr="00441A49">
        <w:rPr>
          <w:rFonts w:eastAsia="Bookman Old Style"/>
          <w:szCs w:val="24"/>
          <w:vertAlign w:val="subscript"/>
        </w:rPr>
        <w:t xml:space="preserve"> </w:t>
      </w:r>
      <w:r w:rsidRPr="00441A49">
        <w:rPr>
          <w:szCs w:val="24"/>
        </w:rPr>
        <w:t>новых нестандартных ситуациях.</w:t>
      </w:r>
      <w:r w:rsidRPr="00441A49">
        <w:rPr>
          <w:rFonts w:eastAsia="Bookman Old Style"/>
          <w:szCs w:val="24"/>
        </w:rPr>
        <w:t xml:space="preserve"> </w:t>
      </w:r>
    </w:p>
    <w:p w:rsidR="002471D3" w:rsidRPr="00441A49" w:rsidRDefault="00E440B0" w:rsidP="00356A0F">
      <w:pPr>
        <w:spacing w:line="360" w:lineRule="auto"/>
        <w:ind w:left="260" w:right="14" w:firstLine="768"/>
        <w:rPr>
          <w:szCs w:val="24"/>
        </w:rPr>
      </w:pPr>
      <w:r w:rsidRPr="00441A49">
        <w:rPr>
          <w:szCs w:val="24"/>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w:t>
      </w:r>
    </w:p>
    <w:p w:rsidR="002471D3" w:rsidRPr="00441A49" w:rsidRDefault="00E440B0" w:rsidP="004F3D9F">
      <w:pPr>
        <w:spacing w:line="360" w:lineRule="auto"/>
        <w:ind w:left="284" w:right="14" w:firstLine="0"/>
        <w:rPr>
          <w:szCs w:val="24"/>
        </w:rPr>
      </w:pPr>
      <w:r w:rsidRPr="00441A49">
        <w:rPr>
          <w:szCs w:val="24"/>
        </w:rPr>
        <w:t xml:space="preserve">(виртуальные) модели изучаемых предметов (объектов, явлений) и видоизменять их таким </w:t>
      </w:r>
      <w:r w:rsidRPr="00441A49">
        <w:rPr>
          <w:rFonts w:eastAsia="Bookman Old Style"/>
          <w:szCs w:val="24"/>
          <w:vertAlign w:val="subscript"/>
        </w:rPr>
        <w:t xml:space="preserve"> </w:t>
      </w:r>
      <w:r w:rsidR="004F3D9F" w:rsidRPr="00441A49">
        <w:rPr>
          <w:rFonts w:eastAsia="Bookman Old Style"/>
          <w:szCs w:val="24"/>
          <w:vertAlign w:val="subscript"/>
        </w:rPr>
        <w:t xml:space="preserve">   </w:t>
      </w:r>
      <w:r w:rsidRPr="00441A49">
        <w:rPr>
          <w:szCs w:val="24"/>
        </w:rPr>
        <w:t>образом, чтобы привести их к сходству или похожести с другими.</w:t>
      </w:r>
      <w:r w:rsidRPr="00441A49">
        <w:rPr>
          <w:rFonts w:eastAsia="Bookman Old Style"/>
          <w:szCs w:val="24"/>
        </w:rPr>
        <w:t xml:space="preserve"> </w:t>
      </w:r>
    </w:p>
    <w:p w:rsidR="002471D3" w:rsidRPr="00441A49" w:rsidRDefault="00E440B0" w:rsidP="004F3D9F">
      <w:pPr>
        <w:spacing w:line="360" w:lineRule="auto"/>
        <w:ind w:left="260" w:right="14" w:firstLine="888"/>
        <w:rPr>
          <w:szCs w:val="24"/>
        </w:rPr>
      </w:pPr>
      <w:r w:rsidRPr="00441A49">
        <w:rPr>
          <w:szCs w:val="24"/>
        </w:rPr>
        <w:t xml:space="preserve">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w:t>
      </w:r>
      <w:r w:rsidRPr="00441A49">
        <w:rPr>
          <w:rFonts w:eastAsia="Bookman Old Style"/>
          <w:szCs w:val="24"/>
          <w:vertAlign w:val="subscript"/>
        </w:rPr>
        <w:t xml:space="preserve"> </w:t>
      </w:r>
      <w:r w:rsidRPr="00441A49">
        <w:rPr>
          <w:szCs w:val="24"/>
        </w:rPr>
        <w:t>формате для рассмотрения учителем итогов работы.</w:t>
      </w:r>
      <w:r w:rsidRPr="00441A49">
        <w:rPr>
          <w:rFonts w:eastAsia="Bookman Old Style"/>
          <w:szCs w:val="24"/>
        </w:rPr>
        <w:t xml:space="preserve"> </w:t>
      </w:r>
    </w:p>
    <w:p w:rsidR="002471D3" w:rsidRPr="00441A49" w:rsidRDefault="00E440B0" w:rsidP="004F3D9F">
      <w:pPr>
        <w:spacing w:line="360" w:lineRule="auto"/>
        <w:ind w:left="260" w:right="14" w:firstLine="888"/>
        <w:rPr>
          <w:szCs w:val="24"/>
        </w:rPr>
      </w:pPr>
      <w:r w:rsidRPr="00441A49">
        <w:rPr>
          <w:szCs w:val="24"/>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w:t>
      </w:r>
      <w:r w:rsidR="004F3D9F" w:rsidRPr="00441A49">
        <w:rPr>
          <w:szCs w:val="24"/>
        </w:rPr>
        <w:t>д</w:t>
      </w:r>
      <w:r w:rsidRPr="00441A49">
        <w:rPr>
          <w:szCs w:val="24"/>
        </w:rPr>
        <w:t xml:space="preserve">еятельности обучающегося в электронном формате для рассмотрения учителем итогов работы. </w:t>
      </w:r>
    </w:p>
    <w:p w:rsidR="002471D3" w:rsidRPr="00441A49" w:rsidRDefault="00E440B0" w:rsidP="004F3D9F">
      <w:pPr>
        <w:spacing w:line="360" w:lineRule="auto"/>
        <w:ind w:left="260" w:right="14" w:firstLine="828"/>
        <w:rPr>
          <w:szCs w:val="24"/>
        </w:rPr>
      </w:pPr>
      <w:r w:rsidRPr="00441A49">
        <w:rPr>
          <w:szCs w:val="24"/>
        </w:rPr>
        <w:lastRenderedPageBreak/>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w:t>
      </w:r>
      <w:r w:rsidRPr="00441A49">
        <w:rPr>
          <w:rFonts w:eastAsia="Bookman Old Style"/>
          <w:szCs w:val="24"/>
          <w:vertAlign w:val="subscript"/>
        </w:rPr>
        <w:t xml:space="preserve"> </w:t>
      </w:r>
      <w:r w:rsidRPr="00441A49">
        <w:rPr>
          <w:szCs w:val="24"/>
        </w:rPr>
        <w:t>обобщённой характеристики сущности универсального действия.</w:t>
      </w:r>
      <w:r w:rsidRPr="00441A49">
        <w:rPr>
          <w:rFonts w:eastAsia="Bookman Old Style"/>
          <w:szCs w:val="24"/>
        </w:rPr>
        <w:t xml:space="preserve"> </w:t>
      </w:r>
    </w:p>
    <w:p w:rsidR="002471D3" w:rsidRPr="00441A49" w:rsidRDefault="00E440B0" w:rsidP="004F3D9F">
      <w:pPr>
        <w:spacing w:line="360" w:lineRule="auto"/>
        <w:ind w:left="260" w:right="14" w:firstLine="768"/>
        <w:rPr>
          <w:szCs w:val="24"/>
        </w:rPr>
      </w:pPr>
      <w:r w:rsidRPr="00441A49">
        <w:rPr>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r w:rsidRPr="00441A49">
        <w:rPr>
          <w:rFonts w:eastAsia="Bookman Old Style"/>
          <w:szCs w:val="24"/>
        </w:rPr>
        <w:t xml:space="preserve"> </w:t>
      </w:r>
    </w:p>
    <w:p w:rsidR="002471D3" w:rsidRPr="00441A49" w:rsidRDefault="00E440B0" w:rsidP="004F3D9F">
      <w:pPr>
        <w:spacing w:line="360" w:lineRule="auto"/>
        <w:ind w:left="260" w:right="14" w:firstLine="770"/>
        <w:rPr>
          <w:szCs w:val="24"/>
        </w:rPr>
      </w:pPr>
      <w:r w:rsidRPr="00441A49">
        <w:rPr>
          <w:rFonts w:eastAsia="Bookman Old Style"/>
          <w:szCs w:val="24"/>
        </w:rPr>
        <w:t>В</w:t>
      </w:r>
      <w:r w:rsidRPr="00441A49">
        <w:rPr>
          <w:rFonts w:eastAsia="Arial"/>
          <w:szCs w:val="24"/>
        </w:rPr>
        <w:t xml:space="preserve"> </w:t>
      </w:r>
      <w:r w:rsidRPr="00441A49">
        <w:rPr>
          <w:szCs w:val="24"/>
        </w:rPr>
        <w:t xml:space="preserve">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w:t>
      </w:r>
      <w:r w:rsidRPr="00441A49">
        <w:rPr>
          <w:rFonts w:eastAsia="Bookman Old Style"/>
          <w:szCs w:val="24"/>
          <w:vertAlign w:val="subscript"/>
        </w:rPr>
        <w:t xml:space="preserve"> </w:t>
      </w:r>
      <w:r w:rsidRPr="00441A49">
        <w:rPr>
          <w:szCs w:val="24"/>
        </w:rPr>
        <w:t>обучения появляются признаки универсальности.</w:t>
      </w:r>
      <w:r w:rsidRPr="00441A49">
        <w:rPr>
          <w:rFonts w:eastAsia="Bookman Old Style"/>
          <w:szCs w:val="24"/>
        </w:rPr>
        <w:t xml:space="preserve"> </w:t>
      </w:r>
    </w:p>
    <w:p w:rsidR="002471D3" w:rsidRPr="00441A49" w:rsidRDefault="00E440B0" w:rsidP="00356A0F">
      <w:pPr>
        <w:spacing w:line="360" w:lineRule="auto"/>
        <w:ind w:left="260" w:right="14" w:firstLine="770"/>
        <w:rPr>
          <w:szCs w:val="24"/>
        </w:rPr>
      </w:pPr>
      <w:r w:rsidRPr="00441A49">
        <w:rPr>
          <w:rFonts w:eastAsia="Bookman Old Style"/>
          <w:szCs w:val="24"/>
        </w:rPr>
        <w:t>В</w:t>
      </w:r>
      <w:r w:rsidRPr="00441A49">
        <w:rPr>
          <w:rFonts w:eastAsia="Arial"/>
          <w:szCs w:val="24"/>
        </w:rPr>
        <w:t xml:space="preserve"> </w:t>
      </w:r>
      <w:r w:rsidRPr="00441A49">
        <w:rPr>
          <w:szCs w:val="24"/>
        </w:rPr>
        <w:t>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Pr="00441A49">
        <w:rPr>
          <w:rFonts w:eastAsia="Bookman Old Style"/>
          <w:szCs w:val="24"/>
        </w:rPr>
        <w:t xml:space="preserve"> </w:t>
      </w:r>
    </w:p>
    <w:p w:rsidR="002471D3" w:rsidRPr="00441A49" w:rsidRDefault="00E440B0" w:rsidP="00356A0F">
      <w:pPr>
        <w:spacing w:after="87" w:line="360" w:lineRule="auto"/>
        <w:ind w:left="0" w:right="0" w:firstLine="0"/>
        <w:rPr>
          <w:szCs w:val="24"/>
        </w:rPr>
      </w:pPr>
      <w:r w:rsidRPr="00441A49">
        <w:rPr>
          <w:szCs w:val="24"/>
        </w:rPr>
        <w:t xml:space="preserve"> </w:t>
      </w:r>
    </w:p>
    <w:p w:rsidR="00441A49" w:rsidRPr="00441A49" w:rsidRDefault="00E440B0" w:rsidP="00597BEF">
      <w:pPr>
        <w:tabs>
          <w:tab w:val="center" w:pos="3275"/>
          <w:tab w:val="center" w:pos="5384"/>
        </w:tabs>
        <w:spacing w:after="11" w:line="360" w:lineRule="auto"/>
        <w:ind w:left="0" w:right="0" w:firstLine="0"/>
        <w:rPr>
          <w:b/>
          <w:w w:val="0"/>
          <w:szCs w:val="24"/>
        </w:rPr>
      </w:pPr>
      <w:r w:rsidRPr="00441A49">
        <w:rPr>
          <w:rFonts w:eastAsia="Calibri"/>
          <w:szCs w:val="24"/>
        </w:rPr>
        <w:tab/>
      </w:r>
      <w:r w:rsidRPr="00441A49">
        <w:rPr>
          <w:b/>
          <w:szCs w:val="24"/>
        </w:rPr>
        <w:t>1.2.</w:t>
      </w:r>
      <w:r w:rsidR="00597BEF">
        <w:rPr>
          <w:rFonts w:eastAsia="Arial"/>
          <w:b/>
          <w:szCs w:val="24"/>
        </w:rPr>
        <w:t xml:space="preserve"> </w:t>
      </w:r>
      <w:r w:rsidR="00441A49" w:rsidRPr="00441A49">
        <w:rPr>
          <w:b/>
          <w:w w:val="0"/>
          <w:szCs w:val="24"/>
        </w:rPr>
        <w:t>РАБОЧАЯ</w:t>
      </w:r>
      <w:r w:rsidR="00597BEF">
        <w:rPr>
          <w:b/>
          <w:w w:val="0"/>
          <w:szCs w:val="24"/>
        </w:rPr>
        <w:t xml:space="preserve"> </w:t>
      </w:r>
      <w:r w:rsidR="00441A49" w:rsidRPr="00441A49">
        <w:rPr>
          <w:b/>
          <w:w w:val="0"/>
          <w:szCs w:val="24"/>
        </w:rPr>
        <w:t>ПРОГРАММА ВОСПИТАНИЯ</w:t>
      </w:r>
    </w:p>
    <w:p w:rsidR="00441A49" w:rsidRPr="00441A49" w:rsidRDefault="00441A49" w:rsidP="00441A49">
      <w:pPr>
        <w:spacing w:line="360" w:lineRule="auto"/>
        <w:rPr>
          <w:b/>
          <w:color w:val="auto"/>
          <w:szCs w:val="24"/>
        </w:rPr>
      </w:pPr>
    </w:p>
    <w:p w:rsidR="00441A49" w:rsidRPr="00441A49" w:rsidRDefault="00441A49" w:rsidP="00441A49">
      <w:pPr>
        <w:spacing w:line="360" w:lineRule="auto"/>
        <w:rPr>
          <w:b/>
          <w:color w:val="auto"/>
          <w:szCs w:val="24"/>
        </w:rPr>
      </w:pPr>
      <w:bookmarkStart w:id="1" w:name="__RefHeading___1"/>
      <w:bookmarkEnd w:id="1"/>
      <w:r w:rsidRPr="00441A49">
        <w:rPr>
          <w:b/>
          <w:color w:val="auto"/>
          <w:szCs w:val="24"/>
        </w:rPr>
        <w:t>Пояснительная записка</w:t>
      </w:r>
    </w:p>
    <w:p w:rsidR="00441A49" w:rsidRPr="00441A49" w:rsidRDefault="00441A49" w:rsidP="00441A49">
      <w:pPr>
        <w:tabs>
          <w:tab w:val="left" w:pos="851"/>
        </w:tabs>
        <w:spacing w:line="360" w:lineRule="auto"/>
        <w:ind w:firstLine="709"/>
        <w:rPr>
          <w:color w:val="auto"/>
          <w:szCs w:val="24"/>
        </w:rPr>
      </w:pPr>
      <w:bookmarkStart w:id="2" w:name="_Hlk99529978"/>
      <w:r w:rsidRPr="00441A49">
        <w:rPr>
          <w:color w:val="auto"/>
          <w:szCs w:val="24"/>
        </w:rPr>
        <w:t>Рабочая программа воспитания разработана с учётом:</w:t>
      </w:r>
    </w:p>
    <w:p w:rsidR="00441A49" w:rsidRPr="00441A49" w:rsidRDefault="00441A49" w:rsidP="00441A49">
      <w:pPr>
        <w:tabs>
          <w:tab w:val="left" w:pos="851"/>
        </w:tabs>
        <w:spacing w:line="360" w:lineRule="auto"/>
        <w:ind w:firstLine="709"/>
        <w:rPr>
          <w:color w:val="auto"/>
          <w:szCs w:val="24"/>
        </w:rPr>
      </w:pPr>
      <w:r w:rsidRPr="00441A49">
        <w:rPr>
          <w:color w:val="auto"/>
          <w:szCs w:val="24"/>
        </w:rPr>
        <w:t xml:space="preserve"> Федерального закона от 29.12.2012 № 273-ФЗ «Об образовании в Российской Федерации», </w:t>
      </w:r>
    </w:p>
    <w:p w:rsidR="00441A49" w:rsidRPr="00441A49" w:rsidRDefault="00441A49" w:rsidP="00441A49">
      <w:pPr>
        <w:tabs>
          <w:tab w:val="left" w:pos="851"/>
        </w:tabs>
        <w:spacing w:line="360" w:lineRule="auto"/>
        <w:ind w:firstLine="709"/>
        <w:rPr>
          <w:color w:val="auto"/>
          <w:szCs w:val="24"/>
        </w:rPr>
      </w:pPr>
      <w:r w:rsidRPr="00441A49">
        <w:rPr>
          <w:color w:val="auto"/>
          <w:szCs w:val="24"/>
        </w:rPr>
        <w:t xml:space="preserve">Стратегии развития воспитания в Российской Федерации на период до 2025 года (Распоряжение Правительства Российской Федерации от 29.05.2015 № 996-р) и Плана </w:t>
      </w:r>
      <w:r w:rsidRPr="00441A49">
        <w:rPr>
          <w:color w:val="auto"/>
          <w:szCs w:val="24"/>
        </w:rPr>
        <w:lastRenderedPageBreak/>
        <w:t xml:space="preserve">мероприятий по её реализации в 2021 — 2025 годах (Распоряжение Правительства Российской Федерации от 12.11.2020 № 2945-р), </w:t>
      </w:r>
    </w:p>
    <w:p w:rsidR="00441A49" w:rsidRPr="00441A49" w:rsidRDefault="00441A49" w:rsidP="00441A49">
      <w:pPr>
        <w:tabs>
          <w:tab w:val="left" w:pos="851"/>
        </w:tabs>
        <w:spacing w:line="360" w:lineRule="auto"/>
        <w:ind w:firstLine="709"/>
        <w:rPr>
          <w:color w:val="auto"/>
          <w:szCs w:val="24"/>
        </w:rPr>
      </w:pPr>
      <w:r w:rsidRPr="00441A49">
        <w:rPr>
          <w:color w:val="auto"/>
          <w:szCs w:val="24"/>
        </w:rPr>
        <w:t>Стратегии национальной безопасности Российской Федерации (Указ Президента Российской Федерации от 02.07.2021 № 400),</w:t>
      </w:r>
    </w:p>
    <w:p w:rsidR="00441A49" w:rsidRPr="00441A49" w:rsidRDefault="00441A49" w:rsidP="00441A49">
      <w:pPr>
        <w:tabs>
          <w:tab w:val="left" w:pos="851"/>
        </w:tabs>
        <w:spacing w:line="360" w:lineRule="auto"/>
        <w:ind w:firstLine="709"/>
        <w:rPr>
          <w:color w:val="auto"/>
          <w:szCs w:val="24"/>
        </w:rPr>
      </w:pPr>
      <w:r w:rsidRPr="00441A49">
        <w:rPr>
          <w:color w:val="auto"/>
          <w:szCs w:val="24"/>
        </w:rPr>
        <w:t xml:space="preserve">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w:t>
      </w:r>
    </w:p>
    <w:p w:rsidR="00441A49" w:rsidRPr="00441A49" w:rsidRDefault="00441A49" w:rsidP="00441A49">
      <w:pPr>
        <w:tabs>
          <w:tab w:val="left" w:pos="851"/>
        </w:tabs>
        <w:spacing w:line="360" w:lineRule="auto"/>
        <w:ind w:firstLine="709"/>
        <w:rPr>
          <w:color w:val="auto"/>
          <w:szCs w:val="24"/>
        </w:rPr>
      </w:pPr>
      <w:r w:rsidRPr="00441A49">
        <w:rPr>
          <w:color w:val="auto"/>
          <w:szCs w:val="24"/>
        </w:rPr>
        <w:t>Программа основывается на единстве и преемственности образовательного процесса всех уровней общего образования.</w:t>
      </w:r>
    </w:p>
    <w:p w:rsidR="00441A49" w:rsidRPr="00441A49" w:rsidRDefault="00441A49" w:rsidP="00441A49">
      <w:pPr>
        <w:tabs>
          <w:tab w:val="left" w:pos="851"/>
        </w:tabs>
        <w:spacing w:line="360" w:lineRule="auto"/>
        <w:ind w:firstLine="709"/>
        <w:rPr>
          <w:color w:val="auto"/>
          <w:szCs w:val="24"/>
        </w:rPr>
      </w:pPr>
      <w:r w:rsidRPr="00441A49">
        <w:rPr>
          <w:color w:val="auto"/>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родительского комитета школы;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правилам и нормам поведения, принятым в российском обществе; историческое просвещение, формирование российской культурной и гражданской идентичности обучающихся. </w:t>
      </w:r>
    </w:p>
    <w:p w:rsidR="00441A49" w:rsidRPr="00441A49" w:rsidRDefault="00441A49" w:rsidP="00441A49">
      <w:pPr>
        <w:tabs>
          <w:tab w:val="left" w:pos="851"/>
        </w:tabs>
        <w:spacing w:line="360" w:lineRule="auto"/>
        <w:ind w:firstLine="709"/>
        <w:rPr>
          <w:color w:val="auto"/>
          <w:szCs w:val="24"/>
        </w:rPr>
      </w:pPr>
      <w:r w:rsidRPr="00441A49">
        <w:rPr>
          <w:color w:val="auto"/>
          <w:szCs w:val="24"/>
        </w:rPr>
        <w:t>Программа включает три раздела: целевой, содержательный, организационный.</w:t>
      </w:r>
    </w:p>
    <w:p w:rsidR="00441A49" w:rsidRPr="002C5C16" w:rsidRDefault="007865EE" w:rsidP="002C5C16">
      <w:pPr>
        <w:tabs>
          <w:tab w:val="left" w:pos="851"/>
        </w:tabs>
        <w:spacing w:line="360" w:lineRule="auto"/>
        <w:ind w:left="0" w:firstLine="0"/>
        <w:rPr>
          <w:b/>
          <w:color w:val="auto"/>
          <w:szCs w:val="24"/>
        </w:rPr>
      </w:pPr>
      <w:bookmarkStart w:id="3" w:name="__RefHeading___2"/>
      <w:bookmarkEnd w:id="2"/>
      <w:bookmarkEnd w:id="3"/>
      <w:r>
        <w:rPr>
          <w:b/>
          <w:color w:val="auto"/>
          <w:szCs w:val="24"/>
        </w:rPr>
        <w:t xml:space="preserve">    </w:t>
      </w:r>
      <w:r w:rsidR="002C5C16">
        <w:rPr>
          <w:b/>
          <w:color w:val="auto"/>
          <w:szCs w:val="24"/>
        </w:rPr>
        <w:t>РАЗДЕЛ 1. ЦЕЛЕВОЙ</w:t>
      </w:r>
    </w:p>
    <w:p w:rsidR="00441A49" w:rsidRPr="00441A49" w:rsidRDefault="00441A49" w:rsidP="00441A49">
      <w:pPr>
        <w:tabs>
          <w:tab w:val="left" w:pos="851"/>
        </w:tabs>
        <w:spacing w:line="360" w:lineRule="auto"/>
        <w:ind w:firstLine="709"/>
        <w:rPr>
          <w:color w:val="auto"/>
          <w:szCs w:val="24"/>
        </w:rPr>
      </w:pPr>
      <w:r w:rsidRPr="00441A49">
        <w:rPr>
          <w:color w:val="auto"/>
          <w:szCs w:val="24"/>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441A49" w:rsidRPr="00441A49" w:rsidRDefault="00441A49" w:rsidP="00441A49">
      <w:pPr>
        <w:tabs>
          <w:tab w:val="left" w:pos="851"/>
        </w:tabs>
        <w:spacing w:line="360" w:lineRule="auto"/>
        <w:ind w:firstLine="709"/>
        <w:rPr>
          <w:color w:val="auto"/>
          <w:szCs w:val="24"/>
        </w:rPr>
      </w:pPr>
      <w:r w:rsidRPr="00441A49">
        <w:rPr>
          <w:color w:val="auto"/>
          <w:szCs w:val="24"/>
        </w:rPr>
        <w:t>Воспитательная деятельность в школе планируется и осуществляется в соответствии с приоритетами государствен</w:t>
      </w:r>
      <w:r w:rsidR="007865EE">
        <w:rPr>
          <w:color w:val="auto"/>
          <w:szCs w:val="24"/>
        </w:rPr>
        <w:t xml:space="preserve">ной политики в сфере воспитании. </w:t>
      </w:r>
      <w:r w:rsidRPr="00441A49">
        <w:rPr>
          <w:color w:val="auto"/>
          <w:szCs w:val="24"/>
        </w:rPr>
        <w:t xml:space="preserve">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w:t>
      </w:r>
      <w:r w:rsidRPr="00441A49">
        <w:rPr>
          <w:color w:val="auto"/>
          <w:szCs w:val="24"/>
        </w:rPr>
        <w:lastRenderedPageBreak/>
        <w:t xml:space="preserve">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rsidR="00441A49" w:rsidRPr="00441A49" w:rsidRDefault="00441A49" w:rsidP="00441A49">
      <w:pPr>
        <w:pStyle w:val="1"/>
        <w:spacing w:line="360" w:lineRule="auto"/>
        <w:rPr>
          <w:b w:val="0"/>
          <w:color w:val="auto"/>
          <w:szCs w:val="24"/>
        </w:rPr>
      </w:pPr>
      <w:bookmarkStart w:id="5" w:name="__RefHeading___3"/>
      <w:bookmarkStart w:id="6" w:name="bookmark8"/>
      <w:bookmarkEnd w:id="5"/>
      <w:r w:rsidRPr="00441A49">
        <w:rPr>
          <w:color w:val="auto"/>
          <w:szCs w:val="24"/>
        </w:rPr>
        <w:t>1.1 Цель и задачи воспитания обучающихся</w:t>
      </w:r>
    </w:p>
    <w:p w:rsidR="00441A49" w:rsidRPr="00441A49" w:rsidRDefault="00441A49" w:rsidP="00441A49">
      <w:pPr>
        <w:spacing w:line="360" w:lineRule="auto"/>
        <w:ind w:firstLine="709"/>
        <w:rPr>
          <w:color w:val="auto"/>
          <w:szCs w:val="24"/>
        </w:rPr>
      </w:pPr>
      <w:r w:rsidRPr="00441A49">
        <w:rPr>
          <w:color w:val="auto"/>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441A49" w:rsidRPr="00441A49" w:rsidRDefault="00441A49" w:rsidP="00441A49">
      <w:pPr>
        <w:spacing w:line="360" w:lineRule="auto"/>
        <w:ind w:firstLine="709"/>
        <w:rPr>
          <w:color w:val="auto"/>
          <w:szCs w:val="24"/>
        </w:rPr>
      </w:pPr>
      <w:r w:rsidRPr="00441A49">
        <w:rPr>
          <w:color w:val="auto"/>
          <w:szCs w:val="24"/>
        </w:rPr>
        <w:t xml:space="preserve">В соответствии с этим идеалом и нормативными правовыми актами Российской Федерации в сфере образования </w:t>
      </w:r>
      <w:r w:rsidRPr="00441A49">
        <w:rPr>
          <w:b/>
          <w:color w:val="auto"/>
          <w:szCs w:val="24"/>
        </w:rPr>
        <w:t>цель воспитания</w:t>
      </w:r>
      <w:r w:rsidRPr="00441A49">
        <w:rPr>
          <w:color w:val="auto"/>
          <w:szCs w:val="24"/>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41A49" w:rsidRPr="00441A49" w:rsidRDefault="00441A49" w:rsidP="00441A49">
      <w:pPr>
        <w:tabs>
          <w:tab w:val="left" w:pos="851"/>
        </w:tabs>
        <w:spacing w:line="360" w:lineRule="auto"/>
        <w:ind w:firstLine="709"/>
        <w:rPr>
          <w:color w:val="auto"/>
          <w:szCs w:val="24"/>
        </w:rPr>
      </w:pPr>
      <w:r w:rsidRPr="00441A49">
        <w:rPr>
          <w:b/>
          <w:color w:val="auto"/>
          <w:szCs w:val="24"/>
        </w:rPr>
        <w:t>Задачи воспитания</w:t>
      </w:r>
      <w:r w:rsidRPr="00441A49">
        <w:rPr>
          <w:color w:val="auto"/>
          <w:szCs w:val="24"/>
        </w:rPr>
        <w:t xml:space="preserve"> обучающихся: </w:t>
      </w:r>
    </w:p>
    <w:p w:rsidR="00441A49" w:rsidRPr="00441A49" w:rsidRDefault="00441A49" w:rsidP="00D97192">
      <w:pPr>
        <w:pStyle w:val="a3"/>
        <w:numPr>
          <w:ilvl w:val="0"/>
          <w:numId w:val="36"/>
        </w:numPr>
        <w:tabs>
          <w:tab w:val="left" w:pos="851"/>
        </w:tabs>
        <w:spacing w:after="0" w:line="360" w:lineRule="auto"/>
        <w:ind w:left="567" w:right="0"/>
        <w:contextualSpacing w:val="0"/>
        <w:rPr>
          <w:color w:val="auto"/>
          <w:szCs w:val="24"/>
        </w:rPr>
      </w:pPr>
      <w:r w:rsidRPr="00441A49">
        <w:rPr>
          <w:color w:val="auto"/>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441A49" w:rsidRPr="00441A49" w:rsidRDefault="00441A49" w:rsidP="00D97192">
      <w:pPr>
        <w:pStyle w:val="a3"/>
        <w:numPr>
          <w:ilvl w:val="0"/>
          <w:numId w:val="36"/>
        </w:numPr>
        <w:tabs>
          <w:tab w:val="left" w:pos="851"/>
        </w:tabs>
        <w:spacing w:after="0" w:line="360" w:lineRule="auto"/>
        <w:ind w:left="567" w:right="0"/>
        <w:contextualSpacing w:val="0"/>
        <w:rPr>
          <w:color w:val="auto"/>
          <w:szCs w:val="24"/>
        </w:rPr>
      </w:pPr>
      <w:r w:rsidRPr="00441A49">
        <w:rPr>
          <w:color w:val="auto"/>
          <w:szCs w:val="24"/>
        </w:rPr>
        <w:t xml:space="preserve">формирование и развитие личностных отношений к этим нормам, ценностям, традициям (их освоение, принятие); </w:t>
      </w:r>
    </w:p>
    <w:p w:rsidR="00441A49" w:rsidRPr="00441A49" w:rsidRDefault="00441A49" w:rsidP="00D97192">
      <w:pPr>
        <w:pStyle w:val="a3"/>
        <w:numPr>
          <w:ilvl w:val="0"/>
          <w:numId w:val="36"/>
        </w:numPr>
        <w:tabs>
          <w:tab w:val="left" w:pos="851"/>
        </w:tabs>
        <w:spacing w:after="0" w:line="360" w:lineRule="auto"/>
        <w:ind w:left="567" w:right="0"/>
        <w:contextualSpacing w:val="0"/>
        <w:rPr>
          <w:color w:val="auto"/>
          <w:szCs w:val="24"/>
        </w:rPr>
      </w:pPr>
      <w:r w:rsidRPr="00441A49">
        <w:rPr>
          <w:color w:val="auto"/>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441A49" w:rsidRPr="00441A49" w:rsidRDefault="00441A49" w:rsidP="00D97192">
      <w:pPr>
        <w:pStyle w:val="a3"/>
        <w:numPr>
          <w:ilvl w:val="0"/>
          <w:numId w:val="36"/>
        </w:numPr>
        <w:tabs>
          <w:tab w:val="left" w:pos="851"/>
        </w:tabs>
        <w:spacing w:after="0" w:line="360" w:lineRule="auto"/>
        <w:ind w:left="567" w:right="0"/>
        <w:contextualSpacing w:val="0"/>
        <w:rPr>
          <w:color w:val="auto"/>
          <w:szCs w:val="24"/>
        </w:rPr>
      </w:pPr>
      <w:r w:rsidRPr="00441A49">
        <w:rPr>
          <w:color w:val="auto"/>
          <w:szCs w:val="24"/>
        </w:rPr>
        <w:t xml:space="preserve">достижение личностных результатов освоения общеобразовательных программ в соответствии с ФГОС. </w:t>
      </w:r>
    </w:p>
    <w:p w:rsidR="00441A49" w:rsidRPr="00441A49" w:rsidRDefault="00441A49" w:rsidP="00441A49">
      <w:pPr>
        <w:tabs>
          <w:tab w:val="left" w:pos="851"/>
        </w:tabs>
        <w:spacing w:line="360" w:lineRule="auto"/>
        <w:ind w:firstLine="709"/>
        <w:rPr>
          <w:color w:val="auto"/>
          <w:szCs w:val="24"/>
        </w:rPr>
      </w:pPr>
      <w:r w:rsidRPr="00441A49">
        <w:rPr>
          <w:color w:val="auto"/>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441A49" w:rsidRPr="00441A49" w:rsidRDefault="00441A49" w:rsidP="00441A49">
      <w:pPr>
        <w:spacing w:line="360" w:lineRule="auto"/>
        <w:ind w:firstLine="709"/>
        <w:rPr>
          <w:b/>
          <w:color w:val="auto"/>
          <w:szCs w:val="24"/>
        </w:rPr>
      </w:pPr>
      <w:r w:rsidRPr="00441A49">
        <w:rPr>
          <w:b/>
          <w:color w:val="auto"/>
          <w:szCs w:val="24"/>
        </w:rPr>
        <w:t xml:space="preserve">1.2 Направления воспитания </w:t>
      </w:r>
    </w:p>
    <w:p w:rsidR="00441A49" w:rsidRPr="00441A49" w:rsidRDefault="00441A49" w:rsidP="00441A49">
      <w:pPr>
        <w:spacing w:line="360" w:lineRule="auto"/>
        <w:ind w:firstLine="709"/>
        <w:rPr>
          <w:color w:val="auto"/>
          <w:szCs w:val="24"/>
        </w:rPr>
      </w:pPr>
      <w:r w:rsidRPr="00441A49">
        <w:rPr>
          <w:color w:val="auto"/>
          <w:szCs w:val="24"/>
        </w:rPr>
        <w:lastRenderedPageBreak/>
        <w:t>Программа реализуется в единстве учебной и воспитательной деятельности школы по основным направлениям воспитания в соответствии с ФГОС:</w:t>
      </w:r>
    </w:p>
    <w:p w:rsidR="00441A49" w:rsidRPr="00441A49" w:rsidRDefault="00441A49" w:rsidP="00D97192">
      <w:pPr>
        <w:widowControl w:val="0"/>
        <w:numPr>
          <w:ilvl w:val="0"/>
          <w:numId w:val="34"/>
        </w:numPr>
        <w:tabs>
          <w:tab w:val="left" w:pos="983"/>
        </w:tabs>
        <w:spacing w:after="0" w:line="360" w:lineRule="auto"/>
        <w:ind w:left="0" w:right="0" w:firstLine="709"/>
        <w:rPr>
          <w:color w:val="auto"/>
          <w:szCs w:val="24"/>
        </w:rPr>
      </w:pPr>
      <w:r w:rsidRPr="00441A49">
        <w:rPr>
          <w:b/>
          <w:color w:val="auto"/>
          <w:szCs w:val="24"/>
        </w:rPr>
        <w:t xml:space="preserve">гражданское воспитание </w:t>
      </w:r>
      <w:r w:rsidRPr="00441A49">
        <w:rPr>
          <w:bCs/>
          <w:color w:val="auto"/>
          <w:szCs w:val="24"/>
        </w:rPr>
        <w:t xml:space="preserve">— </w:t>
      </w:r>
      <w:r w:rsidRPr="00441A49">
        <w:rPr>
          <w:color w:val="auto"/>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41A49" w:rsidRPr="00441A49" w:rsidRDefault="00441A49" w:rsidP="00D97192">
      <w:pPr>
        <w:widowControl w:val="0"/>
        <w:numPr>
          <w:ilvl w:val="0"/>
          <w:numId w:val="34"/>
        </w:numPr>
        <w:tabs>
          <w:tab w:val="left" w:pos="983"/>
        </w:tabs>
        <w:spacing w:after="0" w:line="360" w:lineRule="auto"/>
        <w:ind w:left="0" w:right="0" w:firstLine="709"/>
        <w:rPr>
          <w:color w:val="auto"/>
          <w:szCs w:val="24"/>
        </w:rPr>
      </w:pPr>
      <w:r w:rsidRPr="00441A49">
        <w:rPr>
          <w:b/>
          <w:color w:val="auto"/>
          <w:szCs w:val="24"/>
        </w:rPr>
        <w:t xml:space="preserve">патриотическое воспитание </w:t>
      </w:r>
      <w:r w:rsidRPr="00441A49">
        <w:rPr>
          <w:bCs/>
          <w:color w:val="auto"/>
          <w:szCs w:val="24"/>
        </w:rPr>
        <w:t xml:space="preserve">— </w:t>
      </w:r>
      <w:r w:rsidRPr="00441A49">
        <w:rPr>
          <w:color w:val="auto"/>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41A49" w:rsidRPr="00441A49" w:rsidRDefault="00441A49" w:rsidP="00D97192">
      <w:pPr>
        <w:widowControl w:val="0"/>
        <w:numPr>
          <w:ilvl w:val="0"/>
          <w:numId w:val="34"/>
        </w:numPr>
        <w:tabs>
          <w:tab w:val="left" w:pos="983"/>
        </w:tabs>
        <w:spacing w:after="0" w:line="360" w:lineRule="auto"/>
        <w:ind w:left="0" w:right="0" w:firstLine="709"/>
        <w:rPr>
          <w:color w:val="auto"/>
          <w:szCs w:val="24"/>
        </w:rPr>
      </w:pPr>
      <w:r w:rsidRPr="00441A49">
        <w:rPr>
          <w:b/>
          <w:color w:val="auto"/>
          <w:szCs w:val="24"/>
        </w:rPr>
        <w:t xml:space="preserve">духовно-нравственное воспитание </w:t>
      </w:r>
      <w:r w:rsidRPr="00441A49">
        <w:rPr>
          <w:bCs/>
          <w:color w:val="auto"/>
          <w:szCs w:val="24"/>
        </w:rPr>
        <w:t>—</w:t>
      </w:r>
      <w:r w:rsidRPr="00441A49">
        <w:rPr>
          <w:color w:val="auto"/>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41A49" w:rsidRPr="00441A49" w:rsidRDefault="00441A49" w:rsidP="00D97192">
      <w:pPr>
        <w:widowControl w:val="0"/>
        <w:numPr>
          <w:ilvl w:val="0"/>
          <w:numId w:val="34"/>
        </w:numPr>
        <w:tabs>
          <w:tab w:val="left" w:pos="983"/>
        </w:tabs>
        <w:spacing w:after="0" w:line="360" w:lineRule="auto"/>
        <w:ind w:left="0" w:right="0" w:firstLine="709"/>
        <w:rPr>
          <w:color w:val="auto"/>
          <w:szCs w:val="24"/>
        </w:rPr>
      </w:pPr>
      <w:r w:rsidRPr="00441A49">
        <w:rPr>
          <w:b/>
          <w:color w:val="auto"/>
          <w:szCs w:val="24"/>
        </w:rPr>
        <w:t xml:space="preserve">эстетическое воспитание </w:t>
      </w:r>
      <w:r w:rsidRPr="00441A49">
        <w:rPr>
          <w:bCs/>
          <w:color w:val="auto"/>
          <w:szCs w:val="24"/>
        </w:rPr>
        <w:t>—</w:t>
      </w:r>
      <w:r w:rsidRPr="00441A49">
        <w:rPr>
          <w:color w:val="auto"/>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41A49" w:rsidRPr="00441A49" w:rsidRDefault="00441A49" w:rsidP="00D97192">
      <w:pPr>
        <w:widowControl w:val="0"/>
        <w:numPr>
          <w:ilvl w:val="0"/>
          <w:numId w:val="34"/>
        </w:numPr>
        <w:tabs>
          <w:tab w:val="left" w:pos="983"/>
        </w:tabs>
        <w:spacing w:after="0" w:line="360" w:lineRule="auto"/>
        <w:ind w:left="0" w:right="0" w:firstLine="709"/>
        <w:rPr>
          <w:color w:val="auto"/>
          <w:szCs w:val="24"/>
        </w:rPr>
      </w:pPr>
      <w:r w:rsidRPr="00441A49">
        <w:rPr>
          <w:b/>
          <w:color w:val="auto"/>
          <w:szCs w:val="24"/>
        </w:rPr>
        <w:t>физическое воспитание</w:t>
      </w:r>
      <w:r w:rsidRPr="00441A49">
        <w:rPr>
          <w:color w:val="auto"/>
          <w:szCs w:val="24"/>
        </w:rPr>
        <w:t>,</w:t>
      </w:r>
      <w:r w:rsidRPr="00441A49">
        <w:rPr>
          <w:b/>
          <w:color w:val="auto"/>
          <w:szCs w:val="24"/>
        </w:rPr>
        <w:t xml:space="preserve"> формирование культуры здорового образа жизни и эмоционального благополучия </w:t>
      </w:r>
      <w:r w:rsidRPr="00441A49">
        <w:rPr>
          <w:bCs/>
          <w:color w:val="auto"/>
          <w:szCs w:val="24"/>
        </w:rPr>
        <w:t xml:space="preserve">— </w:t>
      </w:r>
      <w:r w:rsidRPr="00441A49">
        <w:rPr>
          <w:color w:val="auto"/>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41A49" w:rsidRPr="00441A49" w:rsidRDefault="00441A49" w:rsidP="00D97192">
      <w:pPr>
        <w:widowControl w:val="0"/>
        <w:numPr>
          <w:ilvl w:val="0"/>
          <w:numId w:val="34"/>
        </w:numPr>
        <w:tabs>
          <w:tab w:val="left" w:pos="983"/>
        </w:tabs>
        <w:spacing w:after="0" w:line="360" w:lineRule="auto"/>
        <w:ind w:left="0" w:right="0" w:firstLine="709"/>
        <w:rPr>
          <w:color w:val="auto"/>
          <w:szCs w:val="24"/>
        </w:rPr>
      </w:pPr>
      <w:r w:rsidRPr="00441A49">
        <w:rPr>
          <w:b/>
          <w:color w:val="auto"/>
          <w:szCs w:val="24"/>
        </w:rPr>
        <w:t>трудовое воспитание</w:t>
      </w:r>
      <w:r w:rsidRPr="00441A49">
        <w:rPr>
          <w:bCs/>
          <w:color w:val="auto"/>
          <w:szCs w:val="24"/>
        </w:rPr>
        <w:t xml:space="preserve"> —</w:t>
      </w:r>
      <w:r w:rsidRPr="00441A49">
        <w:rPr>
          <w:color w:val="auto"/>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41A49" w:rsidRPr="00441A49" w:rsidRDefault="00441A49" w:rsidP="00D97192">
      <w:pPr>
        <w:widowControl w:val="0"/>
        <w:numPr>
          <w:ilvl w:val="0"/>
          <w:numId w:val="34"/>
        </w:numPr>
        <w:tabs>
          <w:tab w:val="left" w:pos="983"/>
        </w:tabs>
        <w:spacing w:after="0" w:line="360" w:lineRule="auto"/>
        <w:ind w:left="0" w:right="0" w:firstLine="709"/>
        <w:rPr>
          <w:color w:val="auto"/>
          <w:szCs w:val="24"/>
        </w:rPr>
      </w:pPr>
      <w:r w:rsidRPr="00441A49">
        <w:rPr>
          <w:b/>
          <w:color w:val="auto"/>
          <w:szCs w:val="24"/>
        </w:rPr>
        <w:t>экологическое воспитание</w:t>
      </w:r>
      <w:r w:rsidRPr="00441A49">
        <w:rPr>
          <w:bCs/>
          <w:color w:val="auto"/>
          <w:szCs w:val="24"/>
        </w:rPr>
        <w:t xml:space="preserve"> —</w:t>
      </w:r>
      <w:r w:rsidRPr="00441A49">
        <w:rPr>
          <w:color w:val="auto"/>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41A49" w:rsidRPr="00441A49" w:rsidRDefault="00441A49" w:rsidP="00D97192">
      <w:pPr>
        <w:widowControl w:val="0"/>
        <w:numPr>
          <w:ilvl w:val="0"/>
          <w:numId w:val="34"/>
        </w:numPr>
        <w:tabs>
          <w:tab w:val="left" w:pos="983"/>
        </w:tabs>
        <w:spacing w:after="0" w:line="360" w:lineRule="auto"/>
        <w:ind w:left="0" w:right="0" w:firstLine="709"/>
        <w:rPr>
          <w:color w:val="auto"/>
          <w:szCs w:val="24"/>
        </w:rPr>
      </w:pPr>
      <w:r w:rsidRPr="00441A49">
        <w:rPr>
          <w:b/>
          <w:color w:val="auto"/>
          <w:szCs w:val="24"/>
        </w:rPr>
        <w:t xml:space="preserve">ценности научного познания </w:t>
      </w:r>
      <w:r w:rsidRPr="00441A49">
        <w:rPr>
          <w:bCs/>
          <w:color w:val="auto"/>
          <w:szCs w:val="24"/>
        </w:rPr>
        <w:t xml:space="preserve">— </w:t>
      </w:r>
      <w:r w:rsidRPr="00441A49">
        <w:rPr>
          <w:color w:val="auto"/>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41A49" w:rsidRPr="00441A49" w:rsidRDefault="00441A49" w:rsidP="00441A49">
      <w:pPr>
        <w:tabs>
          <w:tab w:val="left" w:pos="983"/>
        </w:tabs>
        <w:spacing w:line="360" w:lineRule="auto"/>
        <w:rPr>
          <w:color w:val="auto"/>
          <w:szCs w:val="24"/>
        </w:rPr>
      </w:pPr>
    </w:p>
    <w:p w:rsidR="00441A49" w:rsidRPr="00441A49" w:rsidRDefault="00441A49" w:rsidP="00441A49">
      <w:pPr>
        <w:pStyle w:val="1"/>
        <w:spacing w:line="360" w:lineRule="auto"/>
        <w:rPr>
          <w:b w:val="0"/>
          <w:color w:val="auto"/>
          <w:szCs w:val="24"/>
        </w:rPr>
      </w:pPr>
      <w:bookmarkStart w:id="7" w:name="__RefHeading___4"/>
      <w:bookmarkEnd w:id="6"/>
      <w:bookmarkEnd w:id="7"/>
      <w:r w:rsidRPr="00441A49">
        <w:rPr>
          <w:color w:val="auto"/>
          <w:szCs w:val="24"/>
        </w:rPr>
        <w:lastRenderedPageBreak/>
        <w:t xml:space="preserve">1.3 Целевые ориентиры результатов воспитания </w:t>
      </w:r>
    </w:p>
    <w:p w:rsidR="00441A49" w:rsidRPr="00441A49" w:rsidRDefault="00441A49" w:rsidP="00441A49">
      <w:pPr>
        <w:spacing w:line="360" w:lineRule="auto"/>
        <w:ind w:firstLine="708"/>
        <w:rPr>
          <w:b/>
          <w:color w:val="auto"/>
          <w:szCs w:val="24"/>
        </w:rPr>
      </w:pPr>
      <w:r w:rsidRPr="00441A49">
        <w:rPr>
          <w:b/>
          <w:color w:val="auto"/>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1"/>
      </w:tblGrid>
      <w:tr w:rsidR="00441A49" w:rsidRPr="00441A49" w:rsidTr="002C5C16">
        <w:tc>
          <w:tcPr>
            <w:tcW w:w="10201" w:type="dxa"/>
            <w:tcBorders>
              <w:top w:val="single" w:sz="4" w:space="0" w:color="000000"/>
              <w:left w:val="single" w:sz="4" w:space="0" w:color="000000"/>
              <w:bottom w:val="single" w:sz="4" w:space="0" w:color="000000"/>
              <w:right w:val="single" w:sz="4" w:space="0" w:color="000000"/>
            </w:tcBorders>
          </w:tcPr>
          <w:p w:rsidR="00441A49" w:rsidRPr="00441A49" w:rsidRDefault="00441A49" w:rsidP="00441A49">
            <w:pPr>
              <w:tabs>
                <w:tab w:val="left" w:pos="851"/>
              </w:tabs>
              <w:spacing w:line="276" w:lineRule="auto"/>
              <w:ind w:firstLine="181"/>
              <w:jc w:val="center"/>
              <w:rPr>
                <w:color w:val="auto"/>
                <w:szCs w:val="24"/>
              </w:rPr>
            </w:pPr>
            <w:r w:rsidRPr="00441A49">
              <w:rPr>
                <w:b/>
                <w:color w:val="auto"/>
                <w:szCs w:val="24"/>
              </w:rPr>
              <w:t>Целевые ориентиры</w:t>
            </w:r>
          </w:p>
        </w:tc>
      </w:tr>
      <w:tr w:rsidR="00441A49" w:rsidRPr="00441A49" w:rsidTr="002C5C16">
        <w:tc>
          <w:tcPr>
            <w:tcW w:w="10201" w:type="dxa"/>
            <w:tcBorders>
              <w:top w:val="single" w:sz="4" w:space="0" w:color="000000"/>
              <w:left w:val="single" w:sz="4" w:space="0" w:color="000000"/>
              <w:bottom w:val="single" w:sz="4" w:space="0" w:color="000000"/>
              <w:right w:val="single" w:sz="4" w:space="0" w:color="000000"/>
            </w:tcBorders>
          </w:tcPr>
          <w:p w:rsidR="00441A49" w:rsidRPr="00441A49" w:rsidRDefault="00441A49" w:rsidP="00441A49">
            <w:pPr>
              <w:tabs>
                <w:tab w:val="left" w:pos="851"/>
              </w:tabs>
              <w:spacing w:line="276" w:lineRule="auto"/>
              <w:rPr>
                <w:b/>
                <w:color w:val="auto"/>
                <w:szCs w:val="24"/>
              </w:rPr>
            </w:pPr>
            <w:r w:rsidRPr="00441A49">
              <w:rPr>
                <w:b/>
                <w:color w:val="auto"/>
                <w:szCs w:val="24"/>
              </w:rPr>
              <w:t>Гражданско-патриотическое воспитание</w:t>
            </w:r>
          </w:p>
        </w:tc>
      </w:tr>
      <w:tr w:rsidR="00441A49" w:rsidRPr="00441A49" w:rsidTr="002C5C16">
        <w:tc>
          <w:tcPr>
            <w:tcW w:w="10201" w:type="dxa"/>
            <w:tcBorders>
              <w:top w:val="single" w:sz="4" w:space="0" w:color="000000"/>
              <w:left w:val="single" w:sz="4" w:space="0" w:color="000000"/>
              <w:bottom w:val="single" w:sz="4" w:space="0" w:color="000000"/>
              <w:right w:val="single" w:sz="4" w:space="0" w:color="000000"/>
            </w:tcBorders>
          </w:tcPr>
          <w:p w:rsidR="00441A49" w:rsidRPr="00441A49" w:rsidRDefault="00441A49" w:rsidP="00441A49">
            <w:pPr>
              <w:tabs>
                <w:tab w:val="left" w:pos="4"/>
                <w:tab w:val="left" w:pos="288"/>
              </w:tabs>
              <w:spacing w:line="276" w:lineRule="auto"/>
              <w:ind w:firstLine="181"/>
              <w:rPr>
                <w:color w:val="auto"/>
                <w:szCs w:val="24"/>
              </w:rPr>
            </w:pPr>
            <w:r w:rsidRPr="00441A49">
              <w:rPr>
                <w:color w:val="auto"/>
                <w:szCs w:val="24"/>
              </w:rPr>
              <w:t>Знающий и любящий свою малую родину, свой край, имеющий представление о Родине — России, её территории, расположении.</w:t>
            </w:r>
          </w:p>
          <w:p w:rsidR="00441A49" w:rsidRPr="00441A49" w:rsidRDefault="00441A49" w:rsidP="00441A49">
            <w:pPr>
              <w:tabs>
                <w:tab w:val="left" w:pos="4"/>
                <w:tab w:val="left" w:pos="288"/>
              </w:tabs>
              <w:spacing w:line="276" w:lineRule="auto"/>
              <w:ind w:firstLine="181"/>
              <w:rPr>
                <w:color w:val="auto"/>
                <w:szCs w:val="24"/>
              </w:rPr>
            </w:pPr>
            <w:r w:rsidRPr="00441A49">
              <w:rPr>
                <w:color w:val="auto"/>
                <w:szCs w:val="24"/>
              </w:rPr>
              <w:t>Сознающий принадлежность к своему народу и к общности граждан России, проявляющий уважение к своему и другим народам.</w:t>
            </w:r>
          </w:p>
          <w:p w:rsidR="00441A49" w:rsidRPr="00441A49" w:rsidRDefault="00441A49" w:rsidP="00441A49">
            <w:pPr>
              <w:tabs>
                <w:tab w:val="left" w:pos="4"/>
                <w:tab w:val="left" w:pos="288"/>
              </w:tabs>
              <w:spacing w:line="276" w:lineRule="auto"/>
              <w:ind w:firstLine="181"/>
              <w:rPr>
                <w:color w:val="auto"/>
                <w:szCs w:val="24"/>
              </w:rPr>
            </w:pPr>
            <w:r w:rsidRPr="00441A49">
              <w:rPr>
                <w:color w:val="auto"/>
                <w:szCs w:val="24"/>
              </w:rPr>
              <w:t>Понимающий свою сопричастность к прошлому, настоящему и будущему родного края, своей Родины — России, Российского государства.</w:t>
            </w:r>
          </w:p>
          <w:p w:rsidR="00441A49" w:rsidRPr="00441A49" w:rsidRDefault="00441A49" w:rsidP="00441A49">
            <w:pPr>
              <w:tabs>
                <w:tab w:val="left" w:pos="4"/>
                <w:tab w:val="left" w:pos="288"/>
              </w:tabs>
              <w:spacing w:line="276" w:lineRule="auto"/>
              <w:ind w:firstLine="181"/>
              <w:rPr>
                <w:color w:val="auto"/>
                <w:szCs w:val="24"/>
              </w:rPr>
            </w:pPr>
            <w:r w:rsidRPr="00441A49">
              <w:rPr>
                <w:color w:val="auto"/>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41A49" w:rsidRPr="00441A49" w:rsidRDefault="00441A49" w:rsidP="00441A49">
            <w:pPr>
              <w:tabs>
                <w:tab w:val="left" w:pos="4"/>
                <w:tab w:val="left" w:pos="288"/>
              </w:tabs>
              <w:spacing w:line="276" w:lineRule="auto"/>
              <w:ind w:firstLine="181"/>
              <w:rPr>
                <w:color w:val="auto"/>
                <w:szCs w:val="24"/>
              </w:rPr>
            </w:pPr>
            <w:r w:rsidRPr="00441A49">
              <w:rPr>
                <w:color w:val="auto"/>
                <w:szCs w:val="24"/>
              </w:rPr>
              <w:t>Имеющий первоначальные представления о правах и ответственности человека в обществе, гражданских правах и обязанностях.</w:t>
            </w:r>
          </w:p>
          <w:p w:rsidR="00441A49" w:rsidRPr="00441A49" w:rsidRDefault="00441A49" w:rsidP="00441A49">
            <w:pPr>
              <w:tabs>
                <w:tab w:val="left" w:pos="318"/>
              </w:tabs>
              <w:spacing w:line="276" w:lineRule="auto"/>
              <w:ind w:firstLine="177"/>
              <w:rPr>
                <w:color w:val="auto"/>
                <w:szCs w:val="24"/>
              </w:rPr>
            </w:pPr>
            <w:r w:rsidRPr="00441A49">
              <w:rPr>
                <w:color w:val="auto"/>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441A49" w:rsidRPr="00441A49" w:rsidTr="002C5C16">
        <w:tc>
          <w:tcPr>
            <w:tcW w:w="10201" w:type="dxa"/>
            <w:tcBorders>
              <w:top w:val="single" w:sz="4" w:space="0" w:color="000000"/>
              <w:left w:val="single" w:sz="4" w:space="0" w:color="000000"/>
              <w:bottom w:val="single" w:sz="4" w:space="0" w:color="000000"/>
              <w:right w:val="single" w:sz="4" w:space="0" w:color="000000"/>
            </w:tcBorders>
          </w:tcPr>
          <w:p w:rsidR="00441A49" w:rsidRPr="00441A49" w:rsidRDefault="00441A49" w:rsidP="00441A49">
            <w:pPr>
              <w:tabs>
                <w:tab w:val="left" w:pos="4"/>
                <w:tab w:val="left" w:pos="288"/>
              </w:tabs>
              <w:spacing w:line="276" w:lineRule="auto"/>
              <w:ind w:firstLine="181"/>
              <w:rPr>
                <w:b/>
                <w:color w:val="auto"/>
                <w:szCs w:val="24"/>
              </w:rPr>
            </w:pPr>
            <w:r w:rsidRPr="00441A49">
              <w:rPr>
                <w:b/>
                <w:color w:val="auto"/>
                <w:szCs w:val="24"/>
              </w:rPr>
              <w:t>Духовно-нравственное воспитание</w:t>
            </w:r>
          </w:p>
        </w:tc>
      </w:tr>
      <w:tr w:rsidR="00441A49" w:rsidRPr="00441A49" w:rsidTr="002C5C16">
        <w:tc>
          <w:tcPr>
            <w:tcW w:w="10201" w:type="dxa"/>
            <w:tcBorders>
              <w:top w:val="single" w:sz="4" w:space="0" w:color="000000"/>
              <w:left w:val="single" w:sz="4" w:space="0" w:color="000000"/>
              <w:bottom w:val="single" w:sz="4" w:space="0" w:color="000000"/>
              <w:right w:val="single" w:sz="4" w:space="0" w:color="000000"/>
            </w:tcBorders>
          </w:tcPr>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 xml:space="preserve">Сознающий ценность каждой человеческой жизни, признающий индивидуальность и достоинство каждого человека. </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Умеющий оценивать поступки с позиции их соответствия нравственным нормам, осознающий ответственность за свои поступки.</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Сознающий нравственную и эстетическую ценность литературы, родного языка, русского языка, проявляющий интерес к чтению.</w:t>
            </w:r>
          </w:p>
        </w:tc>
      </w:tr>
      <w:tr w:rsidR="00441A49" w:rsidRPr="00441A49" w:rsidTr="002C5C16">
        <w:tc>
          <w:tcPr>
            <w:tcW w:w="10201" w:type="dxa"/>
            <w:tcBorders>
              <w:top w:val="single" w:sz="4" w:space="0" w:color="000000"/>
              <w:left w:val="single" w:sz="4" w:space="0" w:color="000000"/>
              <w:bottom w:val="single" w:sz="4" w:space="0" w:color="000000"/>
              <w:right w:val="single" w:sz="4" w:space="0" w:color="000000"/>
            </w:tcBorders>
          </w:tcPr>
          <w:p w:rsidR="00441A49" w:rsidRPr="00441A49" w:rsidRDefault="00441A49" w:rsidP="00441A49">
            <w:pPr>
              <w:tabs>
                <w:tab w:val="left" w:pos="4"/>
                <w:tab w:val="left" w:pos="288"/>
                <w:tab w:val="left" w:pos="430"/>
              </w:tabs>
              <w:spacing w:line="276" w:lineRule="auto"/>
              <w:ind w:firstLine="181"/>
              <w:rPr>
                <w:b/>
                <w:color w:val="auto"/>
                <w:szCs w:val="24"/>
              </w:rPr>
            </w:pPr>
            <w:r w:rsidRPr="00441A49">
              <w:rPr>
                <w:b/>
                <w:color w:val="auto"/>
                <w:szCs w:val="24"/>
              </w:rPr>
              <w:t>Эстетическое воспитание</w:t>
            </w:r>
          </w:p>
        </w:tc>
      </w:tr>
      <w:tr w:rsidR="00441A49" w:rsidRPr="00441A49" w:rsidTr="002C5C16">
        <w:tc>
          <w:tcPr>
            <w:tcW w:w="10201" w:type="dxa"/>
            <w:tcBorders>
              <w:top w:val="single" w:sz="4" w:space="0" w:color="000000"/>
              <w:left w:val="single" w:sz="4" w:space="0" w:color="000000"/>
              <w:bottom w:val="single" w:sz="4" w:space="0" w:color="000000"/>
              <w:right w:val="single" w:sz="4" w:space="0" w:color="000000"/>
            </w:tcBorders>
          </w:tcPr>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Способный воспринимать и чувствовать прекрасное в быту, природе, искусстве, творчестве людей.</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Проявляющий интерес и уважение к отечественной и мировой художественной культуре.</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Проявляющий стремление к самовыражению в разных видах художественной деятельности, искусстве.</w:t>
            </w:r>
          </w:p>
        </w:tc>
      </w:tr>
      <w:tr w:rsidR="00441A49" w:rsidRPr="00441A49" w:rsidTr="002C5C16">
        <w:tc>
          <w:tcPr>
            <w:tcW w:w="10201" w:type="dxa"/>
            <w:tcBorders>
              <w:top w:val="single" w:sz="4" w:space="0" w:color="000000"/>
              <w:left w:val="single" w:sz="4" w:space="0" w:color="000000"/>
              <w:bottom w:val="single" w:sz="4" w:space="0" w:color="000000"/>
              <w:right w:val="single" w:sz="4" w:space="0" w:color="000000"/>
            </w:tcBorders>
          </w:tcPr>
          <w:p w:rsidR="00441A49" w:rsidRPr="00441A49" w:rsidRDefault="00441A49" w:rsidP="00441A49">
            <w:pPr>
              <w:tabs>
                <w:tab w:val="left" w:pos="4"/>
                <w:tab w:val="left" w:pos="288"/>
                <w:tab w:val="left" w:pos="430"/>
              </w:tabs>
              <w:spacing w:line="276" w:lineRule="auto"/>
              <w:ind w:firstLine="181"/>
              <w:rPr>
                <w:b/>
                <w:color w:val="auto"/>
                <w:szCs w:val="24"/>
              </w:rPr>
            </w:pPr>
            <w:r w:rsidRPr="00441A49">
              <w:rPr>
                <w:b/>
                <w:color w:val="auto"/>
                <w:szCs w:val="24"/>
              </w:rPr>
              <w:t>Физическое воспитание, формирование культуры здоровья и эмоционального благополучия</w:t>
            </w:r>
          </w:p>
        </w:tc>
      </w:tr>
      <w:tr w:rsidR="00441A49" w:rsidRPr="00441A49" w:rsidTr="002C5C16">
        <w:trPr>
          <w:trHeight w:val="131"/>
        </w:trPr>
        <w:tc>
          <w:tcPr>
            <w:tcW w:w="10201" w:type="dxa"/>
            <w:tcBorders>
              <w:top w:val="single" w:sz="4" w:space="0" w:color="000000"/>
              <w:left w:val="single" w:sz="4" w:space="0" w:color="000000"/>
              <w:bottom w:val="single" w:sz="4" w:space="0" w:color="000000"/>
              <w:right w:val="single" w:sz="4" w:space="0" w:color="000000"/>
            </w:tcBorders>
          </w:tcPr>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w:t>
            </w:r>
            <w:r w:rsidRPr="00441A49">
              <w:rPr>
                <w:color w:val="auto"/>
                <w:szCs w:val="24"/>
              </w:rPr>
              <w:lastRenderedPageBreak/>
              <w:t>информационной среде.</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Владеющий основными навыками личной и общественной гигиены, безопасного поведения в быту, природе, обществе.</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Ориентированный на физическое развитие с учётом возможностей здоровья, занятия физкультурой и спортом.</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441A49" w:rsidRPr="00441A49" w:rsidTr="002C5C16">
        <w:trPr>
          <w:trHeight w:val="131"/>
        </w:trPr>
        <w:tc>
          <w:tcPr>
            <w:tcW w:w="10201" w:type="dxa"/>
            <w:tcBorders>
              <w:top w:val="single" w:sz="4" w:space="0" w:color="000000"/>
              <w:left w:val="single" w:sz="4" w:space="0" w:color="000000"/>
              <w:bottom w:val="single" w:sz="4" w:space="0" w:color="000000"/>
              <w:right w:val="single" w:sz="4" w:space="0" w:color="000000"/>
            </w:tcBorders>
          </w:tcPr>
          <w:p w:rsidR="00441A49" w:rsidRPr="00441A49" w:rsidRDefault="00441A49" w:rsidP="00441A49">
            <w:pPr>
              <w:tabs>
                <w:tab w:val="left" w:pos="4"/>
                <w:tab w:val="left" w:pos="288"/>
                <w:tab w:val="left" w:pos="430"/>
              </w:tabs>
              <w:spacing w:line="276" w:lineRule="auto"/>
              <w:ind w:firstLine="181"/>
              <w:rPr>
                <w:b/>
                <w:color w:val="auto"/>
                <w:szCs w:val="24"/>
              </w:rPr>
            </w:pPr>
            <w:r w:rsidRPr="00441A49">
              <w:rPr>
                <w:b/>
                <w:color w:val="auto"/>
                <w:szCs w:val="24"/>
              </w:rPr>
              <w:lastRenderedPageBreak/>
              <w:t>Трудовое</w:t>
            </w:r>
            <w:r w:rsidRPr="00441A49">
              <w:rPr>
                <w:color w:val="auto"/>
                <w:szCs w:val="24"/>
              </w:rPr>
              <w:t xml:space="preserve"> </w:t>
            </w:r>
            <w:r w:rsidRPr="00441A49">
              <w:rPr>
                <w:b/>
                <w:color w:val="auto"/>
                <w:szCs w:val="24"/>
              </w:rPr>
              <w:t>воспитание</w:t>
            </w:r>
          </w:p>
        </w:tc>
      </w:tr>
      <w:tr w:rsidR="00441A49" w:rsidRPr="00441A49" w:rsidTr="002C5C16">
        <w:tc>
          <w:tcPr>
            <w:tcW w:w="10201" w:type="dxa"/>
            <w:tcBorders>
              <w:top w:val="single" w:sz="4" w:space="0" w:color="000000"/>
              <w:left w:val="single" w:sz="4" w:space="0" w:color="000000"/>
              <w:bottom w:val="single" w:sz="4" w:space="0" w:color="000000"/>
              <w:right w:val="single" w:sz="4" w:space="0" w:color="000000"/>
            </w:tcBorders>
          </w:tcPr>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 xml:space="preserve">Сознающий ценность труда в жизни человека, семьи, общества. </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 xml:space="preserve">Проявляющий уважение к труду, людям труда, бережное отношение к результатам труда, ответственное потребление. </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Проявляющий интерес к разным профессиям.</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Участвующий в различных видах доступного по возрасту труда, трудовой деятельности.</w:t>
            </w:r>
          </w:p>
        </w:tc>
      </w:tr>
      <w:tr w:rsidR="00441A49" w:rsidRPr="00441A49" w:rsidTr="002C5C16">
        <w:tc>
          <w:tcPr>
            <w:tcW w:w="10201" w:type="dxa"/>
            <w:tcBorders>
              <w:top w:val="single" w:sz="4" w:space="0" w:color="000000"/>
              <w:left w:val="single" w:sz="4" w:space="0" w:color="000000"/>
              <w:bottom w:val="single" w:sz="4" w:space="0" w:color="000000"/>
              <w:right w:val="single" w:sz="4" w:space="0" w:color="000000"/>
            </w:tcBorders>
          </w:tcPr>
          <w:p w:rsidR="00441A49" w:rsidRPr="00441A49" w:rsidRDefault="00441A49" w:rsidP="00441A49">
            <w:pPr>
              <w:tabs>
                <w:tab w:val="left" w:pos="4"/>
                <w:tab w:val="left" w:pos="288"/>
                <w:tab w:val="left" w:pos="430"/>
              </w:tabs>
              <w:spacing w:line="276" w:lineRule="auto"/>
              <w:ind w:firstLine="181"/>
              <w:rPr>
                <w:color w:val="auto"/>
                <w:szCs w:val="24"/>
              </w:rPr>
            </w:pPr>
            <w:r w:rsidRPr="00441A49">
              <w:rPr>
                <w:b/>
                <w:color w:val="auto"/>
                <w:szCs w:val="24"/>
              </w:rPr>
              <w:t>Экологическое</w:t>
            </w:r>
            <w:r w:rsidRPr="00441A49">
              <w:rPr>
                <w:color w:val="auto"/>
                <w:szCs w:val="24"/>
              </w:rPr>
              <w:t xml:space="preserve"> </w:t>
            </w:r>
            <w:r w:rsidRPr="00441A49">
              <w:rPr>
                <w:b/>
                <w:color w:val="auto"/>
                <w:szCs w:val="24"/>
              </w:rPr>
              <w:t>воспитание</w:t>
            </w:r>
          </w:p>
        </w:tc>
      </w:tr>
      <w:tr w:rsidR="00441A49" w:rsidRPr="00441A49" w:rsidTr="002C5C16">
        <w:tc>
          <w:tcPr>
            <w:tcW w:w="10201" w:type="dxa"/>
            <w:tcBorders>
              <w:top w:val="single" w:sz="4" w:space="0" w:color="000000"/>
              <w:left w:val="single" w:sz="4" w:space="0" w:color="000000"/>
              <w:bottom w:val="single" w:sz="4" w:space="0" w:color="000000"/>
              <w:right w:val="single" w:sz="4" w:space="0" w:color="000000"/>
            </w:tcBorders>
          </w:tcPr>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Понимающий ценность природы, зависимость жизни людей от природы, влияние людей на природу, окружающую среду.</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Проявляющий любовь и бережное отношение к природе, неприятие действий, приносящих вред природе, особенно живым существам.</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Выражающий готовность в своей деятельности придерживаться экологических норм.</w:t>
            </w:r>
          </w:p>
        </w:tc>
      </w:tr>
      <w:tr w:rsidR="00441A49" w:rsidRPr="00441A49" w:rsidTr="002C5C16">
        <w:tc>
          <w:tcPr>
            <w:tcW w:w="10201" w:type="dxa"/>
            <w:tcBorders>
              <w:top w:val="single" w:sz="4" w:space="0" w:color="000000"/>
              <w:left w:val="single" w:sz="4" w:space="0" w:color="000000"/>
              <w:bottom w:val="single" w:sz="4" w:space="0" w:color="000000"/>
              <w:right w:val="single" w:sz="4" w:space="0" w:color="000000"/>
            </w:tcBorders>
          </w:tcPr>
          <w:p w:rsidR="00441A49" w:rsidRPr="00441A49" w:rsidRDefault="00441A49" w:rsidP="00441A49">
            <w:pPr>
              <w:tabs>
                <w:tab w:val="left" w:pos="4"/>
                <w:tab w:val="left" w:pos="288"/>
                <w:tab w:val="left" w:pos="430"/>
              </w:tabs>
              <w:spacing w:line="276" w:lineRule="auto"/>
              <w:ind w:firstLine="181"/>
              <w:rPr>
                <w:color w:val="auto"/>
                <w:szCs w:val="24"/>
              </w:rPr>
            </w:pPr>
            <w:r w:rsidRPr="00441A49">
              <w:rPr>
                <w:b/>
                <w:color w:val="auto"/>
                <w:szCs w:val="24"/>
              </w:rPr>
              <w:t>Ценности научного познания</w:t>
            </w:r>
          </w:p>
        </w:tc>
      </w:tr>
      <w:tr w:rsidR="00441A49" w:rsidRPr="00441A49" w:rsidTr="002C5C16">
        <w:tc>
          <w:tcPr>
            <w:tcW w:w="10201" w:type="dxa"/>
            <w:tcBorders>
              <w:top w:val="single" w:sz="4" w:space="0" w:color="000000"/>
              <w:left w:val="single" w:sz="4" w:space="0" w:color="000000"/>
              <w:bottom w:val="single" w:sz="4" w:space="0" w:color="000000"/>
              <w:right w:val="single" w:sz="4" w:space="0" w:color="000000"/>
            </w:tcBorders>
          </w:tcPr>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41A49" w:rsidRPr="00441A49" w:rsidRDefault="00441A49" w:rsidP="00441A49">
            <w:pPr>
              <w:tabs>
                <w:tab w:val="left" w:pos="4"/>
                <w:tab w:val="left" w:pos="288"/>
                <w:tab w:val="left" w:pos="430"/>
              </w:tabs>
              <w:spacing w:line="276" w:lineRule="auto"/>
              <w:ind w:firstLine="181"/>
              <w:rPr>
                <w:color w:val="auto"/>
                <w:szCs w:val="24"/>
              </w:rPr>
            </w:pPr>
            <w:r w:rsidRPr="00441A49">
              <w:rPr>
                <w:color w:val="auto"/>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441A49" w:rsidRPr="00441A49" w:rsidRDefault="00441A49" w:rsidP="00441A49">
      <w:pPr>
        <w:keepNext/>
        <w:keepLines/>
        <w:spacing w:line="360" w:lineRule="auto"/>
        <w:ind w:firstLine="709"/>
        <w:rPr>
          <w:b/>
          <w:color w:val="auto"/>
          <w:szCs w:val="24"/>
        </w:rPr>
      </w:pPr>
    </w:p>
    <w:p w:rsidR="00441A49" w:rsidRPr="00441A49" w:rsidRDefault="00441A49" w:rsidP="00441A49">
      <w:pPr>
        <w:tabs>
          <w:tab w:val="left" w:pos="593"/>
          <w:tab w:val="left" w:pos="709"/>
        </w:tabs>
        <w:autoSpaceDE w:val="0"/>
        <w:autoSpaceDN w:val="0"/>
        <w:spacing w:line="360" w:lineRule="auto"/>
        <w:rPr>
          <w:color w:val="000000" w:themeColor="text1"/>
          <w:szCs w:val="24"/>
        </w:rPr>
      </w:pPr>
      <w:r w:rsidRPr="00441A49">
        <w:rPr>
          <w:color w:val="000000" w:themeColor="text1"/>
          <w:szCs w:val="24"/>
        </w:rPr>
        <w:t xml:space="preserve">         В воспитании обучающихся </w:t>
      </w:r>
      <w:r w:rsidRPr="00441A49">
        <w:rPr>
          <w:b/>
          <w:color w:val="000000" w:themeColor="text1"/>
          <w:szCs w:val="24"/>
        </w:rPr>
        <w:t>младшего школьного возраста</w:t>
      </w:r>
      <w:r w:rsidRPr="00441A49">
        <w:rPr>
          <w:color w:val="000000" w:themeColor="text1"/>
          <w:szCs w:val="24"/>
        </w:rPr>
        <w:t xml:space="preserve">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441A49" w:rsidRPr="00441A49" w:rsidRDefault="00441A49" w:rsidP="00D97192">
      <w:pPr>
        <w:pStyle w:val="a3"/>
        <w:widowControl w:val="0"/>
        <w:numPr>
          <w:ilvl w:val="3"/>
          <w:numId w:val="55"/>
        </w:numPr>
        <w:tabs>
          <w:tab w:val="left" w:pos="344"/>
          <w:tab w:val="left" w:pos="709"/>
        </w:tabs>
        <w:autoSpaceDE w:val="0"/>
        <w:autoSpaceDN w:val="0"/>
        <w:spacing w:after="0" w:line="360" w:lineRule="auto"/>
        <w:ind w:left="0" w:right="0" w:firstLine="567"/>
        <w:contextualSpacing w:val="0"/>
        <w:rPr>
          <w:color w:val="000000" w:themeColor="text1"/>
          <w:szCs w:val="24"/>
        </w:rPr>
      </w:pPr>
      <w:r w:rsidRPr="00441A49">
        <w:rPr>
          <w:color w:val="000000" w:themeColor="text1"/>
          <w:szCs w:val="24"/>
        </w:rPr>
        <w:lastRenderedPageBreak/>
        <w:t>быть</w:t>
      </w:r>
      <w:r w:rsidRPr="00441A49">
        <w:rPr>
          <w:color w:val="000000" w:themeColor="text1"/>
          <w:spacing w:val="-14"/>
          <w:szCs w:val="24"/>
        </w:rPr>
        <w:t xml:space="preserve"> </w:t>
      </w:r>
      <w:r w:rsidRPr="00441A49">
        <w:rPr>
          <w:color w:val="000000" w:themeColor="text1"/>
          <w:szCs w:val="24"/>
        </w:rPr>
        <w:t>любящим,</w:t>
      </w:r>
      <w:r w:rsidRPr="00441A49">
        <w:rPr>
          <w:color w:val="000000" w:themeColor="text1"/>
          <w:spacing w:val="-13"/>
          <w:szCs w:val="24"/>
        </w:rPr>
        <w:t xml:space="preserve"> </w:t>
      </w:r>
      <w:r w:rsidRPr="00441A49">
        <w:rPr>
          <w:color w:val="000000" w:themeColor="text1"/>
          <w:szCs w:val="24"/>
        </w:rPr>
        <w:t>послушным</w:t>
      </w:r>
      <w:r w:rsidRPr="00441A49">
        <w:rPr>
          <w:color w:val="000000" w:themeColor="text1"/>
          <w:spacing w:val="-14"/>
          <w:szCs w:val="24"/>
        </w:rPr>
        <w:t xml:space="preserve"> </w:t>
      </w:r>
      <w:r w:rsidRPr="00441A49">
        <w:rPr>
          <w:color w:val="000000" w:themeColor="text1"/>
          <w:szCs w:val="24"/>
        </w:rPr>
        <w:t>и</w:t>
      </w:r>
      <w:r w:rsidRPr="00441A49">
        <w:rPr>
          <w:color w:val="000000" w:themeColor="text1"/>
          <w:spacing w:val="-13"/>
          <w:szCs w:val="24"/>
        </w:rPr>
        <w:t xml:space="preserve"> </w:t>
      </w:r>
      <w:r w:rsidRPr="00441A49">
        <w:rPr>
          <w:color w:val="000000" w:themeColor="text1"/>
          <w:szCs w:val="24"/>
        </w:rPr>
        <w:t>отзывчивым</w:t>
      </w:r>
      <w:r w:rsidRPr="00441A49">
        <w:rPr>
          <w:color w:val="000000" w:themeColor="text1"/>
          <w:spacing w:val="-14"/>
          <w:szCs w:val="24"/>
        </w:rPr>
        <w:t xml:space="preserve"> </w:t>
      </w:r>
      <w:r w:rsidRPr="00441A49">
        <w:rPr>
          <w:color w:val="000000" w:themeColor="text1"/>
          <w:szCs w:val="24"/>
        </w:rPr>
        <w:t>сыном</w:t>
      </w:r>
      <w:r w:rsidRPr="00441A49">
        <w:rPr>
          <w:color w:val="000000" w:themeColor="text1"/>
          <w:spacing w:val="-13"/>
          <w:szCs w:val="24"/>
        </w:rPr>
        <w:t xml:space="preserve"> </w:t>
      </w:r>
      <w:r w:rsidRPr="00441A49">
        <w:rPr>
          <w:color w:val="000000" w:themeColor="text1"/>
          <w:szCs w:val="24"/>
        </w:rPr>
        <w:t>(дочерью),</w:t>
      </w:r>
      <w:r w:rsidRPr="00441A49">
        <w:rPr>
          <w:color w:val="000000" w:themeColor="text1"/>
          <w:spacing w:val="-62"/>
          <w:szCs w:val="24"/>
        </w:rPr>
        <w:t xml:space="preserve"> </w:t>
      </w:r>
      <w:r w:rsidRPr="00441A49">
        <w:rPr>
          <w:color w:val="000000" w:themeColor="text1"/>
          <w:szCs w:val="24"/>
        </w:rPr>
        <w:t>братом (сестрой), внуком (внучкой); уважать старших и заботиться о младших членах семьи; выполнять посильную</w:t>
      </w:r>
      <w:r w:rsidRPr="00441A49">
        <w:rPr>
          <w:color w:val="000000" w:themeColor="text1"/>
          <w:spacing w:val="1"/>
          <w:szCs w:val="24"/>
        </w:rPr>
        <w:t xml:space="preserve"> </w:t>
      </w:r>
      <w:r w:rsidRPr="00441A49">
        <w:rPr>
          <w:color w:val="000000" w:themeColor="text1"/>
          <w:szCs w:val="24"/>
        </w:rPr>
        <w:t>для</w:t>
      </w:r>
      <w:r w:rsidRPr="00441A49">
        <w:rPr>
          <w:color w:val="000000" w:themeColor="text1"/>
          <w:spacing w:val="-2"/>
          <w:szCs w:val="24"/>
        </w:rPr>
        <w:t xml:space="preserve"> </w:t>
      </w:r>
      <w:r w:rsidRPr="00441A49">
        <w:rPr>
          <w:color w:val="000000" w:themeColor="text1"/>
          <w:szCs w:val="24"/>
        </w:rPr>
        <w:t>обучающегося</w:t>
      </w:r>
      <w:r w:rsidRPr="00441A49">
        <w:rPr>
          <w:color w:val="000000" w:themeColor="text1"/>
          <w:spacing w:val="-2"/>
          <w:szCs w:val="24"/>
        </w:rPr>
        <w:t xml:space="preserve"> </w:t>
      </w:r>
      <w:r w:rsidRPr="00441A49">
        <w:rPr>
          <w:color w:val="000000" w:themeColor="text1"/>
          <w:szCs w:val="24"/>
        </w:rPr>
        <w:t>домашнюю</w:t>
      </w:r>
      <w:r w:rsidRPr="00441A49">
        <w:rPr>
          <w:color w:val="000000" w:themeColor="text1"/>
          <w:spacing w:val="-2"/>
          <w:szCs w:val="24"/>
        </w:rPr>
        <w:t xml:space="preserve"> </w:t>
      </w:r>
      <w:r w:rsidRPr="00441A49">
        <w:rPr>
          <w:color w:val="000000" w:themeColor="text1"/>
          <w:szCs w:val="24"/>
        </w:rPr>
        <w:t>работу,</w:t>
      </w:r>
      <w:r w:rsidRPr="00441A49">
        <w:rPr>
          <w:color w:val="000000" w:themeColor="text1"/>
          <w:spacing w:val="-1"/>
          <w:szCs w:val="24"/>
        </w:rPr>
        <w:t xml:space="preserve"> </w:t>
      </w:r>
      <w:r w:rsidRPr="00441A49">
        <w:rPr>
          <w:color w:val="000000" w:themeColor="text1"/>
          <w:szCs w:val="24"/>
        </w:rPr>
        <w:t>помогая</w:t>
      </w:r>
      <w:r w:rsidRPr="00441A49">
        <w:rPr>
          <w:color w:val="000000" w:themeColor="text1"/>
          <w:spacing w:val="-2"/>
          <w:szCs w:val="24"/>
        </w:rPr>
        <w:t xml:space="preserve"> </w:t>
      </w:r>
      <w:r w:rsidRPr="00441A49">
        <w:rPr>
          <w:color w:val="000000" w:themeColor="text1"/>
          <w:szCs w:val="24"/>
        </w:rPr>
        <w:t>старшим;</w:t>
      </w:r>
    </w:p>
    <w:p w:rsidR="00441A49" w:rsidRPr="00441A49" w:rsidRDefault="00441A49" w:rsidP="00D97192">
      <w:pPr>
        <w:pStyle w:val="a3"/>
        <w:widowControl w:val="0"/>
        <w:numPr>
          <w:ilvl w:val="3"/>
          <w:numId w:val="55"/>
        </w:numPr>
        <w:tabs>
          <w:tab w:val="left" w:pos="344"/>
          <w:tab w:val="left" w:pos="709"/>
        </w:tabs>
        <w:autoSpaceDE w:val="0"/>
        <w:autoSpaceDN w:val="0"/>
        <w:spacing w:after="0" w:line="360" w:lineRule="auto"/>
        <w:ind w:left="0" w:right="0" w:firstLine="567"/>
        <w:contextualSpacing w:val="0"/>
        <w:rPr>
          <w:color w:val="000000" w:themeColor="text1"/>
          <w:szCs w:val="24"/>
        </w:rPr>
      </w:pPr>
      <w:r w:rsidRPr="00441A49">
        <w:rPr>
          <w:color w:val="000000" w:themeColor="text1"/>
          <w:szCs w:val="24"/>
        </w:rPr>
        <w:t>быть трудолюбивым, следуя принципу «делу время, потехе</w:t>
      </w:r>
      <w:r w:rsidRPr="00441A49">
        <w:rPr>
          <w:color w:val="000000" w:themeColor="text1"/>
          <w:spacing w:val="1"/>
          <w:szCs w:val="24"/>
        </w:rPr>
        <w:t xml:space="preserve"> </w:t>
      </w:r>
      <w:r w:rsidRPr="00441A49">
        <w:rPr>
          <w:color w:val="000000" w:themeColor="text1"/>
          <w:szCs w:val="24"/>
        </w:rPr>
        <w:t>час» как в учебных занятиях, так и в домашних делах, доводить</w:t>
      </w:r>
      <w:r w:rsidRPr="00441A49">
        <w:rPr>
          <w:color w:val="000000" w:themeColor="text1"/>
          <w:spacing w:val="6"/>
          <w:szCs w:val="24"/>
        </w:rPr>
        <w:t xml:space="preserve"> </w:t>
      </w:r>
      <w:r w:rsidRPr="00441A49">
        <w:rPr>
          <w:color w:val="000000" w:themeColor="text1"/>
          <w:szCs w:val="24"/>
        </w:rPr>
        <w:t>начатое</w:t>
      </w:r>
      <w:r w:rsidRPr="00441A49">
        <w:rPr>
          <w:color w:val="000000" w:themeColor="text1"/>
          <w:spacing w:val="7"/>
          <w:szCs w:val="24"/>
        </w:rPr>
        <w:t xml:space="preserve"> </w:t>
      </w:r>
      <w:r w:rsidRPr="00441A49">
        <w:rPr>
          <w:color w:val="000000" w:themeColor="text1"/>
          <w:szCs w:val="24"/>
        </w:rPr>
        <w:t>дело</w:t>
      </w:r>
      <w:r w:rsidRPr="00441A49">
        <w:rPr>
          <w:color w:val="000000" w:themeColor="text1"/>
          <w:spacing w:val="6"/>
          <w:szCs w:val="24"/>
        </w:rPr>
        <w:t xml:space="preserve"> </w:t>
      </w:r>
      <w:r w:rsidRPr="00441A49">
        <w:rPr>
          <w:color w:val="000000" w:themeColor="text1"/>
          <w:szCs w:val="24"/>
        </w:rPr>
        <w:t>до</w:t>
      </w:r>
      <w:r w:rsidRPr="00441A49">
        <w:rPr>
          <w:color w:val="000000" w:themeColor="text1"/>
          <w:spacing w:val="7"/>
          <w:szCs w:val="24"/>
        </w:rPr>
        <w:t xml:space="preserve"> </w:t>
      </w:r>
      <w:r w:rsidRPr="00441A49">
        <w:rPr>
          <w:color w:val="000000" w:themeColor="text1"/>
          <w:szCs w:val="24"/>
        </w:rPr>
        <w:t>конца;</w:t>
      </w:r>
    </w:p>
    <w:p w:rsidR="00441A49" w:rsidRPr="00441A49" w:rsidRDefault="00441A49" w:rsidP="00D97192">
      <w:pPr>
        <w:pStyle w:val="a3"/>
        <w:widowControl w:val="0"/>
        <w:numPr>
          <w:ilvl w:val="3"/>
          <w:numId w:val="55"/>
        </w:numPr>
        <w:tabs>
          <w:tab w:val="left" w:pos="344"/>
          <w:tab w:val="left" w:pos="709"/>
        </w:tabs>
        <w:autoSpaceDE w:val="0"/>
        <w:autoSpaceDN w:val="0"/>
        <w:spacing w:after="0" w:line="360" w:lineRule="auto"/>
        <w:ind w:left="0" w:right="0" w:firstLine="567"/>
        <w:contextualSpacing w:val="0"/>
        <w:rPr>
          <w:color w:val="000000" w:themeColor="text1"/>
          <w:szCs w:val="24"/>
        </w:rPr>
      </w:pPr>
      <w:r w:rsidRPr="00441A49">
        <w:rPr>
          <w:color w:val="000000" w:themeColor="text1"/>
          <w:szCs w:val="24"/>
        </w:rPr>
        <w:t>знать и любить свою Родину — родной дом, двор, улицу, город,</w:t>
      </w:r>
      <w:r w:rsidRPr="00441A49">
        <w:rPr>
          <w:color w:val="000000" w:themeColor="text1"/>
          <w:spacing w:val="7"/>
          <w:szCs w:val="24"/>
        </w:rPr>
        <w:t xml:space="preserve"> </w:t>
      </w:r>
      <w:r w:rsidRPr="00441A49">
        <w:rPr>
          <w:color w:val="000000" w:themeColor="text1"/>
          <w:szCs w:val="24"/>
        </w:rPr>
        <w:t>село,</w:t>
      </w:r>
      <w:r w:rsidRPr="00441A49">
        <w:rPr>
          <w:color w:val="000000" w:themeColor="text1"/>
          <w:spacing w:val="8"/>
          <w:szCs w:val="24"/>
        </w:rPr>
        <w:t xml:space="preserve"> </w:t>
      </w:r>
      <w:r w:rsidRPr="00441A49">
        <w:rPr>
          <w:color w:val="000000" w:themeColor="text1"/>
          <w:szCs w:val="24"/>
        </w:rPr>
        <w:t>страну;</w:t>
      </w:r>
    </w:p>
    <w:p w:rsidR="00441A49" w:rsidRPr="00441A49" w:rsidRDefault="00441A49" w:rsidP="00D97192">
      <w:pPr>
        <w:pStyle w:val="a3"/>
        <w:widowControl w:val="0"/>
        <w:numPr>
          <w:ilvl w:val="3"/>
          <w:numId w:val="55"/>
        </w:numPr>
        <w:tabs>
          <w:tab w:val="left" w:pos="344"/>
          <w:tab w:val="left" w:pos="709"/>
        </w:tabs>
        <w:autoSpaceDE w:val="0"/>
        <w:autoSpaceDN w:val="0"/>
        <w:spacing w:after="0" w:line="360" w:lineRule="auto"/>
        <w:ind w:left="0" w:right="0" w:firstLine="567"/>
        <w:contextualSpacing w:val="0"/>
        <w:rPr>
          <w:color w:val="000000" w:themeColor="text1"/>
          <w:szCs w:val="24"/>
        </w:rPr>
      </w:pPr>
      <w:r w:rsidRPr="00441A49">
        <w:rPr>
          <w:color w:val="000000" w:themeColor="text1"/>
          <w:szCs w:val="24"/>
        </w:rPr>
        <w:t>беречь и охранять природу (ухаживать за комнатными растениями в классе или дома, заботиться о домашних</w:t>
      </w:r>
      <w:r w:rsidRPr="00441A49">
        <w:rPr>
          <w:color w:val="000000" w:themeColor="text1"/>
          <w:spacing w:val="1"/>
          <w:szCs w:val="24"/>
        </w:rPr>
        <w:t xml:space="preserve"> </w:t>
      </w:r>
      <w:r w:rsidRPr="00441A49">
        <w:rPr>
          <w:color w:val="000000" w:themeColor="text1"/>
          <w:szCs w:val="24"/>
        </w:rPr>
        <w:t>питомцах; подкармливать птиц в морозные зимы; не засорять</w:t>
      </w:r>
      <w:r w:rsidRPr="00441A49">
        <w:rPr>
          <w:color w:val="000000" w:themeColor="text1"/>
          <w:spacing w:val="1"/>
          <w:szCs w:val="24"/>
        </w:rPr>
        <w:t xml:space="preserve"> </w:t>
      </w:r>
      <w:r w:rsidRPr="00441A49">
        <w:rPr>
          <w:color w:val="000000" w:themeColor="text1"/>
          <w:szCs w:val="24"/>
        </w:rPr>
        <w:t>бытовым</w:t>
      </w:r>
      <w:r w:rsidRPr="00441A49">
        <w:rPr>
          <w:color w:val="000000" w:themeColor="text1"/>
          <w:spacing w:val="7"/>
          <w:szCs w:val="24"/>
        </w:rPr>
        <w:t xml:space="preserve"> </w:t>
      </w:r>
      <w:r w:rsidRPr="00441A49">
        <w:rPr>
          <w:color w:val="000000" w:themeColor="text1"/>
          <w:szCs w:val="24"/>
        </w:rPr>
        <w:t>мусором</w:t>
      </w:r>
      <w:r w:rsidRPr="00441A49">
        <w:rPr>
          <w:color w:val="000000" w:themeColor="text1"/>
          <w:spacing w:val="7"/>
          <w:szCs w:val="24"/>
        </w:rPr>
        <w:t xml:space="preserve"> </w:t>
      </w:r>
      <w:r w:rsidRPr="00441A49">
        <w:rPr>
          <w:color w:val="000000" w:themeColor="text1"/>
          <w:szCs w:val="24"/>
        </w:rPr>
        <w:t>улицы,</w:t>
      </w:r>
      <w:r w:rsidRPr="00441A49">
        <w:rPr>
          <w:color w:val="000000" w:themeColor="text1"/>
          <w:spacing w:val="8"/>
          <w:szCs w:val="24"/>
        </w:rPr>
        <w:t xml:space="preserve"> </w:t>
      </w:r>
      <w:r w:rsidRPr="00441A49">
        <w:rPr>
          <w:color w:val="000000" w:themeColor="text1"/>
          <w:szCs w:val="24"/>
        </w:rPr>
        <w:t>леса,</w:t>
      </w:r>
      <w:r w:rsidRPr="00441A49">
        <w:rPr>
          <w:color w:val="000000" w:themeColor="text1"/>
          <w:spacing w:val="7"/>
          <w:szCs w:val="24"/>
        </w:rPr>
        <w:t xml:space="preserve"> </w:t>
      </w:r>
      <w:r w:rsidRPr="00441A49">
        <w:rPr>
          <w:color w:val="000000" w:themeColor="text1"/>
          <w:szCs w:val="24"/>
        </w:rPr>
        <w:t>водоёмы);</w:t>
      </w:r>
    </w:p>
    <w:p w:rsidR="00441A49" w:rsidRPr="00441A49" w:rsidRDefault="00441A49" w:rsidP="00D97192">
      <w:pPr>
        <w:pStyle w:val="a3"/>
        <w:widowControl w:val="0"/>
        <w:numPr>
          <w:ilvl w:val="3"/>
          <w:numId w:val="55"/>
        </w:numPr>
        <w:tabs>
          <w:tab w:val="left" w:pos="344"/>
          <w:tab w:val="left" w:pos="709"/>
        </w:tabs>
        <w:autoSpaceDE w:val="0"/>
        <w:autoSpaceDN w:val="0"/>
        <w:spacing w:after="0" w:line="360" w:lineRule="auto"/>
        <w:ind w:left="0" w:right="0" w:firstLine="567"/>
        <w:contextualSpacing w:val="0"/>
        <w:rPr>
          <w:color w:val="000000" w:themeColor="text1"/>
          <w:szCs w:val="24"/>
        </w:rPr>
      </w:pPr>
      <w:r w:rsidRPr="00441A49">
        <w:rPr>
          <w:color w:val="000000" w:themeColor="text1"/>
          <w:szCs w:val="24"/>
        </w:rPr>
        <w:t>проявлять миролюбие — не затевать конфликтов и стремиться решать спорные вопросы, не прибегая к силе;</w:t>
      </w:r>
    </w:p>
    <w:p w:rsidR="00441A49" w:rsidRPr="00441A49" w:rsidRDefault="00441A49" w:rsidP="00D97192">
      <w:pPr>
        <w:pStyle w:val="a3"/>
        <w:widowControl w:val="0"/>
        <w:numPr>
          <w:ilvl w:val="3"/>
          <w:numId w:val="55"/>
        </w:numPr>
        <w:tabs>
          <w:tab w:val="left" w:pos="344"/>
          <w:tab w:val="left" w:pos="709"/>
        </w:tabs>
        <w:autoSpaceDE w:val="0"/>
        <w:autoSpaceDN w:val="0"/>
        <w:spacing w:after="0" w:line="360" w:lineRule="auto"/>
        <w:ind w:left="0" w:right="0" w:firstLine="567"/>
        <w:contextualSpacing w:val="0"/>
        <w:rPr>
          <w:color w:val="000000" w:themeColor="text1"/>
          <w:szCs w:val="24"/>
        </w:rPr>
      </w:pPr>
      <w:r w:rsidRPr="00441A49">
        <w:rPr>
          <w:color w:val="000000" w:themeColor="text1"/>
          <w:szCs w:val="24"/>
        </w:rPr>
        <w:t>стремиться узнавать что-то новое, проявлять любознательность,</w:t>
      </w:r>
      <w:r w:rsidRPr="00441A49">
        <w:rPr>
          <w:color w:val="000000" w:themeColor="text1"/>
          <w:spacing w:val="7"/>
          <w:szCs w:val="24"/>
        </w:rPr>
        <w:t xml:space="preserve"> </w:t>
      </w:r>
      <w:r w:rsidRPr="00441A49">
        <w:rPr>
          <w:color w:val="000000" w:themeColor="text1"/>
          <w:szCs w:val="24"/>
        </w:rPr>
        <w:t>ценить</w:t>
      </w:r>
      <w:r w:rsidRPr="00441A49">
        <w:rPr>
          <w:color w:val="000000" w:themeColor="text1"/>
          <w:spacing w:val="8"/>
          <w:szCs w:val="24"/>
        </w:rPr>
        <w:t xml:space="preserve"> </w:t>
      </w:r>
      <w:r w:rsidRPr="00441A49">
        <w:rPr>
          <w:color w:val="000000" w:themeColor="text1"/>
          <w:szCs w:val="24"/>
        </w:rPr>
        <w:t>знания;</w:t>
      </w:r>
    </w:p>
    <w:p w:rsidR="00441A49" w:rsidRPr="00441A49" w:rsidRDefault="00441A49" w:rsidP="00D97192">
      <w:pPr>
        <w:pStyle w:val="a3"/>
        <w:widowControl w:val="0"/>
        <w:numPr>
          <w:ilvl w:val="3"/>
          <w:numId w:val="55"/>
        </w:numPr>
        <w:tabs>
          <w:tab w:val="left" w:pos="344"/>
          <w:tab w:val="left" w:pos="709"/>
        </w:tabs>
        <w:autoSpaceDE w:val="0"/>
        <w:autoSpaceDN w:val="0"/>
        <w:spacing w:after="0" w:line="360" w:lineRule="auto"/>
        <w:ind w:left="0" w:right="0" w:firstLine="567"/>
        <w:contextualSpacing w:val="0"/>
        <w:rPr>
          <w:color w:val="000000" w:themeColor="text1"/>
          <w:szCs w:val="24"/>
        </w:rPr>
      </w:pPr>
      <w:r w:rsidRPr="00441A49">
        <w:rPr>
          <w:color w:val="000000" w:themeColor="text1"/>
          <w:szCs w:val="24"/>
        </w:rPr>
        <w:t>быть</w:t>
      </w:r>
      <w:r w:rsidRPr="00441A49">
        <w:rPr>
          <w:color w:val="000000" w:themeColor="text1"/>
          <w:spacing w:val="-3"/>
          <w:szCs w:val="24"/>
        </w:rPr>
        <w:t xml:space="preserve"> </w:t>
      </w:r>
      <w:r w:rsidRPr="00441A49">
        <w:rPr>
          <w:color w:val="000000" w:themeColor="text1"/>
          <w:szCs w:val="24"/>
        </w:rPr>
        <w:t>вежливым</w:t>
      </w:r>
      <w:r w:rsidRPr="00441A49">
        <w:rPr>
          <w:color w:val="000000" w:themeColor="text1"/>
          <w:spacing w:val="-2"/>
          <w:szCs w:val="24"/>
        </w:rPr>
        <w:t xml:space="preserve"> </w:t>
      </w:r>
      <w:r w:rsidRPr="00441A49">
        <w:rPr>
          <w:color w:val="000000" w:themeColor="text1"/>
          <w:szCs w:val="24"/>
        </w:rPr>
        <w:t>и</w:t>
      </w:r>
      <w:r w:rsidRPr="00441A49">
        <w:rPr>
          <w:color w:val="000000" w:themeColor="text1"/>
          <w:spacing w:val="-2"/>
          <w:szCs w:val="24"/>
        </w:rPr>
        <w:t xml:space="preserve"> </w:t>
      </w:r>
      <w:r w:rsidRPr="00441A49">
        <w:rPr>
          <w:color w:val="000000" w:themeColor="text1"/>
          <w:szCs w:val="24"/>
        </w:rPr>
        <w:t>опрятным,</w:t>
      </w:r>
      <w:r w:rsidRPr="00441A49">
        <w:rPr>
          <w:color w:val="000000" w:themeColor="text1"/>
          <w:spacing w:val="-2"/>
          <w:szCs w:val="24"/>
        </w:rPr>
        <w:t xml:space="preserve"> </w:t>
      </w:r>
      <w:r w:rsidRPr="00441A49">
        <w:rPr>
          <w:color w:val="000000" w:themeColor="text1"/>
          <w:szCs w:val="24"/>
        </w:rPr>
        <w:t>скромным</w:t>
      </w:r>
      <w:r w:rsidRPr="00441A49">
        <w:rPr>
          <w:color w:val="000000" w:themeColor="text1"/>
          <w:spacing w:val="-2"/>
          <w:szCs w:val="24"/>
        </w:rPr>
        <w:t xml:space="preserve"> </w:t>
      </w:r>
      <w:r w:rsidRPr="00441A49">
        <w:rPr>
          <w:color w:val="000000" w:themeColor="text1"/>
          <w:szCs w:val="24"/>
        </w:rPr>
        <w:t>и</w:t>
      </w:r>
      <w:r w:rsidRPr="00441A49">
        <w:rPr>
          <w:color w:val="000000" w:themeColor="text1"/>
          <w:spacing w:val="-2"/>
          <w:szCs w:val="24"/>
        </w:rPr>
        <w:t xml:space="preserve"> </w:t>
      </w:r>
      <w:r w:rsidRPr="00441A49">
        <w:rPr>
          <w:color w:val="000000" w:themeColor="text1"/>
          <w:szCs w:val="24"/>
        </w:rPr>
        <w:t>приветливым;</w:t>
      </w:r>
    </w:p>
    <w:p w:rsidR="00441A49" w:rsidRPr="00441A49" w:rsidRDefault="00441A49" w:rsidP="00D97192">
      <w:pPr>
        <w:pStyle w:val="a3"/>
        <w:widowControl w:val="0"/>
        <w:numPr>
          <w:ilvl w:val="3"/>
          <w:numId w:val="55"/>
        </w:numPr>
        <w:tabs>
          <w:tab w:val="left" w:pos="344"/>
          <w:tab w:val="left" w:pos="709"/>
        </w:tabs>
        <w:autoSpaceDE w:val="0"/>
        <w:autoSpaceDN w:val="0"/>
        <w:spacing w:after="0" w:line="360" w:lineRule="auto"/>
        <w:ind w:left="0" w:right="0" w:firstLine="567"/>
        <w:contextualSpacing w:val="0"/>
        <w:rPr>
          <w:color w:val="000000" w:themeColor="text1"/>
          <w:szCs w:val="24"/>
        </w:rPr>
      </w:pPr>
      <w:r w:rsidRPr="00441A49">
        <w:rPr>
          <w:color w:val="000000" w:themeColor="text1"/>
          <w:szCs w:val="24"/>
        </w:rPr>
        <w:t>соблюдать правила личной гигиены, режим дня, вести здоровый</w:t>
      </w:r>
      <w:r w:rsidRPr="00441A49">
        <w:rPr>
          <w:color w:val="000000" w:themeColor="text1"/>
          <w:spacing w:val="7"/>
          <w:szCs w:val="24"/>
        </w:rPr>
        <w:t xml:space="preserve"> </w:t>
      </w:r>
      <w:r w:rsidRPr="00441A49">
        <w:rPr>
          <w:color w:val="000000" w:themeColor="text1"/>
          <w:szCs w:val="24"/>
        </w:rPr>
        <w:t>образ</w:t>
      </w:r>
      <w:r w:rsidRPr="00441A49">
        <w:rPr>
          <w:color w:val="000000" w:themeColor="text1"/>
          <w:spacing w:val="7"/>
          <w:szCs w:val="24"/>
        </w:rPr>
        <w:t xml:space="preserve"> </w:t>
      </w:r>
      <w:r w:rsidRPr="00441A49">
        <w:rPr>
          <w:color w:val="000000" w:themeColor="text1"/>
          <w:szCs w:val="24"/>
        </w:rPr>
        <w:t>жизни;</w:t>
      </w:r>
    </w:p>
    <w:p w:rsidR="00441A49" w:rsidRPr="00441A49" w:rsidRDefault="00441A49" w:rsidP="00D97192">
      <w:pPr>
        <w:pStyle w:val="a3"/>
        <w:widowControl w:val="0"/>
        <w:numPr>
          <w:ilvl w:val="3"/>
          <w:numId w:val="55"/>
        </w:numPr>
        <w:tabs>
          <w:tab w:val="left" w:pos="344"/>
          <w:tab w:val="left" w:pos="709"/>
        </w:tabs>
        <w:autoSpaceDE w:val="0"/>
        <w:autoSpaceDN w:val="0"/>
        <w:spacing w:after="0" w:line="360" w:lineRule="auto"/>
        <w:ind w:left="0" w:right="0" w:firstLine="567"/>
        <w:contextualSpacing w:val="0"/>
        <w:rPr>
          <w:color w:val="000000" w:themeColor="text1"/>
          <w:szCs w:val="24"/>
        </w:rPr>
      </w:pPr>
      <w:r w:rsidRPr="00441A49">
        <w:rPr>
          <w:color w:val="000000" w:themeColor="text1"/>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w:t>
      </w:r>
      <w:r w:rsidRPr="00441A49">
        <w:rPr>
          <w:color w:val="000000" w:themeColor="text1"/>
          <w:spacing w:val="-3"/>
          <w:szCs w:val="24"/>
        </w:rPr>
        <w:t xml:space="preserve"> </w:t>
      </w:r>
      <w:r w:rsidRPr="00441A49">
        <w:rPr>
          <w:color w:val="000000" w:themeColor="text1"/>
          <w:szCs w:val="24"/>
        </w:rPr>
        <w:t>возможностями</w:t>
      </w:r>
      <w:r w:rsidRPr="00441A49">
        <w:rPr>
          <w:color w:val="000000" w:themeColor="text1"/>
          <w:spacing w:val="-4"/>
          <w:szCs w:val="24"/>
        </w:rPr>
        <w:t xml:space="preserve"> </w:t>
      </w:r>
      <w:r w:rsidRPr="00441A49">
        <w:rPr>
          <w:color w:val="000000" w:themeColor="text1"/>
          <w:szCs w:val="24"/>
        </w:rPr>
        <w:t>здоровья;</w:t>
      </w:r>
    </w:p>
    <w:p w:rsidR="00441A49" w:rsidRPr="00441A49" w:rsidRDefault="00441A49" w:rsidP="00D97192">
      <w:pPr>
        <w:pStyle w:val="a3"/>
        <w:widowControl w:val="0"/>
        <w:numPr>
          <w:ilvl w:val="3"/>
          <w:numId w:val="55"/>
        </w:numPr>
        <w:tabs>
          <w:tab w:val="left" w:pos="344"/>
          <w:tab w:val="left" w:pos="709"/>
        </w:tabs>
        <w:autoSpaceDE w:val="0"/>
        <w:autoSpaceDN w:val="0"/>
        <w:spacing w:after="0" w:line="360" w:lineRule="auto"/>
        <w:ind w:left="0" w:right="0" w:firstLine="567"/>
        <w:contextualSpacing w:val="0"/>
        <w:rPr>
          <w:color w:val="000000" w:themeColor="text1"/>
          <w:szCs w:val="24"/>
        </w:rPr>
      </w:pPr>
      <w:r w:rsidRPr="00441A49">
        <w:rPr>
          <w:color w:val="000000" w:themeColor="text1"/>
          <w:szCs w:val="24"/>
        </w:rPr>
        <w:t>быть уверенным</w:t>
      </w:r>
      <w:r w:rsidRPr="00441A49">
        <w:rPr>
          <w:color w:val="000000" w:themeColor="text1"/>
          <w:spacing w:val="1"/>
          <w:szCs w:val="24"/>
        </w:rPr>
        <w:t xml:space="preserve"> </w:t>
      </w:r>
      <w:r w:rsidRPr="00441A49">
        <w:rPr>
          <w:color w:val="000000" w:themeColor="text1"/>
          <w:szCs w:val="24"/>
        </w:rPr>
        <w:t>в</w:t>
      </w:r>
      <w:r w:rsidRPr="00441A49">
        <w:rPr>
          <w:color w:val="000000" w:themeColor="text1"/>
          <w:spacing w:val="1"/>
          <w:szCs w:val="24"/>
        </w:rPr>
        <w:t xml:space="preserve"> </w:t>
      </w:r>
      <w:r w:rsidRPr="00441A49">
        <w:rPr>
          <w:color w:val="000000" w:themeColor="text1"/>
          <w:szCs w:val="24"/>
        </w:rPr>
        <w:t>себе,</w:t>
      </w:r>
      <w:r w:rsidRPr="00441A49">
        <w:rPr>
          <w:color w:val="000000" w:themeColor="text1"/>
          <w:spacing w:val="1"/>
          <w:szCs w:val="24"/>
        </w:rPr>
        <w:t xml:space="preserve"> </w:t>
      </w:r>
      <w:r w:rsidRPr="00441A49">
        <w:rPr>
          <w:color w:val="000000" w:themeColor="text1"/>
          <w:szCs w:val="24"/>
        </w:rPr>
        <w:t>открытым</w:t>
      </w:r>
      <w:r w:rsidRPr="00441A49">
        <w:rPr>
          <w:color w:val="000000" w:themeColor="text1"/>
          <w:spacing w:val="1"/>
          <w:szCs w:val="24"/>
        </w:rPr>
        <w:t xml:space="preserve"> </w:t>
      </w:r>
      <w:r w:rsidRPr="00441A49">
        <w:rPr>
          <w:color w:val="000000" w:themeColor="text1"/>
          <w:szCs w:val="24"/>
        </w:rPr>
        <w:t>и общительным,</w:t>
      </w:r>
      <w:r w:rsidRPr="00441A49">
        <w:rPr>
          <w:color w:val="000000" w:themeColor="text1"/>
          <w:spacing w:val="1"/>
          <w:szCs w:val="24"/>
        </w:rPr>
        <w:t xml:space="preserve"> </w:t>
      </w:r>
      <w:r w:rsidRPr="00441A49">
        <w:rPr>
          <w:color w:val="000000" w:themeColor="text1"/>
          <w:szCs w:val="24"/>
        </w:rPr>
        <w:t>не</w:t>
      </w:r>
      <w:r w:rsidRPr="00441A49">
        <w:rPr>
          <w:color w:val="000000" w:themeColor="text1"/>
          <w:spacing w:val="1"/>
          <w:szCs w:val="24"/>
        </w:rPr>
        <w:t xml:space="preserve"> </w:t>
      </w:r>
      <w:r w:rsidRPr="00441A49">
        <w:rPr>
          <w:color w:val="000000" w:themeColor="text1"/>
          <w:szCs w:val="24"/>
        </w:rPr>
        <w:t>стесняться</w:t>
      </w:r>
      <w:r w:rsidRPr="00441A49">
        <w:rPr>
          <w:color w:val="000000" w:themeColor="text1"/>
          <w:spacing w:val="10"/>
          <w:szCs w:val="24"/>
        </w:rPr>
        <w:t xml:space="preserve"> </w:t>
      </w:r>
      <w:r w:rsidRPr="00441A49">
        <w:rPr>
          <w:color w:val="000000" w:themeColor="text1"/>
          <w:szCs w:val="24"/>
        </w:rPr>
        <w:t>быть</w:t>
      </w:r>
      <w:r w:rsidRPr="00441A49">
        <w:rPr>
          <w:color w:val="000000" w:themeColor="text1"/>
          <w:spacing w:val="10"/>
          <w:szCs w:val="24"/>
        </w:rPr>
        <w:t xml:space="preserve"> </w:t>
      </w:r>
      <w:r w:rsidRPr="00441A49">
        <w:rPr>
          <w:color w:val="000000" w:themeColor="text1"/>
          <w:szCs w:val="24"/>
        </w:rPr>
        <w:t>в</w:t>
      </w:r>
      <w:r w:rsidRPr="00441A49">
        <w:rPr>
          <w:color w:val="000000" w:themeColor="text1"/>
          <w:spacing w:val="10"/>
          <w:szCs w:val="24"/>
        </w:rPr>
        <w:t xml:space="preserve"> </w:t>
      </w:r>
      <w:r w:rsidRPr="00441A49">
        <w:rPr>
          <w:color w:val="000000" w:themeColor="text1"/>
          <w:szCs w:val="24"/>
        </w:rPr>
        <w:t>чём-то</w:t>
      </w:r>
      <w:r w:rsidRPr="00441A49">
        <w:rPr>
          <w:color w:val="000000" w:themeColor="text1"/>
          <w:spacing w:val="10"/>
          <w:szCs w:val="24"/>
        </w:rPr>
        <w:t xml:space="preserve"> </w:t>
      </w:r>
      <w:r w:rsidRPr="00441A49">
        <w:rPr>
          <w:color w:val="000000" w:themeColor="text1"/>
          <w:szCs w:val="24"/>
        </w:rPr>
        <w:t>не</w:t>
      </w:r>
      <w:r w:rsidRPr="00441A49">
        <w:rPr>
          <w:color w:val="000000" w:themeColor="text1"/>
          <w:spacing w:val="11"/>
          <w:szCs w:val="24"/>
        </w:rPr>
        <w:t xml:space="preserve"> </w:t>
      </w:r>
      <w:r w:rsidRPr="00441A49">
        <w:rPr>
          <w:color w:val="000000" w:themeColor="text1"/>
          <w:szCs w:val="24"/>
        </w:rPr>
        <w:t>похожим</w:t>
      </w:r>
      <w:r w:rsidRPr="00441A49">
        <w:rPr>
          <w:color w:val="000000" w:themeColor="text1"/>
          <w:spacing w:val="10"/>
          <w:szCs w:val="24"/>
        </w:rPr>
        <w:t xml:space="preserve"> </w:t>
      </w:r>
      <w:r w:rsidRPr="00441A49">
        <w:rPr>
          <w:color w:val="000000" w:themeColor="text1"/>
          <w:szCs w:val="24"/>
        </w:rPr>
        <w:t>на</w:t>
      </w:r>
      <w:r w:rsidRPr="00441A49">
        <w:rPr>
          <w:color w:val="000000" w:themeColor="text1"/>
          <w:spacing w:val="10"/>
          <w:szCs w:val="24"/>
        </w:rPr>
        <w:t xml:space="preserve"> </w:t>
      </w:r>
      <w:r w:rsidRPr="00441A49">
        <w:rPr>
          <w:color w:val="000000" w:themeColor="text1"/>
          <w:szCs w:val="24"/>
        </w:rPr>
        <w:t>других;</w:t>
      </w:r>
      <w:r w:rsidRPr="00441A49">
        <w:rPr>
          <w:color w:val="000000" w:themeColor="text1"/>
          <w:spacing w:val="10"/>
          <w:szCs w:val="24"/>
        </w:rPr>
        <w:t xml:space="preserve"> </w:t>
      </w:r>
      <w:r w:rsidRPr="00441A49">
        <w:rPr>
          <w:color w:val="000000" w:themeColor="text1"/>
          <w:szCs w:val="24"/>
        </w:rPr>
        <w:t>уметь</w:t>
      </w:r>
      <w:r w:rsidRPr="00441A49">
        <w:rPr>
          <w:color w:val="000000" w:themeColor="text1"/>
          <w:spacing w:val="10"/>
          <w:szCs w:val="24"/>
        </w:rPr>
        <w:t xml:space="preserve"> </w:t>
      </w:r>
      <w:r w:rsidRPr="00441A49">
        <w:rPr>
          <w:color w:val="000000" w:themeColor="text1"/>
          <w:szCs w:val="24"/>
        </w:rPr>
        <w:t>ставить</w:t>
      </w:r>
      <w:r w:rsidRPr="00441A49">
        <w:rPr>
          <w:color w:val="000000" w:themeColor="text1"/>
          <w:spacing w:val="1"/>
          <w:szCs w:val="24"/>
        </w:rPr>
        <w:t xml:space="preserve"> </w:t>
      </w:r>
      <w:r w:rsidRPr="00441A49">
        <w:rPr>
          <w:color w:val="000000" w:themeColor="text1"/>
          <w:szCs w:val="24"/>
        </w:rPr>
        <w:t>перед</w:t>
      </w:r>
      <w:r w:rsidRPr="00441A49">
        <w:rPr>
          <w:color w:val="000000" w:themeColor="text1"/>
          <w:spacing w:val="8"/>
          <w:szCs w:val="24"/>
        </w:rPr>
        <w:t xml:space="preserve"> </w:t>
      </w:r>
      <w:r w:rsidRPr="00441A49">
        <w:rPr>
          <w:color w:val="000000" w:themeColor="text1"/>
          <w:szCs w:val="24"/>
        </w:rPr>
        <w:t>собой</w:t>
      </w:r>
      <w:r w:rsidRPr="00441A49">
        <w:rPr>
          <w:color w:val="000000" w:themeColor="text1"/>
          <w:spacing w:val="9"/>
          <w:szCs w:val="24"/>
        </w:rPr>
        <w:t xml:space="preserve"> </w:t>
      </w:r>
      <w:r w:rsidRPr="00441A49">
        <w:rPr>
          <w:color w:val="000000" w:themeColor="text1"/>
          <w:szCs w:val="24"/>
        </w:rPr>
        <w:t>цели</w:t>
      </w:r>
      <w:r w:rsidRPr="00441A49">
        <w:rPr>
          <w:color w:val="000000" w:themeColor="text1"/>
          <w:spacing w:val="8"/>
          <w:szCs w:val="24"/>
        </w:rPr>
        <w:t xml:space="preserve"> </w:t>
      </w:r>
      <w:r w:rsidRPr="00441A49">
        <w:rPr>
          <w:color w:val="000000" w:themeColor="text1"/>
          <w:szCs w:val="24"/>
        </w:rPr>
        <w:t>и</w:t>
      </w:r>
      <w:r w:rsidRPr="00441A49">
        <w:rPr>
          <w:color w:val="000000" w:themeColor="text1"/>
          <w:spacing w:val="9"/>
          <w:szCs w:val="24"/>
        </w:rPr>
        <w:t xml:space="preserve"> </w:t>
      </w:r>
      <w:r w:rsidRPr="00441A49">
        <w:rPr>
          <w:color w:val="000000" w:themeColor="text1"/>
          <w:szCs w:val="24"/>
        </w:rPr>
        <w:t>проявлять</w:t>
      </w:r>
      <w:r w:rsidRPr="00441A49">
        <w:rPr>
          <w:color w:val="000000" w:themeColor="text1"/>
          <w:spacing w:val="8"/>
          <w:szCs w:val="24"/>
        </w:rPr>
        <w:t xml:space="preserve"> </w:t>
      </w:r>
      <w:r w:rsidRPr="00441A49">
        <w:rPr>
          <w:color w:val="000000" w:themeColor="text1"/>
          <w:szCs w:val="24"/>
        </w:rPr>
        <w:t>инициативу,</w:t>
      </w:r>
      <w:r w:rsidRPr="00441A49">
        <w:rPr>
          <w:color w:val="000000" w:themeColor="text1"/>
          <w:spacing w:val="9"/>
          <w:szCs w:val="24"/>
        </w:rPr>
        <w:t xml:space="preserve"> </w:t>
      </w:r>
      <w:r w:rsidRPr="00441A49">
        <w:rPr>
          <w:color w:val="000000" w:themeColor="text1"/>
          <w:szCs w:val="24"/>
        </w:rPr>
        <w:t>отстаивать</w:t>
      </w:r>
      <w:r w:rsidRPr="00441A49">
        <w:rPr>
          <w:color w:val="000000" w:themeColor="text1"/>
          <w:spacing w:val="8"/>
          <w:szCs w:val="24"/>
        </w:rPr>
        <w:t xml:space="preserve"> </w:t>
      </w:r>
      <w:r w:rsidRPr="00441A49">
        <w:rPr>
          <w:color w:val="000000" w:themeColor="text1"/>
          <w:szCs w:val="24"/>
        </w:rPr>
        <w:t>своё</w:t>
      </w:r>
      <w:r w:rsidRPr="00441A49">
        <w:rPr>
          <w:color w:val="000000" w:themeColor="text1"/>
          <w:spacing w:val="1"/>
          <w:szCs w:val="24"/>
        </w:rPr>
        <w:t xml:space="preserve"> </w:t>
      </w:r>
      <w:r w:rsidRPr="00441A49">
        <w:rPr>
          <w:color w:val="000000" w:themeColor="text1"/>
          <w:szCs w:val="24"/>
        </w:rPr>
        <w:t>мнение и действовать самостоятельно, без помощи старших.</w:t>
      </w:r>
      <w:r w:rsidRPr="00441A49">
        <w:rPr>
          <w:color w:val="000000" w:themeColor="text1"/>
          <w:spacing w:val="1"/>
          <w:szCs w:val="24"/>
        </w:rPr>
        <w:t xml:space="preserve"> </w:t>
      </w:r>
    </w:p>
    <w:p w:rsidR="002C5C16" w:rsidRDefault="00441A49" w:rsidP="002C5C16">
      <w:pPr>
        <w:tabs>
          <w:tab w:val="left" w:pos="344"/>
          <w:tab w:val="left" w:pos="709"/>
        </w:tabs>
        <w:spacing w:line="360" w:lineRule="auto"/>
        <w:rPr>
          <w:color w:val="000000" w:themeColor="text1"/>
          <w:szCs w:val="24"/>
        </w:rPr>
      </w:pPr>
      <w:r w:rsidRPr="00441A49">
        <w:rPr>
          <w:color w:val="000000" w:themeColor="text1"/>
          <w:szCs w:val="24"/>
        </w:rPr>
        <w:t xml:space="preserve">      Знание</w:t>
      </w:r>
      <w:r w:rsidRPr="00441A49">
        <w:rPr>
          <w:color w:val="000000" w:themeColor="text1"/>
          <w:spacing w:val="1"/>
          <w:szCs w:val="24"/>
        </w:rPr>
        <w:t xml:space="preserve"> </w:t>
      </w:r>
      <w:r w:rsidRPr="00441A49">
        <w:rPr>
          <w:color w:val="000000" w:themeColor="text1"/>
          <w:szCs w:val="24"/>
        </w:rPr>
        <w:t>обучающимися</w:t>
      </w:r>
      <w:r w:rsidRPr="00441A49">
        <w:rPr>
          <w:color w:val="000000" w:themeColor="text1"/>
          <w:spacing w:val="1"/>
          <w:szCs w:val="24"/>
        </w:rPr>
        <w:t xml:space="preserve"> </w:t>
      </w:r>
      <w:r w:rsidRPr="00441A49">
        <w:rPr>
          <w:color w:val="000000" w:themeColor="text1"/>
          <w:szCs w:val="24"/>
        </w:rPr>
        <w:t>младших</w:t>
      </w:r>
      <w:r w:rsidRPr="00441A49">
        <w:rPr>
          <w:color w:val="000000" w:themeColor="text1"/>
          <w:spacing w:val="1"/>
          <w:szCs w:val="24"/>
        </w:rPr>
        <w:t xml:space="preserve"> </w:t>
      </w:r>
      <w:r w:rsidRPr="00441A49">
        <w:rPr>
          <w:color w:val="000000" w:themeColor="text1"/>
          <w:szCs w:val="24"/>
        </w:rPr>
        <w:t>классов</w:t>
      </w:r>
      <w:r w:rsidRPr="00441A49">
        <w:rPr>
          <w:color w:val="000000" w:themeColor="text1"/>
          <w:spacing w:val="1"/>
          <w:szCs w:val="24"/>
        </w:rPr>
        <w:t xml:space="preserve"> </w:t>
      </w:r>
      <w:r w:rsidRPr="00441A49">
        <w:rPr>
          <w:color w:val="000000" w:themeColor="text1"/>
          <w:szCs w:val="24"/>
        </w:rPr>
        <w:t>данных</w:t>
      </w:r>
      <w:r w:rsidRPr="00441A49">
        <w:rPr>
          <w:color w:val="000000" w:themeColor="text1"/>
          <w:spacing w:val="1"/>
          <w:szCs w:val="24"/>
        </w:rPr>
        <w:t xml:space="preserve"> </w:t>
      </w:r>
      <w:r w:rsidRPr="00441A49">
        <w:rPr>
          <w:color w:val="000000" w:themeColor="text1"/>
          <w:szCs w:val="24"/>
        </w:rPr>
        <w:t>социальных</w:t>
      </w:r>
      <w:r w:rsidRPr="00441A49">
        <w:rPr>
          <w:color w:val="000000" w:themeColor="text1"/>
          <w:spacing w:val="32"/>
          <w:szCs w:val="24"/>
        </w:rPr>
        <w:t xml:space="preserve"> </w:t>
      </w:r>
      <w:r w:rsidRPr="00441A49">
        <w:rPr>
          <w:color w:val="000000" w:themeColor="text1"/>
          <w:szCs w:val="24"/>
        </w:rPr>
        <w:t>норм</w:t>
      </w:r>
      <w:r w:rsidRPr="00441A49">
        <w:rPr>
          <w:color w:val="000000" w:themeColor="text1"/>
          <w:spacing w:val="33"/>
          <w:szCs w:val="24"/>
        </w:rPr>
        <w:t xml:space="preserve"> </w:t>
      </w:r>
      <w:r w:rsidRPr="00441A49">
        <w:rPr>
          <w:color w:val="000000" w:themeColor="text1"/>
          <w:szCs w:val="24"/>
        </w:rPr>
        <w:t>и</w:t>
      </w:r>
      <w:r w:rsidRPr="00441A49">
        <w:rPr>
          <w:color w:val="000000" w:themeColor="text1"/>
          <w:spacing w:val="33"/>
          <w:szCs w:val="24"/>
        </w:rPr>
        <w:t xml:space="preserve"> </w:t>
      </w:r>
      <w:r w:rsidRPr="00441A49">
        <w:rPr>
          <w:color w:val="000000" w:themeColor="text1"/>
          <w:szCs w:val="24"/>
        </w:rPr>
        <w:t>традиций,</w:t>
      </w:r>
      <w:r w:rsidRPr="00441A49">
        <w:rPr>
          <w:color w:val="000000" w:themeColor="text1"/>
          <w:spacing w:val="33"/>
          <w:szCs w:val="24"/>
        </w:rPr>
        <w:t xml:space="preserve"> </w:t>
      </w:r>
      <w:r w:rsidRPr="00441A49">
        <w:rPr>
          <w:color w:val="000000" w:themeColor="text1"/>
          <w:szCs w:val="24"/>
        </w:rPr>
        <w:t>понимание</w:t>
      </w:r>
      <w:r w:rsidRPr="00441A49">
        <w:rPr>
          <w:color w:val="000000" w:themeColor="text1"/>
          <w:spacing w:val="33"/>
          <w:szCs w:val="24"/>
        </w:rPr>
        <w:t xml:space="preserve"> </w:t>
      </w:r>
      <w:r w:rsidRPr="00441A49">
        <w:rPr>
          <w:color w:val="000000" w:themeColor="text1"/>
          <w:szCs w:val="24"/>
        </w:rPr>
        <w:t>важности</w:t>
      </w:r>
      <w:r w:rsidRPr="00441A49">
        <w:rPr>
          <w:color w:val="000000" w:themeColor="text1"/>
          <w:spacing w:val="33"/>
          <w:szCs w:val="24"/>
        </w:rPr>
        <w:t xml:space="preserve"> </w:t>
      </w:r>
      <w:r w:rsidRPr="00441A49">
        <w:rPr>
          <w:color w:val="000000" w:themeColor="text1"/>
          <w:szCs w:val="24"/>
        </w:rPr>
        <w:t>следования</w:t>
      </w:r>
      <w:r w:rsidRPr="00441A49">
        <w:rPr>
          <w:color w:val="000000" w:themeColor="text1"/>
          <w:spacing w:val="33"/>
          <w:szCs w:val="24"/>
        </w:rPr>
        <w:t xml:space="preserve"> </w:t>
      </w:r>
      <w:r w:rsidRPr="00441A49">
        <w:rPr>
          <w:color w:val="000000" w:themeColor="text1"/>
          <w:szCs w:val="24"/>
        </w:rPr>
        <w:t>им</w:t>
      </w:r>
      <w:r w:rsidRPr="00441A49">
        <w:rPr>
          <w:color w:val="000000" w:themeColor="text1"/>
          <w:spacing w:val="-61"/>
          <w:szCs w:val="24"/>
        </w:rPr>
        <w:t xml:space="preserve"> </w:t>
      </w:r>
      <w:r w:rsidRPr="00441A49">
        <w:rPr>
          <w:color w:val="000000" w:themeColor="text1"/>
          <w:szCs w:val="24"/>
        </w:rPr>
        <w:t>имеет</w:t>
      </w:r>
      <w:r w:rsidRPr="00441A49">
        <w:rPr>
          <w:color w:val="000000" w:themeColor="text1"/>
          <w:spacing w:val="-15"/>
          <w:szCs w:val="24"/>
        </w:rPr>
        <w:t xml:space="preserve"> </w:t>
      </w:r>
      <w:r w:rsidRPr="00441A49">
        <w:rPr>
          <w:color w:val="000000" w:themeColor="text1"/>
          <w:szCs w:val="24"/>
        </w:rPr>
        <w:t>особое</w:t>
      </w:r>
      <w:r w:rsidRPr="00441A49">
        <w:rPr>
          <w:color w:val="000000" w:themeColor="text1"/>
          <w:spacing w:val="-15"/>
          <w:szCs w:val="24"/>
        </w:rPr>
        <w:t xml:space="preserve"> </w:t>
      </w:r>
      <w:r w:rsidRPr="00441A49">
        <w:rPr>
          <w:color w:val="000000" w:themeColor="text1"/>
          <w:szCs w:val="24"/>
        </w:rPr>
        <w:t>значение</w:t>
      </w:r>
      <w:r w:rsidRPr="00441A49">
        <w:rPr>
          <w:color w:val="000000" w:themeColor="text1"/>
          <w:spacing w:val="-15"/>
          <w:szCs w:val="24"/>
        </w:rPr>
        <w:t xml:space="preserve"> </w:t>
      </w:r>
      <w:r w:rsidRPr="00441A49">
        <w:rPr>
          <w:color w:val="000000" w:themeColor="text1"/>
          <w:szCs w:val="24"/>
        </w:rPr>
        <w:t>для</w:t>
      </w:r>
      <w:r w:rsidRPr="00441A49">
        <w:rPr>
          <w:color w:val="000000" w:themeColor="text1"/>
          <w:spacing w:val="-15"/>
          <w:szCs w:val="24"/>
        </w:rPr>
        <w:t xml:space="preserve"> </w:t>
      </w:r>
      <w:r w:rsidRPr="00441A49">
        <w:rPr>
          <w:color w:val="000000" w:themeColor="text1"/>
          <w:szCs w:val="24"/>
        </w:rPr>
        <w:t>этого</w:t>
      </w:r>
      <w:r w:rsidRPr="00441A49">
        <w:rPr>
          <w:color w:val="000000" w:themeColor="text1"/>
          <w:spacing w:val="-15"/>
          <w:szCs w:val="24"/>
        </w:rPr>
        <w:t xml:space="preserve"> </w:t>
      </w:r>
      <w:r w:rsidRPr="00441A49">
        <w:rPr>
          <w:color w:val="000000" w:themeColor="text1"/>
          <w:szCs w:val="24"/>
        </w:rPr>
        <w:t>возраста,</w:t>
      </w:r>
      <w:r w:rsidRPr="00441A49">
        <w:rPr>
          <w:color w:val="000000" w:themeColor="text1"/>
          <w:spacing w:val="-15"/>
          <w:szCs w:val="24"/>
        </w:rPr>
        <w:t xml:space="preserve"> </w:t>
      </w:r>
      <w:r w:rsidRPr="00441A49">
        <w:rPr>
          <w:color w:val="000000" w:themeColor="text1"/>
          <w:szCs w:val="24"/>
        </w:rPr>
        <w:t>поскольку</w:t>
      </w:r>
      <w:r w:rsidRPr="00441A49">
        <w:rPr>
          <w:color w:val="000000" w:themeColor="text1"/>
          <w:spacing w:val="-15"/>
          <w:szCs w:val="24"/>
        </w:rPr>
        <w:t xml:space="preserve"> </w:t>
      </w:r>
      <w:r w:rsidRPr="00441A49">
        <w:rPr>
          <w:color w:val="000000" w:themeColor="text1"/>
          <w:szCs w:val="24"/>
        </w:rPr>
        <w:t>облегчает</w:t>
      </w:r>
      <w:r w:rsidRPr="00441A49">
        <w:rPr>
          <w:color w:val="000000" w:themeColor="text1"/>
          <w:spacing w:val="-61"/>
          <w:szCs w:val="24"/>
        </w:rPr>
        <w:t xml:space="preserve"> </w:t>
      </w:r>
      <w:r w:rsidRPr="00441A49">
        <w:rPr>
          <w:color w:val="000000" w:themeColor="text1"/>
          <w:szCs w:val="24"/>
        </w:rPr>
        <w:t>вхождение</w:t>
      </w:r>
      <w:r w:rsidRPr="00441A49">
        <w:rPr>
          <w:color w:val="000000" w:themeColor="text1"/>
          <w:spacing w:val="-11"/>
          <w:szCs w:val="24"/>
        </w:rPr>
        <w:t xml:space="preserve"> </w:t>
      </w:r>
      <w:r w:rsidRPr="00441A49">
        <w:rPr>
          <w:color w:val="000000" w:themeColor="text1"/>
          <w:szCs w:val="24"/>
        </w:rPr>
        <w:t>в</w:t>
      </w:r>
      <w:r w:rsidRPr="00441A49">
        <w:rPr>
          <w:color w:val="000000" w:themeColor="text1"/>
          <w:spacing w:val="-11"/>
          <w:szCs w:val="24"/>
        </w:rPr>
        <w:t xml:space="preserve"> </w:t>
      </w:r>
      <w:r w:rsidRPr="00441A49">
        <w:rPr>
          <w:color w:val="000000" w:themeColor="text1"/>
          <w:szCs w:val="24"/>
        </w:rPr>
        <w:t>широкий</w:t>
      </w:r>
      <w:r w:rsidRPr="00441A49">
        <w:rPr>
          <w:color w:val="000000" w:themeColor="text1"/>
          <w:spacing w:val="-11"/>
          <w:szCs w:val="24"/>
        </w:rPr>
        <w:t xml:space="preserve"> </w:t>
      </w:r>
      <w:r w:rsidRPr="00441A49">
        <w:rPr>
          <w:color w:val="000000" w:themeColor="text1"/>
          <w:szCs w:val="24"/>
        </w:rPr>
        <w:t>социальный</w:t>
      </w:r>
      <w:r w:rsidRPr="00441A49">
        <w:rPr>
          <w:color w:val="000000" w:themeColor="text1"/>
          <w:spacing w:val="-11"/>
          <w:szCs w:val="24"/>
        </w:rPr>
        <w:t xml:space="preserve"> </w:t>
      </w:r>
      <w:r w:rsidRPr="00441A49">
        <w:rPr>
          <w:color w:val="000000" w:themeColor="text1"/>
          <w:szCs w:val="24"/>
        </w:rPr>
        <w:t>мир,</w:t>
      </w:r>
      <w:r w:rsidRPr="00441A49">
        <w:rPr>
          <w:color w:val="000000" w:themeColor="text1"/>
          <w:spacing w:val="-11"/>
          <w:szCs w:val="24"/>
        </w:rPr>
        <w:t xml:space="preserve"> </w:t>
      </w:r>
      <w:r w:rsidRPr="00441A49">
        <w:rPr>
          <w:color w:val="000000" w:themeColor="text1"/>
          <w:szCs w:val="24"/>
        </w:rPr>
        <w:t>в</w:t>
      </w:r>
      <w:r w:rsidRPr="00441A49">
        <w:rPr>
          <w:color w:val="000000" w:themeColor="text1"/>
          <w:spacing w:val="-11"/>
          <w:szCs w:val="24"/>
        </w:rPr>
        <w:t xml:space="preserve"> </w:t>
      </w:r>
      <w:r w:rsidRPr="00441A49">
        <w:rPr>
          <w:color w:val="000000" w:themeColor="text1"/>
          <w:szCs w:val="24"/>
        </w:rPr>
        <w:t>открывающуюся</w:t>
      </w:r>
      <w:r w:rsidRPr="00441A49">
        <w:rPr>
          <w:color w:val="000000" w:themeColor="text1"/>
          <w:spacing w:val="-11"/>
          <w:szCs w:val="24"/>
        </w:rPr>
        <w:t xml:space="preserve"> </w:t>
      </w:r>
      <w:r w:rsidRPr="00441A49">
        <w:rPr>
          <w:color w:val="000000" w:themeColor="text1"/>
          <w:szCs w:val="24"/>
        </w:rPr>
        <w:t>им систему</w:t>
      </w:r>
      <w:r w:rsidRPr="00441A49">
        <w:rPr>
          <w:color w:val="000000" w:themeColor="text1"/>
          <w:spacing w:val="-15"/>
          <w:szCs w:val="24"/>
        </w:rPr>
        <w:t xml:space="preserve"> </w:t>
      </w:r>
      <w:r w:rsidRPr="00441A49">
        <w:rPr>
          <w:color w:val="000000" w:themeColor="text1"/>
          <w:szCs w:val="24"/>
        </w:rPr>
        <w:t>общественных</w:t>
      </w:r>
      <w:r w:rsidRPr="00441A49">
        <w:rPr>
          <w:color w:val="000000" w:themeColor="text1"/>
          <w:spacing w:val="-15"/>
          <w:szCs w:val="24"/>
        </w:rPr>
        <w:t xml:space="preserve"> </w:t>
      </w:r>
      <w:r w:rsidRPr="00441A49">
        <w:rPr>
          <w:color w:val="000000" w:themeColor="text1"/>
          <w:szCs w:val="24"/>
        </w:rPr>
        <w:t>отношений.</w:t>
      </w:r>
      <w:bookmarkStart w:id="8" w:name="__RefHeading___5"/>
      <w:bookmarkEnd w:id="8"/>
    </w:p>
    <w:p w:rsidR="004E2EA2" w:rsidRDefault="004E2EA2">
      <w:pPr>
        <w:spacing w:after="160" w:line="259" w:lineRule="auto"/>
        <w:ind w:left="0" w:right="0" w:firstLine="0"/>
        <w:jc w:val="left"/>
        <w:rPr>
          <w:b/>
          <w:color w:val="000000" w:themeColor="text1"/>
          <w:szCs w:val="24"/>
        </w:rPr>
      </w:pPr>
    </w:p>
    <w:p w:rsidR="00441A49" w:rsidRPr="002C5C16" w:rsidRDefault="002C5C16" w:rsidP="002C5C16">
      <w:pPr>
        <w:tabs>
          <w:tab w:val="left" w:pos="344"/>
          <w:tab w:val="left" w:pos="709"/>
        </w:tabs>
        <w:spacing w:line="360" w:lineRule="auto"/>
        <w:rPr>
          <w:b/>
          <w:color w:val="auto"/>
          <w:szCs w:val="24"/>
        </w:rPr>
      </w:pPr>
      <w:r w:rsidRPr="002C5C16">
        <w:rPr>
          <w:b/>
          <w:color w:val="000000" w:themeColor="text1"/>
          <w:szCs w:val="24"/>
        </w:rPr>
        <w:t>Р</w:t>
      </w:r>
      <w:r w:rsidR="00441A49" w:rsidRPr="002C5C16">
        <w:rPr>
          <w:b/>
          <w:color w:val="auto"/>
          <w:szCs w:val="24"/>
        </w:rPr>
        <w:t>АЗДЕЛ 2. СОДЕРЖАТЕЛЬНЫЙ</w:t>
      </w:r>
    </w:p>
    <w:p w:rsidR="00441A49" w:rsidRPr="00441A49" w:rsidRDefault="00441A49" w:rsidP="00441A49">
      <w:pPr>
        <w:rPr>
          <w:color w:val="auto"/>
          <w:szCs w:val="24"/>
        </w:rPr>
      </w:pPr>
    </w:p>
    <w:p w:rsidR="00441A49" w:rsidRPr="00441A49" w:rsidRDefault="00441A49" w:rsidP="00441A49">
      <w:pPr>
        <w:pStyle w:val="1"/>
        <w:spacing w:line="360" w:lineRule="auto"/>
        <w:rPr>
          <w:b w:val="0"/>
          <w:color w:val="auto"/>
          <w:szCs w:val="24"/>
        </w:rPr>
      </w:pPr>
      <w:bookmarkStart w:id="9" w:name="__RefHeading___6"/>
      <w:bookmarkEnd w:id="9"/>
      <w:r w:rsidRPr="00441A49">
        <w:rPr>
          <w:color w:val="auto"/>
          <w:szCs w:val="24"/>
        </w:rPr>
        <w:t>2.1 Уклад общеобразовательной организации</w:t>
      </w:r>
    </w:p>
    <w:p w:rsidR="00441A49" w:rsidRPr="00441A49" w:rsidRDefault="00441A49" w:rsidP="00441A49">
      <w:pPr>
        <w:spacing w:line="360" w:lineRule="auto"/>
        <w:ind w:firstLine="709"/>
        <w:rPr>
          <w:szCs w:val="24"/>
        </w:rPr>
      </w:pPr>
      <w:r w:rsidRPr="00441A49">
        <w:rPr>
          <w:szCs w:val="24"/>
        </w:rPr>
        <w:t>МБОУ Ловчиковская основная общеобразовательная школа расположена в сельской местности и является школой с малой наполняемостью классов.</w:t>
      </w:r>
    </w:p>
    <w:p w:rsidR="00441A49" w:rsidRPr="00441A49" w:rsidRDefault="00441A49" w:rsidP="00441A49">
      <w:pPr>
        <w:spacing w:line="360" w:lineRule="auto"/>
        <w:ind w:firstLine="709"/>
        <w:rPr>
          <w:i/>
          <w:szCs w:val="24"/>
        </w:rPr>
      </w:pPr>
      <w:r w:rsidRPr="00441A49">
        <w:rPr>
          <w:i/>
          <w:szCs w:val="24"/>
        </w:rPr>
        <w:t xml:space="preserve"> </w:t>
      </w:r>
      <w:r w:rsidRPr="00441A49">
        <w:rPr>
          <w:szCs w:val="24"/>
        </w:rPr>
        <w:t xml:space="preserve">Мотивация учеников сельских школ не высока; познавательные интересы развиты слабо; невысокий образовательный и культурный уровень характерен для сельской семьи; не </w:t>
      </w:r>
      <w:r w:rsidRPr="00441A49">
        <w:rPr>
          <w:szCs w:val="24"/>
        </w:rPr>
        <w:lastRenderedPageBreak/>
        <w:t>всегда есть возможность добраться до районных дополнительных образовательных центров. Вместе с тем в школе есть возможность для осуществления индивидуаль</w:t>
      </w:r>
      <w:r w:rsidR="007865EE">
        <w:rPr>
          <w:szCs w:val="24"/>
        </w:rPr>
        <w:t>ного подхода к обучающемуся</w:t>
      </w:r>
      <w:r w:rsidRPr="00441A49">
        <w:rPr>
          <w:szCs w:val="24"/>
        </w:rPr>
        <w:t>.</w:t>
      </w:r>
      <w:r w:rsidRPr="00441A49">
        <w:rPr>
          <w:i/>
          <w:szCs w:val="24"/>
        </w:rPr>
        <w:t xml:space="preserve"> </w:t>
      </w:r>
    </w:p>
    <w:p w:rsidR="00441A49" w:rsidRPr="00441A49" w:rsidRDefault="00441A49" w:rsidP="00441A49">
      <w:pPr>
        <w:spacing w:line="360" w:lineRule="auto"/>
        <w:ind w:firstLine="709"/>
        <w:rPr>
          <w:szCs w:val="24"/>
        </w:rPr>
      </w:pPr>
      <w:r w:rsidRPr="00441A49">
        <w:rPr>
          <w:szCs w:val="24"/>
        </w:rPr>
        <w:t xml:space="preserve"> Особенность школы с малой наполняемостью классов накладывает отпечаток на организацию воспитательной деятельности. Это прежде всего объединени</w:t>
      </w:r>
      <w:r w:rsidR="007865EE">
        <w:rPr>
          <w:szCs w:val="24"/>
        </w:rPr>
        <w:t>е классов в один класс-комплект</w:t>
      </w:r>
      <w:r w:rsidRPr="00441A49">
        <w:rPr>
          <w:szCs w:val="24"/>
        </w:rPr>
        <w:t xml:space="preserve"> для проведения внеклассных мероприятий, совместные классные часы, утренники, акции, трудовые операции, походы, экскурсии, т.е. предусматривается участие разновозрастного коллектива.</w:t>
      </w:r>
    </w:p>
    <w:p w:rsidR="00441A49" w:rsidRPr="00441A49" w:rsidRDefault="00441A49" w:rsidP="00441A49">
      <w:pPr>
        <w:tabs>
          <w:tab w:val="left" w:pos="851"/>
        </w:tabs>
        <w:spacing w:line="360" w:lineRule="auto"/>
        <w:ind w:firstLine="709"/>
        <w:rPr>
          <w:w w:val="0"/>
          <w:szCs w:val="24"/>
        </w:rPr>
      </w:pPr>
      <w:r w:rsidRPr="00441A49">
        <w:rPr>
          <w:w w:val="0"/>
          <w:szCs w:val="24"/>
        </w:rPr>
        <w:t xml:space="preserve">Значительная часть семей связана со школой тесными узами: учились дети,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школе, но и в поселении в целом. </w:t>
      </w:r>
    </w:p>
    <w:p w:rsidR="00441A49" w:rsidRPr="00441A49" w:rsidRDefault="00441A49" w:rsidP="00441A49">
      <w:pPr>
        <w:pStyle w:val="aff5"/>
        <w:tabs>
          <w:tab w:val="left" w:pos="709"/>
        </w:tabs>
        <w:spacing w:line="360" w:lineRule="auto"/>
        <w:ind w:firstLine="709"/>
        <w:rPr>
          <w:color w:val="000000" w:themeColor="text1"/>
          <w:sz w:val="24"/>
          <w:szCs w:val="24"/>
        </w:rPr>
      </w:pPr>
      <w:r w:rsidRPr="00441A49">
        <w:rPr>
          <w:color w:val="000000" w:themeColor="text1"/>
          <w:sz w:val="24"/>
          <w:szCs w:val="24"/>
        </w:rPr>
        <w:t xml:space="preserve">Процесс воспитания в школе основывается на следующих </w:t>
      </w:r>
      <w:r w:rsidRPr="00441A49">
        <w:rPr>
          <w:b/>
          <w:color w:val="000000" w:themeColor="text1"/>
          <w:sz w:val="24"/>
          <w:szCs w:val="24"/>
        </w:rPr>
        <w:t xml:space="preserve">принципах </w:t>
      </w:r>
      <w:r w:rsidRPr="00441A49">
        <w:rPr>
          <w:color w:val="000000" w:themeColor="text1"/>
          <w:sz w:val="24"/>
          <w:szCs w:val="24"/>
        </w:rPr>
        <w:t>взаимодействия педагогических работников и обучающихся:</w:t>
      </w:r>
    </w:p>
    <w:p w:rsidR="00441A49" w:rsidRPr="00441A49" w:rsidRDefault="00441A49" w:rsidP="00D97192">
      <w:pPr>
        <w:pStyle w:val="a3"/>
        <w:widowControl w:val="0"/>
        <w:numPr>
          <w:ilvl w:val="3"/>
          <w:numId w:val="37"/>
        </w:numPr>
        <w:tabs>
          <w:tab w:val="left" w:pos="344"/>
          <w:tab w:val="left" w:pos="709"/>
        </w:tabs>
        <w:autoSpaceDE w:val="0"/>
        <w:autoSpaceDN w:val="0"/>
        <w:spacing w:after="0" w:line="360" w:lineRule="auto"/>
        <w:ind w:left="0" w:right="0" w:firstLine="709"/>
        <w:contextualSpacing w:val="0"/>
        <w:rPr>
          <w:color w:val="000000" w:themeColor="text1"/>
          <w:szCs w:val="24"/>
        </w:rPr>
      </w:pPr>
      <w:r w:rsidRPr="00441A49">
        <w:rPr>
          <w:color w:val="000000" w:themeColor="text1"/>
          <w:szCs w:val="24"/>
        </w:rP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441A49" w:rsidRPr="00441A49" w:rsidRDefault="00441A49" w:rsidP="00D97192">
      <w:pPr>
        <w:pStyle w:val="a3"/>
        <w:widowControl w:val="0"/>
        <w:numPr>
          <w:ilvl w:val="3"/>
          <w:numId w:val="37"/>
        </w:numPr>
        <w:tabs>
          <w:tab w:val="left" w:pos="344"/>
          <w:tab w:val="left" w:pos="709"/>
        </w:tabs>
        <w:autoSpaceDE w:val="0"/>
        <w:autoSpaceDN w:val="0"/>
        <w:spacing w:after="0" w:line="360" w:lineRule="auto"/>
        <w:ind w:left="0" w:right="0" w:firstLine="709"/>
        <w:contextualSpacing w:val="0"/>
        <w:rPr>
          <w:color w:val="000000" w:themeColor="text1"/>
          <w:szCs w:val="24"/>
        </w:rPr>
      </w:pPr>
      <w:r w:rsidRPr="00441A49">
        <w:rPr>
          <w:color w:val="000000" w:themeColor="text1"/>
          <w:szCs w:val="24"/>
        </w:rPr>
        <w:t>ориентир на создание в образовательной организации психологически комфортной среды для каждого обучающегося и взрослого;</w:t>
      </w:r>
    </w:p>
    <w:p w:rsidR="00441A49" w:rsidRPr="00441A49" w:rsidRDefault="00441A49" w:rsidP="00D97192">
      <w:pPr>
        <w:pStyle w:val="a3"/>
        <w:widowControl w:val="0"/>
        <w:numPr>
          <w:ilvl w:val="3"/>
          <w:numId w:val="37"/>
        </w:numPr>
        <w:tabs>
          <w:tab w:val="left" w:pos="344"/>
          <w:tab w:val="left" w:pos="709"/>
        </w:tabs>
        <w:autoSpaceDE w:val="0"/>
        <w:autoSpaceDN w:val="0"/>
        <w:spacing w:after="0" w:line="360" w:lineRule="auto"/>
        <w:ind w:left="0" w:right="0" w:firstLine="709"/>
        <w:contextualSpacing w:val="0"/>
        <w:rPr>
          <w:color w:val="000000" w:themeColor="text1"/>
          <w:szCs w:val="24"/>
        </w:rPr>
      </w:pPr>
      <w:r w:rsidRPr="00441A49">
        <w:rPr>
          <w:color w:val="000000" w:themeColor="text1"/>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441A49" w:rsidRPr="00441A49" w:rsidRDefault="00441A49" w:rsidP="00D97192">
      <w:pPr>
        <w:pStyle w:val="a3"/>
        <w:widowControl w:val="0"/>
        <w:numPr>
          <w:ilvl w:val="3"/>
          <w:numId w:val="37"/>
        </w:numPr>
        <w:tabs>
          <w:tab w:val="left" w:pos="344"/>
          <w:tab w:val="left" w:pos="709"/>
        </w:tabs>
        <w:autoSpaceDE w:val="0"/>
        <w:autoSpaceDN w:val="0"/>
        <w:spacing w:after="0" w:line="360" w:lineRule="auto"/>
        <w:ind w:left="0" w:right="0" w:firstLine="709"/>
        <w:contextualSpacing w:val="0"/>
        <w:rPr>
          <w:color w:val="000000" w:themeColor="text1"/>
          <w:szCs w:val="24"/>
        </w:rPr>
      </w:pPr>
      <w:r w:rsidRPr="00441A49">
        <w:rPr>
          <w:color w:val="000000" w:themeColor="text1"/>
          <w:szCs w:val="24"/>
        </w:rPr>
        <w:t>системность, целесообразность воспитания.</w:t>
      </w:r>
    </w:p>
    <w:p w:rsidR="00441A49" w:rsidRPr="00441A49" w:rsidRDefault="00441A49" w:rsidP="00441A49">
      <w:pPr>
        <w:pStyle w:val="aff5"/>
        <w:tabs>
          <w:tab w:val="left" w:pos="709"/>
        </w:tabs>
        <w:spacing w:line="360" w:lineRule="auto"/>
        <w:ind w:firstLine="709"/>
        <w:rPr>
          <w:color w:val="000000" w:themeColor="text1"/>
          <w:sz w:val="24"/>
          <w:szCs w:val="24"/>
        </w:rPr>
      </w:pPr>
      <w:r w:rsidRPr="00441A49">
        <w:rPr>
          <w:color w:val="000000" w:themeColor="text1"/>
          <w:sz w:val="24"/>
          <w:szCs w:val="24"/>
        </w:rPr>
        <w:t xml:space="preserve">Основными </w:t>
      </w:r>
      <w:r w:rsidRPr="00441A49">
        <w:rPr>
          <w:b/>
          <w:color w:val="000000" w:themeColor="text1"/>
          <w:sz w:val="24"/>
          <w:szCs w:val="24"/>
        </w:rPr>
        <w:t>традициями</w:t>
      </w:r>
      <w:r w:rsidR="007865EE">
        <w:rPr>
          <w:b/>
          <w:color w:val="000000" w:themeColor="text1"/>
          <w:sz w:val="24"/>
          <w:szCs w:val="24"/>
        </w:rPr>
        <w:t xml:space="preserve"> </w:t>
      </w:r>
      <w:r w:rsidRPr="00441A49">
        <w:rPr>
          <w:color w:val="000000" w:themeColor="text1"/>
          <w:sz w:val="24"/>
          <w:szCs w:val="24"/>
        </w:rPr>
        <w:t xml:space="preserve"> воспита</w:t>
      </w:r>
      <w:r w:rsidR="007865EE">
        <w:rPr>
          <w:color w:val="000000" w:themeColor="text1"/>
          <w:sz w:val="24"/>
          <w:szCs w:val="24"/>
        </w:rPr>
        <w:t>ния в школе</w:t>
      </w:r>
      <w:r w:rsidRPr="00441A49">
        <w:rPr>
          <w:color w:val="000000" w:themeColor="text1"/>
          <w:sz w:val="24"/>
          <w:szCs w:val="24"/>
        </w:rPr>
        <w:t xml:space="preserve"> являются следующие:</w:t>
      </w:r>
    </w:p>
    <w:p w:rsidR="00441A49" w:rsidRPr="00441A49" w:rsidRDefault="00441A49" w:rsidP="00D97192">
      <w:pPr>
        <w:pStyle w:val="a3"/>
        <w:widowControl w:val="0"/>
        <w:numPr>
          <w:ilvl w:val="0"/>
          <w:numId w:val="38"/>
        </w:numPr>
        <w:tabs>
          <w:tab w:val="left" w:pos="344"/>
          <w:tab w:val="left" w:pos="709"/>
        </w:tabs>
        <w:autoSpaceDE w:val="0"/>
        <w:autoSpaceDN w:val="0"/>
        <w:spacing w:after="0" w:line="360" w:lineRule="auto"/>
        <w:ind w:right="155"/>
        <w:contextualSpacing w:val="0"/>
        <w:rPr>
          <w:color w:val="000000" w:themeColor="text1"/>
          <w:szCs w:val="24"/>
        </w:rPr>
      </w:pPr>
      <w:r w:rsidRPr="00441A49">
        <w:rPr>
          <w:color w:val="000000" w:themeColor="text1"/>
          <w:szCs w:val="24"/>
        </w:rPr>
        <w:t>стержнем годового цикла воспи</w:t>
      </w:r>
      <w:r w:rsidR="00F53E66">
        <w:rPr>
          <w:color w:val="000000" w:themeColor="text1"/>
          <w:szCs w:val="24"/>
        </w:rPr>
        <w:t>тательной работы школы</w:t>
      </w:r>
      <w:r w:rsidRPr="00441A49">
        <w:rPr>
          <w:color w:val="000000" w:themeColor="text1"/>
          <w:spacing w:val="1"/>
          <w:szCs w:val="24"/>
        </w:rPr>
        <w:t xml:space="preserve"> </w:t>
      </w:r>
      <w:r w:rsidRPr="00441A49">
        <w:rPr>
          <w:color w:val="000000" w:themeColor="text1"/>
          <w:szCs w:val="24"/>
        </w:rPr>
        <w:t>являются</w:t>
      </w:r>
      <w:r w:rsidRPr="00441A49">
        <w:rPr>
          <w:color w:val="000000" w:themeColor="text1"/>
          <w:spacing w:val="1"/>
          <w:szCs w:val="24"/>
        </w:rPr>
        <w:t xml:space="preserve"> </w:t>
      </w:r>
      <w:r w:rsidRPr="00441A49">
        <w:rPr>
          <w:color w:val="000000" w:themeColor="text1"/>
          <w:szCs w:val="24"/>
        </w:rPr>
        <w:t>ключевые</w:t>
      </w:r>
      <w:r w:rsidRPr="00441A49">
        <w:rPr>
          <w:color w:val="000000" w:themeColor="text1"/>
          <w:spacing w:val="1"/>
          <w:szCs w:val="24"/>
        </w:rPr>
        <w:t xml:space="preserve"> </w:t>
      </w:r>
      <w:r w:rsidRPr="00441A49">
        <w:rPr>
          <w:color w:val="000000" w:themeColor="text1"/>
          <w:szCs w:val="24"/>
        </w:rPr>
        <w:t>общешкольные</w:t>
      </w:r>
      <w:r w:rsidRPr="00441A49">
        <w:rPr>
          <w:color w:val="000000" w:themeColor="text1"/>
          <w:spacing w:val="-61"/>
          <w:szCs w:val="24"/>
        </w:rPr>
        <w:t xml:space="preserve"> </w:t>
      </w:r>
      <w:r w:rsidRPr="00441A49">
        <w:rPr>
          <w:color w:val="000000" w:themeColor="text1"/>
          <w:szCs w:val="24"/>
        </w:rPr>
        <w:t>дела, через которые осуществляется интеграция воспитательных</w:t>
      </w:r>
      <w:r w:rsidRPr="00441A49">
        <w:rPr>
          <w:color w:val="000000" w:themeColor="text1"/>
          <w:spacing w:val="7"/>
          <w:szCs w:val="24"/>
        </w:rPr>
        <w:t xml:space="preserve"> </w:t>
      </w:r>
      <w:r w:rsidRPr="00441A49">
        <w:rPr>
          <w:color w:val="000000" w:themeColor="text1"/>
          <w:szCs w:val="24"/>
        </w:rPr>
        <w:t>усилий</w:t>
      </w:r>
      <w:r w:rsidRPr="00441A49">
        <w:rPr>
          <w:color w:val="000000" w:themeColor="text1"/>
          <w:spacing w:val="7"/>
          <w:szCs w:val="24"/>
        </w:rPr>
        <w:t xml:space="preserve"> </w:t>
      </w:r>
      <w:r w:rsidRPr="00441A49">
        <w:rPr>
          <w:color w:val="000000" w:themeColor="text1"/>
          <w:szCs w:val="24"/>
        </w:rPr>
        <w:t>педагогических</w:t>
      </w:r>
      <w:r w:rsidRPr="00441A49">
        <w:rPr>
          <w:color w:val="000000" w:themeColor="text1"/>
          <w:spacing w:val="8"/>
          <w:szCs w:val="24"/>
        </w:rPr>
        <w:t xml:space="preserve"> </w:t>
      </w:r>
      <w:r w:rsidRPr="00441A49">
        <w:rPr>
          <w:color w:val="000000" w:themeColor="text1"/>
          <w:szCs w:val="24"/>
        </w:rPr>
        <w:t>работников;</w:t>
      </w:r>
    </w:p>
    <w:p w:rsidR="00441A49" w:rsidRPr="00441A49" w:rsidRDefault="00441A49" w:rsidP="00D97192">
      <w:pPr>
        <w:pStyle w:val="a3"/>
        <w:widowControl w:val="0"/>
        <w:numPr>
          <w:ilvl w:val="0"/>
          <w:numId w:val="38"/>
        </w:numPr>
        <w:tabs>
          <w:tab w:val="left" w:pos="344"/>
          <w:tab w:val="left" w:pos="709"/>
        </w:tabs>
        <w:autoSpaceDE w:val="0"/>
        <w:autoSpaceDN w:val="0"/>
        <w:spacing w:after="0" w:line="360" w:lineRule="auto"/>
        <w:ind w:right="0"/>
        <w:contextualSpacing w:val="0"/>
        <w:rPr>
          <w:color w:val="000000" w:themeColor="text1"/>
          <w:szCs w:val="24"/>
        </w:rPr>
      </w:pPr>
      <w:r w:rsidRPr="00441A49">
        <w:rPr>
          <w:color w:val="000000" w:themeColor="text1"/>
          <w:szCs w:val="24"/>
        </w:rPr>
        <w:t>важной чертой каждого ключевого дела и большинства используемых для воспитания других совместных дел педаго</w:t>
      </w:r>
      <w:r w:rsidRPr="00441A49">
        <w:rPr>
          <w:color w:val="000000" w:themeColor="text1"/>
          <w:spacing w:val="-1"/>
          <w:szCs w:val="24"/>
        </w:rPr>
        <w:t>гических</w:t>
      </w:r>
      <w:r w:rsidRPr="00441A49">
        <w:rPr>
          <w:color w:val="000000" w:themeColor="text1"/>
          <w:spacing w:val="-14"/>
          <w:szCs w:val="24"/>
        </w:rPr>
        <w:t xml:space="preserve"> </w:t>
      </w:r>
      <w:r w:rsidRPr="00441A49">
        <w:rPr>
          <w:color w:val="000000" w:themeColor="text1"/>
          <w:spacing w:val="-1"/>
          <w:szCs w:val="24"/>
        </w:rPr>
        <w:t>работников</w:t>
      </w:r>
      <w:r w:rsidRPr="00441A49">
        <w:rPr>
          <w:color w:val="000000" w:themeColor="text1"/>
          <w:spacing w:val="-14"/>
          <w:szCs w:val="24"/>
        </w:rPr>
        <w:t xml:space="preserve"> </w:t>
      </w:r>
      <w:r w:rsidRPr="00441A49">
        <w:rPr>
          <w:color w:val="000000" w:themeColor="text1"/>
          <w:spacing w:val="-1"/>
          <w:szCs w:val="24"/>
        </w:rPr>
        <w:t>и</w:t>
      </w:r>
      <w:r w:rsidRPr="00441A49">
        <w:rPr>
          <w:color w:val="000000" w:themeColor="text1"/>
          <w:spacing w:val="-13"/>
          <w:szCs w:val="24"/>
        </w:rPr>
        <w:t xml:space="preserve"> </w:t>
      </w:r>
      <w:r w:rsidRPr="00441A49">
        <w:rPr>
          <w:color w:val="000000" w:themeColor="text1"/>
          <w:spacing w:val="-1"/>
          <w:szCs w:val="24"/>
        </w:rPr>
        <w:t>обучающихся</w:t>
      </w:r>
      <w:r w:rsidRPr="00441A49">
        <w:rPr>
          <w:color w:val="000000" w:themeColor="text1"/>
          <w:spacing w:val="-14"/>
          <w:szCs w:val="24"/>
        </w:rPr>
        <w:t xml:space="preserve"> </w:t>
      </w:r>
      <w:r w:rsidRPr="00441A49">
        <w:rPr>
          <w:color w:val="000000" w:themeColor="text1"/>
          <w:szCs w:val="24"/>
        </w:rPr>
        <w:t>является</w:t>
      </w:r>
      <w:r w:rsidRPr="00441A49">
        <w:rPr>
          <w:color w:val="000000" w:themeColor="text1"/>
          <w:spacing w:val="-13"/>
          <w:szCs w:val="24"/>
        </w:rPr>
        <w:t xml:space="preserve"> </w:t>
      </w:r>
      <w:r w:rsidRPr="00441A49">
        <w:rPr>
          <w:color w:val="000000" w:themeColor="text1"/>
          <w:szCs w:val="24"/>
        </w:rPr>
        <w:t>коллективная</w:t>
      </w:r>
      <w:r w:rsidRPr="00441A49">
        <w:rPr>
          <w:color w:val="000000" w:themeColor="text1"/>
          <w:spacing w:val="-62"/>
          <w:szCs w:val="24"/>
        </w:rPr>
        <w:t xml:space="preserve"> </w:t>
      </w:r>
      <w:r w:rsidRPr="00441A49">
        <w:rPr>
          <w:color w:val="000000" w:themeColor="text1"/>
          <w:szCs w:val="24"/>
        </w:rPr>
        <w:t>разработка,</w:t>
      </w:r>
      <w:r w:rsidRPr="00441A49">
        <w:rPr>
          <w:color w:val="000000" w:themeColor="text1"/>
          <w:spacing w:val="-12"/>
          <w:szCs w:val="24"/>
        </w:rPr>
        <w:t xml:space="preserve"> </w:t>
      </w:r>
      <w:r w:rsidRPr="00441A49">
        <w:rPr>
          <w:color w:val="000000" w:themeColor="text1"/>
          <w:szCs w:val="24"/>
        </w:rPr>
        <w:t>коллективное</w:t>
      </w:r>
      <w:r w:rsidRPr="00441A49">
        <w:rPr>
          <w:color w:val="000000" w:themeColor="text1"/>
          <w:spacing w:val="-12"/>
          <w:szCs w:val="24"/>
        </w:rPr>
        <w:t xml:space="preserve"> </w:t>
      </w:r>
      <w:r w:rsidRPr="00441A49">
        <w:rPr>
          <w:color w:val="000000" w:themeColor="text1"/>
          <w:szCs w:val="24"/>
        </w:rPr>
        <w:t>планирование,</w:t>
      </w:r>
      <w:r w:rsidRPr="00441A49">
        <w:rPr>
          <w:color w:val="000000" w:themeColor="text1"/>
          <w:spacing w:val="-12"/>
          <w:szCs w:val="24"/>
        </w:rPr>
        <w:t xml:space="preserve"> </w:t>
      </w:r>
      <w:r w:rsidRPr="00441A49">
        <w:rPr>
          <w:color w:val="000000" w:themeColor="text1"/>
          <w:szCs w:val="24"/>
        </w:rPr>
        <w:t>коллективное</w:t>
      </w:r>
      <w:r w:rsidRPr="00441A49">
        <w:rPr>
          <w:color w:val="000000" w:themeColor="text1"/>
          <w:spacing w:val="-12"/>
          <w:szCs w:val="24"/>
        </w:rPr>
        <w:t xml:space="preserve"> </w:t>
      </w:r>
      <w:r w:rsidRPr="00441A49">
        <w:rPr>
          <w:color w:val="000000" w:themeColor="text1"/>
          <w:szCs w:val="24"/>
        </w:rPr>
        <w:t>проведение</w:t>
      </w:r>
      <w:r w:rsidRPr="00441A49">
        <w:rPr>
          <w:color w:val="000000" w:themeColor="text1"/>
          <w:spacing w:val="7"/>
          <w:szCs w:val="24"/>
        </w:rPr>
        <w:t xml:space="preserve"> </w:t>
      </w:r>
      <w:r w:rsidRPr="00441A49">
        <w:rPr>
          <w:color w:val="000000" w:themeColor="text1"/>
          <w:szCs w:val="24"/>
        </w:rPr>
        <w:t>и</w:t>
      </w:r>
      <w:r w:rsidRPr="00441A49">
        <w:rPr>
          <w:color w:val="000000" w:themeColor="text1"/>
          <w:spacing w:val="7"/>
          <w:szCs w:val="24"/>
        </w:rPr>
        <w:t xml:space="preserve"> </w:t>
      </w:r>
      <w:r w:rsidRPr="00441A49">
        <w:rPr>
          <w:color w:val="000000" w:themeColor="text1"/>
          <w:szCs w:val="24"/>
        </w:rPr>
        <w:t>коллективный</w:t>
      </w:r>
      <w:r w:rsidRPr="00441A49">
        <w:rPr>
          <w:color w:val="000000" w:themeColor="text1"/>
          <w:spacing w:val="7"/>
          <w:szCs w:val="24"/>
        </w:rPr>
        <w:t xml:space="preserve"> </w:t>
      </w:r>
      <w:r w:rsidRPr="00441A49">
        <w:rPr>
          <w:color w:val="000000" w:themeColor="text1"/>
          <w:szCs w:val="24"/>
        </w:rPr>
        <w:t>анализ</w:t>
      </w:r>
      <w:r w:rsidRPr="00441A49">
        <w:rPr>
          <w:color w:val="000000" w:themeColor="text1"/>
          <w:spacing w:val="7"/>
          <w:szCs w:val="24"/>
        </w:rPr>
        <w:t xml:space="preserve"> </w:t>
      </w:r>
      <w:r w:rsidRPr="00441A49">
        <w:rPr>
          <w:color w:val="000000" w:themeColor="text1"/>
          <w:szCs w:val="24"/>
        </w:rPr>
        <w:t>их</w:t>
      </w:r>
      <w:r w:rsidRPr="00441A49">
        <w:rPr>
          <w:color w:val="000000" w:themeColor="text1"/>
          <w:spacing w:val="7"/>
          <w:szCs w:val="24"/>
        </w:rPr>
        <w:t xml:space="preserve"> </w:t>
      </w:r>
      <w:r w:rsidRPr="00441A49">
        <w:rPr>
          <w:color w:val="000000" w:themeColor="text1"/>
          <w:szCs w:val="24"/>
        </w:rPr>
        <w:t>результатов;</w:t>
      </w:r>
    </w:p>
    <w:p w:rsidR="00441A49" w:rsidRPr="00441A49" w:rsidRDefault="00441A49" w:rsidP="00D97192">
      <w:pPr>
        <w:pStyle w:val="a3"/>
        <w:widowControl w:val="0"/>
        <w:numPr>
          <w:ilvl w:val="0"/>
          <w:numId w:val="38"/>
        </w:numPr>
        <w:tabs>
          <w:tab w:val="left" w:pos="344"/>
          <w:tab w:val="left" w:pos="709"/>
        </w:tabs>
        <w:autoSpaceDE w:val="0"/>
        <w:autoSpaceDN w:val="0"/>
        <w:spacing w:after="0" w:line="360" w:lineRule="auto"/>
        <w:ind w:right="0"/>
        <w:contextualSpacing w:val="0"/>
        <w:rPr>
          <w:color w:val="000000" w:themeColor="text1"/>
          <w:szCs w:val="24"/>
        </w:rPr>
      </w:pPr>
      <w:r w:rsidRPr="00441A49">
        <w:rPr>
          <w:color w:val="000000" w:themeColor="text1"/>
          <w:szCs w:val="24"/>
        </w:rPr>
        <w:t>в школе создаются такие условия,</w:t>
      </w:r>
      <w:r w:rsidRPr="00441A49">
        <w:rPr>
          <w:color w:val="000000" w:themeColor="text1"/>
          <w:spacing w:val="1"/>
          <w:szCs w:val="24"/>
        </w:rPr>
        <w:t xml:space="preserve"> </w:t>
      </w:r>
      <w:r w:rsidRPr="00441A49">
        <w:rPr>
          <w:color w:val="000000" w:themeColor="text1"/>
          <w:szCs w:val="24"/>
        </w:rPr>
        <w:t>при которых по мере взросления обучающегося увеличивается</w:t>
      </w:r>
      <w:r w:rsidRPr="00441A49">
        <w:rPr>
          <w:color w:val="000000" w:themeColor="text1"/>
          <w:spacing w:val="-4"/>
          <w:szCs w:val="24"/>
        </w:rPr>
        <w:t xml:space="preserve"> </w:t>
      </w:r>
      <w:r w:rsidRPr="00441A49">
        <w:rPr>
          <w:color w:val="000000" w:themeColor="text1"/>
          <w:szCs w:val="24"/>
        </w:rPr>
        <w:t>и</w:t>
      </w:r>
      <w:r w:rsidRPr="00441A49">
        <w:rPr>
          <w:color w:val="000000" w:themeColor="text1"/>
          <w:spacing w:val="-3"/>
          <w:szCs w:val="24"/>
        </w:rPr>
        <w:t xml:space="preserve"> </w:t>
      </w:r>
      <w:r w:rsidRPr="00441A49">
        <w:rPr>
          <w:color w:val="000000" w:themeColor="text1"/>
          <w:szCs w:val="24"/>
        </w:rPr>
        <w:t>его</w:t>
      </w:r>
      <w:r w:rsidRPr="00441A49">
        <w:rPr>
          <w:color w:val="000000" w:themeColor="text1"/>
          <w:spacing w:val="-3"/>
          <w:szCs w:val="24"/>
        </w:rPr>
        <w:t xml:space="preserve"> </w:t>
      </w:r>
      <w:r w:rsidRPr="00441A49">
        <w:rPr>
          <w:color w:val="000000" w:themeColor="text1"/>
          <w:szCs w:val="24"/>
        </w:rPr>
        <w:t>роль</w:t>
      </w:r>
      <w:r w:rsidRPr="00441A49">
        <w:rPr>
          <w:color w:val="000000" w:themeColor="text1"/>
          <w:spacing w:val="-3"/>
          <w:szCs w:val="24"/>
        </w:rPr>
        <w:t xml:space="preserve"> </w:t>
      </w:r>
      <w:r w:rsidRPr="00441A49">
        <w:rPr>
          <w:color w:val="000000" w:themeColor="text1"/>
          <w:szCs w:val="24"/>
        </w:rPr>
        <w:t>в</w:t>
      </w:r>
      <w:r w:rsidRPr="00441A49">
        <w:rPr>
          <w:color w:val="000000" w:themeColor="text1"/>
          <w:spacing w:val="-4"/>
          <w:szCs w:val="24"/>
        </w:rPr>
        <w:t xml:space="preserve"> </w:t>
      </w:r>
      <w:r w:rsidRPr="00441A49">
        <w:rPr>
          <w:color w:val="000000" w:themeColor="text1"/>
          <w:szCs w:val="24"/>
        </w:rPr>
        <w:t>совместных</w:t>
      </w:r>
      <w:r w:rsidRPr="00441A49">
        <w:rPr>
          <w:color w:val="000000" w:themeColor="text1"/>
          <w:spacing w:val="-3"/>
          <w:szCs w:val="24"/>
        </w:rPr>
        <w:t xml:space="preserve"> </w:t>
      </w:r>
      <w:r w:rsidRPr="00441A49">
        <w:rPr>
          <w:color w:val="000000" w:themeColor="text1"/>
          <w:szCs w:val="24"/>
        </w:rPr>
        <w:t>делах</w:t>
      </w:r>
      <w:r w:rsidRPr="00441A49">
        <w:rPr>
          <w:color w:val="000000" w:themeColor="text1"/>
          <w:spacing w:val="-3"/>
          <w:szCs w:val="24"/>
        </w:rPr>
        <w:t xml:space="preserve"> </w:t>
      </w:r>
      <w:r w:rsidRPr="00441A49">
        <w:rPr>
          <w:color w:val="000000" w:themeColor="text1"/>
          <w:szCs w:val="24"/>
        </w:rPr>
        <w:t>(от</w:t>
      </w:r>
      <w:r w:rsidRPr="00441A49">
        <w:rPr>
          <w:color w:val="000000" w:themeColor="text1"/>
          <w:spacing w:val="-3"/>
          <w:szCs w:val="24"/>
        </w:rPr>
        <w:t xml:space="preserve"> </w:t>
      </w:r>
      <w:r w:rsidRPr="00441A49">
        <w:rPr>
          <w:color w:val="000000" w:themeColor="text1"/>
          <w:szCs w:val="24"/>
        </w:rPr>
        <w:t>пассивного</w:t>
      </w:r>
      <w:r w:rsidRPr="00441A49">
        <w:rPr>
          <w:color w:val="000000" w:themeColor="text1"/>
          <w:spacing w:val="-3"/>
          <w:szCs w:val="24"/>
        </w:rPr>
        <w:t xml:space="preserve"> </w:t>
      </w:r>
      <w:r w:rsidRPr="00441A49">
        <w:rPr>
          <w:color w:val="000000" w:themeColor="text1"/>
          <w:szCs w:val="24"/>
        </w:rPr>
        <w:t>наблюдателя</w:t>
      </w:r>
      <w:r w:rsidRPr="00441A49">
        <w:rPr>
          <w:color w:val="000000" w:themeColor="text1"/>
          <w:spacing w:val="7"/>
          <w:szCs w:val="24"/>
        </w:rPr>
        <w:t xml:space="preserve"> </w:t>
      </w:r>
      <w:r w:rsidRPr="00441A49">
        <w:rPr>
          <w:color w:val="000000" w:themeColor="text1"/>
          <w:szCs w:val="24"/>
        </w:rPr>
        <w:t>до</w:t>
      </w:r>
      <w:r w:rsidRPr="00441A49">
        <w:rPr>
          <w:color w:val="000000" w:themeColor="text1"/>
          <w:spacing w:val="8"/>
          <w:szCs w:val="24"/>
        </w:rPr>
        <w:t xml:space="preserve"> </w:t>
      </w:r>
      <w:r w:rsidRPr="00441A49">
        <w:rPr>
          <w:color w:val="000000" w:themeColor="text1"/>
          <w:szCs w:val="24"/>
        </w:rPr>
        <w:t>организатора);</w:t>
      </w:r>
    </w:p>
    <w:p w:rsidR="00441A49" w:rsidRPr="00441A49" w:rsidRDefault="00441A49" w:rsidP="00D97192">
      <w:pPr>
        <w:pStyle w:val="a3"/>
        <w:widowControl w:val="0"/>
        <w:numPr>
          <w:ilvl w:val="0"/>
          <w:numId w:val="38"/>
        </w:numPr>
        <w:tabs>
          <w:tab w:val="left" w:pos="344"/>
          <w:tab w:val="left" w:pos="709"/>
        </w:tabs>
        <w:autoSpaceDE w:val="0"/>
        <w:autoSpaceDN w:val="0"/>
        <w:spacing w:after="0" w:line="360" w:lineRule="auto"/>
        <w:ind w:right="0"/>
        <w:contextualSpacing w:val="0"/>
        <w:rPr>
          <w:color w:val="000000" w:themeColor="text1"/>
          <w:szCs w:val="24"/>
        </w:rPr>
      </w:pPr>
      <w:r w:rsidRPr="00F53E66">
        <w:rPr>
          <w:color w:val="000000" w:themeColor="text1"/>
          <w:szCs w:val="24"/>
        </w:rPr>
        <w:t>в проведении общешкольных дел отсутствует соревнователь</w:t>
      </w:r>
      <w:r w:rsidRPr="00441A49">
        <w:rPr>
          <w:color w:val="000000" w:themeColor="text1"/>
          <w:szCs w:val="24"/>
        </w:rPr>
        <w:t xml:space="preserve">ность между классами, </w:t>
      </w:r>
      <w:r w:rsidRPr="00441A49">
        <w:rPr>
          <w:color w:val="000000" w:themeColor="text1"/>
          <w:szCs w:val="24"/>
        </w:rPr>
        <w:lastRenderedPageBreak/>
        <w:t>поощряются конструктивное межклассное</w:t>
      </w:r>
      <w:r w:rsidRPr="00F53E66">
        <w:rPr>
          <w:color w:val="000000" w:themeColor="text1"/>
          <w:szCs w:val="24"/>
        </w:rPr>
        <w:t xml:space="preserve"> </w:t>
      </w:r>
      <w:r w:rsidRPr="00441A49">
        <w:rPr>
          <w:color w:val="000000" w:themeColor="text1"/>
          <w:szCs w:val="24"/>
        </w:rPr>
        <w:t>и</w:t>
      </w:r>
      <w:r w:rsidRPr="00F53E66">
        <w:rPr>
          <w:color w:val="000000" w:themeColor="text1"/>
          <w:szCs w:val="24"/>
        </w:rPr>
        <w:t xml:space="preserve"> </w:t>
      </w:r>
      <w:r w:rsidRPr="00441A49">
        <w:rPr>
          <w:color w:val="000000" w:themeColor="text1"/>
          <w:szCs w:val="24"/>
        </w:rPr>
        <w:t>межвозрастное</w:t>
      </w:r>
      <w:r w:rsidRPr="00F53E66">
        <w:rPr>
          <w:color w:val="000000" w:themeColor="text1"/>
          <w:szCs w:val="24"/>
        </w:rPr>
        <w:t xml:space="preserve"> </w:t>
      </w:r>
      <w:r w:rsidRPr="00441A49">
        <w:rPr>
          <w:color w:val="000000" w:themeColor="text1"/>
          <w:szCs w:val="24"/>
        </w:rPr>
        <w:t>взаимодействие</w:t>
      </w:r>
      <w:r w:rsidRPr="00F53E66">
        <w:rPr>
          <w:color w:val="000000" w:themeColor="text1"/>
          <w:szCs w:val="24"/>
        </w:rPr>
        <w:t xml:space="preserve"> </w:t>
      </w:r>
      <w:r w:rsidRPr="00441A49">
        <w:rPr>
          <w:color w:val="000000" w:themeColor="text1"/>
          <w:szCs w:val="24"/>
        </w:rPr>
        <w:t>обучающихся,</w:t>
      </w:r>
      <w:r w:rsidRPr="00F53E66">
        <w:rPr>
          <w:color w:val="000000" w:themeColor="text1"/>
          <w:szCs w:val="24"/>
        </w:rPr>
        <w:t xml:space="preserve"> </w:t>
      </w:r>
      <w:r w:rsidRPr="00441A49">
        <w:rPr>
          <w:color w:val="000000" w:themeColor="text1"/>
          <w:szCs w:val="24"/>
        </w:rPr>
        <w:t>а</w:t>
      </w:r>
      <w:r w:rsidRPr="00F53E66">
        <w:rPr>
          <w:color w:val="000000" w:themeColor="text1"/>
          <w:szCs w:val="24"/>
        </w:rPr>
        <w:t xml:space="preserve"> </w:t>
      </w:r>
      <w:r w:rsidRPr="00441A49">
        <w:rPr>
          <w:color w:val="000000" w:themeColor="text1"/>
          <w:szCs w:val="24"/>
        </w:rPr>
        <w:t>также</w:t>
      </w:r>
      <w:r w:rsidRPr="00F53E66">
        <w:rPr>
          <w:color w:val="000000" w:themeColor="text1"/>
          <w:szCs w:val="24"/>
        </w:rPr>
        <w:t xml:space="preserve"> </w:t>
      </w:r>
      <w:r w:rsidRPr="00441A49">
        <w:rPr>
          <w:color w:val="000000" w:themeColor="text1"/>
          <w:szCs w:val="24"/>
        </w:rPr>
        <w:t>их</w:t>
      </w:r>
      <w:r w:rsidRPr="00F53E66">
        <w:rPr>
          <w:color w:val="000000" w:themeColor="text1"/>
          <w:szCs w:val="24"/>
        </w:rPr>
        <w:t xml:space="preserve"> </w:t>
      </w:r>
      <w:r w:rsidRPr="00441A49">
        <w:rPr>
          <w:color w:val="000000" w:themeColor="text1"/>
          <w:szCs w:val="24"/>
        </w:rPr>
        <w:t>социальная</w:t>
      </w:r>
      <w:r w:rsidRPr="00F53E66">
        <w:rPr>
          <w:color w:val="000000" w:themeColor="text1"/>
          <w:szCs w:val="24"/>
        </w:rPr>
        <w:t xml:space="preserve"> </w:t>
      </w:r>
      <w:r w:rsidRPr="00441A49">
        <w:rPr>
          <w:color w:val="000000" w:themeColor="text1"/>
          <w:szCs w:val="24"/>
        </w:rPr>
        <w:t>активность;</w:t>
      </w:r>
    </w:p>
    <w:p w:rsidR="00441A49" w:rsidRPr="00441A49" w:rsidRDefault="00441A49" w:rsidP="00D97192">
      <w:pPr>
        <w:pStyle w:val="a3"/>
        <w:widowControl w:val="0"/>
        <w:numPr>
          <w:ilvl w:val="0"/>
          <w:numId w:val="38"/>
        </w:numPr>
        <w:tabs>
          <w:tab w:val="left" w:pos="344"/>
          <w:tab w:val="left" w:pos="709"/>
        </w:tabs>
        <w:autoSpaceDE w:val="0"/>
        <w:autoSpaceDN w:val="0"/>
        <w:spacing w:after="0" w:line="360" w:lineRule="auto"/>
        <w:ind w:right="0"/>
        <w:contextualSpacing w:val="0"/>
        <w:rPr>
          <w:color w:val="000000" w:themeColor="text1"/>
          <w:szCs w:val="24"/>
        </w:rPr>
      </w:pPr>
      <w:r w:rsidRPr="00F53E66">
        <w:rPr>
          <w:color w:val="000000" w:themeColor="text1"/>
          <w:szCs w:val="24"/>
        </w:rPr>
        <w:t xml:space="preserve">педагогические работники ориентированы </w:t>
      </w:r>
      <w:r w:rsidRPr="00441A49">
        <w:rPr>
          <w:color w:val="000000" w:themeColor="text1"/>
          <w:szCs w:val="24"/>
        </w:rPr>
        <w:t>на</w:t>
      </w:r>
      <w:r w:rsidRPr="00F53E66">
        <w:rPr>
          <w:color w:val="000000" w:themeColor="text1"/>
          <w:szCs w:val="24"/>
        </w:rPr>
        <w:t xml:space="preserve"> </w:t>
      </w:r>
      <w:r w:rsidRPr="00441A49">
        <w:rPr>
          <w:color w:val="000000" w:themeColor="text1"/>
          <w:szCs w:val="24"/>
        </w:rPr>
        <w:t>формирование</w:t>
      </w:r>
      <w:r w:rsidRPr="00F53E66">
        <w:rPr>
          <w:color w:val="000000" w:themeColor="text1"/>
          <w:szCs w:val="24"/>
        </w:rPr>
        <w:t xml:space="preserve"> </w:t>
      </w:r>
      <w:r w:rsidRPr="00441A49">
        <w:rPr>
          <w:color w:val="000000" w:themeColor="text1"/>
          <w:szCs w:val="24"/>
        </w:rPr>
        <w:t>коллективов</w:t>
      </w:r>
      <w:r w:rsidRPr="00F53E66">
        <w:rPr>
          <w:color w:val="000000" w:themeColor="text1"/>
          <w:szCs w:val="24"/>
        </w:rPr>
        <w:t xml:space="preserve"> </w:t>
      </w:r>
      <w:r w:rsidRPr="00441A49">
        <w:rPr>
          <w:color w:val="000000" w:themeColor="text1"/>
          <w:szCs w:val="24"/>
        </w:rPr>
        <w:t>в</w:t>
      </w:r>
      <w:r w:rsidRPr="00F53E66">
        <w:rPr>
          <w:color w:val="000000" w:themeColor="text1"/>
          <w:szCs w:val="24"/>
        </w:rPr>
        <w:t xml:space="preserve"> </w:t>
      </w:r>
      <w:r w:rsidRPr="00441A49">
        <w:rPr>
          <w:color w:val="000000" w:themeColor="text1"/>
          <w:szCs w:val="24"/>
        </w:rPr>
        <w:t>рамках</w:t>
      </w:r>
      <w:r w:rsidRPr="00F53E66">
        <w:rPr>
          <w:color w:val="000000" w:themeColor="text1"/>
          <w:szCs w:val="24"/>
        </w:rPr>
        <w:t xml:space="preserve"> </w:t>
      </w:r>
      <w:r w:rsidRPr="00441A49">
        <w:rPr>
          <w:color w:val="000000" w:themeColor="text1"/>
          <w:szCs w:val="24"/>
        </w:rPr>
        <w:t>школьных классов, кружков, секций, объединений</w:t>
      </w:r>
      <w:r w:rsidRPr="00441A49">
        <w:rPr>
          <w:color w:val="000000" w:themeColor="text1"/>
          <w:spacing w:val="1"/>
          <w:szCs w:val="24"/>
        </w:rPr>
        <w:t xml:space="preserve"> </w:t>
      </w:r>
      <w:r w:rsidRPr="00441A49">
        <w:rPr>
          <w:color w:val="000000" w:themeColor="text1"/>
          <w:szCs w:val="24"/>
        </w:rPr>
        <w:t>на</w:t>
      </w:r>
      <w:r w:rsidRPr="00441A49">
        <w:rPr>
          <w:color w:val="000000" w:themeColor="text1"/>
          <w:spacing w:val="1"/>
          <w:szCs w:val="24"/>
        </w:rPr>
        <w:t xml:space="preserve"> </w:t>
      </w:r>
      <w:r w:rsidRPr="00441A49">
        <w:rPr>
          <w:color w:val="000000" w:themeColor="text1"/>
          <w:szCs w:val="24"/>
        </w:rPr>
        <w:t>установление</w:t>
      </w:r>
      <w:r w:rsidRPr="00441A49">
        <w:rPr>
          <w:color w:val="000000" w:themeColor="text1"/>
          <w:spacing w:val="1"/>
          <w:szCs w:val="24"/>
        </w:rPr>
        <w:t xml:space="preserve"> </w:t>
      </w:r>
      <w:r w:rsidRPr="00441A49">
        <w:rPr>
          <w:color w:val="000000" w:themeColor="text1"/>
          <w:szCs w:val="24"/>
        </w:rPr>
        <w:t>в</w:t>
      </w:r>
      <w:r w:rsidRPr="00441A49">
        <w:rPr>
          <w:color w:val="000000" w:themeColor="text1"/>
          <w:spacing w:val="1"/>
          <w:szCs w:val="24"/>
        </w:rPr>
        <w:t xml:space="preserve"> </w:t>
      </w:r>
      <w:r w:rsidRPr="00441A49">
        <w:rPr>
          <w:color w:val="000000" w:themeColor="text1"/>
          <w:szCs w:val="24"/>
        </w:rPr>
        <w:t>них</w:t>
      </w:r>
      <w:r w:rsidRPr="00441A49">
        <w:rPr>
          <w:color w:val="000000" w:themeColor="text1"/>
          <w:spacing w:val="1"/>
          <w:szCs w:val="24"/>
        </w:rPr>
        <w:t xml:space="preserve"> </w:t>
      </w:r>
      <w:r w:rsidRPr="00441A49">
        <w:rPr>
          <w:color w:val="000000" w:themeColor="text1"/>
          <w:szCs w:val="24"/>
        </w:rPr>
        <w:t>доброжелательных</w:t>
      </w:r>
      <w:r w:rsidRPr="00441A49">
        <w:rPr>
          <w:color w:val="000000" w:themeColor="text1"/>
          <w:spacing w:val="1"/>
          <w:szCs w:val="24"/>
        </w:rPr>
        <w:t xml:space="preserve"> </w:t>
      </w:r>
      <w:r w:rsidRPr="00441A49">
        <w:rPr>
          <w:color w:val="000000" w:themeColor="text1"/>
          <w:szCs w:val="24"/>
        </w:rPr>
        <w:t>и</w:t>
      </w:r>
      <w:r w:rsidRPr="00441A49">
        <w:rPr>
          <w:color w:val="000000" w:themeColor="text1"/>
          <w:spacing w:val="1"/>
          <w:szCs w:val="24"/>
        </w:rPr>
        <w:t xml:space="preserve"> </w:t>
      </w:r>
      <w:r w:rsidRPr="00441A49">
        <w:rPr>
          <w:color w:val="000000" w:themeColor="text1"/>
          <w:szCs w:val="24"/>
        </w:rPr>
        <w:t>товарищеских</w:t>
      </w:r>
      <w:r w:rsidRPr="00441A49">
        <w:rPr>
          <w:color w:val="000000" w:themeColor="text1"/>
          <w:spacing w:val="3"/>
          <w:szCs w:val="24"/>
        </w:rPr>
        <w:t xml:space="preserve"> </w:t>
      </w:r>
      <w:r w:rsidRPr="00441A49">
        <w:rPr>
          <w:color w:val="000000" w:themeColor="text1"/>
          <w:szCs w:val="24"/>
        </w:rPr>
        <w:t>взаимоотношений;</w:t>
      </w:r>
    </w:p>
    <w:p w:rsidR="00441A49" w:rsidRPr="00441A49" w:rsidRDefault="00441A49" w:rsidP="00D97192">
      <w:pPr>
        <w:pStyle w:val="a3"/>
        <w:widowControl w:val="0"/>
        <w:numPr>
          <w:ilvl w:val="0"/>
          <w:numId w:val="38"/>
        </w:numPr>
        <w:tabs>
          <w:tab w:val="left" w:pos="344"/>
          <w:tab w:val="left" w:pos="709"/>
        </w:tabs>
        <w:autoSpaceDE w:val="0"/>
        <w:autoSpaceDN w:val="0"/>
        <w:spacing w:after="0" w:line="360" w:lineRule="auto"/>
        <w:ind w:right="0"/>
        <w:contextualSpacing w:val="0"/>
        <w:rPr>
          <w:color w:val="000000" w:themeColor="text1"/>
          <w:szCs w:val="24"/>
        </w:rPr>
      </w:pPr>
      <w:r w:rsidRPr="00441A49">
        <w:rPr>
          <w:color w:val="000000" w:themeColor="text1"/>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5C18AF" w:rsidRPr="005C18AF" w:rsidRDefault="005C18AF" w:rsidP="005C18AF">
      <w:pPr>
        <w:spacing w:line="360" w:lineRule="auto"/>
        <w:ind w:right="0" w:firstLine="709"/>
        <w:rPr>
          <w:b/>
          <w:szCs w:val="24"/>
        </w:rPr>
      </w:pPr>
      <w:r w:rsidRPr="005C18AF">
        <w:rPr>
          <w:b/>
          <w:szCs w:val="24"/>
        </w:rPr>
        <w:t>История школы</w:t>
      </w:r>
    </w:p>
    <w:p w:rsidR="005C18AF" w:rsidRDefault="005C18AF" w:rsidP="002C5C16">
      <w:pPr>
        <w:spacing w:line="360" w:lineRule="auto"/>
      </w:pPr>
      <w:r>
        <w:t xml:space="preserve">       До 1917 года в Ловчиково было две школы: земская двухк</w:t>
      </w:r>
      <w:r w:rsidR="002C5C16">
        <w:t xml:space="preserve">лассная и церковно-приходская. </w:t>
      </w:r>
    </w:p>
    <w:p w:rsidR="005C18AF" w:rsidRDefault="002C5C16" w:rsidP="002C5C16">
      <w:pPr>
        <w:spacing w:line="360" w:lineRule="auto"/>
      </w:pPr>
      <w:r>
        <w:t xml:space="preserve">        </w:t>
      </w:r>
      <w:r w:rsidR="005C18AF">
        <w:t>После революции осталась одна школа, которой заведовал Иван Макарович Быстров. У него был фруктовый питомник, в котором он выращивал саженцы и раздавал местным жителям. В 20 -е годы в школе работали учителями Лидия Николаевна Румянцева и Черкасов. Школа была четырёхлетней. С начала 30 –х годов и до войны школой руководила Елизавета Евлампьевна Ключарёва. После освобождения села от немецко-фашистских захватчиков в 1943 году школой стала руководить Вера Андреевна Водопьянова. С 1 января 1946 года школой стала заведовать Татьяна Андреевна Зайцева. В 1950 году школа была преобразована в неполную среднюю (семилетку), которой стал руководить Михаил Степанович Зайцев. С 1962 года до 1987 года директором школы была Бутырская Александра Кузьминична. Она руководила строительством нового здания школы. Современное здание школы построено в 1969 году. В 1987 – 88 г.г. директором школы работал Малыхин Николай Васильевич. С 1989 года по 2015 год директором школы работала Севостьянова Наталья Адольфовна, почётный работник общего образования. В 2015 году директором назначили Слащёву Валентину Николаевну. С её приходом здание школы обрело новый современный вид. Большую финансовою поддержку оказал выпускник школы Евдокимов Юрий Иванович. МБОУ Ловчиковская ООШ внесена в Национальный Реестр «Ведущие образовательные учреждения России – 2009». В настоящее время директором является Климова Ольга Ивановна. Много лет добросовестно трудятся заместитель директора Петрова Нина Фёдоровна, учителя Проказова Марина Алексеевна, Евдокимова Татьяна Ивановна, Бурова Анна Алексеевна, Назарова Раиса Михайл</w:t>
      </w:r>
      <w:r>
        <w:t xml:space="preserve">овна, Ядрова Наталья Ивановна. </w:t>
      </w:r>
    </w:p>
    <w:p w:rsidR="00F53E66" w:rsidRDefault="00F53E66" w:rsidP="00F53E66">
      <w:pPr>
        <w:spacing w:line="360" w:lineRule="auto"/>
        <w:ind w:right="0" w:firstLine="709"/>
        <w:rPr>
          <w:b/>
          <w:szCs w:val="24"/>
        </w:rPr>
      </w:pPr>
      <w:r w:rsidRPr="00441A49">
        <w:rPr>
          <w:b/>
          <w:szCs w:val="24"/>
        </w:rPr>
        <w:t>Достижения школы:</w:t>
      </w:r>
    </w:p>
    <w:p w:rsidR="00F53E66" w:rsidRPr="002C5C16" w:rsidRDefault="00F53E66" w:rsidP="002C5C16">
      <w:pPr>
        <w:spacing w:line="360" w:lineRule="auto"/>
      </w:pPr>
    </w:p>
    <w:tbl>
      <w:tblPr>
        <w:tblStyle w:val="aff4"/>
        <w:tblW w:w="10598" w:type="dxa"/>
        <w:tblLook w:val="04A0" w:firstRow="1" w:lastRow="0" w:firstColumn="1" w:lastColumn="0" w:noHBand="0" w:noVBand="1"/>
      </w:tblPr>
      <w:tblGrid>
        <w:gridCol w:w="1040"/>
        <w:gridCol w:w="9558"/>
      </w:tblGrid>
      <w:tr w:rsidR="00441A49" w:rsidRPr="00441A49" w:rsidTr="00977AA1">
        <w:trPr>
          <w:trHeight w:val="413"/>
        </w:trPr>
        <w:tc>
          <w:tcPr>
            <w:tcW w:w="1040" w:type="dxa"/>
            <w:tcBorders>
              <w:top w:val="single" w:sz="4" w:space="0" w:color="auto"/>
            </w:tcBorders>
          </w:tcPr>
          <w:p w:rsidR="00441A49" w:rsidRPr="00441A49" w:rsidRDefault="00441A49" w:rsidP="00977AA1">
            <w:pPr>
              <w:spacing w:line="276" w:lineRule="auto"/>
              <w:rPr>
                <w:szCs w:val="24"/>
              </w:rPr>
            </w:pPr>
            <w:r w:rsidRPr="00441A49">
              <w:rPr>
                <w:szCs w:val="24"/>
              </w:rPr>
              <w:t>2009</w:t>
            </w:r>
          </w:p>
        </w:tc>
        <w:tc>
          <w:tcPr>
            <w:tcW w:w="9558" w:type="dxa"/>
            <w:tcBorders>
              <w:top w:val="single" w:sz="4" w:space="0" w:color="auto"/>
            </w:tcBorders>
          </w:tcPr>
          <w:p w:rsidR="00441A49" w:rsidRPr="002C5C16" w:rsidRDefault="00441A49" w:rsidP="00977AA1">
            <w:pPr>
              <w:spacing w:line="276" w:lineRule="auto"/>
              <w:ind w:left="0"/>
              <w:rPr>
                <w:sz w:val="22"/>
                <w:szCs w:val="24"/>
              </w:rPr>
            </w:pPr>
            <w:r w:rsidRPr="002C5C16">
              <w:rPr>
                <w:sz w:val="22"/>
                <w:szCs w:val="24"/>
              </w:rPr>
              <w:t>Школа внесена в Национальный реестр ведущих образовательных учреждений России</w:t>
            </w:r>
          </w:p>
        </w:tc>
      </w:tr>
      <w:tr w:rsidR="00441A49" w:rsidRPr="00441A49" w:rsidTr="00977AA1">
        <w:trPr>
          <w:trHeight w:val="418"/>
        </w:trPr>
        <w:tc>
          <w:tcPr>
            <w:tcW w:w="1040" w:type="dxa"/>
          </w:tcPr>
          <w:p w:rsidR="00441A49" w:rsidRPr="00441A49" w:rsidRDefault="00441A49" w:rsidP="00977AA1">
            <w:pPr>
              <w:spacing w:line="276" w:lineRule="auto"/>
              <w:rPr>
                <w:szCs w:val="24"/>
              </w:rPr>
            </w:pPr>
            <w:r w:rsidRPr="00441A49">
              <w:rPr>
                <w:szCs w:val="24"/>
              </w:rPr>
              <w:t>2007</w:t>
            </w:r>
          </w:p>
        </w:tc>
        <w:tc>
          <w:tcPr>
            <w:tcW w:w="9558" w:type="dxa"/>
          </w:tcPr>
          <w:p w:rsidR="00441A49" w:rsidRPr="002C5C16" w:rsidRDefault="00441A49" w:rsidP="00977AA1">
            <w:pPr>
              <w:spacing w:line="276" w:lineRule="auto"/>
              <w:ind w:left="0"/>
              <w:rPr>
                <w:sz w:val="22"/>
                <w:szCs w:val="24"/>
              </w:rPr>
            </w:pPr>
            <w:r w:rsidRPr="002C5C16">
              <w:rPr>
                <w:sz w:val="22"/>
                <w:szCs w:val="24"/>
              </w:rPr>
              <w:t>Севостьянова Н.А. – нагрудный знак «Почётный работник общего образования»</w:t>
            </w:r>
          </w:p>
        </w:tc>
      </w:tr>
      <w:tr w:rsidR="00441A49" w:rsidRPr="00441A49" w:rsidTr="00977AA1">
        <w:tc>
          <w:tcPr>
            <w:tcW w:w="1040" w:type="dxa"/>
          </w:tcPr>
          <w:p w:rsidR="00441A49" w:rsidRPr="00441A49" w:rsidRDefault="00441A49" w:rsidP="00977AA1">
            <w:pPr>
              <w:spacing w:line="276" w:lineRule="auto"/>
              <w:rPr>
                <w:szCs w:val="24"/>
              </w:rPr>
            </w:pPr>
            <w:r w:rsidRPr="00441A49">
              <w:rPr>
                <w:szCs w:val="24"/>
              </w:rPr>
              <w:lastRenderedPageBreak/>
              <w:t>2009</w:t>
            </w:r>
          </w:p>
        </w:tc>
        <w:tc>
          <w:tcPr>
            <w:tcW w:w="9558" w:type="dxa"/>
          </w:tcPr>
          <w:p w:rsidR="00441A49" w:rsidRPr="002C5C16" w:rsidRDefault="00441A49" w:rsidP="00977AA1">
            <w:pPr>
              <w:spacing w:line="276" w:lineRule="auto"/>
              <w:ind w:left="0"/>
              <w:rPr>
                <w:sz w:val="22"/>
                <w:szCs w:val="24"/>
              </w:rPr>
            </w:pPr>
            <w:r w:rsidRPr="002C5C16">
              <w:rPr>
                <w:sz w:val="22"/>
                <w:szCs w:val="24"/>
              </w:rPr>
              <w:t>Петрова Н.Ф. – нагрудный знак «Почётный работник общего образования»</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rPr>
                <w:sz w:val="22"/>
                <w:szCs w:val="24"/>
              </w:rPr>
            </w:pPr>
            <w:r w:rsidRPr="002C5C16">
              <w:rPr>
                <w:sz w:val="22"/>
                <w:szCs w:val="24"/>
              </w:rPr>
              <w:t xml:space="preserve">Ядрова Н. И. стала победителем конкурса лучших учителей РФ 2009 г., обладателем президентского гранта. </w:t>
            </w:r>
          </w:p>
        </w:tc>
      </w:tr>
      <w:tr w:rsidR="00441A49" w:rsidRPr="00441A49" w:rsidTr="00977AA1">
        <w:tc>
          <w:tcPr>
            <w:tcW w:w="1040" w:type="dxa"/>
          </w:tcPr>
          <w:p w:rsidR="00441A49" w:rsidRPr="00441A49" w:rsidRDefault="00441A49" w:rsidP="00977AA1">
            <w:pPr>
              <w:spacing w:line="276" w:lineRule="auto"/>
              <w:rPr>
                <w:szCs w:val="24"/>
              </w:rPr>
            </w:pPr>
            <w:r w:rsidRPr="00441A49">
              <w:rPr>
                <w:szCs w:val="24"/>
              </w:rPr>
              <w:t>2011</w:t>
            </w:r>
          </w:p>
        </w:tc>
        <w:tc>
          <w:tcPr>
            <w:tcW w:w="9558" w:type="dxa"/>
          </w:tcPr>
          <w:p w:rsidR="00441A49" w:rsidRPr="002C5C16" w:rsidRDefault="00441A49" w:rsidP="00977AA1">
            <w:pPr>
              <w:spacing w:line="276" w:lineRule="auto"/>
              <w:ind w:left="0"/>
              <w:rPr>
                <w:sz w:val="22"/>
                <w:szCs w:val="24"/>
              </w:rPr>
            </w:pPr>
            <w:r w:rsidRPr="002C5C16">
              <w:rPr>
                <w:sz w:val="22"/>
                <w:szCs w:val="24"/>
              </w:rPr>
              <w:t>Школа получила Диплом Министерства образования и науки РФ как призер (2 место) Всероссийского заочного смотра-конкурса ученических производственных бригад и учебно-опытных участков образовательных учреждений (Номинация «Учебно-опытный участок образовательного учреждения (село)</w:t>
            </w:r>
          </w:p>
        </w:tc>
      </w:tr>
      <w:tr w:rsidR="00441A49" w:rsidRPr="00441A49" w:rsidTr="00977AA1">
        <w:tc>
          <w:tcPr>
            <w:tcW w:w="1040" w:type="dxa"/>
          </w:tcPr>
          <w:p w:rsidR="00441A49" w:rsidRPr="00441A49" w:rsidRDefault="00441A49" w:rsidP="00977AA1">
            <w:pPr>
              <w:spacing w:line="276" w:lineRule="auto"/>
              <w:rPr>
                <w:szCs w:val="24"/>
              </w:rPr>
            </w:pPr>
            <w:r w:rsidRPr="00441A49">
              <w:rPr>
                <w:szCs w:val="24"/>
              </w:rPr>
              <w:t>2014</w:t>
            </w:r>
          </w:p>
        </w:tc>
        <w:tc>
          <w:tcPr>
            <w:tcW w:w="9558" w:type="dxa"/>
          </w:tcPr>
          <w:p w:rsidR="00441A49" w:rsidRPr="002C5C16" w:rsidRDefault="00441A49" w:rsidP="00977AA1">
            <w:pPr>
              <w:pStyle w:val="a3"/>
              <w:spacing w:after="0"/>
              <w:ind w:left="0"/>
              <w:rPr>
                <w:sz w:val="22"/>
                <w:szCs w:val="24"/>
              </w:rPr>
            </w:pPr>
            <w:r w:rsidRPr="002C5C16">
              <w:rPr>
                <w:sz w:val="22"/>
                <w:szCs w:val="24"/>
              </w:rPr>
              <w:t xml:space="preserve">     На областной выставке «Урожай – 2015» (Станция юннатов) Зенин Евгений и Елагина Руслана (7 класс) заняли 2 место в номинации «Зеркало природы», а Бурова Екатерина (9 класс) была награждена Дипломом за исследовательскую работу в номинации «Комнатные растения».</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pStyle w:val="a3"/>
              <w:spacing w:after="0"/>
              <w:ind w:left="0"/>
              <w:rPr>
                <w:sz w:val="22"/>
                <w:szCs w:val="24"/>
              </w:rPr>
            </w:pPr>
            <w:r w:rsidRPr="002C5C16">
              <w:rPr>
                <w:sz w:val="22"/>
                <w:szCs w:val="24"/>
              </w:rPr>
              <w:t>В ежегодном конкурсе юных исследователей окружающей среды в ФГБОУ ВПО «Орловский Аграрный Университет» участница Эколого-краеведческого объединения Бурова Екатерина  (9 класс) заняла 3 место в номинации «Агротехника и экология культурных растений» за исследовательскую работу «Применение индикаторов, приготовленных из комнатных растений, для определения кислотности почвы».</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pStyle w:val="a3"/>
              <w:spacing w:after="0"/>
              <w:ind w:left="0"/>
              <w:rPr>
                <w:sz w:val="22"/>
                <w:szCs w:val="24"/>
              </w:rPr>
            </w:pPr>
            <w:r w:rsidRPr="002C5C16">
              <w:rPr>
                <w:sz w:val="22"/>
                <w:szCs w:val="24"/>
              </w:rPr>
              <w:t>Бурова Ю. (6 класс) стала лауреатом районного этапа Всероссийского конкурса юных чтецов «Живая классика» (2 место).</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pStyle w:val="a3"/>
              <w:spacing w:after="0"/>
              <w:ind w:left="0"/>
              <w:rPr>
                <w:sz w:val="22"/>
                <w:szCs w:val="24"/>
              </w:rPr>
            </w:pPr>
            <w:r w:rsidRPr="002C5C16">
              <w:rPr>
                <w:sz w:val="22"/>
                <w:szCs w:val="24"/>
              </w:rPr>
              <w:t>Команда «Олимпиец» заняла общее 1 место на Спартакиаде летних оздоровительных лагерей</w:t>
            </w:r>
          </w:p>
        </w:tc>
      </w:tr>
      <w:tr w:rsidR="00441A49" w:rsidRPr="00441A49" w:rsidTr="00977AA1">
        <w:trPr>
          <w:trHeight w:val="390"/>
        </w:trPr>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pStyle w:val="a3"/>
              <w:spacing w:after="0"/>
              <w:ind w:left="0"/>
              <w:rPr>
                <w:sz w:val="22"/>
                <w:szCs w:val="24"/>
              </w:rPr>
            </w:pPr>
            <w:r w:rsidRPr="002C5C16">
              <w:rPr>
                <w:color w:val="0D0D0D" w:themeColor="text1" w:themeTint="F2"/>
                <w:sz w:val="22"/>
                <w:szCs w:val="24"/>
              </w:rPr>
              <w:t>Областной конкурс «Юные знатоки природы» в НП «Орловское Полесье.  (2 и 3 место – Елагина Руслана и Собенников Павел (6 класс)</w:t>
            </w:r>
          </w:p>
        </w:tc>
      </w:tr>
      <w:tr w:rsidR="00441A49" w:rsidRPr="00441A49" w:rsidTr="00977AA1">
        <w:tc>
          <w:tcPr>
            <w:tcW w:w="1040" w:type="dxa"/>
          </w:tcPr>
          <w:p w:rsidR="00441A49" w:rsidRPr="00441A49" w:rsidRDefault="00441A49" w:rsidP="00977AA1">
            <w:pPr>
              <w:spacing w:line="276" w:lineRule="auto"/>
              <w:rPr>
                <w:szCs w:val="24"/>
              </w:rPr>
            </w:pPr>
            <w:r w:rsidRPr="00441A49">
              <w:rPr>
                <w:szCs w:val="24"/>
              </w:rPr>
              <w:t>2015</w:t>
            </w:r>
          </w:p>
        </w:tc>
        <w:tc>
          <w:tcPr>
            <w:tcW w:w="9558" w:type="dxa"/>
          </w:tcPr>
          <w:p w:rsidR="00441A49" w:rsidRPr="002C5C16" w:rsidRDefault="00441A49" w:rsidP="00977AA1">
            <w:pPr>
              <w:spacing w:line="276" w:lineRule="auto"/>
              <w:ind w:left="0"/>
              <w:rPr>
                <w:sz w:val="22"/>
                <w:szCs w:val="24"/>
              </w:rPr>
            </w:pPr>
            <w:r w:rsidRPr="002C5C16">
              <w:rPr>
                <w:sz w:val="22"/>
                <w:szCs w:val="24"/>
              </w:rPr>
              <w:t>В районной олимпиаде по экологии Бурова Екатерина (9 класс) -1 место</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19"/>
              <w:rPr>
                <w:sz w:val="22"/>
                <w:szCs w:val="24"/>
              </w:rPr>
            </w:pPr>
            <w:r w:rsidRPr="002C5C16">
              <w:rPr>
                <w:sz w:val="22"/>
                <w:szCs w:val="24"/>
              </w:rPr>
              <w:t>На областной олимпиаде по экологии  Бурова Екатерина (9 класс) представила  проектно-исследовательскую работу «Охраняемые растения и животные в окрестностях села Ловчиково»  и заняла 7 место из 18 участников.</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pStyle w:val="a3"/>
              <w:spacing w:after="0"/>
              <w:ind w:left="0"/>
              <w:rPr>
                <w:sz w:val="22"/>
                <w:szCs w:val="24"/>
              </w:rPr>
            </w:pPr>
            <w:r w:rsidRPr="002C5C16">
              <w:rPr>
                <w:sz w:val="22"/>
                <w:szCs w:val="24"/>
              </w:rPr>
              <w:t xml:space="preserve">Киселёва Ангелина победила в районной олимпиаде по технологии (участвовала в областной), Качарава Нина заняла 2 место.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rPr>
                <w:sz w:val="22"/>
                <w:szCs w:val="24"/>
              </w:rPr>
            </w:pPr>
            <w:r w:rsidRPr="002C5C16">
              <w:rPr>
                <w:sz w:val="22"/>
                <w:szCs w:val="24"/>
              </w:rPr>
              <w:t xml:space="preserve"> 3 место в  конкурсе «Лучший ученик года» (Бурова Юлия).</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rPr>
                <w:sz w:val="22"/>
                <w:szCs w:val="24"/>
              </w:rPr>
            </w:pPr>
            <w:r w:rsidRPr="002C5C16">
              <w:rPr>
                <w:sz w:val="22"/>
                <w:szCs w:val="24"/>
              </w:rPr>
              <w:t>1 место в региональном  этапе 11 Всероссийской акции «Спорт-альтернатива пагубным привычкам» в номинации «Литературная работа». (Собенников П. ). Диплом Департамента образования</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rPr>
                <w:sz w:val="22"/>
                <w:szCs w:val="24"/>
              </w:rPr>
            </w:pPr>
            <w:r w:rsidRPr="002C5C16">
              <w:rPr>
                <w:sz w:val="22"/>
                <w:szCs w:val="24"/>
              </w:rPr>
              <w:t>Учитель начальных классов Федонина А.Н.  заняла там 3 место на районном конкурсе «Учитель года 2015»</w:t>
            </w:r>
          </w:p>
        </w:tc>
      </w:tr>
      <w:tr w:rsidR="00441A49" w:rsidRPr="00441A49" w:rsidTr="00977AA1">
        <w:tc>
          <w:tcPr>
            <w:tcW w:w="1040" w:type="dxa"/>
          </w:tcPr>
          <w:p w:rsidR="00441A49" w:rsidRPr="00441A49" w:rsidRDefault="00441A49" w:rsidP="00977AA1">
            <w:pPr>
              <w:spacing w:line="276" w:lineRule="auto"/>
              <w:rPr>
                <w:szCs w:val="24"/>
              </w:rPr>
            </w:pPr>
            <w:r w:rsidRPr="00441A49">
              <w:rPr>
                <w:szCs w:val="24"/>
              </w:rPr>
              <w:t>2016</w:t>
            </w:r>
          </w:p>
        </w:tc>
        <w:tc>
          <w:tcPr>
            <w:tcW w:w="9558" w:type="dxa"/>
          </w:tcPr>
          <w:p w:rsidR="00441A49" w:rsidRPr="002C5C16" w:rsidRDefault="00441A49" w:rsidP="00977AA1">
            <w:pPr>
              <w:spacing w:line="276" w:lineRule="auto"/>
              <w:ind w:left="0"/>
              <w:contextualSpacing/>
              <w:rPr>
                <w:color w:val="auto"/>
                <w:sz w:val="22"/>
                <w:szCs w:val="24"/>
              </w:rPr>
            </w:pPr>
            <w:r w:rsidRPr="002C5C16">
              <w:rPr>
                <w:color w:val="auto"/>
                <w:sz w:val="22"/>
                <w:szCs w:val="24"/>
              </w:rPr>
              <w:t>В конкурсе юных исследователей окружающей среды в ФГБОУ ВПО «Орловский Аграрный Университет» Бурова Екатерина  (9 класс) заняла 3 место  за исследовательскую работу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rPr>
                <w:sz w:val="22"/>
                <w:szCs w:val="24"/>
              </w:rPr>
            </w:pPr>
            <w:r w:rsidRPr="002C5C16">
              <w:rPr>
                <w:sz w:val="22"/>
                <w:szCs w:val="24"/>
              </w:rPr>
              <w:t xml:space="preserve"> 2 место в районном финале военно-спортивной игры «Зарница».</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contextualSpacing/>
              <w:rPr>
                <w:sz w:val="22"/>
                <w:szCs w:val="24"/>
              </w:rPr>
            </w:pPr>
            <w:r w:rsidRPr="002C5C16">
              <w:rPr>
                <w:rFonts w:eastAsia="Calibri"/>
                <w:sz w:val="22"/>
                <w:szCs w:val="24"/>
                <w:lang w:eastAsia="ar-SA"/>
              </w:rPr>
              <w:t>На областном к</w:t>
            </w:r>
            <w:r w:rsidRPr="002C5C16">
              <w:rPr>
                <w:sz w:val="22"/>
                <w:szCs w:val="24"/>
              </w:rPr>
              <w:t xml:space="preserve">онкурсе исследовательских работ «Юные исследователи окружающей среды»в ОГАУ </w:t>
            </w:r>
            <w:r w:rsidRPr="002C5C16">
              <w:rPr>
                <w:rFonts w:eastAsia="Calibri"/>
                <w:sz w:val="22"/>
                <w:szCs w:val="24"/>
                <w:lang w:eastAsia="ar-SA"/>
              </w:rPr>
              <w:t xml:space="preserve">исследовательская работа Буровой Юлии  (8 класс, учитель Ядрова Н.И.) заняла 1 место и была награждена Дипломом.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rPr>
                <w:sz w:val="22"/>
                <w:szCs w:val="24"/>
              </w:rPr>
            </w:pPr>
            <w:r w:rsidRPr="002C5C16">
              <w:rPr>
                <w:sz w:val="22"/>
                <w:szCs w:val="24"/>
              </w:rPr>
              <w:t>Шайкин Сергей (4 класс) занял 2 место в областном конкурсе чтецов «Наш дом – планета Земля», «Живая классика».</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autoSpaceDE w:val="0"/>
              <w:autoSpaceDN w:val="0"/>
              <w:adjustRightInd w:val="0"/>
              <w:spacing w:line="276" w:lineRule="auto"/>
              <w:ind w:left="0"/>
              <w:rPr>
                <w:sz w:val="22"/>
                <w:szCs w:val="24"/>
              </w:rPr>
            </w:pPr>
            <w:r w:rsidRPr="002C5C16">
              <w:rPr>
                <w:sz w:val="22"/>
                <w:szCs w:val="24"/>
              </w:rPr>
              <w:t>Школа включена в федеральную инновационную площадку «Формирование у обучающихся экоцентрического сознания на основе Концепции «Экология в системе культуры» с использованием учебно-методического комплекта В. А. Самковой в Орловской области на 2016-2020 годы»</w:t>
            </w:r>
          </w:p>
        </w:tc>
      </w:tr>
      <w:tr w:rsidR="00441A49" w:rsidRPr="00441A49" w:rsidTr="00977AA1">
        <w:tc>
          <w:tcPr>
            <w:tcW w:w="1040" w:type="dxa"/>
          </w:tcPr>
          <w:p w:rsidR="00441A49" w:rsidRPr="00441A49" w:rsidRDefault="00441A49" w:rsidP="00977AA1">
            <w:pPr>
              <w:spacing w:line="276" w:lineRule="auto"/>
              <w:rPr>
                <w:szCs w:val="24"/>
              </w:rPr>
            </w:pPr>
            <w:r w:rsidRPr="00441A49">
              <w:rPr>
                <w:szCs w:val="24"/>
              </w:rPr>
              <w:t>2017</w:t>
            </w:r>
          </w:p>
        </w:tc>
        <w:tc>
          <w:tcPr>
            <w:tcW w:w="9558" w:type="dxa"/>
          </w:tcPr>
          <w:p w:rsidR="00441A49" w:rsidRPr="002C5C16" w:rsidRDefault="00441A49" w:rsidP="00977AA1">
            <w:pPr>
              <w:spacing w:line="276" w:lineRule="auto"/>
              <w:ind w:left="0"/>
              <w:rPr>
                <w:sz w:val="22"/>
                <w:szCs w:val="24"/>
              </w:rPr>
            </w:pPr>
            <w:r w:rsidRPr="002C5C16">
              <w:rPr>
                <w:sz w:val="22"/>
                <w:szCs w:val="24"/>
              </w:rPr>
              <w:t xml:space="preserve"> Бурова Ю. (8 класс) заняла 1 местов областном конкурсе «Юные знатоки природы» в Национальном парке «Орловское Полесье».</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autoSpaceDE w:val="0"/>
              <w:autoSpaceDN w:val="0"/>
              <w:adjustRightInd w:val="0"/>
              <w:spacing w:line="276" w:lineRule="auto"/>
              <w:ind w:left="0"/>
              <w:contextualSpacing/>
              <w:rPr>
                <w:sz w:val="22"/>
                <w:szCs w:val="24"/>
              </w:rPr>
            </w:pPr>
            <w:r w:rsidRPr="002C5C16">
              <w:rPr>
                <w:sz w:val="22"/>
                <w:szCs w:val="24"/>
              </w:rPr>
              <w:t xml:space="preserve">В областном конкурсе рисунков «Противопожарная безопасность и безопасность жизнедеятельности» Бурова Ю. (8 класс) заняла 2 место, награждена Дипломом Главного Управления МЧС по Орловской области. </w:t>
            </w:r>
          </w:p>
        </w:tc>
      </w:tr>
      <w:tr w:rsidR="00441A49" w:rsidRPr="00441A49" w:rsidTr="00977AA1">
        <w:trPr>
          <w:trHeight w:val="422"/>
        </w:trPr>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autoSpaceDE w:val="0"/>
              <w:autoSpaceDN w:val="0"/>
              <w:adjustRightInd w:val="0"/>
              <w:spacing w:line="276" w:lineRule="auto"/>
              <w:ind w:left="0"/>
              <w:contextualSpacing/>
              <w:rPr>
                <w:sz w:val="22"/>
                <w:szCs w:val="24"/>
              </w:rPr>
            </w:pPr>
            <w:r w:rsidRPr="002C5C16">
              <w:rPr>
                <w:sz w:val="22"/>
                <w:szCs w:val="24"/>
              </w:rPr>
              <w:t xml:space="preserve">Команда школы заняла 1 место в Спартакиаде летних оздоровительных лагерей.  </w:t>
            </w:r>
          </w:p>
        </w:tc>
      </w:tr>
      <w:tr w:rsidR="00441A49" w:rsidRPr="00441A49" w:rsidTr="00977AA1">
        <w:tc>
          <w:tcPr>
            <w:tcW w:w="1040" w:type="dxa"/>
          </w:tcPr>
          <w:p w:rsidR="00441A49" w:rsidRPr="00441A49" w:rsidRDefault="00441A49" w:rsidP="00977AA1">
            <w:pPr>
              <w:spacing w:line="276" w:lineRule="auto"/>
              <w:rPr>
                <w:szCs w:val="24"/>
              </w:rPr>
            </w:pPr>
            <w:r w:rsidRPr="00441A49">
              <w:rPr>
                <w:szCs w:val="24"/>
              </w:rPr>
              <w:t>2017- 2018</w:t>
            </w:r>
          </w:p>
        </w:tc>
        <w:tc>
          <w:tcPr>
            <w:tcW w:w="9558" w:type="dxa"/>
          </w:tcPr>
          <w:p w:rsidR="00441A49" w:rsidRPr="002C5C16" w:rsidRDefault="00441A49" w:rsidP="00977AA1">
            <w:pPr>
              <w:tabs>
                <w:tab w:val="left" w:pos="851"/>
                <w:tab w:val="center" w:pos="4677"/>
              </w:tabs>
              <w:spacing w:line="276" w:lineRule="auto"/>
              <w:ind w:left="0"/>
              <w:contextualSpacing/>
              <w:rPr>
                <w:sz w:val="22"/>
                <w:szCs w:val="24"/>
              </w:rPr>
            </w:pPr>
            <w:r w:rsidRPr="002C5C16">
              <w:rPr>
                <w:sz w:val="22"/>
                <w:szCs w:val="24"/>
              </w:rPr>
              <w:t xml:space="preserve">Ершов Дмитрий занял 1 место на районной олимпиаде по физической культуре.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tabs>
                <w:tab w:val="left" w:pos="851"/>
                <w:tab w:val="center" w:pos="4677"/>
              </w:tabs>
              <w:spacing w:line="276" w:lineRule="auto"/>
              <w:ind w:left="0"/>
              <w:contextualSpacing/>
              <w:rPr>
                <w:sz w:val="22"/>
                <w:szCs w:val="24"/>
              </w:rPr>
            </w:pPr>
            <w:r w:rsidRPr="002C5C16">
              <w:rPr>
                <w:sz w:val="22"/>
                <w:szCs w:val="24"/>
              </w:rPr>
              <w:t>Бурова Юлия (9 класс) заняла призовое место на районной олимпиаде по экологии и участвовала в областной олимпиаде.</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tabs>
                <w:tab w:val="left" w:pos="851"/>
                <w:tab w:val="center" w:pos="4677"/>
              </w:tabs>
              <w:spacing w:line="276" w:lineRule="auto"/>
              <w:ind w:left="0"/>
              <w:contextualSpacing/>
              <w:rPr>
                <w:sz w:val="22"/>
                <w:szCs w:val="24"/>
              </w:rPr>
            </w:pPr>
            <w:r w:rsidRPr="002C5C16">
              <w:rPr>
                <w:sz w:val="22"/>
                <w:szCs w:val="24"/>
              </w:rPr>
              <w:t>Ученица 9 класса Бурова Юлия заняла 3 место в районном конкурсе «Лучший ученик года».</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rPr>
                <w:sz w:val="22"/>
                <w:szCs w:val="24"/>
              </w:rPr>
            </w:pPr>
            <w:r w:rsidRPr="002C5C16">
              <w:rPr>
                <w:sz w:val="22"/>
                <w:szCs w:val="24"/>
              </w:rPr>
              <w:t>Бурова Юлия заняла 2 место в районном этапе литературно-творческого конкурса «Я люблю тебя, Россия!»</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contextualSpacing/>
              <w:rPr>
                <w:sz w:val="22"/>
                <w:szCs w:val="24"/>
              </w:rPr>
            </w:pPr>
            <w:r w:rsidRPr="002C5C16">
              <w:rPr>
                <w:sz w:val="22"/>
                <w:szCs w:val="24"/>
              </w:rPr>
              <w:t>В районном орнитологическом фестивале в честь международного Дня птиц была представлена учебно-исследовательская работа Бураковой Е., которая награждена Грамотой за лучшую исследовательскую работу, Бурова Ю. заняла  1 место в номинации «Рисунок».</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autoSpaceDE w:val="0"/>
              <w:autoSpaceDN w:val="0"/>
              <w:adjustRightInd w:val="0"/>
              <w:spacing w:line="276" w:lineRule="auto"/>
              <w:ind w:left="0"/>
              <w:contextualSpacing/>
              <w:rPr>
                <w:sz w:val="22"/>
                <w:szCs w:val="24"/>
              </w:rPr>
            </w:pPr>
            <w:r w:rsidRPr="002C5C16">
              <w:rPr>
                <w:sz w:val="22"/>
                <w:szCs w:val="24"/>
              </w:rPr>
              <w:t>2 место в спартакиаде летних оздоровительных лагерей</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autoSpaceDE w:val="0"/>
              <w:autoSpaceDN w:val="0"/>
              <w:adjustRightInd w:val="0"/>
              <w:spacing w:line="276" w:lineRule="auto"/>
              <w:ind w:left="0"/>
              <w:contextualSpacing/>
              <w:rPr>
                <w:sz w:val="22"/>
                <w:szCs w:val="24"/>
              </w:rPr>
            </w:pPr>
            <w:r w:rsidRPr="002C5C16">
              <w:rPr>
                <w:sz w:val="22"/>
                <w:szCs w:val="24"/>
              </w:rPr>
              <w:t>1 место в общем зачете муниципальных соревнований по туризму и краеведению</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contextualSpacing/>
              <w:rPr>
                <w:sz w:val="22"/>
                <w:szCs w:val="24"/>
              </w:rPr>
            </w:pPr>
            <w:r w:rsidRPr="002C5C16">
              <w:rPr>
                <w:sz w:val="22"/>
                <w:szCs w:val="24"/>
              </w:rPr>
              <w:t>Ядрова Н.И и Назарова Г.М. награждены юбилейным знаком «80 лет Орловской области» (указ губернатора от 11.09.2017 года) за вклад в развитие района.</w:t>
            </w:r>
          </w:p>
        </w:tc>
      </w:tr>
      <w:tr w:rsidR="00441A49" w:rsidRPr="00441A49" w:rsidTr="00977AA1">
        <w:tc>
          <w:tcPr>
            <w:tcW w:w="1040" w:type="dxa"/>
          </w:tcPr>
          <w:p w:rsidR="00441A49" w:rsidRPr="00441A49" w:rsidRDefault="00441A49" w:rsidP="00977AA1">
            <w:pPr>
              <w:spacing w:line="276" w:lineRule="auto"/>
              <w:rPr>
                <w:szCs w:val="24"/>
              </w:rPr>
            </w:pPr>
            <w:r w:rsidRPr="00441A49">
              <w:rPr>
                <w:szCs w:val="24"/>
              </w:rPr>
              <w:t>2018</w:t>
            </w:r>
          </w:p>
        </w:tc>
        <w:tc>
          <w:tcPr>
            <w:tcW w:w="9558" w:type="dxa"/>
          </w:tcPr>
          <w:p w:rsidR="00441A49" w:rsidRPr="002C5C16" w:rsidRDefault="00441A49" w:rsidP="00977AA1">
            <w:pPr>
              <w:spacing w:line="276" w:lineRule="auto"/>
              <w:ind w:left="0"/>
              <w:contextualSpacing/>
              <w:rPr>
                <w:sz w:val="22"/>
                <w:szCs w:val="24"/>
              </w:rPr>
            </w:pPr>
            <w:r w:rsidRPr="002C5C16">
              <w:rPr>
                <w:sz w:val="22"/>
                <w:szCs w:val="24"/>
              </w:rPr>
              <w:t xml:space="preserve">Региональный экологический форум «ЭКОМИР». Команда школы «Исток Оки» признана победителем конкурса на лучшую социально-экологическую рекламу.оритеты и направления деятельности».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contextualSpacing/>
              <w:rPr>
                <w:sz w:val="22"/>
                <w:szCs w:val="24"/>
              </w:rPr>
            </w:pPr>
            <w:r w:rsidRPr="002C5C16">
              <w:rPr>
                <w:sz w:val="22"/>
                <w:szCs w:val="24"/>
              </w:rPr>
              <w:t>Ученица 5 класса Слащёва Полина заняла 2 место в 7-ой Всероссийской молодежной научно-практической конференции Орловского государственного университета имени И.С. Тургенева «МИФ-2019» с элементами научной школы  в номинации «Современные технологии в сельском хозяйстве», награждена Дипломом 2 степени.</w:t>
            </w:r>
          </w:p>
        </w:tc>
      </w:tr>
      <w:tr w:rsidR="00441A49" w:rsidRPr="00441A49" w:rsidTr="00977AA1">
        <w:tc>
          <w:tcPr>
            <w:tcW w:w="1040" w:type="dxa"/>
          </w:tcPr>
          <w:p w:rsidR="00441A49" w:rsidRPr="00441A49" w:rsidRDefault="00441A49" w:rsidP="00977AA1">
            <w:pPr>
              <w:spacing w:line="276" w:lineRule="auto"/>
              <w:rPr>
                <w:color w:val="262626" w:themeColor="text1" w:themeTint="D9"/>
                <w:szCs w:val="24"/>
              </w:rPr>
            </w:pPr>
          </w:p>
        </w:tc>
        <w:tc>
          <w:tcPr>
            <w:tcW w:w="9558" w:type="dxa"/>
          </w:tcPr>
          <w:p w:rsidR="00441A49" w:rsidRPr="002C5C16" w:rsidRDefault="00441A49" w:rsidP="00977AA1">
            <w:pPr>
              <w:spacing w:line="276" w:lineRule="auto"/>
              <w:ind w:left="0"/>
              <w:rPr>
                <w:color w:val="262626" w:themeColor="text1" w:themeTint="D9"/>
                <w:sz w:val="22"/>
                <w:szCs w:val="24"/>
              </w:rPr>
            </w:pPr>
            <w:r w:rsidRPr="002C5C16">
              <w:rPr>
                <w:color w:val="262626" w:themeColor="text1" w:themeTint="D9"/>
                <w:sz w:val="22"/>
                <w:szCs w:val="24"/>
              </w:rPr>
              <w:t xml:space="preserve">   Президиум Орловского областного отделения Всероссийскогообщества охраны природы (ВООП) наградилнашу  школу Дипломом за второе место в областном экологическом конкурсе, за активное участие  - Грамотами Президиума Орловского областного отделения ВООП награждены ученицы Назарова Полина (9 класс) и Сударева Полина (8 класс).</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tabs>
                <w:tab w:val="left" w:pos="1995"/>
              </w:tabs>
              <w:spacing w:line="276" w:lineRule="auto"/>
              <w:ind w:left="0"/>
              <w:contextualSpacing/>
              <w:rPr>
                <w:sz w:val="22"/>
                <w:szCs w:val="24"/>
              </w:rPr>
            </w:pPr>
            <w:r w:rsidRPr="002C5C16">
              <w:rPr>
                <w:sz w:val="22"/>
                <w:szCs w:val="24"/>
              </w:rPr>
              <w:t>В районном конкурсе рисунков на противопожарную тему работа Кузиной А. (вышивка гладью) заняла 3 место (учитель Кусик Т.В.).</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tabs>
                <w:tab w:val="left" w:pos="1995"/>
              </w:tabs>
              <w:spacing w:line="276" w:lineRule="auto"/>
              <w:ind w:left="0"/>
              <w:contextualSpacing/>
              <w:rPr>
                <w:sz w:val="22"/>
                <w:szCs w:val="24"/>
              </w:rPr>
            </w:pPr>
            <w:r w:rsidRPr="002C5C16">
              <w:rPr>
                <w:sz w:val="22"/>
                <w:szCs w:val="24"/>
              </w:rPr>
              <w:t>Диплом 2 степени регионального творческого конкурса имени Н.П.Гкераськиной «Юные знатоки природы»</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tabs>
                <w:tab w:val="left" w:pos="1995"/>
              </w:tabs>
              <w:spacing w:line="276" w:lineRule="auto"/>
              <w:ind w:left="0"/>
              <w:contextualSpacing/>
              <w:rPr>
                <w:sz w:val="22"/>
                <w:szCs w:val="24"/>
              </w:rPr>
            </w:pPr>
            <w:r w:rsidRPr="002C5C16">
              <w:rPr>
                <w:sz w:val="22"/>
                <w:szCs w:val="24"/>
              </w:rPr>
              <w:t xml:space="preserve">Работа ученика 2 класса Силакова Ярослава «Мужская рука на кухне важна!» признана лауреатом регионального этапа всероссийского конкурса семейной фотографии «Вместе на кухне веселее» в рамках реализации программы «Разговор о правильном питании» (Приказ Департамента образования № 482 от 05.04.2019).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tabs>
                <w:tab w:val="left" w:pos="1995"/>
              </w:tabs>
              <w:spacing w:line="276" w:lineRule="auto"/>
              <w:ind w:left="0"/>
              <w:contextualSpacing/>
              <w:rPr>
                <w:sz w:val="22"/>
                <w:szCs w:val="24"/>
              </w:rPr>
            </w:pPr>
            <w:r w:rsidRPr="002C5C16">
              <w:rPr>
                <w:color w:val="262626" w:themeColor="text1" w:themeTint="D9"/>
                <w:sz w:val="22"/>
                <w:szCs w:val="24"/>
              </w:rPr>
              <w:t>1 место в районной олимпиаде по физкультуре (Кондакова Кристина)</w:t>
            </w:r>
          </w:p>
        </w:tc>
      </w:tr>
      <w:tr w:rsidR="00441A49" w:rsidRPr="00441A49" w:rsidTr="00977AA1">
        <w:tc>
          <w:tcPr>
            <w:tcW w:w="1040" w:type="dxa"/>
          </w:tcPr>
          <w:p w:rsidR="00441A49" w:rsidRPr="00441A49" w:rsidRDefault="00441A49" w:rsidP="00977AA1">
            <w:pPr>
              <w:spacing w:line="276" w:lineRule="auto"/>
              <w:rPr>
                <w:szCs w:val="24"/>
              </w:rPr>
            </w:pPr>
            <w:r w:rsidRPr="00441A49">
              <w:rPr>
                <w:szCs w:val="24"/>
              </w:rPr>
              <w:t>2018-2019</w:t>
            </w:r>
          </w:p>
        </w:tc>
        <w:tc>
          <w:tcPr>
            <w:tcW w:w="9558" w:type="dxa"/>
          </w:tcPr>
          <w:p w:rsidR="00441A49" w:rsidRPr="002C5C16" w:rsidRDefault="00441A49" w:rsidP="00977AA1">
            <w:pPr>
              <w:autoSpaceDE w:val="0"/>
              <w:autoSpaceDN w:val="0"/>
              <w:adjustRightInd w:val="0"/>
              <w:spacing w:line="276" w:lineRule="auto"/>
              <w:ind w:left="0"/>
              <w:rPr>
                <w:sz w:val="22"/>
                <w:szCs w:val="24"/>
              </w:rPr>
            </w:pPr>
            <w:r w:rsidRPr="002C5C16">
              <w:rPr>
                <w:sz w:val="22"/>
                <w:szCs w:val="24"/>
              </w:rPr>
              <w:t>В районной научно-практической конференции «С химией по жизни» ученица 8 класса Сударева Полина заняла 3 место за исследовательскую работу  (Учитель Ядрова Н.И.).</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tabs>
                <w:tab w:val="left" w:pos="1995"/>
              </w:tabs>
              <w:spacing w:line="276" w:lineRule="auto"/>
              <w:ind w:left="0"/>
              <w:contextualSpacing/>
              <w:rPr>
                <w:sz w:val="22"/>
                <w:szCs w:val="24"/>
              </w:rPr>
            </w:pPr>
            <w:r w:rsidRPr="002C5C16">
              <w:rPr>
                <w:sz w:val="22"/>
                <w:szCs w:val="24"/>
              </w:rPr>
              <w:t xml:space="preserve">Второе место в областном экологическом конкурсе, за активное участие  - ГрамотаПрезидиума Орловского областного отделения ВООП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tabs>
                <w:tab w:val="left" w:pos="1995"/>
              </w:tabs>
              <w:spacing w:line="276" w:lineRule="auto"/>
              <w:ind w:left="0"/>
              <w:contextualSpacing/>
              <w:rPr>
                <w:sz w:val="22"/>
                <w:szCs w:val="24"/>
              </w:rPr>
            </w:pPr>
            <w:r w:rsidRPr="002C5C16">
              <w:rPr>
                <w:sz w:val="22"/>
                <w:szCs w:val="24"/>
              </w:rPr>
              <w:t xml:space="preserve">Работа ученика 2 класса Силакова Ярослава «Мужская рука на кухне важна!»признана лауреатом регионального этапа всероссийского конкурса семейной фотографии «Вместе на кухне веселее» в рамках реализации программы «Разговор о правильном питании» (Приказ Департамента образования № 482 от 05.04.2019).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tabs>
                <w:tab w:val="left" w:pos="1995"/>
              </w:tabs>
              <w:spacing w:line="276" w:lineRule="auto"/>
              <w:ind w:left="0"/>
              <w:contextualSpacing/>
              <w:rPr>
                <w:sz w:val="22"/>
                <w:szCs w:val="24"/>
              </w:rPr>
            </w:pPr>
            <w:r w:rsidRPr="002C5C16">
              <w:rPr>
                <w:sz w:val="22"/>
                <w:szCs w:val="24"/>
              </w:rPr>
              <w:t>В районном конкурсе рисунков на противопожарную тему работа Кузиной А. (вышивка гладью) заняла 3 место (учитель Кусик Т.В.).</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widowControl w:val="0"/>
              <w:autoSpaceDE w:val="0"/>
              <w:spacing w:line="276" w:lineRule="auto"/>
              <w:ind w:left="0" w:firstLine="0"/>
              <w:contextualSpacing/>
              <w:rPr>
                <w:sz w:val="22"/>
                <w:szCs w:val="24"/>
              </w:rPr>
            </w:pPr>
            <w:r w:rsidRPr="002C5C16">
              <w:rPr>
                <w:sz w:val="22"/>
                <w:szCs w:val="24"/>
              </w:rPr>
              <w:t xml:space="preserve">Команда школы поделила 1-2 место в районном конкурсе «Весёлые старты»    </w:t>
            </w:r>
          </w:p>
          <w:p w:rsidR="00441A49" w:rsidRPr="002C5C16" w:rsidRDefault="00441A49" w:rsidP="00977AA1">
            <w:pPr>
              <w:tabs>
                <w:tab w:val="left" w:pos="1995"/>
              </w:tabs>
              <w:spacing w:line="276" w:lineRule="auto"/>
              <w:ind w:left="0"/>
              <w:contextualSpacing/>
              <w:rPr>
                <w:sz w:val="22"/>
                <w:szCs w:val="24"/>
              </w:rPr>
            </w:pPr>
            <w:r w:rsidRPr="002C5C16">
              <w:rPr>
                <w:sz w:val="22"/>
                <w:szCs w:val="24"/>
              </w:rPr>
              <w:lastRenderedPageBreak/>
              <w:t>Команда «Непоседы» заняла 2 место в районной спартакиаде летних оздоровительных лагерей</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contextualSpacing/>
              <w:rPr>
                <w:rFonts w:eastAsia="Calibri"/>
                <w:sz w:val="22"/>
                <w:szCs w:val="24"/>
              </w:rPr>
            </w:pPr>
            <w:r w:rsidRPr="002C5C16">
              <w:rPr>
                <w:rFonts w:eastAsia="Calibri"/>
                <w:sz w:val="22"/>
                <w:szCs w:val="24"/>
              </w:rPr>
              <w:t>В октябре 2018 года на базе школы проведен районный семинар директоров общеобразовательных школ района, который был посвящен путям повышения эффективности образовательной деятельности в школе.</w:t>
            </w:r>
          </w:p>
        </w:tc>
      </w:tr>
      <w:tr w:rsidR="00441A49" w:rsidRPr="00441A49" w:rsidTr="00977AA1">
        <w:trPr>
          <w:trHeight w:val="575"/>
        </w:trPr>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tabs>
                <w:tab w:val="left" w:pos="1995"/>
              </w:tabs>
              <w:spacing w:line="276" w:lineRule="auto"/>
              <w:ind w:left="0"/>
              <w:contextualSpacing/>
              <w:rPr>
                <w:sz w:val="22"/>
                <w:szCs w:val="24"/>
              </w:rPr>
            </w:pPr>
            <w:r w:rsidRPr="002C5C16">
              <w:rPr>
                <w:color w:val="262626" w:themeColor="text1" w:themeTint="D9"/>
                <w:sz w:val="22"/>
                <w:szCs w:val="24"/>
              </w:rPr>
              <w:t xml:space="preserve">1 место в районной олимпиаде по физической культуре - Кондакова Кристина, призёр олимпиады по биологии </w:t>
            </w:r>
          </w:p>
        </w:tc>
      </w:tr>
      <w:tr w:rsidR="00441A49" w:rsidRPr="00441A49" w:rsidTr="00977AA1">
        <w:tc>
          <w:tcPr>
            <w:tcW w:w="1040" w:type="dxa"/>
          </w:tcPr>
          <w:p w:rsidR="00441A49" w:rsidRPr="00441A49" w:rsidRDefault="00441A49" w:rsidP="00977AA1">
            <w:pPr>
              <w:spacing w:line="276" w:lineRule="auto"/>
              <w:rPr>
                <w:color w:val="262626" w:themeColor="text1" w:themeTint="D9"/>
                <w:szCs w:val="24"/>
              </w:rPr>
            </w:pPr>
            <w:r w:rsidRPr="00441A49">
              <w:rPr>
                <w:color w:val="262626" w:themeColor="text1" w:themeTint="D9"/>
                <w:szCs w:val="24"/>
              </w:rPr>
              <w:t>2019</w:t>
            </w:r>
          </w:p>
        </w:tc>
        <w:tc>
          <w:tcPr>
            <w:tcW w:w="9558" w:type="dxa"/>
          </w:tcPr>
          <w:p w:rsidR="00441A49" w:rsidRPr="002C5C16" w:rsidRDefault="00441A49" w:rsidP="00977AA1">
            <w:pPr>
              <w:tabs>
                <w:tab w:val="left" w:pos="1995"/>
              </w:tabs>
              <w:spacing w:line="276" w:lineRule="auto"/>
              <w:ind w:left="0"/>
              <w:contextualSpacing/>
              <w:rPr>
                <w:color w:val="262626" w:themeColor="text1" w:themeTint="D9"/>
                <w:sz w:val="22"/>
                <w:szCs w:val="24"/>
              </w:rPr>
            </w:pPr>
            <w:r w:rsidRPr="002C5C16">
              <w:rPr>
                <w:color w:val="262626" w:themeColor="text1" w:themeTint="D9"/>
                <w:sz w:val="22"/>
                <w:szCs w:val="24"/>
              </w:rPr>
              <w:t>Серебряный сертификат в номинации «Экологическое образование» от Неправительственного экологического фонда имени Вернадского В.И.</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right="-1"/>
              <w:contextualSpacing/>
              <w:rPr>
                <w:color w:val="262626" w:themeColor="text1" w:themeTint="D9"/>
                <w:sz w:val="22"/>
                <w:szCs w:val="24"/>
              </w:rPr>
            </w:pPr>
            <w:r w:rsidRPr="002C5C16">
              <w:rPr>
                <w:color w:val="262626" w:themeColor="text1" w:themeTint="D9"/>
                <w:sz w:val="22"/>
                <w:szCs w:val="24"/>
              </w:rPr>
              <w:t xml:space="preserve">В 2019 году  Грамотой губернатора Орловской области награждена Петрова Н.Ф.,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tabs>
                <w:tab w:val="left" w:pos="1995"/>
              </w:tabs>
              <w:spacing w:line="276" w:lineRule="auto"/>
              <w:ind w:left="0"/>
              <w:contextualSpacing/>
              <w:rPr>
                <w:sz w:val="22"/>
                <w:szCs w:val="24"/>
              </w:rPr>
            </w:pPr>
            <w:r w:rsidRPr="002C5C16">
              <w:rPr>
                <w:color w:val="262626" w:themeColor="text1" w:themeTint="D9"/>
                <w:sz w:val="22"/>
                <w:szCs w:val="24"/>
              </w:rPr>
              <w:t>В октябре 2019 года приняли участие в областном конкурсе-выставке «Юннат- 2019» в номинации « Декоративное цветоводство и ландшафтный дизайн». Сударева Полина, ученица 9 класса, представила опытническо-исследовательский проект «Апрель не дает присесть» и была награждена Дипломом победителя Департамента образования Орловской области.</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contextualSpacing/>
              <w:rPr>
                <w:color w:val="262626" w:themeColor="text1" w:themeTint="D9"/>
                <w:sz w:val="22"/>
                <w:szCs w:val="24"/>
              </w:rPr>
            </w:pPr>
            <w:r w:rsidRPr="002C5C16">
              <w:rPr>
                <w:color w:val="262626" w:themeColor="text1" w:themeTint="D9"/>
                <w:sz w:val="22"/>
                <w:szCs w:val="24"/>
              </w:rPr>
              <w:t xml:space="preserve">На областной конференции Президиума Орловского отделения Всероссийского общества охраны природы учитель биологии Ядрова Н.И. и 3 ученицы школы Сударева Полина (9класс), Кондакова Кристина (8класс), Слащёва Полина (6 класс) были награждены грамотами за активное участие в областном экологическом конкурсе «На лучшую постановку экологического воспитания  и природоохранной работы среди учебных заведений».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autoSpaceDE w:val="0"/>
              <w:autoSpaceDN w:val="0"/>
              <w:adjustRightInd w:val="0"/>
              <w:spacing w:line="276" w:lineRule="auto"/>
              <w:ind w:left="0" w:firstLine="289"/>
              <w:contextualSpacing/>
              <w:rPr>
                <w:color w:val="262626" w:themeColor="text1" w:themeTint="D9"/>
                <w:sz w:val="22"/>
                <w:szCs w:val="24"/>
              </w:rPr>
            </w:pPr>
            <w:r w:rsidRPr="002C5C16">
              <w:rPr>
                <w:color w:val="262626" w:themeColor="text1" w:themeTint="D9"/>
                <w:sz w:val="22"/>
                <w:szCs w:val="24"/>
              </w:rPr>
              <w:t>Активное участие приняли в 4 региональном чемпионате «Молодые профессионалы». Пронин Дмитрий (8 класс) занял 3 место, Буров Владимир (9 класс) – сертификат участника. Оба награждены ценными призами. Награждены грамотой  директора Сельскохозяйственного техникума за 2 место в квест-игре «Стань первым».</w:t>
            </w:r>
          </w:p>
        </w:tc>
      </w:tr>
      <w:tr w:rsidR="00441A49" w:rsidRPr="00441A49" w:rsidTr="00977AA1">
        <w:tc>
          <w:tcPr>
            <w:tcW w:w="1040" w:type="dxa"/>
          </w:tcPr>
          <w:p w:rsidR="00441A49" w:rsidRPr="00441A49" w:rsidRDefault="00441A49" w:rsidP="00977AA1">
            <w:pPr>
              <w:spacing w:line="276" w:lineRule="auto"/>
              <w:rPr>
                <w:color w:val="262626" w:themeColor="text1" w:themeTint="D9"/>
                <w:szCs w:val="24"/>
              </w:rPr>
            </w:pPr>
            <w:r w:rsidRPr="00441A49">
              <w:rPr>
                <w:color w:val="262626" w:themeColor="text1" w:themeTint="D9"/>
                <w:szCs w:val="24"/>
              </w:rPr>
              <w:t>2020</w:t>
            </w:r>
          </w:p>
        </w:tc>
        <w:tc>
          <w:tcPr>
            <w:tcW w:w="9558" w:type="dxa"/>
          </w:tcPr>
          <w:p w:rsidR="00441A49" w:rsidRPr="002C5C16" w:rsidRDefault="00441A49" w:rsidP="00977AA1">
            <w:pPr>
              <w:spacing w:line="276" w:lineRule="auto"/>
              <w:ind w:left="0"/>
              <w:rPr>
                <w:color w:val="262626" w:themeColor="text1" w:themeTint="D9"/>
                <w:sz w:val="22"/>
                <w:szCs w:val="24"/>
              </w:rPr>
            </w:pPr>
            <w:r w:rsidRPr="002C5C16">
              <w:rPr>
                <w:color w:val="262626" w:themeColor="text1" w:themeTint="D9"/>
                <w:sz w:val="22"/>
                <w:szCs w:val="24"/>
              </w:rPr>
              <w:t xml:space="preserve">Школа награждена Дипломом Департамента образования Орловской области за 2 место в областном смотре трудовых и природоохранных объединений школьников,учебно-опытных участков,опытнической, исследовательской работы обучающихся в области биологии и экологии в номинации «Природоохранное объединение в образовательной организации» </w:t>
            </w:r>
          </w:p>
        </w:tc>
      </w:tr>
      <w:tr w:rsidR="00441A49" w:rsidRPr="00441A49" w:rsidTr="00977AA1">
        <w:tc>
          <w:tcPr>
            <w:tcW w:w="1040" w:type="dxa"/>
          </w:tcPr>
          <w:p w:rsidR="00441A49" w:rsidRPr="00441A49" w:rsidRDefault="00441A49" w:rsidP="00977AA1">
            <w:pPr>
              <w:spacing w:line="276" w:lineRule="auto"/>
              <w:rPr>
                <w:szCs w:val="24"/>
              </w:rPr>
            </w:pPr>
            <w:r w:rsidRPr="00441A49">
              <w:rPr>
                <w:szCs w:val="24"/>
              </w:rPr>
              <w:t>2020-21</w:t>
            </w:r>
          </w:p>
        </w:tc>
        <w:tc>
          <w:tcPr>
            <w:tcW w:w="9558" w:type="dxa"/>
          </w:tcPr>
          <w:p w:rsidR="00441A49" w:rsidRPr="002C5C16" w:rsidRDefault="00441A49" w:rsidP="00977AA1">
            <w:pPr>
              <w:tabs>
                <w:tab w:val="left" w:pos="1995"/>
              </w:tabs>
              <w:spacing w:line="276" w:lineRule="auto"/>
              <w:ind w:left="0"/>
              <w:contextualSpacing/>
              <w:rPr>
                <w:sz w:val="22"/>
                <w:szCs w:val="24"/>
              </w:rPr>
            </w:pPr>
            <w:r w:rsidRPr="002C5C16">
              <w:rPr>
                <w:rFonts w:eastAsiaTheme="minorEastAsia"/>
                <w:color w:val="262626" w:themeColor="text1" w:themeTint="D9"/>
                <w:sz w:val="22"/>
                <w:szCs w:val="24"/>
              </w:rPr>
              <w:t>Карнаущенко Никита (8 класс) – в районном этапе всероссийской олимпиады школьников по физической культуре 2 место</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tabs>
                <w:tab w:val="left" w:pos="1995"/>
              </w:tabs>
              <w:spacing w:line="276" w:lineRule="auto"/>
              <w:ind w:left="0" w:firstLine="259"/>
              <w:contextualSpacing/>
              <w:rPr>
                <w:sz w:val="22"/>
                <w:szCs w:val="24"/>
              </w:rPr>
            </w:pPr>
            <w:r w:rsidRPr="002C5C16">
              <w:rPr>
                <w:color w:val="262626" w:themeColor="text1" w:themeTint="D9"/>
                <w:sz w:val="22"/>
                <w:szCs w:val="24"/>
              </w:rPr>
              <w:t xml:space="preserve"> Проказова  М.А.  награждена   Грамотой исполнительного комитета профсоюза народного образования и науки</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rFonts w:eastAsia="Calibri"/>
                <w:color w:val="262626" w:themeColor="text1" w:themeTint="D9"/>
                <w:sz w:val="22"/>
                <w:szCs w:val="24"/>
              </w:rPr>
            </w:pPr>
            <w:r w:rsidRPr="002C5C16">
              <w:rPr>
                <w:rFonts w:eastAsiaTheme="minorEastAsia"/>
                <w:color w:val="262626" w:themeColor="text1" w:themeTint="D9"/>
                <w:sz w:val="22"/>
                <w:szCs w:val="24"/>
              </w:rPr>
              <w:t xml:space="preserve">В рамках ФИП на региональный конкурс-выставку на базе областной станции Юннатов </w:t>
            </w:r>
            <w:r w:rsidRPr="002C5C16">
              <w:rPr>
                <w:rFonts w:eastAsiaTheme="minorEastAsia"/>
                <w:b/>
                <w:color w:val="262626" w:themeColor="text1" w:themeTint="D9"/>
                <w:sz w:val="22"/>
                <w:szCs w:val="24"/>
              </w:rPr>
              <w:t>«</w:t>
            </w:r>
            <w:r w:rsidRPr="002C5C16">
              <w:rPr>
                <w:rFonts w:eastAsiaTheme="minorEastAsia"/>
                <w:color w:val="262626" w:themeColor="text1" w:themeTint="D9"/>
                <w:sz w:val="22"/>
                <w:szCs w:val="24"/>
              </w:rPr>
              <w:t>Юннат 2020» ученица 6 класса Зенина Екатерина представила исследовательская работа «Сортоизучение гороха» и получила сертификат участника.</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rFonts w:eastAsiaTheme="minorEastAsia"/>
                <w:color w:val="262626" w:themeColor="text1" w:themeTint="D9"/>
                <w:sz w:val="22"/>
                <w:szCs w:val="24"/>
              </w:rPr>
            </w:pPr>
            <w:r w:rsidRPr="002C5C16">
              <w:rPr>
                <w:rFonts w:eastAsiaTheme="minorEastAsia"/>
                <w:color w:val="262626" w:themeColor="text1" w:themeTint="D9"/>
                <w:sz w:val="22"/>
                <w:szCs w:val="24"/>
              </w:rPr>
              <w:t>Учитель биологии Ядрова Н.И.  участвовала в региональном фестивале «Экология в системе культуры» по основным направлениям деятельности ФИП (на базе областного дворца пионеров и школьников имени Ю.А. Гагарина) и была награждена поощрительным дипломом за представление материалов из опыта работы по экологическому просвещению учащихся, изучению природно-культурного наследия региона, проектно-исследовательской деятельности, волонтёрскому движению и природоохранным акциям.</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rFonts w:eastAsiaTheme="minorEastAsia"/>
                <w:color w:val="262626" w:themeColor="text1" w:themeTint="D9"/>
                <w:sz w:val="22"/>
                <w:szCs w:val="24"/>
              </w:rPr>
            </w:pPr>
            <w:r w:rsidRPr="002C5C16">
              <w:rPr>
                <w:color w:val="262626" w:themeColor="text1" w:themeTint="D9"/>
                <w:sz w:val="22"/>
                <w:szCs w:val="24"/>
              </w:rPr>
              <w:t xml:space="preserve">1 место в области среди учебных заведений. Руководитель эколого-краеведческого объединения «Пойдем в мой край…» </w:t>
            </w:r>
            <w:r w:rsidRPr="002C5C16">
              <w:rPr>
                <w:rFonts w:eastAsiaTheme="minorEastAsia"/>
                <w:b/>
                <w:color w:val="262626" w:themeColor="text1" w:themeTint="D9"/>
                <w:sz w:val="22"/>
                <w:szCs w:val="24"/>
              </w:rPr>
              <w:t xml:space="preserve">Ядрова Н.И. получила благодарственное письмо </w:t>
            </w:r>
            <w:r w:rsidRPr="002C5C16">
              <w:rPr>
                <w:rFonts w:eastAsiaTheme="minorEastAsia"/>
                <w:color w:val="262626" w:themeColor="text1" w:themeTint="D9"/>
                <w:sz w:val="22"/>
                <w:szCs w:val="24"/>
              </w:rPr>
              <w:t xml:space="preserve"> Департамента образования Орловской области </w:t>
            </w:r>
            <w:r w:rsidRPr="002C5C16">
              <w:rPr>
                <w:rFonts w:eastAsiaTheme="minorEastAsia"/>
                <w:b/>
                <w:color w:val="262626" w:themeColor="text1" w:themeTint="D9"/>
                <w:sz w:val="22"/>
                <w:szCs w:val="24"/>
              </w:rPr>
              <w:t>за подготовку победителя</w:t>
            </w:r>
            <w:r w:rsidRPr="002C5C16">
              <w:rPr>
                <w:rFonts w:eastAsiaTheme="minorEastAsia"/>
                <w:color w:val="262626" w:themeColor="text1" w:themeTint="D9"/>
                <w:sz w:val="22"/>
                <w:szCs w:val="24"/>
              </w:rPr>
              <w:t xml:space="preserve">. </w:t>
            </w:r>
            <w:r w:rsidRPr="002C5C16">
              <w:rPr>
                <w:color w:val="262626" w:themeColor="text1" w:themeTint="D9"/>
                <w:sz w:val="22"/>
                <w:szCs w:val="24"/>
              </w:rPr>
              <w:t>Кузина А. (7 кл) и Зенина Е.(6 кл)награждены дипломами и подарками за активную природоохранную работу.«</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0"/>
              <w:contextualSpacing/>
              <w:rPr>
                <w:rFonts w:eastAsiaTheme="minorEastAsia"/>
                <w:color w:val="262626" w:themeColor="text1" w:themeTint="D9"/>
                <w:sz w:val="22"/>
                <w:szCs w:val="24"/>
              </w:rPr>
            </w:pPr>
            <w:r w:rsidRPr="002C5C16">
              <w:rPr>
                <w:rFonts w:eastAsiaTheme="minorEastAsia"/>
                <w:color w:val="262626" w:themeColor="text1" w:themeTint="D9"/>
                <w:sz w:val="22"/>
                <w:szCs w:val="24"/>
              </w:rPr>
              <w:t>Петрова Н.Ф. - грамота областного совета народных депутатов</w:t>
            </w:r>
          </w:p>
        </w:tc>
      </w:tr>
      <w:tr w:rsidR="00441A49" w:rsidRPr="00126E19" w:rsidTr="00977AA1">
        <w:tc>
          <w:tcPr>
            <w:tcW w:w="1040" w:type="dxa"/>
          </w:tcPr>
          <w:p w:rsidR="00441A49" w:rsidRPr="00126E19" w:rsidRDefault="00441A49" w:rsidP="00977AA1">
            <w:pPr>
              <w:spacing w:line="276" w:lineRule="auto"/>
              <w:ind w:left="0" w:firstLine="0"/>
              <w:rPr>
                <w:color w:val="262626" w:themeColor="text1" w:themeTint="D9"/>
                <w:szCs w:val="24"/>
              </w:rPr>
            </w:pPr>
            <w:r w:rsidRPr="00126E19">
              <w:rPr>
                <w:color w:val="262626" w:themeColor="text1" w:themeTint="D9"/>
                <w:szCs w:val="24"/>
              </w:rPr>
              <w:t>2021-22</w:t>
            </w:r>
          </w:p>
        </w:tc>
        <w:tc>
          <w:tcPr>
            <w:tcW w:w="9558" w:type="dxa"/>
          </w:tcPr>
          <w:p w:rsidR="00441A49" w:rsidRPr="002C5C16" w:rsidRDefault="00441A49" w:rsidP="00977AA1">
            <w:pPr>
              <w:spacing w:line="276" w:lineRule="auto"/>
              <w:ind w:left="0" w:firstLine="0"/>
              <w:contextualSpacing/>
              <w:rPr>
                <w:rFonts w:eastAsiaTheme="minorEastAsia"/>
                <w:b/>
                <w:color w:val="262626" w:themeColor="text1" w:themeTint="D9"/>
                <w:sz w:val="22"/>
                <w:szCs w:val="24"/>
              </w:rPr>
            </w:pPr>
            <w:r w:rsidRPr="002C5C16">
              <w:rPr>
                <w:color w:val="262626" w:themeColor="text1" w:themeTint="D9"/>
                <w:sz w:val="22"/>
                <w:szCs w:val="24"/>
              </w:rPr>
              <w:t xml:space="preserve">2 место в районном конкурсе «Лучший ученик года» (Слащёва Полина, ученица 8 класса).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0"/>
              <w:contextualSpacing/>
              <w:rPr>
                <w:sz w:val="22"/>
                <w:szCs w:val="24"/>
              </w:rPr>
            </w:pPr>
            <w:r w:rsidRPr="002C5C16">
              <w:rPr>
                <w:sz w:val="22"/>
                <w:szCs w:val="24"/>
              </w:rPr>
              <w:t xml:space="preserve">Ученица 7 класса Зенина Екатерина – призёр регионального этапа </w:t>
            </w:r>
            <w:r w:rsidRPr="002C5C16">
              <w:rPr>
                <w:b/>
                <w:bCs/>
                <w:sz w:val="22"/>
                <w:szCs w:val="24"/>
              </w:rPr>
              <w:t>Всероссийского конкурса сочинений (декабрь 2021)</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color w:val="262626" w:themeColor="text1" w:themeTint="D9"/>
                <w:sz w:val="22"/>
                <w:szCs w:val="24"/>
              </w:rPr>
            </w:pPr>
            <w:r w:rsidRPr="002C5C16">
              <w:rPr>
                <w:color w:val="262626" w:themeColor="text1" w:themeTint="D9"/>
                <w:sz w:val="22"/>
                <w:szCs w:val="24"/>
              </w:rPr>
              <w:t xml:space="preserve">Приказом Департамента образования Орловской области №1484 от 28 октября 2021 года «О формировании региональных </w:t>
            </w:r>
            <w:r w:rsidRPr="002C5C16">
              <w:rPr>
                <w:b/>
                <w:color w:val="262626" w:themeColor="text1" w:themeTint="D9"/>
                <w:sz w:val="22"/>
                <w:szCs w:val="24"/>
              </w:rPr>
              <w:t>инновационных площадок</w:t>
            </w:r>
            <w:r w:rsidRPr="002C5C16">
              <w:rPr>
                <w:color w:val="262626" w:themeColor="text1" w:themeTint="D9"/>
                <w:sz w:val="22"/>
                <w:szCs w:val="24"/>
              </w:rPr>
              <w:t xml:space="preserve"> в сфере образования в Орловской </w:t>
            </w:r>
            <w:r w:rsidRPr="002C5C16">
              <w:rPr>
                <w:color w:val="262626" w:themeColor="text1" w:themeTint="D9"/>
                <w:sz w:val="22"/>
                <w:szCs w:val="24"/>
              </w:rPr>
              <w:lastRenderedPageBreak/>
              <w:t xml:space="preserve">области в 2021-2022 учебном году» нашей школе присвоен статус региональной инновационной площадки «Формирование экоцентрического мышления обучающихся как приоритетное направление экологического образования» как образовательной организации, прошедшей экспертизу инновационных проектов и программ.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rFonts w:eastAsiaTheme="minorEastAsia"/>
                <w:color w:val="262626" w:themeColor="text1" w:themeTint="D9"/>
                <w:sz w:val="22"/>
                <w:szCs w:val="24"/>
              </w:rPr>
            </w:pPr>
            <w:r w:rsidRPr="002C5C16">
              <w:rPr>
                <w:color w:val="262626" w:themeColor="text1" w:themeTint="D9"/>
                <w:sz w:val="22"/>
                <w:szCs w:val="24"/>
              </w:rPr>
              <w:t xml:space="preserve">Диплом 3 степени Департамента образования Орловской области регионального конкурса «Жить ЭКОлогично» в номинации «ЭКОШКОЛА».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b/>
                <w:color w:val="262626" w:themeColor="text1" w:themeTint="D9"/>
                <w:sz w:val="22"/>
                <w:szCs w:val="24"/>
              </w:rPr>
            </w:pPr>
            <w:r w:rsidRPr="002C5C16">
              <w:rPr>
                <w:color w:val="262626" w:themeColor="text1" w:themeTint="D9"/>
                <w:sz w:val="22"/>
                <w:szCs w:val="24"/>
              </w:rPr>
              <w:t>Дипломом 2 степени Департамента образования и памятной медалью награжден ученик 7 класса Тиганов Иван в номинации «Экосемья» в конкурсе видеороликов.</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color w:val="FF0000"/>
                <w:sz w:val="22"/>
                <w:szCs w:val="24"/>
              </w:rPr>
            </w:pPr>
            <w:r w:rsidRPr="002C5C16">
              <w:rPr>
                <w:color w:val="262626" w:themeColor="text1" w:themeTint="D9"/>
                <w:sz w:val="22"/>
                <w:szCs w:val="24"/>
              </w:rPr>
              <w:t xml:space="preserve">Приняли участие в региональном этапе </w:t>
            </w:r>
            <w:r w:rsidRPr="002C5C16">
              <w:rPr>
                <w:color w:val="0D0D0D" w:themeColor="text1" w:themeTint="F2"/>
                <w:sz w:val="22"/>
                <w:szCs w:val="24"/>
              </w:rPr>
              <w:t xml:space="preserve">Всероссийского юниорского лесного конкурса «Подрост» («За сохранение природы и бережное отношение к лесным богатствам») в Номинация «Лесоведение и лесоводство» по инициативе БУ ОО ДПО «Институт развития образования», где Кузина Ариана (8 класс) </w:t>
            </w:r>
            <w:r w:rsidRPr="002C5C16">
              <w:rPr>
                <w:b/>
                <w:color w:val="0D0D0D" w:themeColor="text1" w:themeTint="F2"/>
                <w:sz w:val="22"/>
                <w:szCs w:val="24"/>
              </w:rPr>
              <w:t>заняла 1 место</w:t>
            </w:r>
            <w:r w:rsidRPr="002C5C16">
              <w:rPr>
                <w:color w:val="0D0D0D" w:themeColor="text1" w:themeTint="F2"/>
                <w:sz w:val="22"/>
                <w:szCs w:val="24"/>
              </w:rPr>
              <w:t xml:space="preserve"> и была награждена Дипломом победителя.</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color w:val="262626"/>
                <w:sz w:val="22"/>
                <w:szCs w:val="24"/>
              </w:rPr>
            </w:pPr>
            <w:r w:rsidRPr="002C5C16">
              <w:rPr>
                <w:color w:val="262626"/>
                <w:sz w:val="22"/>
                <w:szCs w:val="24"/>
              </w:rPr>
              <w:t xml:space="preserve">Карнаущенко Н.(9кл) занял 2 место по физкультуре в муниципальном этапе всероссийской олимпиады школьников (приказ Управления образования № 264 от </w:t>
            </w:r>
            <w:smartTag w:uri="urn:schemas-microsoft-com:office:smarttags" w:element="date">
              <w:smartTagPr>
                <w:attr w:name="ls" w:val="trans"/>
                <w:attr w:name="Month" w:val="12"/>
                <w:attr w:name="Day" w:val="22"/>
                <w:attr w:name="Year" w:val="2021"/>
              </w:smartTagPr>
              <w:r w:rsidRPr="002C5C16">
                <w:rPr>
                  <w:color w:val="262626"/>
                  <w:sz w:val="22"/>
                  <w:szCs w:val="24"/>
                </w:rPr>
                <w:t>22.12.2021</w:t>
              </w:r>
            </w:smartTag>
            <w:r w:rsidRPr="002C5C16">
              <w:rPr>
                <w:color w:val="262626"/>
                <w:sz w:val="22"/>
                <w:szCs w:val="24"/>
              </w:rPr>
              <w:t xml:space="preserve"> года).</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rPr>
                <w:sz w:val="22"/>
                <w:szCs w:val="24"/>
              </w:rPr>
            </w:pPr>
            <w:r w:rsidRPr="002C5C16">
              <w:rPr>
                <w:sz w:val="22"/>
                <w:szCs w:val="24"/>
              </w:rPr>
              <w:t>1 сентября 2021 г.  в рамках федерального проекта «Современная школа» национального проекта «Образование»  открыт центр образования естественнонаучной и  ехнологической направленностей «Точка роста»</w:t>
            </w:r>
          </w:p>
        </w:tc>
      </w:tr>
      <w:tr w:rsidR="00441A49" w:rsidRPr="00441A49" w:rsidTr="00977AA1">
        <w:trPr>
          <w:trHeight w:val="70"/>
        </w:trPr>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sz w:val="22"/>
                <w:szCs w:val="24"/>
              </w:rPr>
            </w:pPr>
            <w:r w:rsidRPr="002C5C16">
              <w:rPr>
                <w:sz w:val="22"/>
                <w:szCs w:val="24"/>
              </w:rPr>
              <w:t>Диплом призёра регионального этапа всероссийского конкурса сочинений (Зенина Е.)</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rPr>
                <w:sz w:val="22"/>
                <w:szCs w:val="24"/>
              </w:rPr>
            </w:pPr>
            <w:r w:rsidRPr="002C5C16">
              <w:rPr>
                <w:sz w:val="22"/>
                <w:szCs w:val="24"/>
              </w:rPr>
              <w:t>2 место в муниципальном этапе конкурса «Лучший ученик года»</w:t>
            </w:r>
          </w:p>
        </w:tc>
      </w:tr>
      <w:tr w:rsidR="00441A49" w:rsidRPr="00441A49" w:rsidTr="00977AA1">
        <w:tc>
          <w:tcPr>
            <w:tcW w:w="1040" w:type="dxa"/>
          </w:tcPr>
          <w:p w:rsidR="00441A49" w:rsidRPr="00441A49" w:rsidRDefault="00441A49" w:rsidP="00977AA1">
            <w:pPr>
              <w:spacing w:line="276" w:lineRule="auto"/>
              <w:rPr>
                <w:szCs w:val="24"/>
              </w:rPr>
            </w:pPr>
            <w:r w:rsidRPr="00441A49">
              <w:rPr>
                <w:szCs w:val="24"/>
              </w:rPr>
              <w:t>2022-23</w:t>
            </w:r>
          </w:p>
        </w:tc>
        <w:tc>
          <w:tcPr>
            <w:tcW w:w="9558" w:type="dxa"/>
          </w:tcPr>
          <w:p w:rsidR="00441A49" w:rsidRPr="002C5C16" w:rsidRDefault="00441A49" w:rsidP="00977AA1">
            <w:pPr>
              <w:spacing w:line="276" w:lineRule="auto"/>
              <w:ind w:left="0" w:firstLine="259"/>
              <w:contextualSpacing/>
              <w:rPr>
                <w:rFonts w:eastAsiaTheme="minorEastAsia"/>
                <w:color w:val="262626" w:themeColor="text1" w:themeTint="D9"/>
                <w:sz w:val="22"/>
                <w:szCs w:val="24"/>
              </w:rPr>
            </w:pPr>
            <w:r w:rsidRPr="002C5C16">
              <w:rPr>
                <w:color w:val="0D0D0D" w:themeColor="text1" w:themeTint="F2"/>
                <w:sz w:val="22"/>
                <w:szCs w:val="24"/>
              </w:rPr>
              <w:t xml:space="preserve">Руководитель ЭКО Ядрова Н.И. </w:t>
            </w:r>
            <w:r w:rsidRPr="002C5C16">
              <w:rPr>
                <w:rFonts w:eastAsiaTheme="minorEastAsia"/>
                <w:color w:val="262626" w:themeColor="text1" w:themeTint="D9"/>
                <w:sz w:val="22"/>
                <w:szCs w:val="24"/>
              </w:rPr>
              <w:t xml:space="preserve">заняла </w:t>
            </w:r>
            <w:r w:rsidRPr="002C5C16">
              <w:rPr>
                <w:rFonts w:eastAsiaTheme="minorEastAsia"/>
                <w:b/>
                <w:color w:val="262626" w:themeColor="text1" w:themeTint="D9"/>
                <w:sz w:val="22"/>
                <w:szCs w:val="24"/>
              </w:rPr>
              <w:t>2 место в областном конкурсе</w:t>
            </w:r>
            <w:r w:rsidRPr="002C5C16">
              <w:rPr>
                <w:rFonts w:eastAsiaTheme="minorEastAsia"/>
                <w:color w:val="262626" w:themeColor="text1" w:themeTint="D9"/>
                <w:sz w:val="22"/>
                <w:szCs w:val="24"/>
              </w:rPr>
              <w:t xml:space="preserve"> «Подрост. За сохранение природы и бережное отношение к лесным богатствам» в номинации «Школьные лесничества – программно-методическое сопровождение» и награждена Дипломом Департамента образования Орловской области.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rFonts w:eastAsiaTheme="minorEastAsia"/>
                <w:b/>
                <w:color w:val="262626" w:themeColor="text1" w:themeTint="D9"/>
                <w:sz w:val="22"/>
                <w:szCs w:val="24"/>
              </w:rPr>
            </w:pPr>
            <w:r w:rsidRPr="002C5C16">
              <w:rPr>
                <w:sz w:val="22"/>
                <w:szCs w:val="24"/>
              </w:rPr>
              <w:t xml:space="preserve">Школа награждена </w:t>
            </w:r>
            <w:r w:rsidRPr="002C5C16">
              <w:rPr>
                <w:b/>
                <w:bCs/>
                <w:color w:val="484848"/>
                <w:sz w:val="22"/>
                <w:szCs w:val="24"/>
              </w:rPr>
              <w:t>Дипломом департамента образования Орловской области</w:t>
            </w:r>
            <w:r w:rsidRPr="002C5C16">
              <w:rPr>
                <w:color w:val="484848"/>
                <w:sz w:val="22"/>
                <w:szCs w:val="24"/>
              </w:rPr>
              <w:t xml:space="preserve"> как призёр (2 место) областного смотра трудовых и природоохранных объединений школьников, учебно-опытных участков, опытнической, исследовательской работы обучающихся в области биологии и экологии в номинации </w:t>
            </w:r>
            <w:r w:rsidRPr="002C5C16">
              <w:rPr>
                <w:b/>
                <w:bCs/>
                <w:i/>
                <w:iCs/>
                <w:color w:val="484848"/>
                <w:sz w:val="22"/>
                <w:szCs w:val="24"/>
              </w:rPr>
              <w:t>«Природоохранное объединение образовательной организации»</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rFonts w:eastAsiaTheme="minorEastAsia"/>
                <w:b/>
                <w:color w:val="262626" w:themeColor="text1" w:themeTint="D9"/>
                <w:sz w:val="22"/>
                <w:szCs w:val="24"/>
              </w:rPr>
            </w:pPr>
            <w:r w:rsidRPr="002C5C16">
              <w:rPr>
                <w:rFonts w:eastAsiaTheme="minorEastAsia"/>
                <w:bCs/>
                <w:color w:val="262626" w:themeColor="text1" w:themeTint="D9"/>
                <w:sz w:val="22"/>
                <w:szCs w:val="24"/>
              </w:rPr>
              <w:t xml:space="preserve">Кондакова Валерия (7 класс) заняла 1 место в региональном этапе и стала </w:t>
            </w:r>
            <w:r w:rsidRPr="002C5C16">
              <w:rPr>
                <w:rFonts w:eastAsiaTheme="minorEastAsia"/>
                <w:b/>
                <w:bCs/>
                <w:color w:val="262626" w:themeColor="text1" w:themeTint="D9"/>
                <w:sz w:val="22"/>
                <w:szCs w:val="24"/>
              </w:rPr>
              <w:t>Дипломантом всероссийского этапа</w:t>
            </w:r>
            <w:r w:rsidRPr="002C5C16">
              <w:rPr>
                <w:rFonts w:eastAsiaTheme="minorEastAsia"/>
                <w:color w:val="262626" w:themeColor="text1" w:themeTint="D9"/>
                <w:sz w:val="22"/>
                <w:szCs w:val="24"/>
              </w:rPr>
              <w:t xml:space="preserve"> конкурса исследовательских работ «Юннат -2022» (</w:t>
            </w:r>
            <w:r w:rsidRPr="002C5C16">
              <w:rPr>
                <w:rFonts w:eastAsiaTheme="minorEastAsia"/>
                <w:bCs/>
                <w:color w:val="262626" w:themeColor="text1" w:themeTint="D9"/>
                <w:sz w:val="22"/>
                <w:szCs w:val="24"/>
              </w:rPr>
              <w:t>Направление «Юные тимирязевцы», номинация «Опытническое растениеводство»), где показала 5-ый результат;</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rFonts w:eastAsiaTheme="minorEastAsia"/>
                <w:color w:val="262626" w:themeColor="text1" w:themeTint="D9"/>
                <w:sz w:val="22"/>
                <w:szCs w:val="24"/>
              </w:rPr>
            </w:pPr>
            <w:r w:rsidRPr="002C5C16">
              <w:rPr>
                <w:rFonts w:eastAsiaTheme="minorEastAsia"/>
                <w:color w:val="262626" w:themeColor="text1" w:themeTint="D9"/>
                <w:sz w:val="22"/>
                <w:szCs w:val="24"/>
              </w:rPr>
              <w:t xml:space="preserve">Кузина Ариана (8 класс) приняла участие в </w:t>
            </w:r>
            <w:r w:rsidRPr="002C5C16">
              <w:rPr>
                <w:rFonts w:eastAsiaTheme="minorEastAsia"/>
                <w:b/>
                <w:color w:val="262626" w:themeColor="text1" w:themeTint="D9"/>
                <w:sz w:val="22"/>
                <w:szCs w:val="24"/>
              </w:rPr>
              <w:t>финале всероссийского этапа</w:t>
            </w:r>
            <w:r w:rsidRPr="002C5C16">
              <w:rPr>
                <w:rFonts w:eastAsiaTheme="minorEastAsia"/>
                <w:color w:val="262626" w:themeColor="text1" w:themeTint="D9"/>
                <w:sz w:val="22"/>
                <w:szCs w:val="24"/>
              </w:rPr>
              <w:t xml:space="preserve"> Юниорского лесного конкурса «Подрост» («За сохранение природы и бережное отношение к лесным богатствам») в Номинации «Лесоведение и лесоводство» как </w:t>
            </w:r>
            <w:r w:rsidRPr="002C5C16">
              <w:rPr>
                <w:rFonts w:eastAsiaTheme="minorEastAsia"/>
                <w:b/>
                <w:color w:val="262626" w:themeColor="text1" w:themeTint="D9"/>
                <w:sz w:val="22"/>
                <w:szCs w:val="24"/>
              </w:rPr>
              <w:t xml:space="preserve">победитель регионального этапа, </w:t>
            </w:r>
            <w:r w:rsidRPr="002C5C16">
              <w:rPr>
                <w:rFonts w:eastAsiaTheme="minorEastAsia"/>
                <w:color w:val="262626" w:themeColor="text1" w:themeTint="D9"/>
                <w:sz w:val="22"/>
                <w:szCs w:val="24"/>
              </w:rPr>
              <w:t>проведенного по инициативе БУ ОО ДПО «Институт развития образования» г.Орла;</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rFonts w:eastAsiaTheme="minorEastAsia"/>
                <w:color w:val="262626" w:themeColor="text1" w:themeTint="D9"/>
                <w:sz w:val="22"/>
                <w:szCs w:val="24"/>
              </w:rPr>
            </w:pPr>
            <w:r w:rsidRPr="002C5C16">
              <w:rPr>
                <w:rFonts w:eastAsiaTheme="minorEastAsia"/>
                <w:color w:val="262626" w:themeColor="text1" w:themeTint="D9"/>
                <w:sz w:val="22"/>
                <w:szCs w:val="24"/>
              </w:rPr>
              <w:t xml:space="preserve">Матюхин Егор (6 класс) занял </w:t>
            </w:r>
            <w:r w:rsidRPr="002C5C16">
              <w:rPr>
                <w:rFonts w:eastAsiaTheme="minorEastAsia"/>
                <w:b/>
                <w:color w:val="262626" w:themeColor="text1" w:themeTint="D9"/>
                <w:sz w:val="22"/>
                <w:szCs w:val="24"/>
              </w:rPr>
              <w:t>1 место в региональной</w:t>
            </w:r>
            <w:r w:rsidRPr="002C5C16">
              <w:rPr>
                <w:rFonts w:eastAsiaTheme="minorEastAsia"/>
                <w:color w:val="262626" w:themeColor="text1" w:themeTint="D9"/>
                <w:sz w:val="22"/>
                <w:szCs w:val="24"/>
              </w:rPr>
              <w:t xml:space="preserve"> экологической акции «Синичкин день» и награжден Дипломом победителя БУ ОО ДПО «Институт развития образования» г.Орла;</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rFonts w:eastAsiaTheme="minorEastAsia"/>
                <w:color w:val="262626" w:themeColor="text1" w:themeTint="D9"/>
                <w:sz w:val="22"/>
                <w:szCs w:val="24"/>
              </w:rPr>
            </w:pPr>
            <w:r w:rsidRPr="002C5C16">
              <w:rPr>
                <w:rFonts w:eastAsiaTheme="minorEastAsia"/>
                <w:color w:val="262626" w:themeColor="text1" w:themeTint="D9"/>
                <w:sz w:val="22"/>
                <w:szCs w:val="24"/>
              </w:rPr>
              <w:t xml:space="preserve">Лебедева Елизавета, ученица 8 класса, </w:t>
            </w:r>
            <w:r w:rsidRPr="002C5C16">
              <w:rPr>
                <w:rFonts w:eastAsiaTheme="minorEastAsia"/>
                <w:b/>
                <w:color w:val="262626" w:themeColor="text1" w:themeTint="D9"/>
                <w:sz w:val="22"/>
                <w:szCs w:val="24"/>
              </w:rPr>
              <w:t>заняла 1 место в областном</w:t>
            </w:r>
            <w:r w:rsidRPr="002C5C16">
              <w:rPr>
                <w:rFonts w:eastAsiaTheme="minorEastAsia"/>
                <w:color w:val="262626" w:themeColor="text1" w:themeTint="D9"/>
                <w:sz w:val="22"/>
                <w:szCs w:val="24"/>
              </w:rPr>
              <w:t xml:space="preserve"> </w:t>
            </w:r>
            <w:r w:rsidRPr="002C5C16">
              <w:rPr>
                <w:rFonts w:eastAsiaTheme="minorEastAsia"/>
                <w:b/>
                <w:color w:val="262626" w:themeColor="text1" w:themeTint="D9"/>
                <w:sz w:val="22"/>
                <w:szCs w:val="24"/>
              </w:rPr>
              <w:t>конкурсе</w:t>
            </w:r>
            <w:r w:rsidRPr="002C5C16">
              <w:rPr>
                <w:rFonts w:eastAsiaTheme="minorEastAsia"/>
                <w:color w:val="262626" w:themeColor="text1" w:themeTint="D9"/>
                <w:sz w:val="22"/>
                <w:szCs w:val="24"/>
              </w:rPr>
              <w:t xml:space="preserve"> «Юные исследователи окружающей среды» в номинации «Прикладная химия и биотехнологии». Учитель биологии Ядрова Н.И. получила Благодарственное письмо Департамента образования за подготовку победителя.</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color w:val="262626" w:themeColor="text1" w:themeTint="D9"/>
                <w:sz w:val="22"/>
                <w:szCs w:val="24"/>
              </w:rPr>
            </w:pPr>
            <w:r w:rsidRPr="002C5C16">
              <w:rPr>
                <w:rFonts w:eastAsiaTheme="minorEastAsia"/>
                <w:color w:val="262626" w:themeColor="text1" w:themeTint="D9"/>
                <w:sz w:val="22"/>
                <w:szCs w:val="24"/>
              </w:rPr>
              <w:t xml:space="preserve">На базе школы проведен </w:t>
            </w:r>
            <w:r w:rsidRPr="002C5C16">
              <w:rPr>
                <w:rFonts w:eastAsiaTheme="minorEastAsia"/>
                <w:b/>
                <w:color w:val="262626" w:themeColor="text1" w:themeTint="D9"/>
                <w:sz w:val="22"/>
                <w:szCs w:val="24"/>
              </w:rPr>
              <w:t xml:space="preserve">областной </w:t>
            </w:r>
            <w:r w:rsidRPr="002C5C16">
              <w:rPr>
                <w:b/>
                <w:color w:val="262626" w:themeColor="text1" w:themeTint="D9"/>
                <w:sz w:val="22"/>
                <w:szCs w:val="24"/>
              </w:rPr>
              <w:t>проблемно-методический семинар</w:t>
            </w:r>
            <w:r w:rsidRPr="002C5C16">
              <w:rPr>
                <w:color w:val="262626" w:themeColor="text1" w:themeTint="D9"/>
                <w:sz w:val="22"/>
                <w:szCs w:val="24"/>
              </w:rPr>
              <w:t xml:space="preserve"> «О задачах и направлениях работы региональной инновационной площадки «Формирование экоцентрического мышления обучающихся как приоритетное направление экологического образования в 2022-2023 учебном году».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b/>
                <w:color w:val="262626"/>
                <w:sz w:val="22"/>
                <w:szCs w:val="24"/>
              </w:rPr>
            </w:pPr>
            <w:r w:rsidRPr="002C5C16">
              <w:rPr>
                <w:color w:val="0D0D0D" w:themeColor="text1" w:themeTint="F2"/>
                <w:sz w:val="22"/>
                <w:szCs w:val="24"/>
              </w:rPr>
              <w:t xml:space="preserve">  </w:t>
            </w:r>
            <w:r w:rsidRPr="002C5C16">
              <w:rPr>
                <w:color w:val="262626"/>
                <w:sz w:val="22"/>
                <w:szCs w:val="24"/>
              </w:rPr>
              <w:t xml:space="preserve">Ученица 9 класса Кузина Ариана заняла </w:t>
            </w:r>
            <w:r w:rsidRPr="002C5C16">
              <w:rPr>
                <w:b/>
                <w:color w:val="262626"/>
                <w:sz w:val="22"/>
                <w:szCs w:val="24"/>
              </w:rPr>
              <w:t>2 место в муниципальном этапе конкурса чтецов</w:t>
            </w:r>
            <w:r w:rsidRPr="002C5C16">
              <w:rPr>
                <w:color w:val="262626"/>
                <w:sz w:val="22"/>
                <w:szCs w:val="24"/>
              </w:rPr>
              <w:t xml:space="preserve"> «Земли Орловской бесценный дар: классика и современность» (поэзия 19-21 вв).</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color w:val="262626"/>
                <w:sz w:val="22"/>
                <w:szCs w:val="24"/>
              </w:rPr>
            </w:pPr>
            <w:r w:rsidRPr="002C5C16">
              <w:rPr>
                <w:color w:val="262626"/>
                <w:sz w:val="22"/>
                <w:szCs w:val="24"/>
              </w:rPr>
              <w:t>Петрук А. (8 кл) стала призером муниципального этапа всероссийской олимпиады школьников по физической культуре.</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color w:val="262626"/>
                <w:sz w:val="22"/>
                <w:szCs w:val="24"/>
              </w:rPr>
            </w:pPr>
            <w:r w:rsidRPr="002C5C16">
              <w:rPr>
                <w:sz w:val="22"/>
                <w:szCs w:val="24"/>
              </w:rPr>
              <w:t>17-18 апреля 2023 года в Орле проходили соревнования по баскетболу (3*3) в зачет областной спартакиады среди обучающихся общеобразовательных организаций муниципальных образований Орловской области. Команда девушек заняла 2 место, девушки и юноши заняли общее 3 место.</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color w:val="262626"/>
                <w:sz w:val="22"/>
                <w:szCs w:val="24"/>
              </w:rPr>
            </w:pPr>
            <w:r w:rsidRPr="002C5C16">
              <w:rPr>
                <w:rFonts w:eastAsiaTheme="minorEastAsia"/>
                <w:color w:val="262626" w:themeColor="text1" w:themeTint="D9"/>
                <w:sz w:val="22"/>
                <w:szCs w:val="24"/>
              </w:rPr>
              <w:t xml:space="preserve">Лебедева Елизавета заняла </w:t>
            </w:r>
            <w:r w:rsidRPr="002C5C16">
              <w:rPr>
                <w:rFonts w:eastAsiaTheme="minorEastAsia"/>
                <w:b/>
                <w:color w:val="262626" w:themeColor="text1" w:themeTint="D9"/>
                <w:sz w:val="22"/>
                <w:szCs w:val="24"/>
              </w:rPr>
              <w:t xml:space="preserve">2 место в конкурсе </w:t>
            </w:r>
            <w:r w:rsidRPr="002C5C16">
              <w:rPr>
                <w:rFonts w:eastAsiaTheme="minorEastAsia"/>
                <w:color w:val="262626" w:themeColor="text1" w:themeTint="D9"/>
                <w:sz w:val="22"/>
                <w:szCs w:val="24"/>
              </w:rPr>
              <w:t>«Молодые профессионалы» на базе Глазуновского техникума в компетенции «Агрономия – Юниоры» и награждена Дипломом 2 степени Департамента образования Орловской области.</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hd w:val="clear" w:color="auto" w:fill="FFFFFF"/>
              <w:spacing w:line="276" w:lineRule="auto"/>
              <w:ind w:left="0" w:firstLine="259"/>
              <w:contextualSpacing/>
              <w:textAlignment w:val="baseline"/>
              <w:rPr>
                <w:color w:val="000000" w:themeColor="text1"/>
                <w:sz w:val="22"/>
                <w:szCs w:val="24"/>
              </w:rPr>
            </w:pPr>
            <w:r w:rsidRPr="002C5C16">
              <w:rPr>
                <w:color w:val="000000" w:themeColor="text1"/>
                <w:sz w:val="22"/>
                <w:szCs w:val="24"/>
              </w:rPr>
              <w:t xml:space="preserve"> 3 место в районном этапе Всероссийского исторического квеста «Сталинградская битва», приуроченного к 80-летию Сталинградской битвы.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firstLine="259"/>
              <w:contextualSpacing/>
              <w:rPr>
                <w:color w:val="262626"/>
                <w:sz w:val="22"/>
                <w:szCs w:val="24"/>
              </w:rPr>
            </w:pPr>
            <w:r w:rsidRPr="002C5C16">
              <w:rPr>
                <w:color w:val="262626"/>
                <w:sz w:val="22"/>
                <w:szCs w:val="24"/>
              </w:rPr>
              <w:t>Проведены следующие мероприятия патриотической направленности:</w:t>
            </w:r>
          </w:p>
          <w:p w:rsidR="00441A49" w:rsidRPr="002C5C16" w:rsidRDefault="00441A49" w:rsidP="00977AA1">
            <w:pPr>
              <w:spacing w:line="276" w:lineRule="auto"/>
              <w:ind w:left="0" w:firstLine="259"/>
              <w:contextualSpacing/>
              <w:rPr>
                <w:color w:val="262626"/>
                <w:sz w:val="22"/>
                <w:szCs w:val="24"/>
              </w:rPr>
            </w:pPr>
            <w:r w:rsidRPr="002C5C16">
              <w:rPr>
                <w:color w:val="262626"/>
                <w:sz w:val="22"/>
                <w:szCs w:val="24"/>
              </w:rPr>
              <w:t>- митинг «Мужество случайным не бывает», посвящённый открытию на здании школы мемориальной доски памяти Савосина Н.С., </w:t>
            </w:r>
          </w:p>
          <w:p w:rsidR="00441A49" w:rsidRPr="002C5C16" w:rsidRDefault="00441A49" w:rsidP="00977AA1">
            <w:pPr>
              <w:spacing w:line="276" w:lineRule="auto"/>
              <w:ind w:left="0" w:firstLine="259"/>
              <w:contextualSpacing/>
              <w:rPr>
                <w:color w:val="262626"/>
                <w:sz w:val="22"/>
                <w:szCs w:val="24"/>
              </w:rPr>
            </w:pPr>
            <w:r w:rsidRPr="002C5C16">
              <w:rPr>
                <w:color w:val="262626"/>
                <w:sz w:val="22"/>
                <w:szCs w:val="24"/>
              </w:rPr>
              <w:t>- открытие Парты Героя;</w:t>
            </w:r>
          </w:p>
          <w:p w:rsidR="00441A49" w:rsidRPr="002C5C16" w:rsidRDefault="00441A49" w:rsidP="00977AA1">
            <w:pPr>
              <w:spacing w:line="276" w:lineRule="auto"/>
              <w:ind w:left="0" w:firstLine="259"/>
              <w:contextualSpacing/>
              <w:rPr>
                <w:color w:val="262626"/>
                <w:sz w:val="22"/>
                <w:szCs w:val="24"/>
              </w:rPr>
            </w:pPr>
            <w:r w:rsidRPr="002C5C16">
              <w:rPr>
                <w:color w:val="262626"/>
                <w:sz w:val="22"/>
                <w:szCs w:val="24"/>
              </w:rPr>
              <w:t>- проект «Герои рядом» (сбор материала о Савосине Н.С., погибшем входе СВО;</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contextualSpacing/>
              <w:rPr>
                <w:color w:val="262626"/>
                <w:sz w:val="22"/>
                <w:szCs w:val="24"/>
              </w:rPr>
            </w:pPr>
            <w:r w:rsidRPr="002C5C16">
              <w:rPr>
                <w:color w:val="262626"/>
                <w:sz w:val="22"/>
                <w:szCs w:val="24"/>
              </w:rPr>
              <w:t xml:space="preserve">Открытие мемориальной плиты на Аллее Славы </w:t>
            </w:r>
          </w:p>
        </w:tc>
      </w:tr>
      <w:tr w:rsidR="00441A49" w:rsidRPr="00441A49" w:rsidTr="00977AA1">
        <w:tc>
          <w:tcPr>
            <w:tcW w:w="1040" w:type="dxa"/>
          </w:tcPr>
          <w:p w:rsidR="00441A49" w:rsidRPr="00441A49" w:rsidRDefault="00441A49" w:rsidP="00977AA1">
            <w:pPr>
              <w:spacing w:line="276" w:lineRule="auto"/>
              <w:rPr>
                <w:szCs w:val="24"/>
              </w:rPr>
            </w:pPr>
          </w:p>
        </w:tc>
        <w:tc>
          <w:tcPr>
            <w:tcW w:w="9558" w:type="dxa"/>
          </w:tcPr>
          <w:p w:rsidR="00441A49" w:rsidRPr="002C5C16" w:rsidRDefault="00441A49" w:rsidP="00977AA1">
            <w:pPr>
              <w:spacing w:line="276" w:lineRule="auto"/>
              <w:ind w:left="0"/>
              <w:contextualSpacing/>
              <w:rPr>
                <w:color w:val="262626"/>
                <w:sz w:val="22"/>
                <w:szCs w:val="24"/>
              </w:rPr>
            </w:pPr>
            <w:r w:rsidRPr="002C5C16">
              <w:rPr>
                <w:color w:val="262626"/>
                <w:sz w:val="22"/>
                <w:szCs w:val="24"/>
              </w:rPr>
              <w:t xml:space="preserve">Зажжен Вечный огонь у памятника </w:t>
            </w:r>
            <w:r w:rsidR="00F16B65" w:rsidRPr="002C5C16">
              <w:rPr>
                <w:color w:val="262626"/>
                <w:sz w:val="22"/>
                <w:szCs w:val="24"/>
              </w:rPr>
              <w:t>воинам ВО войны</w:t>
            </w:r>
          </w:p>
        </w:tc>
      </w:tr>
      <w:tr w:rsidR="00F16B65" w:rsidRPr="00441A49" w:rsidTr="00977AA1">
        <w:tc>
          <w:tcPr>
            <w:tcW w:w="1040" w:type="dxa"/>
          </w:tcPr>
          <w:p w:rsidR="00F16B65" w:rsidRPr="00F16B65" w:rsidRDefault="00F16B65" w:rsidP="00977AA1">
            <w:pPr>
              <w:spacing w:line="276" w:lineRule="auto"/>
              <w:ind w:left="0"/>
              <w:rPr>
                <w:szCs w:val="24"/>
              </w:rPr>
            </w:pPr>
            <w:r w:rsidRPr="00F16B65">
              <w:rPr>
                <w:szCs w:val="24"/>
              </w:rPr>
              <w:t>2023-24</w:t>
            </w:r>
          </w:p>
        </w:tc>
        <w:tc>
          <w:tcPr>
            <w:tcW w:w="9558" w:type="dxa"/>
          </w:tcPr>
          <w:p w:rsidR="00F16B65" w:rsidRPr="002C5C16" w:rsidRDefault="00F16B65" w:rsidP="00977AA1">
            <w:pPr>
              <w:spacing w:line="276" w:lineRule="auto"/>
              <w:ind w:left="0"/>
              <w:contextualSpacing/>
              <w:rPr>
                <w:color w:val="262626"/>
                <w:sz w:val="22"/>
                <w:szCs w:val="24"/>
              </w:rPr>
            </w:pPr>
            <w:r w:rsidRPr="002C5C16">
              <w:rPr>
                <w:sz w:val="22"/>
                <w:szCs w:val="24"/>
              </w:rPr>
              <w:t>Митинг – открытие памятной доски выпускнику школы Назарову А.С.</w:t>
            </w:r>
          </w:p>
        </w:tc>
      </w:tr>
      <w:tr w:rsidR="00F16B65" w:rsidRPr="00441A49" w:rsidTr="00977AA1">
        <w:tc>
          <w:tcPr>
            <w:tcW w:w="1040" w:type="dxa"/>
          </w:tcPr>
          <w:p w:rsidR="00F16B65" w:rsidRPr="00441A49" w:rsidRDefault="00F16B65" w:rsidP="00977AA1">
            <w:pPr>
              <w:spacing w:line="276" w:lineRule="auto"/>
              <w:rPr>
                <w:szCs w:val="24"/>
              </w:rPr>
            </w:pPr>
          </w:p>
        </w:tc>
        <w:tc>
          <w:tcPr>
            <w:tcW w:w="9558" w:type="dxa"/>
          </w:tcPr>
          <w:p w:rsidR="00F16B65" w:rsidRPr="002C5C16" w:rsidRDefault="00F16B65" w:rsidP="00977AA1">
            <w:pPr>
              <w:spacing w:line="276" w:lineRule="auto"/>
              <w:ind w:left="0"/>
              <w:contextualSpacing/>
              <w:rPr>
                <w:color w:val="262626"/>
                <w:sz w:val="22"/>
                <w:szCs w:val="24"/>
              </w:rPr>
            </w:pPr>
            <w:r w:rsidRPr="002C5C16">
              <w:rPr>
                <w:sz w:val="22"/>
                <w:szCs w:val="24"/>
              </w:rPr>
              <w:t>Открытие Парты Героя в честь Назарова А.С., погибшего в СВО.</w:t>
            </w:r>
          </w:p>
        </w:tc>
      </w:tr>
      <w:tr w:rsidR="00F16B65" w:rsidRPr="00441A49" w:rsidTr="00977AA1">
        <w:tc>
          <w:tcPr>
            <w:tcW w:w="1040" w:type="dxa"/>
          </w:tcPr>
          <w:p w:rsidR="00F16B65" w:rsidRPr="00441A49" w:rsidRDefault="00F16B65" w:rsidP="00977AA1">
            <w:pPr>
              <w:spacing w:line="276" w:lineRule="auto"/>
              <w:rPr>
                <w:szCs w:val="24"/>
              </w:rPr>
            </w:pPr>
          </w:p>
        </w:tc>
        <w:tc>
          <w:tcPr>
            <w:tcW w:w="9558" w:type="dxa"/>
          </w:tcPr>
          <w:p w:rsidR="00F16B65" w:rsidRPr="002C5C16" w:rsidRDefault="00F16B65" w:rsidP="00977AA1">
            <w:pPr>
              <w:spacing w:line="276" w:lineRule="auto"/>
              <w:ind w:left="0"/>
              <w:contextualSpacing/>
              <w:rPr>
                <w:color w:val="262626"/>
                <w:sz w:val="22"/>
                <w:szCs w:val="24"/>
              </w:rPr>
            </w:pPr>
            <w:r w:rsidRPr="002C5C16">
              <w:rPr>
                <w:sz w:val="22"/>
                <w:szCs w:val="24"/>
              </w:rPr>
              <w:t>Открытие ячейки «Движение Первых»</w:t>
            </w:r>
          </w:p>
        </w:tc>
      </w:tr>
      <w:tr w:rsidR="00F16B65" w:rsidRPr="00441A49" w:rsidTr="00977AA1">
        <w:tc>
          <w:tcPr>
            <w:tcW w:w="1040" w:type="dxa"/>
          </w:tcPr>
          <w:p w:rsidR="00F16B65" w:rsidRPr="00441A49" w:rsidRDefault="00F16B65" w:rsidP="00977AA1">
            <w:pPr>
              <w:spacing w:line="276" w:lineRule="auto"/>
              <w:rPr>
                <w:szCs w:val="24"/>
              </w:rPr>
            </w:pPr>
          </w:p>
        </w:tc>
        <w:tc>
          <w:tcPr>
            <w:tcW w:w="9558" w:type="dxa"/>
          </w:tcPr>
          <w:p w:rsidR="00F16B65" w:rsidRPr="002C5C16" w:rsidRDefault="00F16B65" w:rsidP="00977AA1">
            <w:pPr>
              <w:spacing w:line="276" w:lineRule="auto"/>
              <w:ind w:left="0"/>
              <w:contextualSpacing/>
              <w:rPr>
                <w:color w:val="262626"/>
                <w:sz w:val="22"/>
                <w:szCs w:val="24"/>
              </w:rPr>
            </w:pPr>
            <w:r w:rsidRPr="002C5C16">
              <w:rPr>
                <w:sz w:val="22"/>
                <w:szCs w:val="24"/>
              </w:rPr>
              <w:t>2 место в областном конкурсе общеобразовательных организаций Орловской области «Школа года Орловской области» в 2022 году. Наша школа в 1 этапе разделила 1 место с МБОУ«Троицкая средняя общеобразовательная школа» (Ливенский район Орловской области), а во втором этапе показала тоже высокий результат: 2 место.</w:t>
            </w:r>
          </w:p>
        </w:tc>
      </w:tr>
      <w:tr w:rsidR="00F16B65" w:rsidRPr="00441A49" w:rsidTr="00977AA1">
        <w:tc>
          <w:tcPr>
            <w:tcW w:w="1040" w:type="dxa"/>
          </w:tcPr>
          <w:p w:rsidR="00F16B65" w:rsidRPr="00441A49" w:rsidRDefault="00F16B65" w:rsidP="00977AA1">
            <w:pPr>
              <w:spacing w:line="276" w:lineRule="auto"/>
              <w:rPr>
                <w:szCs w:val="24"/>
              </w:rPr>
            </w:pPr>
          </w:p>
        </w:tc>
        <w:tc>
          <w:tcPr>
            <w:tcW w:w="9558" w:type="dxa"/>
          </w:tcPr>
          <w:p w:rsidR="00F16B65" w:rsidRPr="002C5C16" w:rsidRDefault="00F16B65" w:rsidP="00977AA1">
            <w:pPr>
              <w:spacing w:line="276" w:lineRule="auto"/>
              <w:ind w:left="0" w:firstLine="0"/>
              <w:contextualSpacing/>
              <w:rPr>
                <w:sz w:val="22"/>
                <w:szCs w:val="24"/>
              </w:rPr>
            </w:pPr>
            <w:r w:rsidRPr="002C5C16">
              <w:rPr>
                <w:sz w:val="22"/>
                <w:szCs w:val="24"/>
              </w:rPr>
              <w:t>Ученица 9 класса Кузина А. стала победителем в районном конкурсе «Лучший ученик года».</w:t>
            </w:r>
          </w:p>
        </w:tc>
      </w:tr>
      <w:tr w:rsidR="00F16B65" w:rsidRPr="00441A49" w:rsidTr="00977AA1">
        <w:tc>
          <w:tcPr>
            <w:tcW w:w="1040" w:type="dxa"/>
          </w:tcPr>
          <w:p w:rsidR="00F16B65" w:rsidRPr="00441A49" w:rsidRDefault="00F16B65" w:rsidP="00977AA1">
            <w:pPr>
              <w:spacing w:line="276" w:lineRule="auto"/>
              <w:rPr>
                <w:szCs w:val="24"/>
              </w:rPr>
            </w:pPr>
          </w:p>
        </w:tc>
        <w:tc>
          <w:tcPr>
            <w:tcW w:w="9558" w:type="dxa"/>
          </w:tcPr>
          <w:p w:rsidR="00F16B65" w:rsidRPr="002C5C16" w:rsidRDefault="00F16B65" w:rsidP="00977AA1">
            <w:pPr>
              <w:spacing w:line="276" w:lineRule="auto"/>
              <w:ind w:left="0"/>
              <w:contextualSpacing/>
              <w:rPr>
                <w:sz w:val="22"/>
                <w:szCs w:val="24"/>
              </w:rPr>
            </w:pPr>
            <w:r w:rsidRPr="002C5C16">
              <w:rPr>
                <w:sz w:val="22"/>
                <w:szCs w:val="24"/>
              </w:rPr>
              <w:t>Матюхин Е – 1 место</w:t>
            </w:r>
          </w:p>
        </w:tc>
      </w:tr>
      <w:tr w:rsidR="00F16B65" w:rsidRPr="00441A49" w:rsidTr="00977AA1">
        <w:tc>
          <w:tcPr>
            <w:tcW w:w="1040" w:type="dxa"/>
          </w:tcPr>
          <w:p w:rsidR="00F16B65" w:rsidRPr="00441A49" w:rsidRDefault="00F16B65" w:rsidP="00977AA1">
            <w:pPr>
              <w:spacing w:line="276" w:lineRule="auto"/>
              <w:rPr>
                <w:szCs w:val="24"/>
              </w:rPr>
            </w:pPr>
          </w:p>
        </w:tc>
        <w:tc>
          <w:tcPr>
            <w:tcW w:w="9558" w:type="dxa"/>
          </w:tcPr>
          <w:p w:rsidR="00F16B65" w:rsidRPr="002C5C16" w:rsidRDefault="00F16B65" w:rsidP="00977AA1">
            <w:pPr>
              <w:spacing w:line="276" w:lineRule="auto"/>
              <w:ind w:left="0"/>
              <w:contextualSpacing/>
              <w:rPr>
                <w:sz w:val="22"/>
                <w:szCs w:val="24"/>
              </w:rPr>
            </w:pPr>
            <w:r w:rsidRPr="002C5C16">
              <w:rPr>
                <w:sz w:val="22"/>
                <w:szCs w:val="24"/>
              </w:rPr>
              <w:t>Зенина Е .- призёр регионального этапа всероссийского юниорского конкурса «Подрост»</w:t>
            </w:r>
          </w:p>
        </w:tc>
      </w:tr>
      <w:tr w:rsidR="00F16B65" w:rsidRPr="00441A49" w:rsidTr="00977AA1">
        <w:tc>
          <w:tcPr>
            <w:tcW w:w="1040" w:type="dxa"/>
          </w:tcPr>
          <w:p w:rsidR="00F16B65" w:rsidRPr="00441A49" w:rsidRDefault="00F16B65" w:rsidP="00977AA1">
            <w:pPr>
              <w:spacing w:line="276" w:lineRule="auto"/>
              <w:rPr>
                <w:szCs w:val="24"/>
              </w:rPr>
            </w:pPr>
          </w:p>
        </w:tc>
        <w:tc>
          <w:tcPr>
            <w:tcW w:w="9558" w:type="dxa"/>
          </w:tcPr>
          <w:p w:rsidR="00F16B65" w:rsidRPr="002C5C16" w:rsidRDefault="00F16B65" w:rsidP="00977AA1">
            <w:pPr>
              <w:spacing w:after="200" w:line="276" w:lineRule="auto"/>
              <w:ind w:left="0"/>
              <w:rPr>
                <w:sz w:val="22"/>
                <w:szCs w:val="24"/>
              </w:rPr>
            </w:pPr>
            <w:r w:rsidRPr="002C5C16">
              <w:rPr>
                <w:sz w:val="22"/>
                <w:szCs w:val="24"/>
              </w:rPr>
              <w:t>Начало работы над эколого-историческим проектом «Императорский дуб»</w:t>
            </w:r>
          </w:p>
        </w:tc>
      </w:tr>
    </w:tbl>
    <w:p w:rsidR="00441A49" w:rsidRPr="00441A49" w:rsidRDefault="00441A49" w:rsidP="00441A49">
      <w:pPr>
        <w:spacing w:after="200" w:line="276" w:lineRule="auto"/>
        <w:jc w:val="center"/>
        <w:rPr>
          <w:b/>
          <w:szCs w:val="24"/>
        </w:rPr>
      </w:pPr>
      <w:r w:rsidRPr="00441A49">
        <w:rPr>
          <w:b/>
          <w:szCs w:val="24"/>
        </w:rPr>
        <w:t>Деятельность в составе инновационных площадок</w:t>
      </w:r>
    </w:p>
    <w:p w:rsidR="00441A49" w:rsidRPr="00441A49" w:rsidRDefault="00441A49" w:rsidP="00441A49">
      <w:pPr>
        <w:spacing w:line="360" w:lineRule="auto"/>
        <w:textAlignment w:val="baseline"/>
        <w:rPr>
          <w:szCs w:val="24"/>
        </w:rPr>
      </w:pPr>
      <w:r w:rsidRPr="00441A49">
        <w:rPr>
          <w:rFonts w:eastAsiaTheme="minorEastAsia"/>
          <w:bCs/>
          <w:kern w:val="24"/>
          <w:szCs w:val="24"/>
        </w:rPr>
        <w:t xml:space="preserve">В 2021 году школа включилась в работу Региональной инновационной площадки (РИП) </w:t>
      </w:r>
      <w:r w:rsidRPr="00441A49">
        <w:rPr>
          <w:rFonts w:eastAsiaTheme="minorEastAsia"/>
          <w:bCs/>
          <w:iCs/>
          <w:kern w:val="24"/>
          <w:szCs w:val="24"/>
        </w:rPr>
        <w:t>«Формирование экоцентрического мышления обучающихся как приоритетное направление экологического образования», продолжая традиции Федеральной (ФИП), которая действовала с 2016 по 2021 год.</w:t>
      </w:r>
    </w:p>
    <w:p w:rsidR="00441A49" w:rsidRPr="00441A49" w:rsidRDefault="00441A49" w:rsidP="00441A49">
      <w:pPr>
        <w:spacing w:after="200" w:line="276" w:lineRule="auto"/>
        <w:jc w:val="center"/>
        <w:rPr>
          <w:b/>
          <w:color w:val="C00000"/>
          <w:szCs w:val="24"/>
        </w:rPr>
      </w:pPr>
      <w:r w:rsidRPr="00441A49">
        <w:rPr>
          <w:b/>
          <w:noProof/>
          <w:color w:val="C00000"/>
          <w:szCs w:val="24"/>
        </w:rPr>
        <w:drawing>
          <wp:inline distT="0" distB="0" distL="0" distR="0" wp14:anchorId="497F06AB" wp14:editId="292FB48D">
            <wp:extent cx="5852160" cy="1952625"/>
            <wp:effectExtent l="38100" t="0" r="5334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441A49" w:rsidRPr="00441A49" w:rsidRDefault="00441A49" w:rsidP="00441A49">
      <w:pPr>
        <w:jc w:val="center"/>
        <w:textAlignment w:val="baseline"/>
        <w:rPr>
          <w:rFonts w:eastAsiaTheme="minorEastAsia"/>
          <w:b/>
          <w:color w:val="002060"/>
          <w:kern w:val="24"/>
          <w:szCs w:val="24"/>
        </w:rPr>
      </w:pPr>
      <w:r w:rsidRPr="00441A49">
        <w:rPr>
          <w:rFonts w:eastAsiaTheme="minorEastAsia"/>
          <w:b/>
          <w:color w:val="002060"/>
          <w:kern w:val="24"/>
          <w:szCs w:val="24"/>
        </w:rPr>
        <w:t>Направления деятельности РИП</w:t>
      </w:r>
    </w:p>
    <w:p w:rsidR="00441A49" w:rsidRPr="00441A49" w:rsidRDefault="00441A49" w:rsidP="00441A49">
      <w:pPr>
        <w:textAlignment w:val="baseline"/>
        <w:rPr>
          <w:szCs w:val="24"/>
        </w:rPr>
      </w:pPr>
      <w:r w:rsidRPr="00441A49">
        <w:rPr>
          <w:noProof/>
          <w:szCs w:val="24"/>
        </w:rPr>
        <w:lastRenderedPageBreak/>
        <w:drawing>
          <wp:inline distT="0" distB="0" distL="0" distR="0" wp14:anchorId="262E4450" wp14:editId="57FF88A7">
            <wp:extent cx="5486400" cy="2476500"/>
            <wp:effectExtent l="38100" t="0" r="1905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441A49" w:rsidRPr="00441A49" w:rsidRDefault="00441A49" w:rsidP="00441A49">
      <w:pPr>
        <w:tabs>
          <w:tab w:val="left" w:pos="993"/>
        </w:tabs>
        <w:spacing w:line="360" w:lineRule="auto"/>
        <w:rPr>
          <w:szCs w:val="24"/>
        </w:rPr>
      </w:pPr>
      <w:r w:rsidRPr="00441A49">
        <w:rPr>
          <w:szCs w:val="24"/>
        </w:rPr>
        <w:t>1 сентября 2021 г.  в рамках федерального проекта «Современная школа» национального проекта «Образование» на ба</w:t>
      </w:r>
      <w:r w:rsidR="00D5077F">
        <w:rPr>
          <w:szCs w:val="24"/>
        </w:rPr>
        <w:t xml:space="preserve">зе </w:t>
      </w:r>
      <w:r w:rsidRPr="00441A49">
        <w:rPr>
          <w:szCs w:val="24"/>
        </w:rPr>
        <w:t xml:space="preserve"> школы открыт центр образования естественнонаучной и технологической направленностей «Точка роста».</w:t>
      </w:r>
    </w:p>
    <w:p w:rsidR="00964B45" w:rsidRPr="00964B45" w:rsidRDefault="00441A49" w:rsidP="00964B45">
      <w:pPr>
        <w:spacing w:line="360" w:lineRule="auto"/>
        <w:rPr>
          <w:b/>
          <w:szCs w:val="24"/>
        </w:rPr>
      </w:pPr>
      <w:r w:rsidRPr="00441A49">
        <w:rPr>
          <w:b/>
          <w:noProof/>
          <w:szCs w:val="24"/>
        </w:rPr>
        <w:drawing>
          <wp:inline distT="0" distB="0" distL="0" distR="0" wp14:anchorId="012A5579" wp14:editId="501DBE86">
            <wp:extent cx="5928360" cy="2522220"/>
            <wp:effectExtent l="19050" t="0" r="34290" b="0"/>
            <wp:docPr id="53" name="Схема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bookmarkStart w:id="10" w:name="__RefHeading___7"/>
      <w:bookmarkEnd w:id="10"/>
    </w:p>
    <w:p w:rsidR="00964B45" w:rsidRPr="00043D43" w:rsidRDefault="00964B45" w:rsidP="00964B45">
      <w:pPr>
        <w:shd w:val="clear" w:color="auto" w:fill="FFFFFF"/>
        <w:spacing w:before="120" w:after="0" w:line="240" w:lineRule="auto"/>
        <w:jc w:val="center"/>
        <w:rPr>
          <w:b/>
          <w:color w:val="262626"/>
          <w:szCs w:val="24"/>
        </w:rPr>
      </w:pPr>
      <w:r w:rsidRPr="00043D43">
        <w:rPr>
          <w:b/>
          <w:color w:val="262626"/>
          <w:szCs w:val="24"/>
        </w:rPr>
        <w:t>Количество обучающихся: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961"/>
      </w:tblGrid>
      <w:tr w:rsidR="00D97192" w:rsidRPr="00043D43" w:rsidTr="002B2B8D">
        <w:trPr>
          <w:trHeight w:hRule="exact" w:val="397"/>
          <w:jc w:val="center"/>
        </w:trPr>
        <w:tc>
          <w:tcPr>
            <w:tcW w:w="3794" w:type="dxa"/>
            <w:shd w:val="clear" w:color="auto" w:fill="auto"/>
          </w:tcPr>
          <w:p w:rsidR="00964B45" w:rsidRPr="00043D43" w:rsidRDefault="00964B45" w:rsidP="002B2B8D">
            <w:pPr>
              <w:spacing w:line="240" w:lineRule="auto"/>
              <w:ind w:firstLine="709"/>
              <w:jc w:val="center"/>
              <w:rPr>
                <w:color w:val="262626"/>
                <w:szCs w:val="24"/>
              </w:rPr>
            </w:pPr>
            <w:r w:rsidRPr="00043D43">
              <w:rPr>
                <w:b/>
                <w:color w:val="262626"/>
                <w:szCs w:val="24"/>
              </w:rPr>
              <w:t>Учебный год</w:t>
            </w:r>
          </w:p>
        </w:tc>
        <w:tc>
          <w:tcPr>
            <w:tcW w:w="4961" w:type="dxa"/>
            <w:tcBorders>
              <w:left w:val="single" w:sz="4" w:space="0" w:color="auto"/>
            </w:tcBorders>
            <w:shd w:val="clear" w:color="auto" w:fill="auto"/>
          </w:tcPr>
          <w:p w:rsidR="00964B45" w:rsidRPr="00043D43" w:rsidRDefault="00964B45" w:rsidP="002B2B8D">
            <w:pPr>
              <w:spacing w:line="240" w:lineRule="auto"/>
              <w:ind w:firstLine="709"/>
              <w:jc w:val="center"/>
              <w:rPr>
                <w:color w:val="262626"/>
                <w:szCs w:val="24"/>
              </w:rPr>
            </w:pPr>
            <w:r w:rsidRPr="00043D43">
              <w:rPr>
                <w:b/>
                <w:color w:val="262626"/>
                <w:szCs w:val="24"/>
              </w:rPr>
              <w:t>Количество обучающихся в школе</w:t>
            </w:r>
          </w:p>
        </w:tc>
      </w:tr>
      <w:tr w:rsidR="00D97192" w:rsidRPr="00043D43" w:rsidTr="002B2B8D">
        <w:trPr>
          <w:trHeight w:hRule="exact" w:val="397"/>
          <w:jc w:val="center"/>
        </w:trPr>
        <w:tc>
          <w:tcPr>
            <w:tcW w:w="3794" w:type="dxa"/>
            <w:shd w:val="clear" w:color="auto" w:fill="auto"/>
          </w:tcPr>
          <w:p w:rsidR="00964B45" w:rsidRPr="00043D43" w:rsidRDefault="00964B45" w:rsidP="002B2B8D">
            <w:pPr>
              <w:spacing w:line="240" w:lineRule="auto"/>
              <w:ind w:firstLine="709"/>
              <w:jc w:val="center"/>
              <w:rPr>
                <w:color w:val="262626"/>
                <w:szCs w:val="24"/>
              </w:rPr>
            </w:pPr>
            <w:r w:rsidRPr="00043D43">
              <w:rPr>
                <w:color w:val="262626"/>
                <w:szCs w:val="24"/>
              </w:rPr>
              <w:t>2021</w:t>
            </w:r>
          </w:p>
        </w:tc>
        <w:tc>
          <w:tcPr>
            <w:tcW w:w="4961" w:type="dxa"/>
            <w:tcBorders>
              <w:left w:val="single" w:sz="4" w:space="0" w:color="auto"/>
            </w:tcBorders>
            <w:shd w:val="clear" w:color="auto" w:fill="auto"/>
          </w:tcPr>
          <w:p w:rsidR="00964B45" w:rsidRPr="00043D43" w:rsidRDefault="00964B45" w:rsidP="002B2B8D">
            <w:pPr>
              <w:spacing w:line="240" w:lineRule="auto"/>
              <w:ind w:firstLine="709"/>
              <w:jc w:val="center"/>
              <w:rPr>
                <w:color w:val="262626"/>
                <w:szCs w:val="24"/>
              </w:rPr>
            </w:pPr>
            <w:r w:rsidRPr="00043D43">
              <w:rPr>
                <w:color w:val="262626"/>
                <w:szCs w:val="24"/>
              </w:rPr>
              <w:t>5</w:t>
            </w:r>
            <w:r>
              <w:rPr>
                <w:color w:val="262626"/>
                <w:szCs w:val="24"/>
              </w:rPr>
              <w:t>0</w:t>
            </w:r>
          </w:p>
        </w:tc>
      </w:tr>
      <w:tr w:rsidR="00D97192" w:rsidRPr="00043D43" w:rsidTr="002B2B8D">
        <w:trPr>
          <w:trHeight w:hRule="exact" w:val="397"/>
          <w:jc w:val="center"/>
        </w:trPr>
        <w:tc>
          <w:tcPr>
            <w:tcW w:w="3794" w:type="dxa"/>
            <w:shd w:val="clear" w:color="auto" w:fill="auto"/>
          </w:tcPr>
          <w:p w:rsidR="00964B45" w:rsidRPr="00043D43" w:rsidRDefault="00964B45" w:rsidP="002B2B8D">
            <w:pPr>
              <w:spacing w:line="240" w:lineRule="auto"/>
              <w:ind w:firstLine="709"/>
              <w:jc w:val="center"/>
              <w:rPr>
                <w:color w:val="262626"/>
                <w:szCs w:val="24"/>
                <w:lang w:val="en-US"/>
              </w:rPr>
            </w:pPr>
            <w:r w:rsidRPr="00043D43">
              <w:rPr>
                <w:color w:val="262626"/>
                <w:szCs w:val="24"/>
                <w:lang w:val="en-US"/>
              </w:rPr>
              <w:t>2022</w:t>
            </w:r>
          </w:p>
        </w:tc>
        <w:tc>
          <w:tcPr>
            <w:tcW w:w="4961" w:type="dxa"/>
            <w:tcBorders>
              <w:left w:val="single" w:sz="4" w:space="0" w:color="auto"/>
            </w:tcBorders>
            <w:shd w:val="clear" w:color="auto" w:fill="auto"/>
          </w:tcPr>
          <w:p w:rsidR="00964B45" w:rsidRPr="00043D43" w:rsidRDefault="00964B45" w:rsidP="002B2B8D">
            <w:pPr>
              <w:spacing w:line="240" w:lineRule="auto"/>
              <w:ind w:firstLine="709"/>
              <w:jc w:val="center"/>
              <w:rPr>
                <w:color w:val="262626"/>
                <w:szCs w:val="24"/>
                <w:lang w:val="en-US"/>
              </w:rPr>
            </w:pPr>
            <w:r>
              <w:rPr>
                <w:color w:val="262626"/>
                <w:szCs w:val="24"/>
                <w:lang w:val="en-US"/>
              </w:rPr>
              <w:t>51</w:t>
            </w:r>
          </w:p>
        </w:tc>
      </w:tr>
      <w:tr w:rsidR="00D97192" w:rsidRPr="00043D43" w:rsidTr="002B2B8D">
        <w:trPr>
          <w:trHeight w:hRule="exact" w:val="397"/>
          <w:jc w:val="center"/>
        </w:trPr>
        <w:tc>
          <w:tcPr>
            <w:tcW w:w="3794" w:type="dxa"/>
            <w:shd w:val="clear" w:color="auto" w:fill="auto"/>
          </w:tcPr>
          <w:p w:rsidR="00964B45" w:rsidRPr="005C120F" w:rsidRDefault="00964B45" w:rsidP="002B2B8D">
            <w:pPr>
              <w:spacing w:line="240" w:lineRule="auto"/>
              <w:ind w:firstLine="709"/>
              <w:jc w:val="center"/>
              <w:rPr>
                <w:color w:val="262626"/>
                <w:szCs w:val="24"/>
              </w:rPr>
            </w:pPr>
            <w:r>
              <w:rPr>
                <w:color w:val="262626"/>
                <w:szCs w:val="24"/>
              </w:rPr>
              <w:t>2023</w:t>
            </w:r>
          </w:p>
        </w:tc>
        <w:tc>
          <w:tcPr>
            <w:tcW w:w="4961" w:type="dxa"/>
            <w:tcBorders>
              <w:left w:val="single" w:sz="4" w:space="0" w:color="auto"/>
            </w:tcBorders>
            <w:shd w:val="clear" w:color="auto" w:fill="auto"/>
          </w:tcPr>
          <w:p w:rsidR="00964B45" w:rsidRPr="005C120F" w:rsidRDefault="00964B45" w:rsidP="002B2B8D">
            <w:pPr>
              <w:spacing w:line="240" w:lineRule="auto"/>
              <w:ind w:firstLine="709"/>
              <w:jc w:val="center"/>
              <w:rPr>
                <w:color w:val="262626"/>
                <w:szCs w:val="24"/>
              </w:rPr>
            </w:pPr>
            <w:r>
              <w:rPr>
                <w:color w:val="262626"/>
                <w:szCs w:val="24"/>
              </w:rPr>
              <w:t>46</w:t>
            </w:r>
          </w:p>
        </w:tc>
      </w:tr>
    </w:tbl>
    <w:p w:rsidR="00964B45" w:rsidRPr="00043D43" w:rsidRDefault="00964B45" w:rsidP="00964B45">
      <w:pPr>
        <w:spacing w:before="120"/>
        <w:jc w:val="center"/>
        <w:rPr>
          <w:b/>
          <w:color w:val="262626"/>
          <w:szCs w:val="24"/>
        </w:rPr>
      </w:pPr>
      <w:r w:rsidRPr="00043D43">
        <w:rPr>
          <w:b/>
          <w:color w:val="262626"/>
          <w:szCs w:val="24"/>
        </w:rPr>
        <w:t>Количество обучающихся по уровням образования</w:t>
      </w:r>
    </w:p>
    <w:p w:rsidR="00964B45" w:rsidRPr="00043D43" w:rsidRDefault="00964B45" w:rsidP="00964B45">
      <w:pPr>
        <w:spacing w:before="120"/>
        <w:rPr>
          <w:b/>
          <w:color w:val="262626"/>
          <w:szCs w:val="24"/>
        </w:rPr>
      </w:pPr>
      <w:r w:rsidRPr="00043D43">
        <w:rPr>
          <w:noProof/>
          <w:color w:val="262626"/>
          <w:szCs w:val="24"/>
        </w:rPr>
        <w:drawing>
          <wp:anchor distT="0" distB="0" distL="114300" distR="114300" simplePos="0" relativeHeight="251661312" behindDoc="0" locked="0" layoutInCell="1" allowOverlap="1" wp14:anchorId="264E4E1F" wp14:editId="2517CCC9">
            <wp:simplePos x="0" y="0"/>
            <wp:positionH relativeFrom="column">
              <wp:posOffset>513080</wp:posOffset>
            </wp:positionH>
            <wp:positionV relativeFrom="paragraph">
              <wp:posOffset>121920</wp:posOffset>
            </wp:positionV>
            <wp:extent cx="5674360" cy="1924685"/>
            <wp:effectExtent l="0" t="0" r="3175" b="0"/>
            <wp:wrapSquare wrapText="bothSides"/>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rsidR="00964B45" w:rsidRPr="00043D43" w:rsidRDefault="00964B45" w:rsidP="00964B45">
      <w:pPr>
        <w:pStyle w:val="Default"/>
        <w:spacing w:line="360" w:lineRule="auto"/>
        <w:jc w:val="both"/>
        <w:rPr>
          <w:color w:val="262626"/>
        </w:rPr>
      </w:pPr>
    </w:p>
    <w:p w:rsidR="00964B45" w:rsidRPr="00043D43" w:rsidRDefault="00964B45" w:rsidP="00964B45">
      <w:pPr>
        <w:pStyle w:val="Default"/>
        <w:spacing w:line="360" w:lineRule="auto"/>
        <w:jc w:val="both"/>
        <w:rPr>
          <w:color w:val="262626"/>
        </w:rPr>
      </w:pPr>
    </w:p>
    <w:p w:rsidR="00964B45" w:rsidRPr="00043D43" w:rsidRDefault="00964B45" w:rsidP="00964B45">
      <w:pPr>
        <w:pStyle w:val="Default"/>
        <w:spacing w:line="360" w:lineRule="auto"/>
        <w:jc w:val="both"/>
        <w:rPr>
          <w:color w:val="262626"/>
        </w:rPr>
      </w:pPr>
    </w:p>
    <w:p w:rsidR="00964B45" w:rsidRPr="00043D43" w:rsidRDefault="00964B45" w:rsidP="00964B45">
      <w:pPr>
        <w:jc w:val="center"/>
        <w:rPr>
          <w:color w:val="262626"/>
          <w:szCs w:val="24"/>
        </w:rPr>
      </w:pPr>
    </w:p>
    <w:p w:rsidR="00964B45" w:rsidRPr="00043D43" w:rsidRDefault="00964B45" w:rsidP="00964B45">
      <w:pPr>
        <w:rPr>
          <w:color w:val="262626"/>
          <w:szCs w:val="24"/>
        </w:rPr>
      </w:pPr>
    </w:p>
    <w:p w:rsidR="00964B45" w:rsidRPr="00910E03" w:rsidRDefault="00964B45" w:rsidP="00964B45">
      <w:pPr>
        <w:spacing w:after="0"/>
        <w:contextualSpacing/>
        <w:rPr>
          <w:b/>
          <w:bCs/>
          <w:color w:val="262626"/>
          <w:szCs w:val="24"/>
        </w:rPr>
      </w:pPr>
    </w:p>
    <w:p w:rsidR="00964B45" w:rsidRDefault="00964B45" w:rsidP="00964B45">
      <w:pPr>
        <w:tabs>
          <w:tab w:val="left" w:pos="1390"/>
        </w:tabs>
        <w:spacing w:after="0"/>
        <w:contextualSpacing/>
        <w:rPr>
          <w:b/>
          <w:bCs/>
          <w:color w:val="262626"/>
          <w:szCs w:val="24"/>
        </w:rPr>
      </w:pPr>
      <w:r w:rsidRPr="00910E03">
        <w:rPr>
          <w:b/>
          <w:bCs/>
          <w:color w:val="262626"/>
          <w:szCs w:val="24"/>
        </w:rPr>
        <w:tab/>
      </w:r>
      <w:r w:rsidRPr="00043D43">
        <w:rPr>
          <w:b/>
          <w:bCs/>
          <w:color w:val="262626"/>
          <w:szCs w:val="24"/>
        </w:rPr>
        <w:t xml:space="preserve">                       </w:t>
      </w:r>
    </w:p>
    <w:p w:rsidR="00964B45" w:rsidRDefault="00964B45" w:rsidP="00964B45">
      <w:pPr>
        <w:spacing w:after="0"/>
        <w:contextualSpacing/>
        <w:jc w:val="center"/>
        <w:rPr>
          <w:b/>
          <w:bCs/>
          <w:color w:val="262626"/>
          <w:szCs w:val="24"/>
        </w:rPr>
      </w:pPr>
    </w:p>
    <w:p w:rsidR="00964B45" w:rsidRPr="00043D43" w:rsidRDefault="00964B45" w:rsidP="00964B45">
      <w:pPr>
        <w:spacing w:after="0"/>
        <w:contextualSpacing/>
        <w:jc w:val="center"/>
        <w:rPr>
          <w:b/>
          <w:bCs/>
          <w:color w:val="262626"/>
          <w:szCs w:val="24"/>
        </w:rPr>
      </w:pPr>
      <w:r>
        <w:rPr>
          <w:b/>
          <w:bCs/>
          <w:color w:val="262626"/>
          <w:szCs w:val="24"/>
        </w:rPr>
        <w:t>Количество мальчиков и девочек в 2023 году</w:t>
      </w:r>
      <w:r w:rsidRPr="00043D43">
        <w:rPr>
          <w:b/>
          <w:bCs/>
          <w:color w:val="262626"/>
          <w:szCs w:val="24"/>
        </w:rPr>
        <w:t xml:space="preserve">      </w:t>
      </w:r>
    </w:p>
    <w:p w:rsidR="00964B45" w:rsidRPr="002C1F60" w:rsidRDefault="00964B45" w:rsidP="00964B45">
      <w:pPr>
        <w:spacing w:after="0"/>
        <w:contextualSpacing/>
        <w:jc w:val="center"/>
        <w:rPr>
          <w:b/>
          <w:bCs/>
          <w:color w:val="262626"/>
          <w:szCs w:val="24"/>
        </w:rPr>
      </w:pPr>
    </w:p>
    <w:p w:rsidR="00964B45" w:rsidRPr="00A760C1" w:rsidRDefault="00964B45" w:rsidP="00964B45">
      <w:pPr>
        <w:autoSpaceDE w:val="0"/>
        <w:autoSpaceDN w:val="0"/>
        <w:adjustRightInd w:val="0"/>
        <w:spacing w:after="0" w:line="240" w:lineRule="auto"/>
        <w:ind w:left="0" w:right="0" w:firstLine="0"/>
        <w:jc w:val="center"/>
        <w:rPr>
          <w:rFonts w:eastAsiaTheme="minorEastAsia"/>
          <w:sz w:val="23"/>
          <w:szCs w:val="23"/>
        </w:rPr>
      </w:pPr>
      <w:r>
        <w:rPr>
          <w:b/>
          <w:bCs/>
          <w:noProof/>
          <w:color w:val="262626"/>
          <w:szCs w:val="24"/>
        </w:rPr>
        <w:drawing>
          <wp:inline distT="0" distB="0" distL="0" distR="0" wp14:anchorId="1D18067A" wp14:editId="3DBD266D">
            <wp:extent cx="5295900" cy="2136942"/>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5077F" w:rsidRPr="00C74DE4" w:rsidRDefault="003F0122" w:rsidP="00D5077F">
      <w:pPr>
        <w:spacing w:line="360" w:lineRule="auto"/>
        <w:ind w:firstLine="709"/>
        <w:rPr>
          <w:color w:val="262626" w:themeColor="text1" w:themeTint="D9"/>
          <w:szCs w:val="24"/>
        </w:rPr>
      </w:pPr>
      <w:r w:rsidRPr="00C74DE4">
        <w:rPr>
          <w:rFonts w:eastAsiaTheme="minorEastAsia"/>
          <w:color w:val="262626" w:themeColor="text1" w:themeTint="D9"/>
          <w:szCs w:val="24"/>
        </w:rPr>
        <w:t>МБОУ Ловчиковская основная общеобразовательна</w:t>
      </w:r>
      <w:r w:rsidR="00125328" w:rsidRPr="00C74DE4">
        <w:rPr>
          <w:rFonts w:eastAsiaTheme="minorEastAsia"/>
          <w:color w:val="262626" w:themeColor="text1" w:themeTint="D9"/>
          <w:szCs w:val="24"/>
        </w:rPr>
        <w:t>я</w:t>
      </w:r>
      <w:r w:rsidRPr="00C74DE4">
        <w:rPr>
          <w:rFonts w:eastAsiaTheme="minorEastAsia"/>
          <w:color w:val="262626" w:themeColor="text1" w:themeTint="D9"/>
          <w:szCs w:val="24"/>
        </w:rPr>
        <w:t xml:space="preserve"> школа – единственное образовательное учреждение </w:t>
      </w:r>
      <w:r w:rsidR="008C54F9" w:rsidRPr="00C74DE4">
        <w:rPr>
          <w:rFonts w:eastAsiaTheme="minorEastAsia"/>
          <w:color w:val="262626" w:themeColor="text1" w:themeTint="D9"/>
          <w:szCs w:val="24"/>
        </w:rPr>
        <w:t>д.Ловчиково</w:t>
      </w:r>
      <w:r w:rsidRPr="00C74DE4">
        <w:rPr>
          <w:rFonts w:eastAsiaTheme="minorEastAsia"/>
          <w:color w:val="262626" w:themeColor="text1" w:themeTint="D9"/>
          <w:szCs w:val="24"/>
        </w:rPr>
        <w:t>. Учреждение на праве постоянного (бессрочного) пользования владеет земельн</w:t>
      </w:r>
      <w:r w:rsidR="00CB7861" w:rsidRPr="00C74DE4">
        <w:rPr>
          <w:rFonts w:eastAsiaTheme="minorEastAsia"/>
          <w:color w:val="262626" w:themeColor="text1" w:themeTint="D9"/>
          <w:szCs w:val="24"/>
        </w:rPr>
        <w:t>ым участком общей площадью 15510</w:t>
      </w:r>
      <w:r w:rsidRPr="00C74DE4">
        <w:rPr>
          <w:rFonts w:eastAsiaTheme="minorEastAsia"/>
          <w:color w:val="262626" w:themeColor="text1" w:themeTint="D9"/>
          <w:szCs w:val="24"/>
        </w:rPr>
        <w:t xml:space="preserve"> кв. м, на которых ра</w:t>
      </w:r>
      <w:r w:rsidR="00CB7861" w:rsidRPr="00C74DE4">
        <w:rPr>
          <w:rFonts w:eastAsiaTheme="minorEastAsia"/>
          <w:color w:val="262626" w:themeColor="text1" w:themeTint="D9"/>
          <w:szCs w:val="24"/>
        </w:rPr>
        <w:t xml:space="preserve">сполагается здания площадью 949,1 </w:t>
      </w:r>
      <w:r w:rsidRPr="00C74DE4">
        <w:rPr>
          <w:rFonts w:eastAsiaTheme="minorEastAsia"/>
          <w:color w:val="262626" w:themeColor="text1" w:themeTint="D9"/>
          <w:szCs w:val="24"/>
        </w:rPr>
        <w:t xml:space="preserve"> кв.м, где осуществляется образовательная деятельность.</w:t>
      </w:r>
      <w:r w:rsidR="00D5077F" w:rsidRPr="00C74DE4">
        <w:rPr>
          <w:color w:val="262626" w:themeColor="text1" w:themeTint="D9"/>
          <w:szCs w:val="24"/>
        </w:rPr>
        <w:t xml:space="preserve">    Для осуществления учебно-воспитательной деятельности в школе созданы необходимые материально – технические и учебно-методические условия. Инфраструктура школы соответствует целям и задачам образовательного процесса, санитарным нормам и пожарной безопасности.</w:t>
      </w:r>
    </w:p>
    <w:p w:rsidR="00D5077F" w:rsidRPr="00C74DE4" w:rsidRDefault="00D5077F" w:rsidP="00D5077F">
      <w:pPr>
        <w:spacing w:line="360" w:lineRule="auto"/>
        <w:ind w:firstLine="709"/>
        <w:rPr>
          <w:color w:val="262626" w:themeColor="text1" w:themeTint="D9"/>
          <w:szCs w:val="24"/>
        </w:rPr>
      </w:pPr>
      <w:r w:rsidRPr="00C74DE4">
        <w:rPr>
          <w:color w:val="262626" w:themeColor="text1" w:themeTint="D9"/>
          <w:szCs w:val="24"/>
        </w:rPr>
        <w:t>Для учебных занятий имеются 9 классных комнат, компьютерный класс, спортивный зал, мастерская, пионерская комната, библиотека, музыкальный класс, 2 административных помещения, отремонтированы 2 туалета и гардероб</w:t>
      </w:r>
      <w:r w:rsidR="00743C02" w:rsidRPr="00C74DE4">
        <w:rPr>
          <w:color w:val="262626" w:themeColor="text1" w:themeTint="D9"/>
          <w:szCs w:val="24"/>
        </w:rPr>
        <w:t>,</w:t>
      </w:r>
      <w:r w:rsidR="00743C02" w:rsidRPr="00C74DE4">
        <w:rPr>
          <w:rFonts w:eastAsiaTheme="minorEastAsia"/>
          <w:color w:val="262626" w:themeColor="text1" w:themeTint="D9"/>
          <w:szCs w:val="24"/>
        </w:rPr>
        <w:t xml:space="preserve"> спортзал площадью 146,4 кв. м.</w:t>
      </w:r>
      <w:r w:rsidRPr="00C74DE4">
        <w:rPr>
          <w:color w:val="262626" w:themeColor="text1" w:themeTint="D9"/>
          <w:szCs w:val="24"/>
        </w:rPr>
        <w:t xml:space="preserve"> В арендованном помещении детского сада расположена школьная столовая площадью 100 кв.м на 68 посадочных мест. Для неё закуплено новое оборудование и произведён ремонт. Построена современная многофункциональная спортивная площадка площадью 540 кв.м. с резиновым покрытием. Приобретена новая школьная мебель во все классные комнаты и учительскую, современные классные доски.</w:t>
      </w:r>
    </w:p>
    <w:p w:rsidR="00D5077F" w:rsidRPr="00C74DE4" w:rsidRDefault="00D5077F" w:rsidP="00D5077F">
      <w:pPr>
        <w:spacing w:line="360" w:lineRule="auto"/>
        <w:ind w:firstLine="709"/>
        <w:rPr>
          <w:color w:val="262626" w:themeColor="text1" w:themeTint="D9"/>
          <w:szCs w:val="24"/>
        </w:rPr>
      </w:pPr>
      <w:r w:rsidRPr="00C74DE4">
        <w:rPr>
          <w:color w:val="262626" w:themeColor="text1" w:themeTint="D9"/>
          <w:szCs w:val="24"/>
        </w:rPr>
        <w:t>Эстетично оформлены классные комнаты  и рекреации. Соблюдается режим проветривания кабинетов, освещение помещений школы соответствует требованиям СанПина. Закуплены приборы для обеззараживания воздуха для всех помещений школы.</w:t>
      </w:r>
    </w:p>
    <w:p w:rsidR="003F0122" w:rsidRPr="00C74DE4" w:rsidRDefault="00D5077F" w:rsidP="00125328">
      <w:pPr>
        <w:spacing w:line="360" w:lineRule="auto"/>
        <w:ind w:right="0" w:firstLine="709"/>
        <w:rPr>
          <w:color w:val="262626" w:themeColor="text1" w:themeTint="D9"/>
          <w:szCs w:val="24"/>
        </w:rPr>
      </w:pPr>
      <w:r w:rsidRPr="00C74DE4">
        <w:rPr>
          <w:color w:val="262626" w:themeColor="text1" w:themeTint="D9"/>
          <w:szCs w:val="24"/>
        </w:rPr>
        <w:t>Библиотека школы укомплектована необходимыми учебниками и учебными пособиями. Фонд дополнительной литературы включает детскую художественную и научно-популярную литературу, справочно-библиографические издания, применяемые в ходе обучения.</w:t>
      </w:r>
    </w:p>
    <w:p w:rsidR="00964B45" w:rsidRPr="00C74DE4" w:rsidRDefault="003F0122" w:rsidP="00125328">
      <w:pPr>
        <w:autoSpaceDE w:val="0"/>
        <w:autoSpaceDN w:val="0"/>
        <w:adjustRightInd w:val="0"/>
        <w:spacing w:after="0" w:line="360" w:lineRule="auto"/>
        <w:ind w:left="0" w:right="0" w:firstLine="709"/>
        <w:contextualSpacing/>
        <w:rPr>
          <w:rFonts w:eastAsiaTheme="minorEastAsia"/>
          <w:color w:val="262626" w:themeColor="text1" w:themeTint="D9"/>
          <w:szCs w:val="24"/>
        </w:rPr>
      </w:pPr>
      <w:r w:rsidRPr="00C74DE4">
        <w:rPr>
          <w:rFonts w:eastAsiaTheme="minorEastAsia"/>
          <w:color w:val="262626" w:themeColor="text1" w:themeTint="D9"/>
          <w:szCs w:val="24"/>
        </w:rPr>
        <w:lastRenderedPageBreak/>
        <w:t>В ОО созданы все необходимые условия для обучения и воспитан</w:t>
      </w:r>
      <w:r w:rsidR="00CB7861" w:rsidRPr="00C74DE4">
        <w:rPr>
          <w:rFonts w:eastAsiaTheme="minorEastAsia"/>
          <w:color w:val="262626" w:themeColor="text1" w:themeTint="D9"/>
          <w:szCs w:val="24"/>
        </w:rPr>
        <w:t>ия детей любой категории: 9 учебных классных помещений</w:t>
      </w:r>
      <w:r w:rsidRPr="00C74DE4">
        <w:rPr>
          <w:rFonts w:eastAsiaTheme="minorEastAsia"/>
          <w:color w:val="262626" w:themeColor="text1" w:themeTint="D9"/>
          <w:szCs w:val="24"/>
        </w:rPr>
        <w:t xml:space="preserve">, в соответствии с требованиями ФГОС, обустроены и оснащены современным учебным оборудованием, обеспечены компьютерной техникой и доступом в </w:t>
      </w:r>
      <w:r w:rsidR="00CB7861" w:rsidRPr="00C74DE4">
        <w:rPr>
          <w:rFonts w:eastAsiaTheme="minorEastAsia"/>
          <w:color w:val="262626" w:themeColor="text1" w:themeTint="D9"/>
          <w:szCs w:val="24"/>
        </w:rPr>
        <w:t>Интернет</w:t>
      </w:r>
      <w:r w:rsidRPr="00C74DE4">
        <w:rPr>
          <w:rFonts w:eastAsiaTheme="minorEastAsia"/>
          <w:color w:val="262626" w:themeColor="text1" w:themeTint="D9"/>
          <w:szCs w:val="24"/>
        </w:rPr>
        <w:t xml:space="preserve">. </w:t>
      </w:r>
    </w:p>
    <w:p w:rsidR="00CB7861" w:rsidRPr="00C74DE4" w:rsidRDefault="00A760C1" w:rsidP="005900A7">
      <w:pPr>
        <w:autoSpaceDE w:val="0"/>
        <w:autoSpaceDN w:val="0"/>
        <w:adjustRightInd w:val="0"/>
        <w:spacing w:after="0" w:line="360" w:lineRule="auto"/>
        <w:ind w:left="0" w:right="0" w:firstLine="709"/>
        <w:contextualSpacing/>
        <w:rPr>
          <w:rFonts w:eastAsiaTheme="minorEastAsia"/>
          <w:color w:val="262626" w:themeColor="text1" w:themeTint="D9"/>
          <w:szCs w:val="24"/>
        </w:rPr>
      </w:pPr>
      <w:r w:rsidRPr="00C74DE4">
        <w:rPr>
          <w:rFonts w:eastAsiaTheme="minorEastAsia"/>
          <w:color w:val="262626" w:themeColor="text1" w:themeTint="D9"/>
          <w:szCs w:val="24"/>
        </w:rPr>
        <w:t xml:space="preserve">Школа </w:t>
      </w:r>
      <w:r w:rsidR="00CB7861" w:rsidRPr="00C74DE4">
        <w:rPr>
          <w:rFonts w:eastAsiaTheme="minorEastAsia"/>
          <w:color w:val="262626" w:themeColor="text1" w:themeTint="D9"/>
          <w:szCs w:val="24"/>
        </w:rPr>
        <w:t>является муниципальным бюджетным общеобразовательным учреждением. Основные направления воспитания в школе строятся в соответствии с ФГОС на уровнях начального об</w:t>
      </w:r>
      <w:r w:rsidRPr="00C74DE4">
        <w:rPr>
          <w:rFonts w:eastAsiaTheme="minorEastAsia"/>
          <w:color w:val="262626" w:themeColor="text1" w:themeTint="D9"/>
          <w:szCs w:val="24"/>
        </w:rPr>
        <w:t xml:space="preserve">щего, основного </w:t>
      </w:r>
      <w:r w:rsidR="00CB7861" w:rsidRPr="00C74DE4">
        <w:rPr>
          <w:rFonts w:eastAsiaTheme="minorEastAsia"/>
          <w:color w:val="262626" w:themeColor="text1" w:themeTint="D9"/>
          <w:szCs w:val="24"/>
        </w:rPr>
        <w:t xml:space="preserve"> общего образования. </w:t>
      </w:r>
    </w:p>
    <w:p w:rsidR="00CB7861" w:rsidRPr="00C74DE4" w:rsidRDefault="005900A7" w:rsidP="005900A7">
      <w:pPr>
        <w:autoSpaceDE w:val="0"/>
        <w:autoSpaceDN w:val="0"/>
        <w:adjustRightInd w:val="0"/>
        <w:spacing w:after="0" w:line="360" w:lineRule="auto"/>
        <w:ind w:left="0" w:right="0" w:firstLine="709"/>
        <w:contextualSpacing/>
        <w:rPr>
          <w:rFonts w:eastAsiaTheme="minorEastAsia"/>
          <w:color w:val="262626" w:themeColor="text1" w:themeTint="D9"/>
          <w:szCs w:val="24"/>
        </w:rPr>
      </w:pPr>
      <w:r w:rsidRPr="00C74DE4">
        <w:rPr>
          <w:rFonts w:eastAsiaTheme="minorEastAsia"/>
          <w:color w:val="262626" w:themeColor="text1" w:themeTint="D9"/>
          <w:szCs w:val="24"/>
        </w:rPr>
        <w:t xml:space="preserve">Школа </w:t>
      </w:r>
      <w:r w:rsidR="00CB7861" w:rsidRPr="00C74DE4">
        <w:rPr>
          <w:rFonts w:eastAsiaTheme="minorEastAsia"/>
          <w:color w:val="262626" w:themeColor="text1" w:themeTint="D9"/>
          <w:szCs w:val="24"/>
        </w:rPr>
        <w:t xml:space="preserve">создает все необходимые условия для получения качественного, доступного образования детям, проживающим в районе её расположения. Режим и условия обучения в школе организованы в соответствии с требованиями СанПиН. Платные образовательные услуги в ОО не предоставляются. </w:t>
      </w:r>
    </w:p>
    <w:p w:rsidR="00CB7861" w:rsidRPr="00C74DE4" w:rsidRDefault="00CB7861" w:rsidP="005900A7">
      <w:pPr>
        <w:autoSpaceDE w:val="0"/>
        <w:autoSpaceDN w:val="0"/>
        <w:adjustRightInd w:val="0"/>
        <w:spacing w:after="0" w:line="360" w:lineRule="auto"/>
        <w:ind w:left="0" w:right="0" w:firstLine="709"/>
        <w:contextualSpacing/>
        <w:rPr>
          <w:rFonts w:eastAsiaTheme="minorEastAsia"/>
          <w:color w:val="262626" w:themeColor="text1" w:themeTint="D9"/>
          <w:szCs w:val="24"/>
        </w:rPr>
      </w:pPr>
      <w:r w:rsidRPr="00C74DE4">
        <w:rPr>
          <w:rFonts w:eastAsiaTheme="minorEastAsia"/>
          <w:color w:val="262626" w:themeColor="text1" w:themeTint="D9"/>
          <w:szCs w:val="24"/>
        </w:rPr>
        <w:t>ОО работает по графику пятидневной учебной недел</w:t>
      </w:r>
      <w:r w:rsidR="005900A7" w:rsidRPr="00C74DE4">
        <w:rPr>
          <w:rFonts w:eastAsiaTheme="minorEastAsia"/>
          <w:color w:val="262626" w:themeColor="text1" w:themeTint="D9"/>
          <w:szCs w:val="24"/>
        </w:rPr>
        <w:t>и.</w:t>
      </w:r>
      <w:r w:rsidRPr="00C74DE4">
        <w:rPr>
          <w:rFonts w:eastAsiaTheme="minorEastAsia"/>
          <w:color w:val="262626" w:themeColor="text1" w:themeTint="D9"/>
          <w:szCs w:val="24"/>
        </w:rPr>
        <w:t xml:space="preserve"> Продолжительность каникул в течение учебного года составляет 30 календарных дней и регулируется ежегодно</w:t>
      </w:r>
      <w:r w:rsidR="00A760C1" w:rsidRPr="00C74DE4">
        <w:rPr>
          <w:rFonts w:eastAsiaTheme="minorEastAsia"/>
          <w:color w:val="262626" w:themeColor="text1" w:themeTint="D9"/>
          <w:szCs w:val="24"/>
        </w:rPr>
        <w:t xml:space="preserve"> календарным учебным графиком. </w:t>
      </w:r>
      <w:r w:rsidRPr="00C74DE4">
        <w:rPr>
          <w:rFonts w:eastAsiaTheme="minorEastAsia"/>
          <w:color w:val="262626" w:themeColor="text1" w:themeTint="D9"/>
          <w:szCs w:val="24"/>
        </w:rPr>
        <w:t xml:space="preserve">Для обучающихся 1 класса устанавливаются дополнительные каникулы в феврале (7 календарных дней). </w:t>
      </w:r>
    </w:p>
    <w:p w:rsidR="00CB7861" w:rsidRPr="00C74DE4" w:rsidRDefault="00CB7861" w:rsidP="005900A7">
      <w:pPr>
        <w:autoSpaceDE w:val="0"/>
        <w:autoSpaceDN w:val="0"/>
        <w:adjustRightInd w:val="0"/>
        <w:spacing w:after="0" w:line="360" w:lineRule="auto"/>
        <w:ind w:left="0" w:right="0" w:firstLine="709"/>
        <w:contextualSpacing/>
        <w:rPr>
          <w:rFonts w:eastAsiaTheme="minorEastAsia"/>
          <w:color w:val="262626" w:themeColor="text1" w:themeTint="D9"/>
          <w:szCs w:val="24"/>
        </w:rPr>
      </w:pPr>
      <w:r w:rsidRPr="00C74DE4">
        <w:rPr>
          <w:rFonts w:eastAsiaTheme="minorEastAsia"/>
          <w:color w:val="262626" w:themeColor="text1" w:themeTint="D9"/>
          <w:szCs w:val="24"/>
        </w:rPr>
        <w:t>Учебные занятия организуются в од</w:t>
      </w:r>
      <w:r w:rsidR="005900A7" w:rsidRPr="00C74DE4">
        <w:rPr>
          <w:rFonts w:eastAsiaTheme="minorEastAsia"/>
          <w:color w:val="262626" w:themeColor="text1" w:themeTint="D9"/>
          <w:szCs w:val="24"/>
        </w:rPr>
        <w:t>ну смену. Начало занятий в 9.00</w:t>
      </w:r>
      <w:r w:rsidRPr="00C74DE4">
        <w:rPr>
          <w:rFonts w:eastAsiaTheme="minorEastAsia"/>
          <w:color w:val="262626" w:themeColor="text1" w:themeTint="D9"/>
          <w:szCs w:val="24"/>
        </w:rPr>
        <w:t xml:space="preserve">. </w:t>
      </w:r>
    </w:p>
    <w:p w:rsidR="00CB7861" w:rsidRPr="00C74DE4" w:rsidRDefault="00CB7861" w:rsidP="005900A7">
      <w:pPr>
        <w:autoSpaceDE w:val="0"/>
        <w:autoSpaceDN w:val="0"/>
        <w:adjustRightInd w:val="0"/>
        <w:spacing w:after="0" w:line="360" w:lineRule="auto"/>
        <w:ind w:left="0" w:right="0" w:firstLine="709"/>
        <w:contextualSpacing/>
        <w:rPr>
          <w:rFonts w:eastAsiaTheme="minorEastAsia"/>
          <w:color w:val="262626" w:themeColor="text1" w:themeTint="D9"/>
          <w:szCs w:val="24"/>
        </w:rPr>
      </w:pPr>
      <w:r w:rsidRPr="00C74DE4">
        <w:rPr>
          <w:rFonts w:eastAsiaTheme="minorEastAsia"/>
          <w:color w:val="262626" w:themeColor="text1" w:themeTint="D9"/>
          <w:szCs w:val="24"/>
        </w:rPr>
        <w:t xml:space="preserve">В ОО созданы условия охраны здоровья обучающихся, в том числе инвалидов и лиц с ограниченными возможностями здоровья. На основании договора о предоставлении медицинских услуг осуществляется медицинский контроль состояния здоровья обучающихся медработниками БУЗ Орловской области «Глазуновская ЦРБ». </w:t>
      </w:r>
    </w:p>
    <w:p w:rsidR="00CB7861" w:rsidRPr="00C74DE4" w:rsidRDefault="00CB7861" w:rsidP="005900A7">
      <w:pPr>
        <w:autoSpaceDE w:val="0"/>
        <w:autoSpaceDN w:val="0"/>
        <w:adjustRightInd w:val="0"/>
        <w:spacing w:after="0" w:line="360" w:lineRule="auto"/>
        <w:ind w:left="0" w:right="0" w:firstLine="709"/>
        <w:contextualSpacing/>
        <w:rPr>
          <w:rFonts w:eastAsiaTheme="minorEastAsia"/>
          <w:color w:val="262626" w:themeColor="text1" w:themeTint="D9"/>
          <w:szCs w:val="24"/>
        </w:rPr>
      </w:pPr>
      <w:r w:rsidRPr="00C74DE4">
        <w:rPr>
          <w:rFonts w:eastAsiaTheme="minorEastAsia"/>
          <w:color w:val="262626" w:themeColor="text1" w:themeTint="D9"/>
          <w:szCs w:val="24"/>
        </w:rPr>
        <w:t xml:space="preserve">Стиль школьной формы для обучающихся - деловой, классический. </w:t>
      </w:r>
    </w:p>
    <w:p w:rsidR="00CB7861" w:rsidRPr="00C74DE4" w:rsidRDefault="005900A7" w:rsidP="005900A7">
      <w:pPr>
        <w:autoSpaceDE w:val="0"/>
        <w:autoSpaceDN w:val="0"/>
        <w:adjustRightInd w:val="0"/>
        <w:spacing w:after="0" w:line="360" w:lineRule="auto"/>
        <w:ind w:left="0" w:right="0" w:firstLine="709"/>
        <w:contextualSpacing/>
        <w:rPr>
          <w:rFonts w:eastAsiaTheme="minorEastAsia"/>
          <w:color w:val="262626" w:themeColor="text1" w:themeTint="D9"/>
          <w:szCs w:val="24"/>
        </w:rPr>
      </w:pPr>
      <w:r w:rsidRPr="00C74DE4">
        <w:rPr>
          <w:rFonts w:eastAsiaTheme="minorEastAsia"/>
          <w:color w:val="262626" w:themeColor="text1" w:themeTint="D9"/>
          <w:szCs w:val="24"/>
        </w:rPr>
        <w:t>Организовано г</w:t>
      </w:r>
      <w:r w:rsidR="00CB7861" w:rsidRPr="00C74DE4">
        <w:rPr>
          <w:rFonts w:eastAsiaTheme="minorEastAsia"/>
          <w:color w:val="262626" w:themeColor="text1" w:themeTint="D9"/>
          <w:szCs w:val="24"/>
        </w:rPr>
        <w:t>орячее питание обучающихся</w:t>
      </w:r>
      <w:r w:rsidRPr="00C74DE4">
        <w:rPr>
          <w:rFonts w:eastAsiaTheme="minorEastAsia"/>
          <w:color w:val="262626" w:themeColor="text1" w:themeTint="D9"/>
          <w:szCs w:val="24"/>
        </w:rPr>
        <w:t>.</w:t>
      </w:r>
      <w:r w:rsidR="00CB7861" w:rsidRPr="00C74DE4">
        <w:rPr>
          <w:rFonts w:eastAsiaTheme="minorEastAsia"/>
          <w:color w:val="262626" w:themeColor="text1" w:themeTint="D9"/>
          <w:szCs w:val="24"/>
        </w:rPr>
        <w:t xml:space="preserve"> </w:t>
      </w:r>
    </w:p>
    <w:p w:rsidR="005802E7" w:rsidRPr="00C74DE4" w:rsidRDefault="005900A7" w:rsidP="004E2EA2">
      <w:pPr>
        <w:tabs>
          <w:tab w:val="left" w:pos="851"/>
        </w:tabs>
        <w:spacing w:line="360" w:lineRule="auto"/>
        <w:ind w:firstLine="709"/>
        <w:outlineLvl w:val="0"/>
        <w:rPr>
          <w:rFonts w:eastAsiaTheme="minorEastAsia"/>
          <w:color w:val="262626" w:themeColor="text1" w:themeTint="D9"/>
          <w:sz w:val="23"/>
          <w:szCs w:val="23"/>
        </w:rPr>
      </w:pPr>
      <w:r w:rsidRPr="00C74DE4">
        <w:rPr>
          <w:rFonts w:eastAsiaTheme="minorEastAsia"/>
          <w:color w:val="262626" w:themeColor="text1" w:themeTint="D9"/>
          <w:sz w:val="23"/>
          <w:szCs w:val="23"/>
        </w:rPr>
        <w:t>Школа оснащена</w:t>
      </w:r>
      <w:r w:rsidR="00CB7861" w:rsidRPr="00C74DE4">
        <w:rPr>
          <w:rFonts w:eastAsiaTheme="minorEastAsia"/>
          <w:color w:val="262626" w:themeColor="text1" w:themeTint="D9"/>
          <w:sz w:val="23"/>
          <w:szCs w:val="23"/>
        </w:rPr>
        <w:t xml:space="preserve"> автоматической пожарной сигнализацией, кнопкой экстренного вызова. В необходимом количестве имеются первичные средства пожаротушения, аварийные выходы соответственно оборудованы, на каждом этаже имеются схемы и знаки пожарной эвакуации. На территории ОО имеется ограж</w:t>
      </w:r>
      <w:r w:rsidRPr="00C74DE4">
        <w:rPr>
          <w:rFonts w:eastAsiaTheme="minorEastAsia"/>
          <w:color w:val="262626" w:themeColor="text1" w:themeTint="D9"/>
          <w:sz w:val="23"/>
          <w:szCs w:val="23"/>
        </w:rPr>
        <w:t>дение по периметру</w:t>
      </w:r>
      <w:r w:rsidR="00CB7861" w:rsidRPr="00C74DE4">
        <w:rPr>
          <w:rFonts w:eastAsiaTheme="minorEastAsia"/>
          <w:color w:val="262626" w:themeColor="text1" w:themeTint="D9"/>
          <w:sz w:val="23"/>
          <w:szCs w:val="23"/>
        </w:rPr>
        <w:t>, уличное освещение. ОО оснащена наружной</w:t>
      </w:r>
      <w:r w:rsidR="00743C02" w:rsidRPr="00C74DE4">
        <w:rPr>
          <w:rFonts w:eastAsiaTheme="minorEastAsia"/>
          <w:color w:val="262626" w:themeColor="text1" w:themeTint="D9"/>
          <w:sz w:val="23"/>
          <w:szCs w:val="23"/>
        </w:rPr>
        <w:t xml:space="preserve"> </w:t>
      </w:r>
      <w:r w:rsidR="00CB7861" w:rsidRPr="00C74DE4">
        <w:rPr>
          <w:rFonts w:eastAsiaTheme="minorEastAsia"/>
          <w:color w:val="262626" w:themeColor="text1" w:themeTint="D9"/>
          <w:sz w:val="23"/>
          <w:szCs w:val="23"/>
        </w:rPr>
        <w:t>системой видеонаблюде</w:t>
      </w:r>
      <w:r w:rsidRPr="00C74DE4">
        <w:rPr>
          <w:rFonts w:eastAsiaTheme="minorEastAsia"/>
          <w:color w:val="262626" w:themeColor="text1" w:themeTint="D9"/>
          <w:sz w:val="23"/>
          <w:szCs w:val="23"/>
        </w:rPr>
        <w:t>ния</w:t>
      </w:r>
      <w:r w:rsidR="005802E7" w:rsidRPr="00C74DE4">
        <w:rPr>
          <w:rFonts w:eastAsiaTheme="minorEastAsia"/>
          <w:color w:val="262626" w:themeColor="text1" w:themeTint="D9"/>
          <w:sz w:val="23"/>
          <w:szCs w:val="23"/>
        </w:rPr>
        <w:t>.</w:t>
      </w:r>
    </w:p>
    <w:p w:rsidR="004E2EA2" w:rsidRPr="00C74DE4" w:rsidRDefault="004E2EA2" w:rsidP="004E2EA2">
      <w:pPr>
        <w:tabs>
          <w:tab w:val="left" w:pos="851"/>
        </w:tabs>
        <w:spacing w:line="360" w:lineRule="auto"/>
        <w:ind w:firstLine="709"/>
        <w:outlineLvl w:val="0"/>
        <w:rPr>
          <w:rFonts w:eastAsiaTheme="minorEastAsia"/>
          <w:color w:val="262626" w:themeColor="text1" w:themeTint="D9"/>
          <w:sz w:val="23"/>
          <w:szCs w:val="23"/>
        </w:rPr>
      </w:pPr>
    </w:p>
    <w:p w:rsidR="00441A49" w:rsidRPr="00C74DE4" w:rsidRDefault="00441A49" w:rsidP="005900A7">
      <w:pPr>
        <w:tabs>
          <w:tab w:val="left" w:pos="851"/>
        </w:tabs>
        <w:spacing w:line="360" w:lineRule="auto"/>
        <w:ind w:left="0" w:firstLine="0"/>
        <w:outlineLvl w:val="0"/>
        <w:rPr>
          <w:b/>
          <w:color w:val="262626" w:themeColor="text1" w:themeTint="D9"/>
          <w:szCs w:val="24"/>
        </w:rPr>
      </w:pPr>
      <w:r w:rsidRPr="00C74DE4">
        <w:rPr>
          <w:b/>
          <w:color w:val="262626" w:themeColor="text1" w:themeTint="D9"/>
          <w:szCs w:val="24"/>
        </w:rPr>
        <w:t>2.2 Виды, формы и содержание воспитательной деятельности</w:t>
      </w:r>
    </w:p>
    <w:p w:rsidR="00441A49" w:rsidRPr="00441A49" w:rsidRDefault="00441A49" w:rsidP="00441A49">
      <w:pPr>
        <w:tabs>
          <w:tab w:val="left" w:pos="851"/>
        </w:tabs>
        <w:spacing w:line="360" w:lineRule="auto"/>
        <w:ind w:firstLine="709"/>
        <w:rPr>
          <w:color w:val="auto"/>
          <w:szCs w:val="24"/>
        </w:rPr>
      </w:pPr>
      <w:bookmarkStart w:id="11" w:name="_Hlk101265345"/>
      <w:r w:rsidRPr="00441A49">
        <w:rPr>
          <w:color w:val="auto"/>
          <w:szCs w:val="24"/>
        </w:rPr>
        <w:t xml:space="preserve">Виды, формы и содержание воспитательной деятельности в этом разделе планируются,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w:t>
      </w:r>
      <w:r w:rsidRPr="00441A49">
        <w:rPr>
          <w:color w:val="auto"/>
          <w:szCs w:val="24"/>
        </w:rPr>
        <w:lastRenderedPageBreak/>
        <w:t>модулей обладает воспитательным потенциалом с особыми условиями, средствами, возможностями воспитания</w:t>
      </w:r>
      <w:bookmarkEnd w:id="11"/>
      <w:r w:rsidRPr="00441A49">
        <w:rPr>
          <w:color w:val="auto"/>
          <w:szCs w:val="24"/>
        </w:rPr>
        <w:t>.</w:t>
      </w:r>
    </w:p>
    <w:p w:rsidR="00441A49" w:rsidRPr="00441A49" w:rsidRDefault="00441A49" w:rsidP="00441A49">
      <w:pPr>
        <w:tabs>
          <w:tab w:val="left" w:pos="851"/>
        </w:tabs>
        <w:spacing w:line="360" w:lineRule="auto"/>
        <w:ind w:firstLine="709"/>
        <w:jc w:val="left"/>
        <w:rPr>
          <w:color w:val="auto"/>
          <w:szCs w:val="24"/>
        </w:rPr>
      </w:pPr>
      <w:r w:rsidRPr="00441A49">
        <w:rPr>
          <w:b/>
          <w:color w:val="auto"/>
          <w:szCs w:val="24"/>
        </w:rPr>
        <w:t xml:space="preserve">Урочная деятельность </w:t>
      </w:r>
    </w:p>
    <w:p w:rsidR="00441A49" w:rsidRPr="00441A49" w:rsidRDefault="00441A49" w:rsidP="00441A49">
      <w:pPr>
        <w:adjustRightInd w:val="0"/>
        <w:spacing w:line="360" w:lineRule="auto"/>
        <w:ind w:right="-1" w:firstLine="799"/>
        <w:jc w:val="left"/>
        <w:rPr>
          <w:i/>
          <w:kern w:val="2"/>
          <w:szCs w:val="24"/>
          <w:lang w:eastAsia="ko-KR"/>
        </w:rPr>
      </w:pPr>
      <w:r w:rsidRPr="00441A49">
        <w:rPr>
          <w:rFonts w:eastAsia="№Е"/>
          <w:kern w:val="2"/>
          <w:szCs w:val="24"/>
          <w:lang w:eastAsia="ko-KR"/>
        </w:rPr>
        <w:t>Реализация школьными педагогами воспитательного потенциала урока предполагает следующее</w:t>
      </w:r>
      <w:r w:rsidRPr="00441A49">
        <w:rPr>
          <w:i/>
          <w:kern w:val="2"/>
          <w:szCs w:val="24"/>
          <w:lang w:eastAsia="ko-KR"/>
        </w:rPr>
        <w:t>:</w:t>
      </w:r>
    </w:p>
    <w:p w:rsidR="00441A49" w:rsidRPr="00441A49" w:rsidRDefault="00441A49" w:rsidP="00D97192">
      <w:pPr>
        <w:pStyle w:val="a3"/>
        <w:numPr>
          <w:ilvl w:val="0"/>
          <w:numId w:val="40"/>
        </w:numPr>
        <w:tabs>
          <w:tab w:val="left" w:pos="851"/>
          <w:tab w:val="left" w:pos="993"/>
        </w:tabs>
        <w:spacing w:after="0" w:line="360" w:lineRule="auto"/>
        <w:ind w:right="0"/>
        <w:contextualSpacing w:val="0"/>
        <w:rPr>
          <w:i/>
          <w:color w:val="auto"/>
          <w:szCs w:val="24"/>
        </w:rPr>
      </w:pPr>
      <w:r w:rsidRPr="00441A49">
        <w:rPr>
          <w:color w:val="auto"/>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41A49" w:rsidRPr="00441A49" w:rsidRDefault="00441A49" w:rsidP="00D97192">
      <w:pPr>
        <w:pStyle w:val="a3"/>
        <w:numPr>
          <w:ilvl w:val="0"/>
          <w:numId w:val="40"/>
        </w:numPr>
        <w:tabs>
          <w:tab w:val="left" w:pos="851"/>
          <w:tab w:val="left" w:pos="993"/>
        </w:tabs>
        <w:spacing w:after="0" w:line="360" w:lineRule="auto"/>
        <w:ind w:right="-8"/>
        <w:contextualSpacing w:val="0"/>
        <w:rPr>
          <w:i/>
          <w:color w:val="auto"/>
          <w:szCs w:val="24"/>
        </w:rPr>
      </w:pPr>
      <w:r w:rsidRPr="00441A49">
        <w:rPr>
          <w:color w:val="auto"/>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441A49" w:rsidRPr="00441A49" w:rsidRDefault="00441A49" w:rsidP="00D97192">
      <w:pPr>
        <w:pStyle w:val="a3"/>
        <w:numPr>
          <w:ilvl w:val="0"/>
          <w:numId w:val="40"/>
        </w:numPr>
        <w:tabs>
          <w:tab w:val="left" w:pos="851"/>
          <w:tab w:val="left" w:pos="993"/>
        </w:tabs>
        <w:spacing w:after="0" w:line="360" w:lineRule="auto"/>
        <w:ind w:right="-8"/>
        <w:contextualSpacing w:val="0"/>
        <w:rPr>
          <w:color w:val="auto"/>
          <w:szCs w:val="24"/>
        </w:rPr>
      </w:pPr>
      <w:r w:rsidRPr="00441A49">
        <w:rPr>
          <w:color w:val="auto"/>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41A49" w:rsidRPr="00441A49" w:rsidRDefault="00441A49" w:rsidP="00D97192">
      <w:pPr>
        <w:pStyle w:val="a3"/>
        <w:numPr>
          <w:ilvl w:val="0"/>
          <w:numId w:val="40"/>
        </w:numPr>
        <w:tabs>
          <w:tab w:val="left" w:pos="851"/>
          <w:tab w:val="left" w:pos="993"/>
        </w:tabs>
        <w:spacing w:after="0" w:line="360" w:lineRule="auto"/>
        <w:ind w:right="0"/>
        <w:contextualSpacing w:val="0"/>
        <w:rPr>
          <w:i/>
          <w:color w:val="auto"/>
          <w:szCs w:val="24"/>
        </w:rPr>
      </w:pPr>
      <w:r w:rsidRPr="00441A49">
        <w:rPr>
          <w:color w:val="auto"/>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41A49" w:rsidRPr="00441A49" w:rsidRDefault="00441A49" w:rsidP="00D97192">
      <w:pPr>
        <w:pStyle w:val="a3"/>
        <w:numPr>
          <w:ilvl w:val="0"/>
          <w:numId w:val="40"/>
        </w:numPr>
        <w:tabs>
          <w:tab w:val="left" w:pos="851"/>
          <w:tab w:val="left" w:pos="993"/>
        </w:tabs>
        <w:spacing w:after="0" w:line="360" w:lineRule="auto"/>
        <w:ind w:right="0"/>
        <w:contextualSpacing w:val="0"/>
        <w:rPr>
          <w:i/>
          <w:color w:val="auto"/>
          <w:szCs w:val="24"/>
        </w:rPr>
      </w:pPr>
      <w:r w:rsidRPr="00441A49">
        <w:rPr>
          <w:color w:val="auto"/>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441A49" w:rsidRPr="00441A49" w:rsidRDefault="00441A49" w:rsidP="00D97192">
      <w:pPr>
        <w:pStyle w:val="a3"/>
        <w:numPr>
          <w:ilvl w:val="0"/>
          <w:numId w:val="40"/>
        </w:numPr>
        <w:tabs>
          <w:tab w:val="left" w:pos="851"/>
          <w:tab w:val="left" w:pos="993"/>
        </w:tabs>
        <w:spacing w:after="0" w:line="360" w:lineRule="auto"/>
        <w:ind w:right="0"/>
        <w:contextualSpacing w:val="0"/>
        <w:rPr>
          <w:color w:val="auto"/>
          <w:szCs w:val="24"/>
        </w:rPr>
      </w:pPr>
      <w:r w:rsidRPr="00441A49">
        <w:rPr>
          <w:color w:val="auto"/>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441A49" w:rsidRPr="00441A49" w:rsidRDefault="00441A49" w:rsidP="00D97192">
      <w:pPr>
        <w:pStyle w:val="a3"/>
        <w:numPr>
          <w:ilvl w:val="0"/>
          <w:numId w:val="40"/>
        </w:numPr>
        <w:tabs>
          <w:tab w:val="left" w:pos="851"/>
          <w:tab w:val="left" w:pos="993"/>
        </w:tabs>
        <w:spacing w:after="0" w:line="360" w:lineRule="auto"/>
        <w:ind w:right="0"/>
        <w:contextualSpacing w:val="0"/>
        <w:rPr>
          <w:i/>
          <w:color w:val="auto"/>
          <w:szCs w:val="24"/>
        </w:rPr>
      </w:pPr>
      <w:r w:rsidRPr="00441A49">
        <w:rPr>
          <w:color w:val="auto"/>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441A49" w:rsidRPr="00441A49" w:rsidRDefault="00441A49" w:rsidP="00D97192">
      <w:pPr>
        <w:pStyle w:val="a3"/>
        <w:numPr>
          <w:ilvl w:val="0"/>
          <w:numId w:val="40"/>
        </w:numPr>
        <w:tabs>
          <w:tab w:val="left" w:pos="851"/>
          <w:tab w:val="left" w:pos="993"/>
        </w:tabs>
        <w:spacing w:after="0" w:line="360" w:lineRule="auto"/>
        <w:ind w:right="0"/>
        <w:contextualSpacing w:val="0"/>
        <w:rPr>
          <w:i/>
          <w:color w:val="auto"/>
          <w:szCs w:val="24"/>
        </w:rPr>
      </w:pPr>
      <w:r w:rsidRPr="00441A49">
        <w:rPr>
          <w:color w:val="auto"/>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41A49" w:rsidRPr="00441A49" w:rsidRDefault="00441A49" w:rsidP="00D97192">
      <w:pPr>
        <w:pStyle w:val="a3"/>
        <w:numPr>
          <w:ilvl w:val="0"/>
          <w:numId w:val="40"/>
        </w:numPr>
        <w:tabs>
          <w:tab w:val="left" w:pos="851"/>
          <w:tab w:val="left" w:pos="993"/>
        </w:tabs>
        <w:spacing w:after="0" w:line="360" w:lineRule="auto"/>
        <w:ind w:right="0"/>
        <w:contextualSpacing w:val="0"/>
        <w:rPr>
          <w:color w:val="auto"/>
          <w:szCs w:val="24"/>
        </w:rPr>
      </w:pPr>
      <w:r w:rsidRPr="00441A49">
        <w:rPr>
          <w:color w:val="auto"/>
          <w:szCs w:val="24"/>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41A49" w:rsidRPr="00441A49" w:rsidRDefault="00441A49" w:rsidP="00441A49">
      <w:pPr>
        <w:tabs>
          <w:tab w:val="left" w:pos="851"/>
        </w:tabs>
        <w:spacing w:line="360" w:lineRule="auto"/>
        <w:ind w:firstLine="709"/>
        <w:rPr>
          <w:b/>
          <w:color w:val="auto"/>
          <w:szCs w:val="24"/>
        </w:rPr>
      </w:pPr>
      <w:r w:rsidRPr="00441A49">
        <w:rPr>
          <w:b/>
          <w:color w:val="auto"/>
          <w:szCs w:val="24"/>
        </w:rPr>
        <w:t xml:space="preserve">Внеурочная деятельность </w:t>
      </w:r>
    </w:p>
    <w:p w:rsidR="00441A49" w:rsidRPr="00441A49" w:rsidRDefault="00441A49" w:rsidP="00441A49">
      <w:pPr>
        <w:spacing w:line="360" w:lineRule="auto"/>
        <w:ind w:right="-1" w:firstLine="799"/>
        <w:rPr>
          <w:kern w:val="2"/>
          <w:szCs w:val="24"/>
          <w:lang w:eastAsia="ko-KR"/>
        </w:rPr>
      </w:pPr>
      <w:r w:rsidRPr="00441A49">
        <w:rPr>
          <w:kern w:val="2"/>
          <w:szCs w:val="24"/>
          <w:lang w:eastAsia="ko-KR"/>
        </w:rPr>
        <w:t xml:space="preserve">Воспитание на занятиях школьных курсов внеурочной деятельности осуществляется преимущественно через: </w:t>
      </w:r>
    </w:p>
    <w:p w:rsidR="00441A49" w:rsidRPr="00441A49" w:rsidRDefault="00441A49" w:rsidP="00D97192">
      <w:pPr>
        <w:widowControl w:val="0"/>
        <w:numPr>
          <w:ilvl w:val="0"/>
          <w:numId w:val="42"/>
        </w:numPr>
        <w:wordWrap w:val="0"/>
        <w:autoSpaceDE w:val="0"/>
        <w:autoSpaceDN w:val="0"/>
        <w:spacing w:after="0" w:line="360" w:lineRule="auto"/>
        <w:ind w:left="0" w:right="-1" w:firstLine="567"/>
        <w:rPr>
          <w:kern w:val="2"/>
          <w:szCs w:val="24"/>
          <w:lang w:eastAsia="ko-KR"/>
        </w:rPr>
      </w:pPr>
      <w:r w:rsidRPr="00441A49">
        <w:rPr>
          <w:kern w:val="2"/>
          <w:szCs w:val="24"/>
          <w:lang w:eastAsia="ko-KR"/>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41A49" w:rsidRPr="00441A49" w:rsidRDefault="00441A49" w:rsidP="00D97192">
      <w:pPr>
        <w:widowControl w:val="0"/>
        <w:numPr>
          <w:ilvl w:val="0"/>
          <w:numId w:val="42"/>
        </w:numPr>
        <w:wordWrap w:val="0"/>
        <w:autoSpaceDE w:val="0"/>
        <w:autoSpaceDN w:val="0"/>
        <w:spacing w:after="0" w:line="360" w:lineRule="auto"/>
        <w:ind w:left="0" w:right="-1" w:firstLine="567"/>
        <w:rPr>
          <w:rFonts w:eastAsia="Batang"/>
          <w:kern w:val="2"/>
          <w:szCs w:val="24"/>
          <w:lang w:eastAsia="ko-KR"/>
        </w:rPr>
      </w:pPr>
      <w:r w:rsidRPr="00441A49">
        <w:rPr>
          <w:rFonts w:eastAsia="Batang"/>
          <w:kern w:val="2"/>
          <w:szCs w:val="24"/>
          <w:lang w:eastAsia="ko-KR"/>
        </w:rPr>
        <w:t xml:space="preserve">формирование </w:t>
      </w:r>
      <w:r w:rsidRPr="00441A49">
        <w:rPr>
          <w:kern w:val="2"/>
          <w:szCs w:val="24"/>
          <w:lang w:eastAsia="ko-KR"/>
        </w:rPr>
        <w:t>о</w:t>
      </w:r>
      <w:r w:rsidRPr="00441A49">
        <w:rPr>
          <w:rFonts w:eastAsia="Batang"/>
          <w:kern w:val="2"/>
          <w:szCs w:val="24"/>
          <w:lang w:eastAsia="ko-KR"/>
        </w:rPr>
        <w:t>бщих позитивных эмоций и доверительного отношениями друг к другу;</w:t>
      </w:r>
    </w:p>
    <w:p w:rsidR="00441A49" w:rsidRPr="00441A49" w:rsidRDefault="00441A49" w:rsidP="00D97192">
      <w:pPr>
        <w:widowControl w:val="0"/>
        <w:numPr>
          <w:ilvl w:val="0"/>
          <w:numId w:val="42"/>
        </w:numPr>
        <w:wordWrap w:val="0"/>
        <w:autoSpaceDE w:val="0"/>
        <w:autoSpaceDN w:val="0"/>
        <w:spacing w:after="0" w:line="360" w:lineRule="auto"/>
        <w:ind w:left="0" w:right="-1" w:firstLine="567"/>
        <w:rPr>
          <w:kern w:val="2"/>
          <w:szCs w:val="24"/>
          <w:lang w:eastAsia="ko-KR"/>
        </w:rPr>
      </w:pPr>
      <w:r w:rsidRPr="00441A49">
        <w:rPr>
          <w:kern w:val="2"/>
          <w:szCs w:val="24"/>
          <w:lang w:eastAsia="ko-KR"/>
        </w:rPr>
        <w:t>создание в детских объединениях традиций, задающих их членам определенные социально значимые формы поведения;</w:t>
      </w:r>
    </w:p>
    <w:p w:rsidR="00441A49" w:rsidRPr="00441A49" w:rsidRDefault="00441A49" w:rsidP="00D97192">
      <w:pPr>
        <w:widowControl w:val="0"/>
        <w:numPr>
          <w:ilvl w:val="0"/>
          <w:numId w:val="42"/>
        </w:numPr>
        <w:tabs>
          <w:tab w:val="left" w:pos="851"/>
        </w:tabs>
        <w:wordWrap w:val="0"/>
        <w:autoSpaceDE w:val="0"/>
        <w:autoSpaceDN w:val="0"/>
        <w:spacing w:after="0" w:line="360" w:lineRule="auto"/>
        <w:ind w:left="0" w:right="0" w:firstLine="567"/>
        <w:rPr>
          <w:kern w:val="2"/>
          <w:szCs w:val="24"/>
          <w:lang w:eastAsia="ko-KR"/>
        </w:rPr>
      </w:pPr>
      <w:r w:rsidRPr="00441A49">
        <w:rPr>
          <w:kern w:val="2"/>
          <w:szCs w:val="24"/>
          <w:lang w:eastAsia="ko-KR"/>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41A49" w:rsidRPr="00441A49" w:rsidRDefault="00441A49" w:rsidP="00441A49">
      <w:pPr>
        <w:tabs>
          <w:tab w:val="left" w:pos="851"/>
        </w:tabs>
        <w:spacing w:line="360" w:lineRule="auto"/>
        <w:ind w:firstLine="709"/>
        <w:rPr>
          <w:color w:val="auto"/>
          <w:szCs w:val="24"/>
        </w:rPr>
      </w:pPr>
      <w:r w:rsidRPr="00441A49">
        <w:rPr>
          <w:color w:val="auto"/>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общеобразовательной организации или запланированные): </w:t>
      </w:r>
    </w:p>
    <w:p w:rsidR="00441A49" w:rsidRPr="00441A49" w:rsidRDefault="00441A49" w:rsidP="00D97192">
      <w:pPr>
        <w:pStyle w:val="a3"/>
        <w:numPr>
          <w:ilvl w:val="0"/>
          <w:numId w:val="41"/>
        </w:numPr>
        <w:tabs>
          <w:tab w:val="left" w:pos="851"/>
          <w:tab w:val="left" w:pos="993"/>
        </w:tabs>
        <w:spacing w:after="0" w:line="360" w:lineRule="auto"/>
        <w:ind w:right="0"/>
        <w:contextualSpacing w:val="0"/>
        <w:rPr>
          <w:color w:val="auto"/>
          <w:szCs w:val="24"/>
        </w:rPr>
      </w:pPr>
      <w:r w:rsidRPr="00441A49">
        <w:rPr>
          <w:color w:val="auto"/>
          <w:szCs w:val="24"/>
        </w:rPr>
        <w:t>курсы, занятия патриотической, краеведческой;</w:t>
      </w:r>
    </w:p>
    <w:p w:rsidR="00441A49" w:rsidRPr="00441A49" w:rsidRDefault="00441A49" w:rsidP="00D97192">
      <w:pPr>
        <w:pStyle w:val="a3"/>
        <w:numPr>
          <w:ilvl w:val="0"/>
          <w:numId w:val="41"/>
        </w:numPr>
        <w:tabs>
          <w:tab w:val="left" w:pos="851"/>
          <w:tab w:val="left" w:pos="993"/>
        </w:tabs>
        <w:spacing w:after="0" w:line="360" w:lineRule="auto"/>
        <w:ind w:right="0"/>
        <w:contextualSpacing w:val="0"/>
        <w:rPr>
          <w:color w:val="auto"/>
          <w:szCs w:val="24"/>
        </w:rPr>
      </w:pPr>
      <w:r w:rsidRPr="00441A49">
        <w:rPr>
          <w:color w:val="auto"/>
          <w:szCs w:val="24"/>
        </w:rPr>
        <w:t>курсы, занятия духовно-нравственной направленности по основам духовно-нравственной культуры народов России, духовно-историческому краеведению;</w:t>
      </w:r>
    </w:p>
    <w:p w:rsidR="00441A49" w:rsidRPr="00441A49" w:rsidRDefault="00441A49" w:rsidP="00D97192">
      <w:pPr>
        <w:pStyle w:val="a3"/>
        <w:numPr>
          <w:ilvl w:val="0"/>
          <w:numId w:val="41"/>
        </w:numPr>
        <w:tabs>
          <w:tab w:val="left" w:pos="851"/>
          <w:tab w:val="left" w:pos="993"/>
        </w:tabs>
        <w:spacing w:after="0" w:line="360" w:lineRule="auto"/>
        <w:ind w:right="0"/>
        <w:contextualSpacing w:val="0"/>
        <w:rPr>
          <w:color w:val="auto"/>
          <w:szCs w:val="24"/>
        </w:rPr>
      </w:pPr>
      <w:r w:rsidRPr="00441A49">
        <w:rPr>
          <w:color w:val="auto"/>
          <w:szCs w:val="24"/>
        </w:rPr>
        <w:t>курсы, занятия познавательной направленности;</w:t>
      </w:r>
    </w:p>
    <w:p w:rsidR="00441A49" w:rsidRPr="00441A49" w:rsidRDefault="00441A49" w:rsidP="00D97192">
      <w:pPr>
        <w:pStyle w:val="a3"/>
        <w:numPr>
          <w:ilvl w:val="0"/>
          <w:numId w:val="41"/>
        </w:numPr>
        <w:tabs>
          <w:tab w:val="left" w:pos="851"/>
          <w:tab w:val="left" w:pos="993"/>
        </w:tabs>
        <w:spacing w:after="0" w:line="360" w:lineRule="auto"/>
        <w:ind w:right="0"/>
        <w:contextualSpacing w:val="0"/>
        <w:rPr>
          <w:color w:val="auto"/>
          <w:szCs w:val="24"/>
        </w:rPr>
      </w:pPr>
      <w:r w:rsidRPr="00441A49">
        <w:rPr>
          <w:color w:val="auto"/>
          <w:szCs w:val="24"/>
        </w:rPr>
        <w:t>курсы, занятия экологической, природоохранной направленности;</w:t>
      </w:r>
    </w:p>
    <w:p w:rsidR="00441A49" w:rsidRPr="00441A49" w:rsidRDefault="00441A49" w:rsidP="00D97192">
      <w:pPr>
        <w:pStyle w:val="a3"/>
        <w:numPr>
          <w:ilvl w:val="0"/>
          <w:numId w:val="41"/>
        </w:numPr>
        <w:tabs>
          <w:tab w:val="left" w:pos="851"/>
          <w:tab w:val="left" w:pos="993"/>
        </w:tabs>
        <w:spacing w:after="0" w:line="360" w:lineRule="auto"/>
        <w:ind w:right="0"/>
        <w:contextualSpacing w:val="0"/>
        <w:rPr>
          <w:b/>
          <w:color w:val="auto"/>
          <w:szCs w:val="24"/>
        </w:rPr>
      </w:pPr>
      <w:r w:rsidRPr="00441A49">
        <w:rPr>
          <w:color w:val="auto"/>
          <w:szCs w:val="24"/>
        </w:rPr>
        <w:t>курсы, занятия оздоровительной и спортивной направленности.</w:t>
      </w:r>
    </w:p>
    <w:p w:rsidR="00441A49" w:rsidRPr="00441A49" w:rsidRDefault="00441A49" w:rsidP="00441A49">
      <w:pPr>
        <w:tabs>
          <w:tab w:val="left" w:pos="993"/>
        </w:tabs>
        <w:spacing w:line="360" w:lineRule="auto"/>
        <w:ind w:left="709"/>
        <w:rPr>
          <w:color w:val="auto"/>
          <w:szCs w:val="24"/>
        </w:rPr>
      </w:pPr>
      <w:r w:rsidRPr="00441A49">
        <w:rPr>
          <w:b/>
          <w:color w:val="auto"/>
          <w:szCs w:val="24"/>
        </w:rPr>
        <w:t>Классное руководство</w:t>
      </w:r>
    </w:p>
    <w:p w:rsidR="00441A49" w:rsidRPr="00441A49" w:rsidRDefault="00441A49" w:rsidP="00441A49">
      <w:pPr>
        <w:tabs>
          <w:tab w:val="left" w:pos="851"/>
        </w:tabs>
        <w:spacing w:line="360" w:lineRule="auto"/>
        <w:ind w:firstLine="709"/>
        <w:rPr>
          <w:color w:val="auto"/>
          <w:szCs w:val="24"/>
        </w:rPr>
      </w:pPr>
      <w:r w:rsidRPr="00441A49">
        <w:rPr>
          <w:color w:val="auto"/>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441A49" w:rsidRPr="00441A49" w:rsidRDefault="00441A49" w:rsidP="00D97192">
      <w:pPr>
        <w:pStyle w:val="a3"/>
        <w:numPr>
          <w:ilvl w:val="0"/>
          <w:numId w:val="43"/>
        </w:numPr>
        <w:tabs>
          <w:tab w:val="left" w:pos="851"/>
          <w:tab w:val="left" w:pos="993"/>
        </w:tabs>
        <w:spacing w:after="0" w:line="360" w:lineRule="auto"/>
        <w:ind w:right="0"/>
        <w:contextualSpacing w:val="0"/>
        <w:rPr>
          <w:color w:val="auto"/>
          <w:szCs w:val="24"/>
        </w:rPr>
      </w:pPr>
      <w:r w:rsidRPr="00441A49">
        <w:rPr>
          <w:color w:val="auto"/>
          <w:szCs w:val="24"/>
        </w:rPr>
        <w:t>планирование и проведение классных часов целевой воспитательной тематической направленности;</w:t>
      </w:r>
    </w:p>
    <w:p w:rsidR="00441A49" w:rsidRPr="00441A49" w:rsidRDefault="00441A49" w:rsidP="00D97192">
      <w:pPr>
        <w:pStyle w:val="a3"/>
        <w:numPr>
          <w:ilvl w:val="0"/>
          <w:numId w:val="43"/>
        </w:numPr>
        <w:tabs>
          <w:tab w:val="left" w:pos="851"/>
          <w:tab w:val="left" w:pos="993"/>
        </w:tabs>
        <w:spacing w:after="0" w:line="360" w:lineRule="auto"/>
        <w:ind w:right="0"/>
        <w:contextualSpacing w:val="0"/>
        <w:rPr>
          <w:color w:val="auto"/>
          <w:szCs w:val="24"/>
        </w:rPr>
      </w:pPr>
      <w:r w:rsidRPr="00441A49">
        <w:rPr>
          <w:color w:val="auto"/>
          <w:szCs w:val="24"/>
        </w:rPr>
        <w:lastRenderedPageBreak/>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441A49" w:rsidRPr="00441A49" w:rsidRDefault="00441A49" w:rsidP="00D97192">
      <w:pPr>
        <w:pStyle w:val="a3"/>
        <w:numPr>
          <w:ilvl w:val="0"/>
          <w:numId w:val="43"/>
        </w:numPr>
        <w:tabs>
          <w:tab w:val="left" w:pos="851"/>
          <w:tab w:val="left" w:pos="993"/>
        </w:tabs>
        <w:spacing w:after="0" w:line="360" w:lineRule="auto"/>
        <w:ind w:right="0"/>
        <w:contextualSpacing w:val="0"/>
        <w:rPr>
          <w:color w:val="auto"/>
          <w:szCs w:val="24"/>
        </w:rPr>
      </w:pPr>
      <w:r w:rsidRPr="00441A49">
        <w:rPr>
          <w:color w:val="auto"/>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441A49" w:rsidRPr="00441A49" w:rsidRDefault="00441A49" w:rsidP="00D97192">
      <w:pPr>
        <w:pStyle w:val="a3"/>
        <w:numPr>
          <w:ilvl w:val="0"/>
          <w:numId w:val="43"/>
        </w:numPr>
        <w:tabs>
          <w:tab w:val="left" w:pos="851"/>
          <w:tab w:val="left" w:pos="993"/>
        </w:tabs>
        <w:spacing w:after="0" w:line="360" w:lineRule="auto"/>
        <w:ind w:right="0"/>
        <w:contextualSpacing w:val="0"/>
        <w:rPr>
          <w:color w:val="auto"/>
          <w:szCs w:val="24"/>
        </w:rPr>
      </w:pPr>
      <w:r w:rsidRPr="00441A49">
        <w:rPr>
          <w:color w:val="auto"/>
          <w:szCs w:val="24"/>
        </w:rPr>
        <w:t xml:space="preserve">сплочение коллектива класса через игры, внеучебные и внешкольные мероприятия, походы, экскурсии, празднования дней рождения обучающихся; </w:t>
      </w:r>
    </w:p>
    <w:p w:rsidR="00441A49" w:rsidRPr="00441A49" w:rsidRDefault="00441A49" w:rsidP="00D97192">
      <w:pPr>
        <w:pStyle w:val="a3"/>
        <w:numPr>
          <w:ilvl w:val="0"/>
          <w:numId w:val="43"/>
        </w:numPr>
        <w:tabs>
          <w:tab w:val="left" w:pos="851"/>
          <w:tab w:val="left" w:pos="993"/>
        </w:tabs>
        <w:spacing w:after="0" w:line="360" w:lineRule="auto"/>
        <w:ind w:right="0"/>
        <w:contextualSpacing w:val="0"/>
        <w:rPr>
          <w:color w:val="auto"/>
          <w:szCs w:val="24"/>
        </w:rPr>
      </w:pPr>
      <w:r w:rsidRPr="00441A49">
        <w:rPr>
          <w:color w:val="auto"/>
          <w:szCs w:val="24"/>
        </w:rPr>
        <w:t xml:space="preserve">выработку совместно с обучающимися правил поведения класса, участие в выработке таких правил поведения в школе; </w:t>
      </w:r>
    </w:p>
    <w:p w:rsidR="00441A49" w:rsidRPr="00441A49" w:rsidRDefault="00441A49" w:rsidP="00D97192">
      <w:pPr>
        <w:pStyle w:val="a3"/>
        <w:numPr>
          <w:ilvl w:val="0"/>
          <w:numId w:val="43"/>
        </w:numPr>
        <w:tabs>
          <w:tab w:val="left" w:pos="851"/>
          <w:tab w:val="left" w:pos="993"/>
        </w:tabs>
        <w:spacing w:after="0" w:line="360" w:lineRule="auto"/>
        <w:ind w:right="0"/>
        <w:contextualSpacing w:val="0"/>
        <w:rPr>
          <w:color w:val="auto"/>
          <w:szCs w:val="24"/>
        </w:rPr>
      </w:pPr>
      <w:r w:rsidRPr="00441A49">
        <w:rPr>
          <w:color w:val="auto"/>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441A49" w:rsidRPr="00441A49" w:rsidRDefault="00441A49" w:rsidP="00D97192">
      <w:pPr>
        <w:pStyle w:val="a3"/>
        <w:numPr>
          <w:ilvl w:val="0"/>
          <w:numId w:val="43"/>
        </w:numPr>
        <w:tabs>
          <w:tab w:val="left" w:pos="851"/>
          <w:tab w:val="left" w:pos="993"/>
        </w:tabs>
        <w:spacing w:after="0" w:line="360" w:lineRule="auto"/>
        <w:ind w:right="0"/>
        <w:contextualSpacing w:val="0"/>
        <w:rPr>
          <w:color w:val="auto"/>
          <w:szCs w:val="24"/>
        </w:rPr>
      </w:pPr>
      <w:r w:rsidRPr="00441A49">
        <w:rPr>
          <w:color w:val="auto"/>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41A49" w:rsidRPr="00441A49" w:rsidRDefault="00441A49" w:rsidP="00D97192">
      <w:pPr>
        <w:pStyle w:val="a3"/>
        <w:numPr>
          <w:ilvl w:val="0"/>
          <w:numId w:val="43"/>
        </w:numPr>
        <w:tabs>
          <w:tab w:val="left" w:pos="851"/>
          <w:tab w:val="left" w:pos="993"/>
        </w:tabs>
        <w:spacing w:after="0" w:line="360" w:lineRule="auto"/>
        <w:ind w:right="0"/>
        <w:contextualSpacing w:val="0"/>
        <w:rPr>
          <w:color w:val="auto"/>
          <w:szCs w:val="24"/>
        </w:rPr>
      </w:pPr>
      <w:r w:rsidRPr="00441A49">
        <w:rPr>
          <w:color w:val="auto"/>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441A49" w:rsidRPr="00441A49" w:rsidRDefault="00441A49" w:rsidP="00D97192">
      <w:pPr>
        <w:pStyle w:val="a3"/>
        <w:numPr>
          <w:ilvl w:val="0"/>
          <w:numId w:val="43"/>
        </w:numPr>
        <w:tabs>
          <w:tab w:val="left" w:pos="851"/>
          <w:tab w:val="left" w:pos="993"/>
        </w:tabs>
        <w:spacing w:after="0" w:line="360" w:lineRule="auto"/>
        <w:ind w:right="0"/>
        <w:contextualSpacing w:val="0"/>
        <w:rPr>
          <w:color w:val="auto"/>
          <w:szCs w:val="24"/>
        </w:rPr>
      </w:pPr>
      <w:r w:rsidRPr="00441A49">
        <w:rPr>
          <w:color w:val="auto"/>
          <w:szCs w:val="24"/>
        </w:rPr>
        <w:t>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441A49" w:rsidRPr="00441A49" w:rsidRDefault="00441A49" w:rsidP="00D97192">
      <w:pPr>
        <w:pStyle w:val="a3"/>
        <w:numPr>
          <w:ilvl w:val="0"/>
          <w:numId w:val="43"/>
        </w:numPr>
        <w:tabs>
          <w:tab w:val="left" w:pos="851"/>
          <w:tab w:val="left" w:pos="993"/>
        </w:tabs>
        <w:spacing w:after="0" w:line="360" w:lineRule="auto"/>
        <w:ind w:right="0"/>
        <w:contextualSpacing w:val="0"/>
        <w:rPr>
          <w:color w:val="auto"/>
          <w:szCs w:val="24"/>
        </w:rPr>
      </w:pPr>
      <w:r w:rsidRPr="00441A49">
        <w:rPr>
          <w:color w:val="auto"/>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441A49" w:rsidRPr="00441A49" w:rsidRDefault="00441A49" w:rsidP="00D97192">
      <w:pPr>
        <w:pStyle w:val="a3"/>
        <w:numPr>
          <w:ilvl w:val="0"/>
          <w:numId w:val="43"/>
        </w:numPr>
        <w:tabs>
          <w:tab w:val="left" w:pos="851"/>
          <w:tab w:val="left" w:pos="993"/>
        </w:tabs>
        <w:spacing w:after="0" w:line="360" w:lineRule="auto"/>
        <w:ind w:right="0"/>
        <w:contextualSpacing w:val="0"/>
        <w:rPr>
          <w:color w:val="auto"/>
          <w:szCs w:val="24"/>
        </w:rPr>
      </w:pPr>
      <w:r w:rsidRPr="00441A49">
        <w:rPr>
          <w:color w:val="auto"/>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441A49" w:rsidRPr="00441A49" w:rsidRDefault="00441A49" w:rsidP="00D97192">
      <w:pPr>
        <w:pStyle w:val="a3"/>
        <w:numPr>
          <w:ilvl w:val="0"/>
          <w:numId w:val="43"/>
        </w:numPr>
        <w:tabs>
          <w:tab w:val="left" w:pos="851"/>
          <w:tab w:val="left" w:pos="993"/>
        </w:tabs>
        <w:spacing w:after="0" w:line="360" w:lineRule="auto"/>
        <w:ind w:right="0"/>
        <w:contextualSpacing w:val="0"/>
        <w:rPr>
          <w:color w:val="auto"/>
          <w:szCs w:val="24"/>
        </w:rPr>
      </w:pPr>
      <w:r w:rsidRPr="00441A49">
        <w:rPr>
          <w:color w:val="auto"/>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41A49" w:rsidRPr="00441A49" w:rsidRDefault="00441A49" w:rsidP="00D97192">
      <w:pPr>
        <w:pStyle w:val="a3"/>
        <w:numPr>
          <w:ilvl w:val="0"/>
          <w:numId w:val="43"/>
        </w:numPr>
        <w:tabs>
          <w:tab w:val="left" w:pos="851"/>
          <w:tab w:val="left" w:pos="993"/>
        </w:tabs>
        <w:spacing w:after="0" w:line="360" w:lineRule="auto"/>
        <w:ind w:right="0"/>
        <w:contextualSpacing w:val="0"/>
        <w:rPr>
          <w:color w:val="auto"/>
          <w:szCs w:val="24"/>
        </w:rPr>
      </w:pPr>
      <w:r w:rsidRPr="00441A49">
        <w:rPr>
          <w:color w:val="auto"/>
          <w:szCs w:val="24"/>
        </w:rPr>
        <w:lastRenderedPageBreak/>
        <w:t>проведение в классе праздников, конкурсов, соревнований и т. п.</w:t>
      </w:r>
    </w:p>
    <w:p w:rsidR="00441A49" w:rsidRPr="00441A49" w:rsidRDefault="00441A49" w:rsidP="00441A49">
      <w:pPr>
        <w:tabs>
          <w:tab w:val="left" w:pos="851"/>
        </w:tabs>
        <w:spacing w:line="360" w:lineRule="auto"/>
        <w:ind w:firstLine="709"/>
        <w:rPr>
          <w:i/>
          <w:color w:val="auto"/>
          <w:szCs w:val="24"/>
        </w:rPr>
      </w:pPr>
      <w:r w:rsidRPr="00441A49">
        <w:rPr>
          <w:b/>
          <w:color w:val="auto"/>
          <w:szCs w:val="24"/>
        </w:rPr>
        <w:t>Основные школьные дела</w:t>
      </w:r>
    </w:p>
    <w:p w:rsidR="00441A49" w:rsidRPr="00441A49" w:rsidRDefault="00441A49" w:rsidP="00441A49">
      <w:pPr>
        <w:tabs>
          <w:tab w:val="left" w:pos="851"/>
        </w:tabs>
        <w:spacing w:line="360" w:lineRule="auto"/>
        <w:ind w:firstLine="709"/>
        <w:rPr>
          <w:i/>
          <w:color w:val="auto"/>
          <w:szCs w:val="24"/>
        </w:rPr>
      </w:pPr>
      <w:r w:rsidRPr="00441A49">
        <w:rPr>
          <w:i/>
          <w:color w:val="auto"/>
          <w:szCs w:val="24"/>
        </w:rPr>
        <w:t>Реализация воспитательного потенциала основных школьных дел  предусматривает:</w:t>
      </w:r>
    </w:p>
    <w:p w:rsidR="00441A49" w:rsidRPr="00441A49" w:rsidRDefault="00441A49" w:rsidP="00D97192">
      <w:pPr>
        <w:widowControl w:val="0"/>
        <w:numPr>
          <w:ilvl w:val="0"/>
          <w:numId w:val="35"/>
        </w:numPr>
        <w:tabs>
          <w:tab w:val="left" w:pos="993"/>
          <w:tab w:val="left" w:pos="1134"/>
        </w:tabs>
        <w:spacing w:after="0" w:line="360" w:lineRule="auto"/>
        <w:ind w:left="0" w:right="0" w:firstLine="709"/>
        <w:rPr>
          <w:b/>
          <w:i/>
          <w:color w:val="auto"/>
          <w:szCs w:val="24"/>
        </w:rPr>
      </w:pPr>
      <w:r w:rsidRPr="00441A49">
        <w:rPr>
          <w:color w:val="auto"/>
          <w:szCs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441A49" w:rsidRPr="00441A49" w:rsidRDefault="00441A49" w:rsidP="00D97192">
      <w:pPr>
        <w:widowControl w:val="0"/>
        <w:numPr>
          <w:ilvl w:val="0"/>
          <w:numId w:val="35"/>
        </w:numPr>
        <w:tabs>
          <w:tab w:val="left" w:pos="993"/>
          <w:tab w:val="left" w:pos="1134"/>
        </w:tabs>
        <w:spacing w:after="0" w:line="360" w:lineRule="auto"/>
        <w:ind w:left="0" w:right="0" w:firstLine="709"/>
        <w:rPr>
          <w:b/>
          <w:i/>
          <w:color w:val="auto"/>
          <w:szCs w:val="24"/>
        </w:rPr>
      </w:pPr>
      <w:r w:rsidRPr="00441A49">
        <w:rPr>
          <w:color w:val="auto"/>
          <w:szCs w:val="24"/>
        </w:rPr>
        <w:t>участие во всероссийских акциях, посвящённых значимым событиям в России, мире;</w:t>
      </w:r>
    </w:p>
    <w:p w:rsidR="00441A49" w:rsidRPr="00441A49" w:rsidRDefault="00441A49" w:rsidP="00D97192">
      <w:pPr>
        <w:widowControl w:val="0"/>
        <w:numPr>
          <w:ilvl w:val="0"/>
          <w:numId w:val="35"/>
        </w:numPr>
        <w:tabs>
          <w:tab w:val="left" w:pos="993"/>
          <w:tab w:val="left" w:pos="1134"/>
        </w:tabs>
        <w:spacing w:after="0" w:line="360" w:lineRule="auto"/>
        <w:ind w:left="0" w:right="0" w:firstLine="709"/>
        <w:rPr>
          <w:b/>
          <w:i/>
          <w:color w:val="auto"/>
          <w:szCs w:val="24"/>
        </w:rPr>
      </w:pPr>
      <w:r w:rsidRPr="00441A49">
        <w:rPr>
          <w:color w:val="auto"/>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441A49" w:rsidRPr="00441A49" w:rsidRDefault="00441A49" w:rsidP="00D97192">
      <w:pPr>
        <w:widowControl w:val="0"/>
        <w:numPr>
          <w:ilvl w:val="0"/>
          <w:numId w:val="35"/>
        </w:numPr>
        <w:tabs>
          <w:tab w:val="left" w:pos="993"/>
          <w:tab w:val="left" w:pos="1134"/>
        </w:tabs>
        <w:spacing w:after="0" w:line="360" w:lineRule="auto"/>
        <w:ind w:left="0" w:right="0" w:firstLine="709"/>
        <w:rPr>
          <w:color w:val="auto"/>
          <w:szCs w:val="24"/>
        </w:rPr>
      </w:pPr>
      <w:r w:rsidRPr="00441A49">
        <w:rPr>
          <w:color w:val="auto"/>
          <w:szCs w:val="24"/>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441A49" w:rsidRPr="00441A49" w:rsidRDefault="00441A49" w:rsidP="00D97192">
      <w:pPr>
        <w:widowControl w:val="0"/>
        <w:numPr>
          <w:ilvl w:val="0"/>
          <w:numId w:val="35"/>
        </w:numPr>
        <w:tabs>
          <w:tab w:val="left" w:pos="993"/>
          <w:tab w:val="left" w:pos="1134"/>
        </w:tabs>
        <w:spacing w:after="0" w:line="360" w:lineRule="auto"/>
        <w:ind w:left="0" w:right="0" w:firstLine="709"/>
        <w:rPr>
          <w:color w:val="auto"/>
          <w:szCs w:val="24"/>
        </w:rPr>
      </w:pPr>
      <w:r w:rsidRPr="00441A49">
        <w:rPr>
          <w:color w:val="auto"/>
          <w:szCs w:val="24"/>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441A49" w:rsidRPr="00441A49" w:rsidRDefault="00441A49" w:rsidP="00D97192">
      <w:pPr>
        <w:widowControl w:val="0"/>
        <w:numPr>
          <w:ilvl w:val="0"/>
          <w:numId w:val="35"/>
        </w:numPr>
        <w:tabs>
          <w:tab w:val="left" w:pos="993"/>
          <w:tab w:val="left" w:pos="1134"/>
        </w:tabs>
        <w:spacing w:after="0" w:line="360" w:lineRule="auto"/>
        <w:ind w:left="0" w:right="0" w:firstLine="709"/>
        <w:rPr>
          <w:color w:val="auto"/>
          <w:szCs w:val="24"/>
        </w:rPr>
      </w:pPr>
      <w:r w:rsidRPr="00441A49">
        <w:rPr>
          <w:color w:val="auto"/>
          <w:szCs w:val="24"/>
        </w:rPr>
        <w:t>проводимые для жителей поселения, своей местности и организуемые совместно с семьями обучающихся праздники, представления в связи с памятными датами, значимыми событиями для жителей села;</w:t>
      </w:r>
    </w:p>
    <w:p w:rsidR="00441A49" w:rsidRPr="00441A49" w:rsidRDefault="00441A49" w:rsidP="00D97192">
      <w:pPr>
        <w:widowControl w:val="0"/>
        <w:numPr>
          <w:ilvl w:val="0"/>
          <w:numId w:val="35"/>
        </w:numPr>
        <w:tabs>
          <w:tab w:val="left" w:pos="993"/>
        </w:tabs>
        <w:spacing w:after="0" w:line="360" w:lineRule="auto"/>
        <w:ind w:left="0" w:right="0" w:firstLine="709"/>
        <w:rPr>
          <w:color w:val="auto"/>
          <w:szCs w:val="24"/>
        </w:rPr>
      </w:pPr>
      <w:r w:rsidRPr="00441A49">
        <w:rPr>
          <w:color w:val="auto"/>
          <w:szCs w:val="24"/>
        </w:rPr>
        <w:t>вовлечение по возможности</w:t>
      </w:r>
      <w:r w:rsidRPr="00441A49">
        <w:rPr>
          <w:i/>
          <w:color w:val="auto"/>
          <w:szCs w:val="24"/>
        </w:rPr>
        <w:t xml:space="preserve"> </w:t>
      </w:r>
      <w:r w:rsidRPr="00441A49">
        <w:rPr>
          <w:color w:val="auto"/>
          <w:szCs w:val="24"/>
        </w:rPr>
        <w:t>каждого обучающегося в школьные дела, помощь обучающимся в освоении навыков подготовки, проведения, анализа общешкольных дел;</w:t>
      </w:r>
    </w:p>
    <w:p w:rsidR="00441A49" w:rsidRPr="00441A49" w:rsidRDefault="00441A49" w:rsidP="00D97192">
      <w:pPr>
        <w:widowControl w:val="0"/>
        <w:numPr>
          <w:ilvl w:val="0"/>
          <w:numId w:val="35"/>
        </w:numPr>
        <w:tabs>
          <w:tab w:val="left" w:pos="993"/>
        </w:tabs>
        <w:spacing w:after="0" w:line="360" w:lineRule="auto"/>
        <w:ind w:left="0" w:right="0" w:firstLine="709"/>
        <w:rPr>
          <w:color w:val="auto"/>
          <w:szCs w:val="24"/>
        </w:rPr>
      </w:pPr>
      <w:r w:rsidRPr="00441A49">
        <w:rPr>
          <w:color w:val="auto"/>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441A49" w:rsidRPr="00441A49" w:rsidRDefault="00441A49" w:rsidP="00441A49">
      <w:pPr>
        <w:spacing w:line="360" w:lineRule="auto"/>
        <w:ind w:firstLine="799"/>
        <w:rPr>
          <w:kern w:val="2"/>
          <w:szCs w:val="24"/>
          <w:lang w:eastAsia="ko-KR"/>
        </w:rPr>
      </w:pPr>
      <w:r w:rsidRPr="00441A49">
        <w:rPr>
          <w:kern w:val="2"/>
          <w:szCs w:val="24"/>
          <w:lang w:eastAsia="ko-KR"/>
        </w:rPr>
        <w:t>Для этого в школе используются:</w:t>
      </w:r>
    </w:p>
    <w:p w:rsidR="00441A49" w:rsidRPr="00743C02" w:rsidRDefault="00441A49" w:rsidP="00D97192">
      <w:pPr>
        <w:widowControl w:val="0"/>
        <w:numPr>
          <w:ilvl w:val="0"/>
          <w:numId w:val="53"/>
        </w:numPr>
        <w:wordWrap w:val="0"/>
        <w:autoSpaceDE w:val="0"/>
        <w:autoSpaceDN w:val="0"/>
        <w:spacing w:after="0" w:line="360" w:lineRule="auto"/>
        <w:ind w:left="207" w:right="0"/>
        <w:rPr>
          <w:szCs w:val="24"/>
        </w:rPr>
      </w:pPr>
      <w:r w:rsidRPr="00743C02">
        <w:rPr>
          <w:szCs w:val="24"/>
        </w:rPr>
        <w:t>содержательная работа эколого-краеведческого объединения «Пойдем в</w:t>
      </w:r>
      <w:r w:rsidR="00743C02">
        <w:rPr>
          <w:szCs w:val="24"/>
        </w:rPr>
        <w:t xml:space="preserve"> </w:t>
      </w:r>
      <w:r w:rsidRPr="00743C02">
        <w:rPr>
          <w:szCs w:val="24"/>
        </w:rPr>
        <w:t>мой край…»</w:t>
      </w:r>
    </w:p>
    <w:p w:rsidR="00441A49" w:rsidRPr="00441A49" w:rsidRDefault="00441A49" w:rsidP="00D97192">
      <w:pPr>
        <w:widowControl w:val="0"/>
        <w:numPr>
          <w:ilvl w:val="0"/>
          <w:numId w:val="53"/>
        </w:numPr>
        <w:wordWrap w:val="0"/>
        <w:autoSpaceDE w:val="0"/>
        <w:autoSpaceDN w:val="0"/>
        <w:spacing w:after="0" w:line="360" w:lineRule="auto"/>
        <w:ind w:left="567" w:right="0"/>
        <w:rPr>
          <w:szCs w:val="24"/>
        </w:rPr>
      </w:pPr>
      <w:r w:rsidRPr="00441A49">
        <w:rPr>
          <w:szCs w:val="24"/>
        </w:rPr>
        <w:t>участие в международных интернет-проектах и акциях по учёту птиц</w:t>
      </w:r>
    </w:p>
    <w:p w:rsidR="00441A49" w:rsidRPr="00743C02" w:rsidRDefault="00441A49" w:rsidP="00D97192">
      <w:pPr>
        <w:widowControl w:val="0"/>
        <w:numPr>
          <w:ilvl w:val="0"/>
          <w:numId w:val="53"/>
        </w:numPr>
        <w:wordWrap w:val="0"/>
        <w:autoSpaceDE w:val="0"/>
        <w:autoSpaceDN w:val="0"/>
        <w:spacing w:after="0" w:line="360" w:lineRule="auto"/>
        <w:ind w:left="207" w:right="0"/>
        <w:rPr>
          <w:szCs w:val="24"/>
        </w:rPr>
      </w:pPr>
      <w:r w:rsidRPr="00743C02">
        <w:rPr>
          <w:szCs w:val="24"/>
        </w:rPr>
        <w:t xml:space="preserve">учебно-исследовательская работа и проектная работа (участие в региональных конкурсах на базе Орловского Аграрного Университета, областной Станции Юных Натуралистов) </w:t>
      </w:r>
    </w:p>
    <w:p w:rsidR="00743C02" w:rsidRDefault="00441A49" w:rsidP="00D97192">
      <w:pPr>
        <w:widowControl w:val="0"/>
        <w:numPr>
          <w:ilvl w:val="0"/>
          <w:numId w:val="53"/>
        </w:numPr>
        <w:wordWrap w:val="0"/>
        <w:autoSpaceDE w:val="0"/>
        <w:autoSpaceDN w:val="0"/>
        <w:spacing w:after="0" w:line="360" w:lineRule="auto"/>
        <w:ind w:left="207" w:right="0"/>
        <w:rPr>
          <w:szCs w:val="24"/>
        </w:rPr>
      </w:pPr>
      <w:r w:rsidRPr="00743C02">
        <w:rPr>
          <w:szCs w:val="24"/>
        </w:rPr>
        <w:t xml:space="preserve">участие в региональном конкурсе юных исследователей окружающей среды в Национальном </w:t>
      </w:r>
    </w:p>
    <w:p w:rsidR="00441A49" w:rsidRPr="00743C02" w:rsidRDefault="00441A49" w:rsidP="00743C02">
      <w:pPr>
        <w:widowControl w:val="0"/>
        <w:wordWrap w:val="0"/>
        <w:autoSpaceDE w:val="0"/>
        <w:autoSpaceDN w:val="0"/>
        <w:spacing w:after="0" w:line="360" w:lineRule="auto"/>
        <w:ind w:left="207" w:right="0" w:firstLine="0"/>
        <w:rPr>
          <w:szCs w:val="24"/>
        </w:rPr>
      </w:pPr>
      <w:r w:rsidRPr="00743C02">
        <w:rPr>
          <w:szCs w:val="24"/>
        </w:rPr>
        <w:t>Парке «Орловское Полесье»</w:t>
      </w:r>
    </w:p>
    <w:p w:rsidR="00441A49" w:rsidRPr="00743C02" w:rsidRDefault="00441A49" w:rsidP="00D97192">
      <w:pPr>
        <w:widowControl w:val="0"/>
        <w:numPr>
          <w:ilvl w:val="0"/>
          <w:numId w:val="53"/>
        </w:numPr>
        <w:wordWrap w:val="0"/>
        <w:autoSpaceDE w:val="0"/>
        <w:autoSpaceDN w:val="0"/>
        <w:spacing w:after="0" w:line="360" w:lineRule="auto"/>
        <w:ind w:left="207" w:right="0"/>
        <w:rPr>
          <w:szCs w:val="24"/>
        </w:rPr>
      </w:pPr>
      <w:r w:rsidRPr="00743C02">
        <w:rPr>
          <w:szCs w:val="24"/>
        </w:rPr>
        <w:t xml:space="preserve">классные часы, посвященные государственным праздникам и символике </w:t>
      </w:r>
      <w:r w:rsidR="00743C02">
        <w:rPr>
          <w:szCs w:val="24"/>
        </w:rPr>
        <w:t xml:space="preserve"> </w:t>
      </w:r>
      <w:r w:rsidRPr="00743C02">
        <w:rPr>
          <w:szCs w:val="24"/>
        </w:rPr>
        <w:t>РФ,</w:t>
      </w:r>
    </w:p>
    <w:p w:rsidR="00441A49" w:rsidRPr="00441A49" w:rsidRDefault="00441A49" w:rsidP="00D97192">
      <w:pPr>
        <w:widowControl w:val="0"/>
        <w:numPr>
          <w:ilvl w:val="0"/>
          <w:numId w:val="53"/>
        </w:numPr>
        <w:wordWrap w:val="0"/>
        <w:autoSpaceDE w:val="0"/>
        <w:autoSpaceDN w:val="0"/>
        <w:spacing w:after="0" w:line="360" w:lineRule="auto"/>
        <w:ind w:left="567" w:right="0"/>
        <w:rPr>
          <w:szCs w:val="24"/>
        </w:rPr>
      </w:pPr>
      <w:r w:rsidRPr="00441A49">
        <w:rPr>
          <w:szCs w:val="24"/>
        </w:rPr>
        <w:t>Уроки мужества, патриотические акции</w:t>
      </w:r>
    </w:p>
    <w:p w:rsidR="00441A49" w:rsidRPr="00441A49" w:rsidRDefault="00441A49" w:rsidP="00D97192">
      <w:pPr>
        <w:widowControl w:val="0"/>
        <w:numPr>
          <w:ilvl w:val="0"/>
          <w:numId w:val="53"/>
        </w:numPr>
        <w:wordWrap w:val="0"/>
        <w:autoSpaceDE w:val="0"/>
        <w:autoSpaceDN w:val="0"/>
        <w:spacing w:after="0" w:line="360" w:lineRule="auto"/>
        <w:ind w:left="567" w:right="0"/>
        <w:rPr>
          <w:szCs w:val="24"/>
        </w:rPr>
      </w:pPr>
      <w:r w:rsidRPr="00441A49">
        <w:rPr>
          <w:szCs w:val="24"/>
        </w:rPr>
        <w:lastRenderedPageBreak/>
        <w:t>cпортивно-развлекательные программы</w:t>
      </w:r>
    </w:p>
    <w:p w:rsidR="00441A49" w:rsidRPr="00441A49" w:rsidRDefault="00441A49" w:rsidP="00D97192">
      <w:pPr>
        <w:widowControl w:val="0"/>
        <w:numPr>
          <w:ilvl w:val="0"/>
          <w:numId w:val="53"/>
        </w:numPr>
        <w:wordWrap w:val="0"/>
        <w:autoSpaceDE w:val="0"/>
        <w:autoSpaceDN w:val="0"/>
        <w:spacing w:after="0" w:line="360" w:lineRule="auto"/>
        <w:ind w:left="567" w:right="0"/>
        <w:rPr>
          <w:szCs w:val="24"/>
        </w:rPr>
      </w:pPr>
      <w:r w:rsidRPr="00441A49">
        <w:rPr>
          <w:szCs w:val="24"/>
        </w:rPr>
        <w:t>День урожая, День птиц, Синичкин день.</w:t>
      </w:r>
    </w:p>
    <w:p w:rsidR="00743C02" w:rsidRDefault="00441A49" w:rsidP="00D97192">
      <w:pPr>
        <w:pStyle w:val="a3"/>
        <w:numPr>
          <w:ilvl w:val="0"/>
          <w:numId w:val="54"/>
        </w:numPr>
        <w:wordWrap w:val="0"/>
        <w:autoSpaceDE w:val="0"/>
        <w:autoSpaceDN w:val="0"/>
        <w:spacing w:after="0" w:line="360" w:lineRule="auto"/>
        <w:ind w:left="0" w:right="0" w:firstLine="284"/>
        <w:contextualSpacing w:val="0"/>
        <w:rPr>
          <w:szCs w:val="24"/>
        </w:rPr>
      </w:pPr>
      <w:r w:rsidRPr="00743C02">
        <w:rPr>
          <w:szCs w:val="24"/>
        </w:rPr>
        <w:t xml:space="preserve">учебно-социальные проекты – ежегодные совместно разрабатываемые </w:t>
      </w:r>
      <w:r w:rsidR="00743C02" w:rsidRPr="00743C02">
        <w:rPr>
          <w:szCs w:val="24"/>
        </w:rPr>
        <w:t xml:space="preserve"> </w:t>
      </w:r>
      <w:r w:rsidRPr="00743C02">
        <w:rPr>
          <w:szCs w:val="24"/>
        </w:rPr>
        <w:t xml:space="preserve">реализуемые </w:t>
      </w:r>
    </w:p>
    <w:p w:rsidR="00441A49" w:rsidRPr="00441A49" w:rsidRDefault="00441A49" w:rsidP="00743C02">
      <w:pPr>
        <w:pStyle w:val="a3"/>
        <w:wordWrap w:val="0"/>
        <w:autoSpaceDE w:val="0"/>
        <w:autoSpaceDN w:val="0"/>
        <w:spacing w:after="0" w:line="360" w:lineRule="auto"/>
        <w:ind w:left="0" w:right="0" w:firstLine="0"/>
        <w:contextualSpacing w:val="0"/>
        <w:rPr>
          <w:szCs w:val="24"/>
        </w:rPr>
      </w:pPr>
      <w:r w:rsidRPr="00743C02">
        <w:rPr>
          <w:szCs w:val="24"/>
        </w:rPr>
        <w:t>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 «Школьная клумба»,</w:t>
      </w:r>
      <w:r w:rsidR="00743C02">
        <w:rPr>
          <w:szCs w:val="24"/>
        </w:rPr>
        <w:t xml:space="preserve"> </w:t>
      </w:r>
      <w:r w:rsidRPr="00441A49">
        <w:rPr>
          <w:szCs w:val="24"/>
        </w:rPr>
        <w:t>«Сделаем наш двор чистым»</w:t>
      </w:r>
    </w:p>
    <w:p w:rsidR="00441A49" w:rsidRPr="00441A49" w:rsidRDefault="00441A49" w:rsidP="00D97192">
      <w:pPr>
        <w:pStyle w:val="a3"/>
        <w:numPr>
          <w:ilvl w:val="0"/>
          <w:numId w:val="54"/>
        </w:numPr>
        <w:wordWrap w:val="0"/>
        <w:autoSpaceDE w:val="0"/>
        <w:autoSpaceDN w:val="0"/>
        <w:spacing w:after="0" w:line="360" w:lineRule="auto"/>
        <w:ind w:right="0"/>
        <w:contextualSpacing w:val="0"/>
        <w:rPr>
          <w:szCs w:val="24"/>
        </w:rPr>
      </w:pPr>
      <w:r w:rsidRPr="00441A49">
        <w:rPr>
          <w:szCs w:val="24"/>
        </w:rPr>
        <w:t>тесная связь с Домом Культуры, сельской библиотекой, детским садом</w:t>
      </w:r>
    </w:p>
    <w:p w:rsidR="00441A49" w:rsidRPr="00441A49" w:rsidRDefault="00441A49" w:rsidP="00D97192">
      <w:pPr>
        <w:pStyle w:val="a3"/>
        <w:numPr>
          <w:ilvl w:val="0"/>
          <w:numId w:val="54"/>
        </w:numPr>
        <w:wordWrap w:val="0"/>
        <w:autoSpaceDE w:val="0"/>
        <w:autoSpaceDN w:val="0"/>
        <w:spacing w:after="0" w:line="360" w:lineRule="auto"/>
        <w:ind w:right="0"/>
        <w:contextualSpacing w:val="0"/>
        <w:rPr>
          <w:rFonts w:eastAsia="№Е"/>
          <w:kern w:val="2"/>
          <w:szCs w:val="24"/>
        </w:rPr>
      </w:pPr>
      <w:r w:rsidRPr="00441A49">
        <w:rPr>
          <w:szCs w:val="24"/>
        </w:rPr>
        <w:t xml:space="preserve">операция «Родник», «Обелиск», </w:t>
      </w:r>
    </w:p>
    <w:p w:rsidR="00441A49" w:rsidRPr="00743C02" w:rsidRDefault="00441A49" w:rsidP="00D97192">
      <w:pPr>
        <w:pStyle w:val="a3"/>
        <w:numPr>
          <w:ilvl w:val="0"/>
          <w:numId w:val="54"/>
        </w:numPr>
        <w:wordWrap w:val="0"/>
        <w:autoSpaceDE w:val="0"/>
        <w:autoSpaceDN w:val="0"/>
        <w:spacing w:after="0" w:line="360" w:lineRule="auto"/>
        <w:ind w:left="0" w:right="0" w:firstLine="284"/>
        <w:contextualSpacing w:val="0"/>
        <w:jc w:val="left"/>
        <w:rPr>
          <w:szCs w:val="24"/>
        </w:rPr>
      </w:pPr>
      <w:r w:rsidRPr="00743C02">
        <w:rPr>
          <w:szCs w:val="24"/>
        </w:rPr>
        <w:t>проводимые для жителей села и организуемые совместно с Домом культуры, сельской администрацией, Воскресной школой спортивные праздники, концерты, которые открывают возможности для творческой самореализации школьников и включают их в деятельную заботу об окружающих</w:t>
      </w:r>
    </w:p>
    <w:p w:rsidR="00441A49" w:rsidRPr="00441A49" w:rsidRDefault="00441A49" w:rsidP="00D97192">
      <w:pPr>
        <w:pStyle w:val="a3"/>
        <w:numPr>
          <w:ilvl w:val="0"/>
          <w:numId w:val="54"/>
        </w:numPr>
        <w:wordWrap w:val="0"/>
        <w:autoSpaceDE w:val="0"/>
        <w:autoSpaceDN w:val="0"/>
        <w:spacing w:after="0" w:line="360" w:lineRule="auto"/>
        <w:ind w:right="0"/>
        <w:contextualSpacing w:val="0"/>
        <w:rPr>
          <w:szCs w:val="24"/>
        </w:rPr>
      </w:pPr>
      <w:r w:rsidRPr="00441A49">
        <w:rPr>
          <w:szCs w:val="24"/>
        </w:rPr>
        <w:t>экологические и патриотические акции.</w:t>
      </w:r>
    </w:p>
    <w:p w:rsidR="00441A49" w:rsidRPr="00441A49" w:rsidRDefault="00441A49" w:rsidP="00441A49">
      <w:pPr>
        <w:spacing w:line="360" w:lineRule="auto"/>
        <w:ind w:firstLine="799"/>
        <w:rPr>
          <w:b/>
          <w:bCs/>
          <w:i/>
          <w:iCs/>
          <w:kern w:val="2"/>
          <w:szCs w:val="24"/>
          <w:lang w:eastAsia="ko-KR"/>
        </w:rPr>
      </w:pPr>
      <w:r w:rsidRPr="00441A49">
        <w:rPr>
          <w:b/>
          <w:bCs/>
          <w:i/>
          <w:iCs/>
          <w:kern w:val="2"/>
          <w:szCs w:val="24"/>
          <w:lang w:eastAsia="ko-KR"/>
        </w:rPr>
        <w:t>На школьном уровне:</w:t>
      </w:r>
    </w:p>
    <w:p w:rsidR="00441A49" w:rsidRPr="00441A49" w:rsidRDefault="00441A49" w:rsidP="00D97192">
      <w:pPr>
        <w:widowControl w:val="0"/>
        <w:numPr>
          <w:ilvl w:val="0"/>
          <w:numId w:val="39"/>
        </w:numPr>
        <w:tabs>
          <w:tab w:val="left" w:pos="993"/>
          <w:tab w:val="left" w:pos="1310"/>
        </w:tabs>
        <w:wordWrap w:val="0"/>
        <w:autoSpaceDE w:val="0"/>
        <w:autoSpaceDN w:val="0"/>
        <w:spacing w:after="0" w:line="360" w:lineRule="auto"/>
        <w:ind w:left="0" w:right="0" w:firstLine="284"/>
        <w:rPr>
          <w:kern w:val="2"/>
          <w:szCs w:val="24"/>
          <w:lang w:eastAsia="ko-KR"/>
        </w:rPr>
      </w:pPr>
      <w:r w:rsidRPr="00441A49">
        <w:rPr>
          <w:rFonts w:eastAsia="№Е"/>
          <w:kern w:val="2"/>
          <w:szCs w:val="24"/>
          <w:lang w:eastAsia="ko-KR"/>
        </w:rPr>
        <w:t xml:space="preserve">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w:t>
      </w:r>
    </w:p>
    <w:p w:rsidR="00441A49" w:rsidRPr="00441A49" w:rsidRDefault="00441A49" w:rsidP="00D97192">
      <w:pPr>
        <w:widowControl w:val="0"/>
        <w:numPr>
          <w:ilvl w:val="0"/>
          <w:numId w:val="44"/>
        </w:numPr>
        <w:tabs>
          <w:tab w:val="left" w:pos="0"/>
          <w:tab w:val="left" w:pos="851"/>
        </w:tabs>
        <w:wordWrap w:val="0"/>
        <w:autoSpaceDE w:val="0"/>
        <w:spacing w:after="0" w:line="360" w:lineRule="auto"/>
        <w:ind w:left="0" w:right="0" w:firstLine="284"/>
        <w:rPr>
          <w:bCs/>
          <w:kern w:val="2"/>
          <w:szCs w:val="24"/>
          <w:lang w:eastAsia="ko-KR"/>
        </w:rPr>
      </w:pPr>
      <w:r w:rsidRPr="00441A49">
        <w:rPr>
          <w:bCs/>
          <w:kern w:val="2"/>
          <w:szCs w:val="24"/>
          <w:lang w:eastAsia="ko-KR"/>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41A49" w:rsidRPr="00441A49" w:rsidRDefault="00441A49" w:rsidP="00441A49">
      <w:pPr>
        <w:spacing w:line="360" w:lineRule="auto"/>
        <w:ind w:firstLine="799"/>
        <w:rPr>
          <w:rFonts w:eastAsia="№Е"/>
          <w:b/>
          <w:bCs/>
          <w:iCs/>
          <w:kern w:val="2"/>
          <w:szCs w:val="24"/>
          <w:lang w:eastAsia="ko-KR"/>
        </w:rPr>
      </w:pPr>
      <w:r w:rsidRPr="00441A49">
        <w:rPr>
          <w:b/>
          <w:bCs/>
          <w:i/>
          <w:iCs/>
          <w:kern w:val="2"/>
          <w:szCs w:val="24"/>
          <w:lang w:eastAsia="ko-KR"/>
        </w:rPr>
        <w:t>На уровне классов:</w:t>
      </w:r>
      <w:r w:rsidRPr="00441A49">
        <w:rPr>
          <w:rFonts w:eastAsia="№Е"/>
          <w:b/>
          <w:bCs/>
          <w:iCs/>
          <w:kern w:val="2"/>
          <w:szCs w:val="24"/>
          <w:lang w:eastAsia="ko-KR"/>
        </w:rPr>
        <w:t xml:space="preserve"> </w:t>
      </w:r>
    </w:p>
    <w:p w:rsidR="00441A49" w:rsidRPr="00441A49" w:rsidRDefault="00441A49" w:rsidP="00D97192">
      <w:pPr>
        <w:widowControl w:val="0"/>
        <w:numPr>
          <w:ilvl w:val="0"/>
          <w:numId w:val="44"/>
        </w:numPr>
        <w:tabs>
          <w:tab w:val="left" w:pos="0"/>
          <w:tab w:val="left" w:pos="851"/>
        </w:tabs>
        <w:wordWrap w:val="0"/>
        <w:autoSpaceDE w:val="0"/>
        <w:spacing w:after="0" w:line="360" w:lineRule="auto"/>
        <w:ind w:left="0" w:right="0" w:firstLine="284"/>
        <w:rPr>
          <w:rFonts w:eastAsia="№Е"/>
          <w:kern w:val="2"/>
          <w:szCs w:val="24"/>
          <w:lang w:eastAsia="ko-KR"/>
        </w:rPr>
      </w:pPr>
      <w:r w:rsidRPr="00441A49">
        <w:rPr>
          <w:bCs/>
          <w:kern w:val="2"/>
          <w:szCs w:val="24"/>
          <w:lang w:eastAsia="ko-KR"/>
        </w:rPr>
        <w:t>выбор и делегирование представителей классов в общешкольные советы</w:t>
      </w:r>
      <w:r w:rsidRPr="00441A49">
        <w:rPr>
          <w:rFonts w:eastAsia="№Е"/>
          <w:kern w:val="2"/>
          <w:szCs w:val="24"/>
          <w:lang w:eastAsia="ko-KR"/>
        </w:rPr>
        <w:t xml:space="preserve"> дел, ответственных за подготовку общешкольных ключевых дел;  </w:t>
      </w:r>
    </w:p>
    <w:p w:rsidR="00441A49" w:rsidRPr="00441A49" w:rsidRDefault="00441A49" w:rsidP="00D97192">
      <w:pPr>
        <w:widowControl w:val="0"/>
        <w:numPr>
          <w:ilvl w:val="0"/>
          <w:numId w:val="44"/>
        </w:numPr>
        <w:tabs>
          <w:tab w:val="left" w:pos="0"/>
          <w:tab w:val="left" w:pos="851"/>
        </w:tabs>
        <w:wordWrap w:val="0"/>
        <w:autoSpaceDE w:val="0"/>
        <w:spacing w:after="0" w:line="360" w:lineRule="auto"/>
        <w:ind w:left="0" w:right="0" w:firstLine="284"/>
        <w:rPr>
          <w:rFonts w:eastAsia="№Е"/>
          <w:kern w:val="2"/>
          <w:szCs w:val="24"/>
          <w:lang w:eastAsia="ko-KR"/>
        </w:rPr>
      </w:pPr>
      <w:r w:rsidRPr="00441A49">
        <w:rPr>
          <w:rFonts w:eastAsia="№Е"/>
          <w:kern w:val="2"/>
          <w:szCs w:val="24"/>
          <w:lang w:eastAsia="ko-KR"/>
        </w:rPr>
        <w:t xml:space="preserve">участие школьных классов в реализации общешкольных ключевых дел. </w:t>
      </w:r>
    </w:p>
    <w:p w:rsidR="00441A49" w:rsidRPr="00441A49" w:rsidRDefault="00441A49" w:rsidP="00441A49">
      <w:pPr>
        <w:spacing w:line="360" w:lineRule="auto"/>
        <w:ind w:firstLine="799"/>
        <w:rPr>
          <w:rFonts w:eastAsia="№Е"/>
          <w:b/>
          <w:bCs/>
          <w:iCs/>
          <w:kern w:val="2"/>
          <w:szCs w:val="24"/>
          <w:lang w:eastAsia="ko-KR"/>
        </w:rPr>
      </w:pPr>
      <w:r w:rsidRPr="00441A49">
        <w:rPr>
          <w:b/>
          <w:bCs/>
          <w:i/>
          <w:iCs/>
          <w:kern w:val="2"/>
          <w:szCs w:val="24"/>
          <w:lang w:eastAsia="ko-KR"/>
        </w:rPr>
        <w:t>На индивидуальном уровне:</w:t>
      </w:r>
      <w:r w:rsidRPr="00441A49">
        <w:rPr>
          <w:rFonts w:eastAsia="№Е"/>
          <w:b/>
          <w:bCs/>
          <w:iCs/>
          <w:kern w:val="2"/>
          <w:szCs w:val="24"/>
          <w:lang w:eastAsia="ko-KR"/>
        </w:rPr>
        <w:t xml:space="preserve"> </w:t>
      </w:r>
    </w:p>
    <w:p w:rsidR="00441A49" w:rsidRPr="00441A49" w:rsidRDefault="00441A49" w:rsidP="00D97192">
      <w:pPr>
        <w:widowControl w:val="0"/>
        <w:numPr>
          <w:ilvl w:val="0"/>
          <w:numId w:val="44"/>
        </w:numPr>
        <w:tabs>
          <w:tab w:val="left" w:pos="0"/>
          <w:tab w:val="left" w:pos="851"/>
        </w:tabs>
        <w:wordWrap w:val="0"/>
        <w:autoSpaceDE w:val="0"/>
        <w:spacing w:after="0" w:line="360" w:lineRule="auto"/>
        <w:ind w:left="0" w:right="0" w:firstLine="284"/>
        <w:rPr>
          <w:kern w:val="2"/>
          <w:szCs w:val="24"/>
          <w:lang w:eastAsia="ko-KR"/>
        </w:rPr>
      </w:pPr>
      <w:r w:rsidRPr="00441A49">
        <w:rPr>
          <w:rFonts w:eastAsia="№Е"/>
          <w:iCs/>
          <w:kern w:val="2"/>
          <w:szCs w:val="24"/>
          <w:lang w:eastAsia="ko-KR"/>
        </w:rPr>
        <w:t>вовлечение по возможности</w:t>
      </w:r>
      <w:r w:rsidRPr="00441A49">
        <w:rPr>
          <w:i/>
          <w:kern w:val="2"/>
          <w:szCs w:val="24"/>
          <w:lang w:eastAsia="ko-KR"/>
        </w:rPr>
        <w:t xml:space="preserve"> </w:t>
      </w:r>
      <w:r w:rsidRPr="00441A49">
        <w:rPr>
          <w:kern w:val="2"/>
          <w:szCs w:val="24"/>
          <w:lang w:eastAsia="ko-KR"/>
        </w:rPr>
        <w:t>каждого ребенка в ключевые дела школы в одной из возможных для них ролей;</w:t>
      </w:r>
    </w:p>
    <w:p w:rsidR="00441A49" w:rsidRPr="00441A49" w:rsidRDefault="00441A49" w:rsidP="00D97192">
      <w:pPr>
        <w:widowControl w:val="0"/>
        <w:numPr>
          <w:ilvl w:val="0"/>
          <w:numId w:val="44"/>
        </w:numPr>
        <w:tabs>
          <w:tab w:val="left" w:pos="0"/>
          <w:tab w:val="left" w:pos="851"/>
        </w:tabs>
        <w:wordWrap w:val="0"/>
        <w:autoSpaceDE w:val="0"/>
        <w:spacing w:after="0" w:line="360" w:lineRule="auto"/>
        <w:ind w:left="0" w:right="0" w:firstLine="284"/>
        <w:rPr>
          <w:rFonts w:eastAsia="№Е"/>
          <w:iCs/>
          <w:kern w:val="2"/>
          <w:szCs w:val="24"/>
          <w:lang w:eastAsia="ko-KR"/>
        </w:rPr>
      </w:pPr>
      <w:r w:rsidRPr="00441A49">
        <w:rPr>
          <w:kern w:val="2"/>
          <w:szCs w:val="24"/>
          <w:lang w:eastAsia="ko-KR"/>
        </w:rPr>
        <w:t>индивидуальная помощь ребенку (</w:t>
      </w:r>
      <w:r w:rsidRPr="00441A49">
        <w:rPr>
          <w:rFonts w:eastAsia="№Е"/>
          <w:iCs/>
          <w:kern w:val="2"/>
          <w:szCs w:val="24"/>
          <w:lang w:eastAsia="ko-KR"/>
        </w:rPr>
        <w:t xml:space="preserve">при необходимости) в освоении навыков </w:t>
      </w:r>
      <w:r w:rsidRPr="00441A49">
        <w:rPr>
          <w:kern w:val="2"/>
          <w:szCs w:val="24"/>
          <w:lang w:eastAsia="ko-KR"/>
        </w:rPr>
        <w:t>подготовки, проведения и анализа ключевых дел;</w:t>
      </w:r>
    </w:p>
    <w:p w:rsidR="00441A49" w:rsidRPr="00441A49" w:rsidRDefault="00441A49" w:rsidP="00D97192">
      <w:pPr>
        <w:widowControl w:val="0"/>
        <w:numPr>
          <w:ilvl w:val="0"/>
          <w:numId w:val="44"/>
        </w:numPr>
        <w:tabs>
          <w:tab w:val="left" w:pos="0"/>
          <w:tab w:val="left" w:pos="851"/>
        </w:tabs>
        <w:wordWrap w:val="0"/>
        <w:autoSpaceDE w:val="0"/>
        <w:spacing w:after="0" w:line="360" w:lineRule="auto"/>
        <w:ind w:left="0" w:right="0" w:firstLine="284"/>
        <w:rPr>
          <w:rFonts w:eastAsia="№Е"/>
          <w:b/>
          <w:bCs/>
          <w:iCs/>
          <w:kern w:val="2"/>
          <w:szCs w:val="24"/>
          <w:lang w:eastAsia="ko-KR"/>
        </w:rPr>
      </w:pPr>
      <w:r w:rsidRPr="00441A49">
        <w:rPr>
          <w:kern w:val="2"/>
          <w:szCs w:val="24"/>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41A49" w:rsidRPr="00441A49" w:rsidRDefault="00441A49" w:rsidP="00D97192">
      <w:pPr>
        <w:widowControl w:val="0"/>
        <w:numPr>
          <w:ilvl w:val="0"/>
          <w:numId w:val="44"/>
        </w:numPr>
        <w:tabs>
          <w:tab w:val="left" w:pos="0"/>
          <w:tab w:val="left" w:pos="851"/>
        </w:tabs>
        <w:wordWrap w:val="0"/>
        <w:autoSpaceDE w:val="0"/>
        <w:spacing w:after="0" w:line="360" w:lineRule="auto"/>
        <w:ind w:left="0" w:right="0" w:firstLine="284"/>
        <w:rPr>
          <w:rFonts w:eastAsia="№Е"/>
          <w:b/>
          <w:bCs/>
          <w:iCs/>
          <w:kern w:val="2"/>
          <w:szCs w:val="24"/>
          <w:lang w:eastAsia="ko-KR"/>
        </w:rPr>
      </w:pPr>
      <w:r w:rsidRPr="00441A49">
        <w:rPr>
          <w:kern w:val="2"/>
          <w:szCs w:val="24"/>
          <w:lang w:eastAsia="ko-KR"/>
        </w:rPr>
        <w:t xml:space="preserve">при необходимости коррекция поведения ребенка через частные беседы с ним, через </w:t>
      </w:r>
      <w:r w:rsidRPr="00441A49">
        <w:rPr>
          <w:kern w:val="2"/>
          <w:szCs w:val="24"/>
          <w:lang w:eastAsia="ko-KR"/>
        </w:rPr>
        <w:lastRenderedPageBreak/>
        <w:t xml:space="preserve">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441A49" w:rsidRPr="00441A49" w:rsidRDefault="00441A49" w:rsidP="00441A49">
      <w:pPr>
        <w:tabs>
          <w:tab w:val="left" w:pos="851"/>
          <w:tab w:val="left" w:pos="2977"/>
        </w:tabs>
        <w:spacing w:line="360" w:lineRule="auto"/>
        <w:ind w:firstLine="709"/>
        <w:rPr>
          <w:color w:val="auto"/>
          <w:szCs w:val="24"/>
        </w:rPr>
      </w:pPr>
      <w:r w:rsidRPr="00441A49">
        <w:rPr>
          <w:b/>
          <w:color w:val="auto"/>
          <w:szCs w:val="24"/>
        </w:rPr>
        <w:t>Организация предметно-пространственной среды</w:t>
      </w:r>
    </w:p>
    <w:p w:rsidR="00441A49" w:rsidRPr="00441A49" w:rsidRDefault="00441A49" w:rsidP="00441A49">
      <w:pPr>
        <w:tabs>
          <w:tab w:val="left" w:pos="851"/>
          <w:tab w:val="left" w:pos="2977"/>
        </w:tabs>
        <w:spacing w:line="360" w:lineRule="auto"/>
        <w:ind w:firstLine="709"/>
        <w:rPr>
          <w:color w:val="auto"/>
          <w:szCs w:val="24"/>
        </w:rPr>
      </w:pPr>
      <w:r w:rsidRPr="00441A49">
        <w:rPr>
          <w:color w:val="auto"/>
          <w:szCs w:val="24"/>
        </w:rPr>
        <w:t>Реализация воспитательного потенциала предметно-пространственной среды предусматривает:</w:t>
      </w:r>
    </w:p>
    <w:p w:rsidR="00441A49" w:rsidRPr="00441A49" w:rsidRDefault="00441A49" w:rsidP="00D97192">
      <w:pPr>
        <w:pStyle w:val="a3"/>
        <w:numPr>
          <w:ilvl w:val="0"/>
          <w:numId w:val="52"/>
        </w:numPr>
        <w:tabs>
          <w:tab w:val="left" w:pos="993"/>
        </w:tabs>
        <w:spacing w:after="0" w:line="360" w:lineRule="auto"/>
        <w:ind w:right="0"/>
        <w:contextualSpacing w:val="0"/>
        <w:rPr>
          <w:color w:val="auto"/>
          <w:szCs w:val="24"/>
        </w:rPr>
      </w:pPr>
      <w:r w:rsidRPr="00441A49">
        <w:rPr>
          <w:color w:val="auto"/>
          <w:szCs w:val="24"/>
        </w:rPr>
        <w:t>оформление стены при входе</w:t>
      </w:r>
      <w:bookmarkStart w:id="12" w:name="_Hlk106819027"/>
      <w:r w:rsidRPr="00441A49">
        <w:rPr>
          <w:color w:val="auto"/>
          <w:szCs w:val="24"/>
        </w:rPr>
        <w:t xml:space="preserve"> в </w:t>
      </w:r>
      <w:bookmarkEnd w:id="12"/>
      <w:r w:rsidRPr="00441A49">
        <w:rPr>
          <w:color w:val="auto"/>
          <w:szCs w:val="24"/>
        </w:rPr>
        <w:t>школу государственной символикой Российской Федерации, субъекта Российской Федерации;</w:t>
      </w:r>
    </w:p>
    <w:p w:rsidR="00441A49" w:rsidRPr="00441A49" w:rsidRDefault="00441A49" w:rsidP="00D97192">
      <w:pPr>
        <w:pStyle w:val="a3"/>
        <w:numPr>
          <w:ilvl w:val="0"/>
          <w:numId w:val="52"/>
        </w:numPr>
        <w:tabs>
          <w:tab w:val="left" w:pos="993"/>
        </w:tabs>
        <w:spacing w:after="0" w:line="360" w:lineRule="auto"/>
        <w:ind w:right="0"/>
        <w:contextualSpacing w:val="0"/>
        <w:rPr>
          <w:color w:val="auto"/>
          <w:szCs w:val="24"/>
        </w:rPr>
      </w:pPr>
      <w:r w:rsidRPr="00441A49">
        <w:rPr>
          <w:color w:val="auto"/>
          <w:szCs w:val="24"/>
        </w:rPr>
        <w:t>организацию и проведение церемоний поднятия (спуска) государственного флага Российской Федерации;</w:t>
      </w:r>
    </w:p>
    <w:p w:rsidR="00441A49" w:rsidRPr="00441A49" w:rsidRDefault="00441A49" w:rsidP="00D97192">
      <w:pPr>
        <w:pStyle w:val="a3"/>
        <w:numPr>
          <w:ilvl w:val="0"/>
          <w:numId w:val="52"/>
        </w:numPr>
        <w:tabs>
          <w:tab w:val="left" w:pos="993"/>
        </w:tabs>
        <w:spacing w:after="0" w:line="360" w:lineRule="auto"/>
        <w:ind w:right="0"/>
        <w:contextualSpacing w:val="0"/>
        <w:rPr>
          <w:color w:val="auto"/>
          <w:szCs w:val="24"/>
        </w:rPr>
      </w:pPr>
      <w:r w:rsidRPr="00441A49">
        <w:rPr>
          <w:color w:val="auto"/>
          <w:szCs w:val="24"/>
        </w:rPr>
        <w:t>размещение на стендах материалов о малой родине;</w:t>
      </w:r>
    </w:p>
    <w:p w:rsidR="00441A49" w:rsidRPr="00441A49" w:rsidRDefault="00441A49" w:rsidP="00D97192">
      <w:pPr>
        <w:pStyle w:val="a3"/>
        <w:numPr>
          <w:ilvl w:val="0"/>
          <w:numId w:val="52"/>
        </w:numPr>
        <w:tabs>
          <w:tab w:val="left" w:pos="993"/>
        </w:tabs>
        <w:spacing w:after="0" w:line="360" w:lineRule="auto"/>
        <w:ind w:right="0"/>
        <w:contextualSpacing w:val="0"/>
        <w:rPr>
          <w:color w:val="auto"/>
          <w:szCs w:val="24"/>
        </w:rPr>
      </w:pPr>
      <w:r w:rsidRPr="00441A49">
        <w:rPr>
          <w:color w:val="auto"/>
          <w:szCs w:val="24"/>
        </w:rPr>
        <w:t xml:space="preserve">оформление, поддержание, использование в воспитательном процессе «мест гражданского почитания» в помещениях школы и на прилегающей территории для общественно-гражданского почитания мест воинской славы, памятников, памятных досок; </w:t>
      </w:r>
    </w:p>
    <w:p w:rsidR="00441A49" w:rsidRPr="00441A49" w:rsidRDefault="00441A49" w:rsidP="00D97192">
      <w:pPr>
        <w:pStyle w:val="a3"/>
        <w:numPr>
          <w:ilvl w:val="0"/>
          <w:numId w:val="52"/>
        </w:numPr>
        <w:tabs>
          <w:tab w:val="left" w:pos="993"/>
        </w:tabs>
        <w:spacing w:after="0" w:line="360" w:lineRule="auto"/>
        <w:ind w:right="0"/>
        <w:contextualSpacing w:val="0"/>
        <w:rPr>
          <w:color w:val="auto"/>
          <w:szCs w:val="24"/>
        </w:rPr>
      </w:pPr>
      <w:r w:rsidRPr="00441A49">
        <w:rPr>
          <w:color w:val="auto"/>
          <w:szCs w:val="24"/>
        </w:rPr>
        <w:t xml:space="preserve">оформление и обновление стендов,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441A49" w:rsidRPr="00441A49" w:rsidRDefault="00441A49" w:rsidP="00D97192">
      <w:pPr>
        <w:pStyle w:val="a3"/>
        <w:numPr>
          <w:ilvl w:val="0"/>
          <w:numId w:val="52"/>
        </w:numPr>
        <w:tabs>
          <w:tab w:val="left" w:pos="993"/>
        </w:tabs>
        <w:spacing w:after="0" w:line="360" w:lineRule="auto"/>
        <w:ind w:right="0"/>
        <w:contextualSpacing w:val="0"/>
        <w:rPr>
          <w:color w:val="auto"/>
          <w:szCs w:val="24"/>
        </w:rPr>
      </w:pPr>
      <w:r w:rsidRPr="00441A49">
        <w:rPr>
          <w:color w:val="auto"/>
          <w:szCs w:val="24"/>
        </w:rPr>
        <w:t xml:space="preserve">подготовку и размещение регулярно сменяемых экспозиций творческих работ обучающихся; </w:t>
      </w:r>
    </w:p>
    <w:p w:rsidR="00441A49" w:rsidRPr="00441A49" w:rsidRDefault="00441A49" w:rsidP="00D97192">
      <w:pPr>
        <w:pStyle w:val="a3"/>
        <w:numPr>
          <w:ilvl w:val="0"/>
          <w:numId w:val="52"/>
        </w:numPr>
        <w:tabs>
          <w:tab w:val="left" w:pos="993"/>
        </w:tabs>
        <w:spacing w:after="0" w:line="360" w:lineRule="auto"/>
        <w:ind w:right="0"/>
        <w:contextualSpacing w:val="0"/>
        <w:rPr>
          <w:color w:val="auto"/>
          <w:szCs w:val="24"/>
        </w:rPr>
      </w:pPr>
      <w:r w:rsidRPr="00441A49">
        <w:rPr>
          <w:color w:val="auto"/>
          <w:szCs w:val="24"/>
        </w:rPr>
        <w:t>поддержание эстетического вида и благоустройство всех помещений в школе, озеленение территории;</w:t>
      </w:r>
    </w:p>
    <w:p w:rsidR="00441A49" w:rsidRPr="00441A49" w:rsidRDefault="00441A49" w:rsidP="00D97192">
      <w:pPr>
        <w:pStyle w:val="a3"/>
        <w:numPr>
          <w:ilvl w:val="0"/>
          <w:numId w:val="52"/>
        </w:numPr>
        <w:tabs>
          <w:tab w:val="left" w:pos="993"/>
        </w:tabs>
        <w:spacing w:after="0" w:line="360" w:lineRule="auto"/>
        <w:ind w:right="0"/>
        <w:contextualSpacing w:val="0"/>
        <w:rPr>
          <w:color w:val="auto"/>
          <w:szCs w:val="24"/>
        </w:rPr>
      </w:pPr>
      <w:r w:rsidRPr="00441A49">
        <w:rPr>
          <w:color w:val="auto"/>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441A49" w:rsidRPr="00441A49" w:rsidRDefault="00441A49" w:rsidP="00D97192">
      <w:pPr>
        <w:pStyle w:val="a3"/>
        <w:numPr>
          <w:ilvl w:val="0"/>
          <w:numId w:val="52"/>
        </w:numPr>
        <w:tabs>
          <w:tab w:val="left" w:pos="993"/>
        </w:tabs>
        <w:spacing w:after="0" w:line="360" w:lineRule="auto"/>
        <w:ind w:right="0"/>
        <w:contextualSpacing w:val="0"/>
        <w:rPr>
          <w:color w:val="auto"/>
          <w:szCs w:val="24"/>
        </w:rPr>
      </w:pPr>
      <w:r w:rsidRPr="00441A49">
        <w:rPr>
          <w:color w:val="auto"/>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441A49" w:rsidRPr="00441A49" w:rsidRDefault="00441A49" w:rsidP="00D97192">
      <w:pPr>
        <w:pStyle w:val="a3"/>
        <w:numPr>
          <w:ilvl w:val="0"/>
          <w:numId w:val="52"/>
        </w:numPr>
        <w:tabs>
          <w:tab w:val="left" w:pos="993"/>
        </w:tabs>
        <w:spacing w:after="0" w:line="360" w:lineRule="auto"/>
        <w:ind w:right="0"/>
        <w:contextualSpacing w:val="0"/>
        <w:rPr>
          <w:color w:val="auto"/>
          <w:szCs w:val="24"/>
        </w:rPr>
      </w:pPr>
      <w:r w:rsidRPr="00441A49">
        <w:rPr>
          <w:color w:val="auto"/>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441A49" w:rsidRPr="00441A49" w:rsidRDefault="00441A49" w:rsidP="00D97192">
      <w:pPr>
        <w:pStyle w:val="a3"/>
        <w:numPr>
          <w:ilvl w:val="0"/>
          <w:numId w:val="52"/>
        </w:numPr>
        <w:tabs>
          <w:tab w:val="left" w:pos="993"/>
        </w:tabs>
        <w:spacing w:after="0" w:line="360" w:lineRule="auto"/>
        <w:ind w:right="0"/>
        <w:contextualSpacing w:val="0"/>
        <w:rPr>
          <w:color w:val="auto"/>
          <w:szCs w:val="24"/>
        </w:rPr>
      </w:pPr>
      <w:r w:rsidRPr="00441A49">
        <w:rPr>
          <w:color w:val="auto"/>
          <w:szCs w:val="24"/>
        </w:rPr>
        <w:t xml:space="preserve">разработку и обновление материалов (стендов, плакатов), акцентирующих внимание обучающихся на важных и актуальных вопросах профилактики и безопасности. </w:t>
      </w:r>
    </w:p>
    <w:p w:rsidR="00441A49" w:rsidRPr="00441A49" w:rsidRDefault="00441A49" w:rsidP="00441A49">
      <w:pPr>
        <w:tabs>
          <w:tab w:val="left" w:pos="993"/>
        </w:tabs>
        <w:spacing w:line="360" w:lineRule="auto"/>
        <w:ind w:firstLine="709"/>
        <w:rPr>
          <w:color w:val="auto"/>
          <w:szCs w:val="24"/>
        </w:rPr>
      </w:pPr>
      <w:r w:rsidRPr="00441A49">
        <w:rPr>
          <w:color w:val="auto"/>
          <w:szCs w:val="24"/>
        </w:rPr>
        <w:t>Предметно-пространственная среда строится как максимально доступная для обучающихся с особыми образовательными потребностями.</w:t>
      </w:r>
    </w:p>
    <w:p w:rsidR="00441A49" w:rsidRPr="005900A7" w:rsidRDefault="00441A49" w:rsidP="005900A7">
      <w:pPr>
        <w:pStyle w:val="aff5"/>
        <w:tabs>
          <w:tab w:val="left" w:pos="709"/>
        </w:tabs>
        <w:spacing w:before="66" w:line="360" w:lineRule="auto"/>
        <w:ind w:firstLine="567"/>
        <w:rPr>
          <w:color w:val="000000" w:themeColor="text1"/>
          <w:sz w:val="24"/>
          <w:szCs w:val="24"/>
        </w:rPr>
      </w:pPr>
      <w:r w:rsidRPr="00441A49">
        <w:rPr>
          <w:color w:val="000000" w:themeColor="text1"/>
          <w:sz w:val="24"/>
          <w:szCs w:val="24"/>
        </w:rPr>
        <w:t xml:space="preserve">Окружающая обучающегося предметно-эстетическая среда школы при условии её </w:t>
      </w:r>
      <w:r w:rsidRPr="00441A49">
        <w:rPr>
          <w:color w:val="000000" w:themeColor="text1"/>
          <w:sz w:val="24"/>
          <w:szCs w:val="24"/>
        </w:rPr>
        <w:lastRenderedPageBreak/>
        <w:t>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w:t>
      </w:r>
      <w:r w:rsidRPr="00441A49">
        <w:rPr>
          <w:color w:val="000000" w:themeColor="text1"/>
          <w:spacing w:val="1"/>
          <w:sz w:val="24"/>
          <w:szCs w:val="24"/>
        </w:rPr>
        <w:t xml:space="preserve"> </w:t>
      </w:r>
    </w:p>
    <w:p w:rsidR="00441A49" w:rsidRPr="00441A49" w:rsidRDefault="00441A49" w:rsidP="00441A49">
      <w:pPr>
        <w:tabs>
          <w:tab w:val="left" w:pos="851"/>
        </w:tabs>
        <w:spacing w:line="360" w:lineRule="auto"/>
        <w:ind w:firstLine="709"/>
        <w:rPr>
          <w:color w:val="auto"/>
          <w:szCs w:val="24"/>
        </w:rPr>
      </w:pPr>
      <w:r w:rsidRPr="00441A49">
        <w:rPr>
          <w:b/>
          <w:color w:val="auto"/>
          <w:szCs w:val="24"/>
        </w:rPr>
        <w:t>Взаимодействие с родителями (законными представителями)</w:t>
      </w:r>
    </w:p>
    <w:p w:rsidR="00441A49" w:rsidRPr="00441A49" w:rsidRDefault="00441A49" w:rsidP="00441A49">
      <w:pPr>
        <w:tabs>
          <w:tab w:val="left" w:pos="851"/>
        </w:tabs>
        <w:spacing w:line="360" w:lineRule="auto"/>
        <w:ind w:firstLine="709"/>
        <w:rPr>
          <w:color w:val="auto"/>
          <w:szCs w:val="24"/>
        </w:rPr>
      </w:pPr>
      <w:r w:rsidRPr="00441A49">
        <w:rPr>
          <w:color w:val="auto"/>
          <w:szCs w:val="24"/>
        </w:rPr>
        <w:t xml:space="preserve">Реализация воспитательного потенциала взаимодействия с родителями (законными представителями) обучающихся предусматривает: </w:t>
      </w:r>
    </w:p>
    <w:p w:rsidR="00441A49" w:rsidRPr="00441A49" w:rsidRDefault="00441A49" w:rsidP="00D97192">
      <w:pPr>
        <w:pStyle w:val="a3"/>
        <w:numPr>
          <w:ilvl w:val="0"/>
          <w:numId w:val="45"/>
        </w:numPr>
        <w:tabs>
          <w:tab w:val="left" w:pos="851"/>
          <w:tab w:val="left" w:pos="993"/>
        </w:tabs>
        <w:spacing w:after="0" w:line="360" w:lineRule="auto"/>
        <w:ind w:right="0"/>
        <w:contextualSpacing w:val="0"/>
        <w:rPr>
          <w:color w:val="auto"/>
          <w:szCs w:val="24"/>
        </w:rPr>
      </w:pPr>
      <w:r w:rsidRPr="00441A49">
        <w:rPr>
          <w:color w:val="auto"/>
          <w:szCs w:val="24"/>
        </w:rPr>
        <w:t>создание и деятельность родительского комитета школы, участвующего в обсуждении и решении вопросов воспитания и обучения, деятельность представителей родительского сообщества в Управляющем совете школы;</w:t>
      </w:r>
    </w:p>
    <w:p w:rsidR="00441A49" w:rsidRPr="00441A49" w:rsidRDefault="00441A49" w:rsidP="00D97192">
      <w:pPr>
        <w:pStyle w:val="a3"/>
        <w:numPr>
          <w:ilvl w:val="0"/>
          <w:numId w:val="45"/>
        </w:numPr>
        <w:tabs>
          <w:tab w:val="left" w:pos="851"/>
          <w:tab w:val="left" w:pos="993"/>
        </w:tabs>
        <w:spacing w:after="0" w:line="360" w:lineRule="auto"/>
        <w:ind w:right="0"/>
        <w:contextualSpacing w:val="0"/>
        <w:rPr>
          <w:color w:val="auto"/>
          <w:szCs w:val="24"/>
        </w:rPr>
      </w:pPr>
      <w:r w:rsidRPr="00441A49">
        <w:rPr>
          <w:color w:val="auto"/>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41A49" w:rsidRPr="00441A49" w:rsidRDefault="00441A49" w:rsidP="00D97192">
      <w:pPr>
        <w:pStyle w:val="a3"/>
        <w:numPr>
          <w:ilvl w:val="0"/>
          <w:numId w:val="45"/>
        </w:numPr>
        <w:tabs>
          <w:tab w:val="left" w:pos="851"/>
          <w:tab w:val="left" w:pos="993"/>
        </w:tabs>
        <w:spacing w:after="0" w:line="360" w:lineRule="auto"/>
        <w:ind w:right="0"/>
        <w:contextualSpacing w:val="0"/>
        <w:rPr>
          <w:color w:val="auto"/>
          <w:szCs w:val="24"/>
        </w:rPr>
      </w:pPr>
      <w:r w:rsidRPr="00441A49">
        <w:rPr>
          <w:color w:val="auto"/>
          <w:szCs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церкви, обмениваться опытом;  </w:t>
      </w:r>
    </w:p>
    <w:p w:rsidR="00441A49" w:rsidRPr="00441A49" w:rsidRDefault="00441A49" w:rsidP="00D97192">
      <w:pPr>
        <w:pStyle w:val="a3"/>
        <w:numPr>
          <w:ilvl w:val="0"/>
          <w:numId w:val="45"/>
        </w:numPr>
        <w:tabs>
          <w:tab w:val="left" w:pos="851"/>
          <w:tab w:val="left" w:pos="993"/>
        </w:tabs>
        <w:spacing w:after="0" w:line="360" w:lineRule="auto"/>
        <w:ind w:right="0"/>
        <w:contextualSpacing w:val="0"/>
        <w:rPr>
          <w:color w:val="auto"/>
          <w:szCs w:val="24"/>
        </w:rPr>
      </w:pPr>
      <w:r w:rsidRPr="00441A49">
        <w:rPr>
          <w:color w:val="auto"/>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441A49">
        <w:rPr>
          <w:i/>
          <w:color w:val="auto"/>
          <w:szCs w:val="24"/>
        </w:rPr>
        <w:t xml:space="preserve"> </w:t>
      </w:r>
      <w:r w:rsidRPr="00441A49">
        <w:rPr>
          <w:color w:val="auto"/>
          <w:szCs w:val="24"/>
        </w:rPr>
        <w:t>в соответствии с порядком привлечения родителей (законных представителей);</w:t>
      </w:r>
    </w:p>
    <w:p w:rsidR="00441A49" w:rsidRPr="00441A49" w:rsidRDefault="00441A49" w:rsidP="00D97192">
      <w:pPr>
        <w:pStyle w:val="a3"/>
        <w:numPr>
          <w:ilvl w:val="0"/>
          <w:numId w:val="45"/>
        </w:numPr>
        <w:tabs>
          <w:tab w:val="left" w:pos="851"/>
          <w:tab w:val="left" w:pos="993"/>
        </w:tabs>
        <w:spacing w:after="0" w:line="360" w:lineRule="auto"/>
        <w:ind w:right="0"/>
        <w:contextualSpacing w:val="0"/>
        <w:rPr>
          <w:color w:val="auto"/>
          <w:szCs w:val="24"/>
        </w:rPr>
      </w:pPr>
      <w:r w:rsidRPr="00441A49">
        <w:rPr>
          <w:color w:val="auto"/>
          <w:szCs w:val="24"/>
        </w:rPr>
        <w:t>привлечение родителей (законных представителей) к подготовке и проведению классных и общешкольных мероприятий.</w:t>
      </w:r>
    </w:p>
    <w:p w:rsidR="00441A49" w:rsidRPr="00441A49" w:rsidRDefault="00441A49" w:rsidP="00441A49">
      <w:pPr>
        <w:tabs>
          <w:tab w:val="left" w:pos="851"/>
        </w:tabs>
        <w:spacing w:line="360" w:lineRule="auto"/>
        <w:ind w:firstLine="709"/>
        <w:rPr>
          <w:b/>
          <w:color w:val="auto"/>
          <w:szCs w:val="24"/>
        </w:rPr>
      </w:pPr>
      <w:r w:rsidRPr="00441A49">
        <w:rPr>
          <w:b/>
          <w:color w:val="auto"/>
          <w:szCs w:val="24"/>
        </w:rPr>
        <w:t>Профилактика и безопасность</w:t>
      </w:r>
    </w:p>
    <w:p w:rsidR="00441A49" w:rsidRPr="00441A49" w:rsidRDefault="00441A49" w:rsidP="00441A49">
      <w:pPr>
        <w:tabs>
          <w:tab w:val="left" w:pos="851"/>
        </w:tabs>
        <w:spacing w:line="360" w:lineRule="auto"/>
        <w:ind w:firstLine="709"/>
        <w:rPr>
          <w:color w:val="auto"/>
          <w:szCs w:val="24"/>
        </w:rPr>
      </w:pPr>
      <w:r w:rsidRPr="00441A49">
        <w:rPr>
          <w:color w:val="auto"/>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441A49" w:rsidRPr="00441A49" w:rsidRDefault="00441A49" w:rsidP="00D97192">
      <w:pPr>
        <w:pStyle w:val="a3"/>
        <w:numPr>
          <w:ilvl w:val="0"/>
          <w:numId w:val="46"/>
        </w:numPr>
        <w:tabs>
          <w:tab w:val="left" w:pos="993"/>
        </w:tabs>
        <w:spacing w:after="0" w:line="360" w:lineRule="auto"/>
        <w:ind w:right="0"/>
        <w:contextualSpacing w:val="0"/>
        <w:rPr>
          <w:color w:val="auto"/>
          <w:szCs w:val="24"/>
        </w:rPr>
      </w:pPr>
      <w:r w:rsidRPr="00441A49">
        <w:rPr>
          <w:color w:val="auto"/>
          <w:szCs w:val="24"/>
        </w:rPr>
        <w:t>организацию деятельности педагогического коллектива по созданию в школе</w:t>
      </w:r>
      <w:r w:rsidRPr="00441A49">
        <w:rPr>
          <w:i/>
          <w:color w:val="auto"/>
          <w:szCs w:val="24"/>
        </w:rPr>
        <w:t xml:space="preserve"> </w:t>
      </w:r>
      <w:r w:rsidRPr="00441A49">
        <w:rPr>
          <w:color w:val="auto"/>
          <w:szCs w:val="24"/>
        </w:rPr>
        <w:t>эффективной профилактической среды обеспечения безопасности жизнедеятельности как условия успешной воспитательной деятельности;</w:t>
      </w:r>
    </w:p>
    <w:p w:rsidR="00441A49" w:rsidRPr="00441A49" w:rsidRDefault="00441A49" w:rsidP="00D97192">
      <w:pPr>
        <w:pStyle w:val="a3"/>
        <w:numPr>
          <w:ilvl w:val="0"/>
          <w:numId w:val="46"/>
        </w:numPr>
        <w:tabs>
          <w:tab w:val="left" w:pos="993"/>
        </w:tabs>
        <w:spacing w:after="0" w:line="360" w:lineRule="auto"/>
        <w:ind w:right="0"/>
        <w:contextualSpacing w:val="0"/>
        <w:rPr>
          <w:color w:val="auto"/>
          <w:szCs w:val="24"/>
        </w:rPr>
      </w:pPr>
      <w:r w:rsidRPr="00441A49">
        <w:rPr>
          <w:color w:val="auto"/>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441A49" w:rsidRPr="00441A49" w:rsidRDefault="00441A49" w:rsidP="00D97192">
      <w:pPr>
        <w:pStyle w:val="a3"/>
        <w:numPr>
          <w:ilvl w:val="0"/>
          <w:numId w:val="46"/>
        </w:numPr>
        <w:tabs>
          <w:tab w:val="left" w:pos="993"/>
          <w:tab w:val="left" w:pos="1134"/>
        </w:tabs>
        <w:spacing w:after="0" w:line="360" w:lineRule="auto"/>
        <w:ind w:right="0"/>
        <w:contextualSpacing w:val="0"/>
        <w:rPr>
          <w:color w:val="auto"/>
          <w:szCs w:val="24"/>
        </w:rPr>
      </w:pPr>
      <w:r w:rsidRPr="00441A49">
        <w:rPr>
          <w:color w:val="auto"/>
          <w:szCs w:val="24"/>
        </w:rPr>
        <w:t xml:space="preserve">реализацию профилактических мер, направленных на работу как с девиантными обучающимися, так и с их окружением; </w:t>
      </w:r>
    </w:p>
    <w:p w:rsidR="00441A49" w:rsidRPr="00441A49" w:rsidRDefault="00441A49" w:rsidP="00D97192">
      <w:pPr>
        <w:pStyle w:val="a3"/>
        <w:numPr>
          <w:ilvl w:val="0"/>
          <w:numId w:val="46"/>
        </w:numPr>
        <w:tabs>
          <w:tab w:val="left" w:pos="993"/>
          <w:tab w:val="left" w:pos="1134"/>
        </w:tabs>
        <w:spacing w:after="0" w:line="360" w:lineRule="auto"/>
        <w:ind w:right="0"/>
        <w:contextualSpacing w:val="0"/>
        <w:rPr>
          <w:color w:val="auto"/>
          <w:szCs w:val="24"/>
        </w:rPr>
      </w:pPr>
      <w:r w:rsidRPr="00441A49">
        <w:rPr>
          <w:color w:val="auto"/>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по безопасности в </w:t>
      </w:r>
      <w:r w:rsidRPr="00441A49">
        <w:rPr>
          <w:color w:val="auto"/>
          <w:szCs w:val="24"/>
        </w:rPr>
        <w:lastRenderedPageBreak/>
        <w:t>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441A49" w:rsidRPr="00441A49" w:rsidRDefault="00441A49" w:rsidP="00D97192">
      <w:pPr>
        <w:pStyle w:val="a3"/>
        <w:numPr>
          <w:ilvl w:val="0"/>
          <w:numId w:val="46"/>
        </w:numPr>
        <w:tabs>
          <w:tab w:val="left" w:pos="993"/>
          <w:tab w:val="left" w:pos="1134"/>
        </w:tabs>
        <w:spacing w:after="0" w:line="360" w:lineRule="auto"/>
        <w:ind w:right="0"/>
        <w:contextualSpacing w:val="0"/>
        <w:rPr>
          <w:color w:val="auto"/>
          <w:szCs w:val="24"/>
        </w:rPr>
      </w:pPr>
      <w:r w:rsidRPr="00441A49">
        <w:rPr>
          <w:color w:val="auto"/>
          <w:szCs w:val="24"/>
        </w:rPr>
        <w:t>организацию превентивной работы с обучающимися по развитию навыков устойчивости к негативным воздействиям, групповому давлению;</w:t>
      </w:r>
    </w:p>
    <w:p w:rsidR="00441A49" w:rsidRPr="00441A49" w:rsidRDefault="00441A49" w:rsidP="00D97192">
      <w:pPr>
        <w:pStyle w:val="a3"/>
        <w:numPr>
          <w:ilvl w:val="0"/>
          <w:numId w:val="46"/>
        </w:numPr>
        <w:tabs>
          <w:tab w:val="left" w:pos="993"/>
          <w:tab w:val="left" w:pos="1134"/>
        </w:tabs>
        <w:spacing w:after="0" w:line="360" w:lineRule="auto"/>
        <w:ind w:right="0"/>
        <w:contextualSpacing w:val="0"/>
        <w:rPr>
          <w:color w:val="auto"/>
          <w:szCs w:val="24"/>
        </w:rPr>
      </w:pPr>
      <w:r w:rsidRPr="00441A49">
        <w:rPr>
          <w:color w:val="auto"/>
          <w:szCs w:val="24"/>
        </w:rPr>
        <w:t>профилактику правонарушений, девиаций посредством вовлечения всех обучающихся во внеурочную деятельность;</w:t>
      </w:r>
    </w:p>
    <w:p w:rsidR="00441A49" w:rsidRPr="00441A49" w:rsidRDefault="00441A49" w:rsidP="00D97192">
      <w:pPr>
        <w:pStyle w:val="a3"/>
        <w:numPr>
          <w:ilvl w:val="0"/>
          <w:numId w:val="46"/>
        </w:numPr>
        <w:tabs>
          <w:tab w:val="left" w:pos="993"/>
          <w:tab w:val="left" w:pos="1134"/>
        </w:tabs>
        <w:spacing w:after="0" w:line="360" w:lineRule="auto"/>
        <w:ind w:right="0"/>
        <w:contextualSpacing w:val="0"/>
        <w:rPr>
          <w:color w:val="auto"/>
          <w:szCs w:val="24"/>
        </w:rPr>
      </w:pPr>
      <w:r w:rsidRPr="00441A49">
        <w:rPr>
          <w:color w:val="auto"/>
          <w:szCs w:val="24"/>
        </w:rPr>
        <w:t>оказание  поддержки и сопровождения слабоуспевающих, социально запущенных, обучающиеся с ОВЗ и т. д.).</w:t>
      </w:r>
    </w:p>
    <w:p w:rsidR="00441A49" w:rsidRPr="00441A49" w:rsidRDefault="00441A49" w:rsidP="00441A49">
      <w:pPr>
        <w:spacing w:line="360" w:lineRule="auto"/>
        <w:ind w:firstLine="709"/>
        <w:rPr>
          <w:color w:val="auto"/>
          <w:szCs w:val="24"/>
        </w:rPr>
      </w:pPr>
      <w:r w:rsidRPr="00441A49">
        <w:rPr>
          <w:b/>
          <w:color w:val="auto"/>
          <w:szCs w:val="24"/>
        </w:rPr>
        <w:t>Социальное партнёрство</w:t>
      </w:r>
    </w:p>
    <w:p w:rsidR="00441A49" w:rsidRPr="00441A49" w:rsidRDefault="00441A49" w:rsidP="00441A49">
      <w:pPr>
        <w:tabs>
          <w:tab w:val="left" w:pos="709"/>
        </w:tabs>
        <w:spacing w:line="360" w:lineRule="auto"/>
        <w:rPr>
          <w:szCs w:val="24"/>
        </w:rPr>
      </w:pPr>
      <w:r w:rsidRPr="00441A49">
        <w:rPr>
          <w:szCs w:val="24"/>
        </w:rPr>
        <w:t xml:space="preserve">      Школа взаимодействует с другими образовательными организациями района и области, организациями культуры и спорта, общественными объединениями, храмом Иоанна Богослова в селе, детским садом, разделяющими в своей деятельности цель и задачи воспитания, ценности и традиции уклада школы через</w:t>
      </w:r>
    </w:p>
    <w:p w:rsidR="00441A49" w:rsidRPr="00441A49" w:rsidRDefault="00441A49" w:rsidP="00D97192">
      <w:pPr>
        <w:pStyle w:val="a3"/>
        <w:numPr>
          <w:ilvl w:val="0"/>
          <w:numId w:val="47"/>
        </w:numPr>
        <w:tabs>
          <w:tab w:val="left" w:pos="993"/>
          <w:tab w:val="left" w:pos="1134"/>
        </w:tabs>
        <w:spacing w:after="0" w:line="360" w:lineRule="auto"/>
        <w:ind w:right="0"/>
        <w:contextualSpacing w:val="0"/>
        <w:rPr>
          <w:color w:val="auto"/>
          <w:szCs w:val="24"/>
        </w:rPr>
      </w:pPr>
      <w:r w:rsidRPr="00441A49">
        <w:rPr>
          <w:color w:val="auto"/>
          <w:szCs w:val="24"/>
        </w:rPr>
        <w:t>участие представителей организаций-партнёров в проведении отдельных мероприятий в рамках рабочей программы воспитания и календарного плана воспитательной работы (государственные, региональные, школьные праздники, торжественные мероприятия и т. п.);</w:t>
      </w:r>
    </w:p>
    <w:p w:rsidR="00441A49" w:rsidRPr="00441A49" w:rsidRDefault="00441A49" w:rsidP="00D97192">
      <w:pPr>
        <w:pStyle w:val="a3"/>
        <w:numPr>
          <w:ilvl w:val="0"/>
          <w:numId w:val="47"/>
        </w:numPr>
        <w:tabs>
          <w:tab w:val="left" w:pos="993"/>
          <w:tab w:val="left" w:pos="1134"/>
        </w:tabs>
        <w:spacing w:after="0" w:line="360" w:lineRule="auto"/>
        <w:ind w:right="0"/>
        <w:contextualSpacing w:val="0"/>
        <w:rPr>
          <w:color w:val="auto"/>
          <w:szCs w:val="24"/>
        </w:rPr>
      </w:pPr>
      <w:r w:rsidRPr="00441A49">
        <w:rPr>
          <w:color w:val="auto"/>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41A49" w:rsidRPr="00441A49" w:rsidRDefault="00441A49" w:rsidP="00D97192">
      <w:pPr>
        <w:pStyle w:val="a3"/>
        <w:numPr>
          <w:ilvl w:val="0"/>
          <w:numId w:val="47"/>
        </w:numPr>
        <w:tabs>
          <w:tab w:val="left" w:pos="993"/>
          <w:tab w:val="left" w:pos="1134"/>
        </w:tabs>
        <w:spacing w:after="0" w:line="360" w:lineRule="auto"/>
        <w:ind w:right="0"/>
        <w:contextualSpacing w:val="0"/>
        <w:rPr>
          <w:color w:val="auto"/>
          <w:szCs w:val="24"/>
        </w:rPr>
      </w:pPr>
      <w:r w:rsidRPr="00441A49">
        <w:rPr>
          <w:color w:val="auto"/>
          <w:szCs w:val="24"/>
        </w:rPr>
        <w:t>проведение на базе организаций-партнёров отдельных уроков, занятий, внешкольных мероприятий, акций воспитательной направленности;</w:t>
      </w:r>
    </w:p>
    <w:p w:rsidR="00441A49" w:rsidRPr="00441A49" w:rsidRDefault="00441A49" w:rsidP="00D97192">
      <w:pPr>
        <w:pStyle w:val="a3"/>
        <w:numPr>
          <w:ilvl w:val="0"/>
          <w:numId w:val="47"/>
        </w:numPr>
        <w:tabs>
          <w:tab w:val="left" w:pos="993"/>
          <w:tab w:val="left" w:pos="1134"/>
        </w:tabs>
        <w:spacing w:after="0" w:line="360" w:lineRule="auto"/>
        <w:ind w:right="0"/>
        <w:contextualSpacing w:val="0"/>
        <w:rPr>
          <w:b/>
          <w:i/>
          <w:color w:val="auto"/>
          <w:szCs w:val="24"/>
        </w:rPr>
      </w:pPr>
      <w:r w:rsidRPr="00441A49">
        <w:rPr>
          <w:color w:val="auto"/>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bl>
      <w:tblPr>
        <w:tblStyle w:val="aff4"/>
        <w:tblW w:w="0" w:type="auto"/>
        <w:tblLook w:val="04A0" w:firstRow="1" w:lastRow="0" w:firstColumn="1" w:lastColumn="0" w:noHBand="0" w:noVBand="1"/>
      </w:tblPr>
      <w:tblGrid>
        <w:gridCol w:w="2582"/>
        <w:gridCol w:w="7336"/>
      </w:tblGrid>
      <w:tr w:rsidR="00441A49" w:rsidRPr="00441A49" w:rsidTr="005900A7">
        <w:tc>
          <w:tcPr>
            <w:tcW w:w="2582" w:type="dxa"/>
          </w:tcPr>
          <w:p w:rsidR="00441A49" w:rsidRPr="00441A49" w:rsidRDefault="00441A49" w:rsidP="00743C02">
            <w:pPr>
              <w:ind w:left="0" w:firstLine="0"/>
              <w:contextualSpacing/>
              <w:rPr>
                <w:i/>
                <w:szCs w:val="24"/>
              </w:rPr>
            </w:pPr>
            <w:r w:rsidRPr="00441A49">
              <w:rPr>
                <w:i/>
                <w:szCs w:val="24"/>
              </w:rPr>
              <w:t>Субъект</w:t>
            </w:r>
          </w:p>
          <w:p w:rsidR="00441A49" w:rsidRPr="00441A49" w:rsidRDefault="00441A49" w:rsidP="00743C02">
            <w:pPr>
              <w:ind w:left="0" w:firstLine="0"/>
              <w:contextualSpacing/>
              <w:rPr>
                <w:i/>
                <w:szCs w:val="24"/>
              </w:rPr>
            </w:pPr>
          </w:p>
        </w:tc>
        <w:tc>
          <w:tcPr>
            <w:tcW w:w="7336" w:type="dxa"/>
          </w:tcPr>
          <w:p w:rsidR="00441A49" w:rsidRPr="00441A49" w:rsidRDefault="00441A49" w:rsidP="00743C02">
            <w:pPr>
              <w:ind w:left="0" w:firstLine="0"/>
              <w:contextualSpacing/>
              <w:rPr>
                <w:i/>
                <w:szCs w:val="24"/>
              </w:rPr>
            </w:pPr>
            <w:r w:rsidRPr="00441A49">
              <w:rPr>
                <w:i/>
                <w:szCs w:val="24"/>
              </w:rPr>
              <w:t>Формируемый социальный опыт. Совместная деятельность</w:t>
            </w:r>
          </w:p>
        </w:tc>
      </w:tr>
      <w:tr w:rsidR="00441A49" w:rsidRPr="00441A49" w:rsidTr="005900A7">
        <w:tc>
          <w:tcPr>
            <w:tcW w:w="2582" w:type="dxa"/>
          </w:tcPr>
          <w:p w:rsidR="00441A49" w:rsidRPr="00441A49" w:rsidRDefault="00441A49" w:rsidP="00743C02">
            <w:pPr>
              <w:ind w:left="0" w:firstLine="0"/>
              <w:contextualSpacing/>
              <w:rPr>
                <w:szCs w:val="24"/>
              </w:rPr>
            </w:pPr>
            <w:r w:rsidRPr="00441A49">
              <w:rPr>
                <w:szCs w:val="24"/>
              </w:rPr>
              <w:t>Детский сад</w:t>
            </w:r>
          </w:p>
        </w:tc>
        <w:tc>
          <w:tcPr>
            <w:tcW w:w="7336" w:type="dxa"/>
          </w:tcPr>
          <w:p w:rsidR="00441A49" w:rsidRPr="00441A49" w:rsidRDefault="00441A49" w:rsidP="00743C02">
            <w:pPr>
              <w:spacing w:line="276" w:lineRule="auto"/>
              <w:ind w:left="0" w:firstLine="0"/>
              <w:contextualSpacing/>
              <w:rPr>
                <w:szCs w:val="24"/>
              </w:rPr>
            </w:pPr>
            <w:r w:rsidRPr="00441A49">
              <w:rPr>
                <w:szCs w:val="24"/>
              </w:rPr>
              <w:t>Опыт социальной активности. Опыт в сфере дошкольного воспитания. Помощь в организации утренников. Знакомство с профессией воспитателя детского сада</w:t>
            </w:r>
          </w:p>
        </w:tc>
      </w:tr>
      <w:tr w:rsidR="00441A49" w:rsidRPr="00441A49" w:rsidTr="005900A7">
        <w:tc>
          <w:tcPr>
            <w:tcW w:w="2582" w:type="dxa"/>
          </w:tcPr>
          <w:p w:rsidR="00441A49" w:rsidRPr="00441A49" w:rsidRDefault="00441A49" w:rsidP="00743C02">
            <w:pPr>
              <w:ind w:left="0" w:firstLine="0"/>
              <w:contextualSpacing/>
              <w:rPr>
                <w:szCs w:val="24"/>
              </w:rPr>
            </w:pPr>
            <w:r w:rsidRPr="00441A49">
              <w:rPr>
                <w:szCs w:val="24"/>
              </w:rPr>
              <w:t>Детская Школа Искусств в п.Глазуновка</w:t>
            </w:r>
          </w:p>
        </w:tc>
        <w:tc>
          <w:tcPr>
            <w:tcW w:w="7336" w:type="dxa"/>
          </w:tcPr>
          <w:p w:rsidR="00441A49" w:rsidRPr="00441A49" w:rsidRDefault="00441A49" w:rsidP="00743C02">
            <w:pPr>
              <w:spacing w:line="276" w:lineRule="auto"/>
              <w:ind w:left="0" w:firstLine="0"/>
              <w:contextualSpacing/>
              <w:rPr>
                <w:szCs w:val="24"/>
              </w:rPr>
            </w:pPr>
            <w:r w:rsidRPr="00441A49">
              <w:rPr>
                <w:szCs w:val="24"/>
              </w:rPr>
              <w:t>Опыт интеллектуального, художественного творчества. Расширение сферы творческой самореализации. Сотрудничество при подготовке творческих конкурсов.</w:t>
            </w:r>
          </w:p>
        </w:tc>
      </w:tr>
      <w:tr w:rsidR="00441A49" w:rsidRPr="00441A49" w:rsidTr="005900A7">
        <w:tc>
          <w:tcPr>
            <w:tcW w:w="2582" w:type="dxa"/>
          </w:tcPr>
          <w:p w:rsidR="00441A49" w:rsidRPr="00441A49" w:rsidRDefault="00441A49" w:rsidP="00743C02">
            <w:pPr>
              <w:ind w:left="0" w:firstLine="0"/>
              <w:contextualSpacing/>
              <w:rPr>
                <w:szCs w:val="24"/>
              </w:rPr>
            </w:pPr>
            <w:r w:rsidRPr="00441A49">
              <w:rPr>
                <w:szCs w:val="24"/>
              </w:rPr>
              <w:lastRenderedPageBreak/>
              <w:t>Районный Музей Боевой Славы</w:t>
            </w:r>
          </w:p>
        </w:tc>
        <w:tc>
          <w:tcPr>
            <w:tcW w:w="7336" w:type="dxa"/>
          </w:tcPr>
          <w:p w:rsidR="00441A49" w:rsidRPr="00441A49" w:rsidRDefault="00441A49" w:rsidP="00743C02">
            <w:pPr>
              <w:spacing w:line="276" w:lineRule="auto"/>
              <w:ind w:left="0" w:firstLine="0"/>
              <w:contextualSpacing/>
              <w:rPr>
                <w:szCs w:val="24"/>
              </w:rPr>
            </w:pPr>
            <w:r w:rsidRPr="00441A49">
              <w:rPr>
                <w:szCs w:val="24"/>
              </w:rPr>
              <w:t>Опыт работы с музейными экспонатами, опыт получения информации.Экскурсии</w:t>
            </w:r>
          </w:p>
        </w:tc>
      </w:tr>
      <w:tr w:rsidR="00441A49" w:rsidRPr="00441A49" w:rsidTr="005900A7">
        <w:tc>
          <w:tcPr>
            <w:tcW w:w="2582" w:type="dxa"/>
          </w:tcPr>
          <w:p w:rsidR="00441A49" w:rsidRPr="00441A49" w:rsidRDefault="00441A49" w:rsidP="00743C02">
            <w:pPr>
              <w:ind w:left="0" w:firstLine="0"/>
              <w:contextualSpacing/>
              <w:rPr>
                <w:szCs w:val="24"/>
              </w:rPr>
            </w:pPr>
            <w:r w:rsidRPr="00441A49">
              <w:rPr>
                <w:szCs w:val="24"/>
              </w:rPr>
              <w:t>Краеведческий Музей в д. Гремячево</w:t>
            </w:r>
          </w:p>
        </w:tc>
        <w:tc>
          <w:tcPr>
            <w:tcW w:w="7336" w:type="dxa"/>
          </w:tcPr>
          <w:p w:rsidR="00441A49" w:rsidRPr="00441A49" w:rsidRDefault="00441A49" w:rsidP="00743C02">
            <w:pPr>
              <w:spacing w:line="276" w:lineRule="auto"/>
              <w:ind w:left="0" w:firstLine="0"/>
              <w:contextualSpacing/>
              <w:rPr>
                <w:szCs w:val="24"/>
              </w:rPr>
            </w:pPr>
            <w:r w:rsidRPr="00441A49">
              <w:rPr>
                <w:szCs w:val="24"/>
              </w:rPr>
              <w:t>Опыт работы с музейными экспонатами, опыт получения информации. Экскурсии</w:t>
            </w:r>
          </w:p>
        </w:tc>
      </w:tr>
      <w:tr w:rsidR="00441A49" w:rsidRPr="00441A49" w:rsidTr="005900A7">
        <w:tc>
          <w:tcPr>
            <w:tcW w:w="2582" w:type="dxa"/>
          </w:tcPr>
          <w:p w:rsidR="00441A49" w:rsidRPr="00441A49" w:rsidRDefault="00441A49" w:rsidP="00743C02">
            <w:pPr>
              <w:ind w:left="0" w:firstLine="0"/>
              <w:contextualSpacing/>
              <w:rPr>
                <w:szCs w:val="24"/>
              </w:rPr>
            </w:pPr>
            <w:r w:rsidRPr="00441A49">
              <w:rPr>
                <w:szCs w:val="24"/>
              </w:rPr>
              <w:t>Сельский Дом Культуры</w:t>
            </w:r>
          </w:p>
        </w:tc>
        <w:tc>
          <w:tcPr>
            <w:tcW w:w="7336" w:type="dxa"/>
          </w:tcPr>
          <w:p w:rsidR="00441A49" w:rsidRPr="00441A49" w:rsidRDefault="00441A49" w:rsidP="00743C02">
            <w:pPr>
              <w:spacing w:line="276" w:lineRule="auto"/>
              <w:ind w:left="0" w:firstLine="0"/>
              <w:contextualSpacing/>
              <w:rPr>
                <w:szCs w:val="24"/>
              </w:rPr>
            </w:pPr>
            <w:r w:rsidRPr="00441A49">
              <w:rPr>
                <w:szCs w:val="24"/>
              </w:rPr>
              <w:t>Опыт художественного творчества, расширение сферы творческой самореализации.</w:t>
            </w:r>
          </w:p>
          <w:p w:rsidR="00441A49" w:rsidRPr="00441A49" w:rsidRDefault="00441A49" w:rsidP="00743C02">
            <w:pPr>
              <w:spacing w:line="276" w:lineRule="auto"/>
              <w:ind w:left="0" w:firstLine="0"/>
              <w:contextualSpacing/>
              <w:rPr>
                <w:szCs w:val="24"/>
              </w:rPr>
            </w:pPr>
            <w:r w:rsidRPr="00441A49">
              <w:rPr>
                <w:szCs w:val="24"/>
              </w:rPr>
              <w:t>Совместное проведение праздников в селе, участие в концертных программах (Масленица, Троица, Пасха, День Победы)</w:t>
            </w:r>
          </w:p>
        </w:tc>
      </w:tr>
      <w:tr w:rsidR="00441A49" w:rsidRPr="00441A49" w:rsidTr="005900A7">
        <w:tc>
          <w:tcPr>
            <w:tcW w:w="2582" w:type="dxa"/>
          </w:tcPr>
          <w:p w:rsidR="00441A49" w:rsidRPr="00441A49" w:rsidRDefault="00441A49" w:rsidP="00743C02">
            <w:pPr>
              <w:ind w:left="0" w:firstLine="0"/>
              <w:contextualSpacing/>
              <w:rPr>
                <w:szCs w:val="24"/>
              </w:rPr>
            </w:pPr>
            <w:r w:rsidRPr="00441A49">
              <w:rPr>
                <w:szCs w:val="24"/>
              </w:rPr>
              <w:t>Сельская администрация</w:t>
            </w:r>
          </w:p>
        </w:tc>
        <w:tc>
          <w:tcPr>
            <w:tcW w:w="7336" w:type="dxa"/>
          </w:tcPr>
          <w:p w:rsidR="00441A49" w:rsidRPr="00441A49" w:rsidRDefault="00441A49" w:rsidP="00743C02">
            <w:pPr>
              <w:spacing w:line="276" w:lineRule="auto"/>
              <w:ind w:left="0" w:firstLine="0"/>
              <w:contextualSpacing/>
              <w:rPr>
                <w:szCs w:val="24"/>
              </w:rPr>
            </w:pPr>
            <w:r w:rsidRPr="00441A49">
              <w:rPr>
                <w:szCs w:val="24"/>
              </w:rPr>
              <w:t>Опыт социальной активности и самостоятельности.</w:t>
            </w:r>
          </w:p>
          <w:p w:rsidR="00441A49" w:rsidRPr="00441A49" w:rsidRDefault="00441A49" w:rsidP="00743C02">
            <w:pPr>
              <w:spacing w:line="276" w:lineRule="auto"/>
              <w:ind w:left="0" w:firstLine="0"/>
              <w:contextualSpacing/>
              <w:rPr>
                <w:szCs w:val="24"/>
              </w:rPr>
            </w:pPr>
            <w:r w:rsidRPr="00441A49">
              <w:rPr>
                <w:szCs w:val="24"/>
              </w:rPr>
              <w:t>Субботники по благоустройству села</w:t>
            </w:r>
          </w:p>
          <w:p w:rsidR="00441A49" w:rsidRPr="00441A49" w:rsidRDefault="00441A49" w:rsidP="00743C02">
            <w:pPr>
              <w:spacing w:line="276" w:lineRule="auto"/>
              <w:ind w:left="0" w:firstLine="0"/>
              <w:contextualSpacing/>
              <w:rPr>
                <w:szCs w:val="24"/>
              </w:rPr>
            </w:pPr>
            <w:r w:rsidRPr="00441A49">
              <w:rPr>
                <w:szCs w:val="24"/>
              </w:rPr>
              <w:t>Митинги к 9 Мая не только в селе, но и на территории Медведевского сельского поселения</w:t>
            </w:r>
          </w:p>
          <w:p w:rsidR="00441A49" w:rsidRPr="00441A49" w:rsidRDefault="00441A49" w:rsidP="00743C02">
            <w:pPr>
              <w:spacing w:line="276" w:lineRule="auto"/>
              <w:ind w:left="0" w:firstLine="0"/>
              <w:contextualSpacing/>
              <w:rPr>
                <w:szCs w:val="24"/>
              </w:rPr>
            </w:pPr>
            <w:r w:rsidRPr="00441A49">
              <w:rPr>
                <w:szCs w:val="24"/>
              </w:rPr>
              <w:t>Операция «Обелиск»</w:t>
            </w:r>
          </w:p>
        </w:tc>
      </w:tr>
      <w:tr w:rsidR="00441A49" w:rsidRPr="00441A49" w:rsidTr="005900A7">
        <w:tc>
          <w:tcPr>
            <w:tcW w:w="2582" w:type="dxa"/>
          </w:tcPr>
          <w:p w:rsidR="00441A49" w:rsidRPr="00441A49" w:rsidRDefault="00441A49" w:rsidP="00743C02">
            <w:pPr>
              <w:ind w:left="0" w:firstLine="0"/>
              <w:contextualSpacing/>
              <w:rPr>
                <w:szCs w:val="24"/>
              </w:rPr>
            </w:pPr>
            <w:r w:rsidRPr="00441A49">
              <w:rPr>
                <w:szCs w:val="24"/>
              </w:rPr>
              <w:t>Сельская библиотека</w:t>
            </w:r>
          </w:p>
        </w:tc>
        <w:tc>
          <w:tcPr>
            <w:tcW w:w="7336" w:type="dxa"/>
          </w:tcPr>
          <w:p w:rsidR="00441A49" w:rsidRPr="00441A49" w:rsidRDefault="00441A49" w:rsidP="00743C02">
            <w:pPr>
              <w:spacing w:line="276" w:lineRule="auto"/>
              <w:ind w:left="0" w:firstLine="0"/>
              <w:contextualSpacing/>
              <w:rPr>
                <w:szCs w:val="24"/>
              </w:rPr>
            </w:pPr>
            <w:r w:rsidRPr="00441A49">
              <w:rPr>
                <w:szCs w:val="24"/>
              </w:rPr>
              <w:t>Опыт получения информации из библиотеки, читательский опыт, опыт работы с библиотечным фондом, совместная деятельность в Эколого-краеведческом объединении «Пойдем в мой край…»</w:t>
            </w:r>
          </w:p>
          <w:p w:rsidR="00441A49" w:rsidRPr="00441A49" w:rsidRDefault="00441A49" w:rsidP="00743C02">
            <w:pPr>
              <w:spacing w:line="276" w:lineRule="auto"/>
              <w:ind w:left="0" w:firstLine="0"/>
              <w:contextualSpacing/>
              <w:rPr>
                <w:szCs w:val="24"/>
              </w:rPr>
            </w:pPr>
            <w:r w:rsidRPr="00441A49">
              <w:rPr>
                <w:szCs w:val="24"/>
              </w:rPr>
              <w:t>Библиосумерки</w:t>
            </w:r>
          </w:p>
          <w:p w:rsidR="00441A49" w:rsidRPr="00441A49" w:rsidRDefault="00441A49" w:rsidP="00743C02">
            <w:pPr>
              <w:spacing w:line="276" w:lineRule="auto"/>
              <w:ind w:left="0" w:firstLine="0"/>
              <w:contextualSpacing/>
              <w:rPr>
                <w:szCs w:val="24"/>
              </w:rPr>
            </w:pPr>
            <w:r w:rsidRPr="00441A49">
              <w:rPr>
                <w:szCs w:val="24"/>
              </w:rPr>
              <w:t>Час писателей-орловцев</w:t>
            </w:r>
          </w:p>
          <w:p w:rsidR="00441A49" w:rsidRPr="00441A49" w:rsidRDefault="00441A49" w:rsidP="00743C02">
            <w:pPr>
              <w:spacing w:line="276" w:lineRule="auto"/>
              <w:ind w:left="0" w:firstLine="0"/>
              <w:contextualSpacing/>
              <w:rPr>
                <w:szCs w:val="24"/>
              </w:rPr>
            </w:pPr>
            <w:r w:rsidRPr="00441A49">
              <w:rPr>
                <w:szCs w:val="24"/>
              </w:rPr>
              <w:t>Дни библиотечной грамотности</w:t>
            </w:r>
          </w:p>
          <w:p w:rsidR="00441A49" w:rsidRPr="00441A49" w:rsidRDefault="00441A49" w:rsidP="00743C02">
            <w:pPr>
              <w:spacing w:line="276" w:lineRule="auto"/>
              <w:ind w:left="0" w:firstLine="0"/>
              <w:contextualSpacing/>
              <w:rPr>
                <w:szCs w:val="24"/>
              </w:rPr>
            </w:pPr>
            <w:r w:rsidRPr="00441A49">
              <w:rPr>
                <w:szCs w:val="24"/>
              </w:rPr>
              <w:t>Совместное проведение Дня птиц</w:t>
            </w:r>
          </w:p>
        </w:tc>
      </w:tr>
      <w:tr w:rsidR="00441A49" w:rsidRPr="00441A49" w:rsidTr="005900A7">
        <w:tc>
          <w:tcPr>
            <w:tcW w:w="2582" w:type="dxa"/>
          </w:tcPr>
          <w:p w:rsidR="00441A49" w:rsidRPr="00441A49" w:rsidRDefault="00441A49" w:rsidP="00743C02">
            <w:pPr>
              <w:ind w:left="0" w:firstLine="0"/>
              <w:contextualSpacing/>
              <w:rPr>
                <w:szCs w:val="24"/>
              </w:rPr>
            </w:pPr>
            <w:r w:rsidRPr="00441A49">
              <w:rPr>
                <w:szCs w:val="24"/>
              </w:rPr>
              <w:t>Храм Иоанна Богослова, Воскресная школа</w:t>
            </w:r>
          </w:p>
        </w:tc>
        <w:tc>
          <w:tcPr>
            <w:tcW w:w="7336" w:type="dxa"/>
          </w:tcPr>
          <w:p w:rsidR="00441A49" w:rsidRPr="00441A49" w:rsidRDefault="00441A49" w:rsidP="00743C02">
            <w:pPr>
              <w:spacing w:line="276" w:lineRule="auto"/>
              <w:ind w:left="0" w:firstLine="0"/>
              <w:contextualSpacing/>
              <w:rPr>
                <w:szCs w:val="24"/>
              </w:rPr>
            </w:pPr>
            <w:r w:rsidRPr="00441A49">
              <w:rPr>
                <w:szCs w:val="24"/>
              </w:rPr>
              <w:t>Опыт социальной активности и самостоятельности.</w:t>
            </w:r>
          </w:p>
          <w:p w:rsidR="00441A49" w:rsidRPr="00441A49" w:rsidRDefault="00441A49" w:rsidP="00743C02">
            <w:pPr>
              <w:spacing w:line="276" w:lineRule="auto"/>
              <w:ind w:left="0" w:firstLine="0"/>
              <w:contextualSpacing/>
              <w:rPr>
                <w:szCs w:val="24"/>
              </w:rPr>
            </w:pPr>
            <w:r w:rsidRPr="00441A49">
              <w:rPr>
                <w:szCs w:val="24"/>
              </w:rPr>
              <w:t>Совместные праздники.</w:t>
            </w:r>
          </w:p>
          <w:p w:rsidR="00441A49" w:rsidRPr="00441A49" w:rsidRDefault="00441A49" w:rsidP="00743C02">
            <w:pPr>
              <w:spacing w:line="276" w:lineRule="auto"/>
              <w:ind w:left="0" w:firstLine="0"/>
              <w:contextualSpacing/>
              <w:rPr>
                <w:szCs w:val="24"/>
              </w:rPr>
            </w:pPr>
            <w:r w:rsidRPr="00441A49">
              <w:rPr>
                <w:szCs w:val="24"/>
              </w:rPr>
              <w:t>Беседы настоятеля храма со школьниками о добре и толерантности.</w:t>
            </w:r>
          </w:p>
          <w:p w:rsidR="00441A49" w:rsidRPr="00441A49" w:rsidRDefault="00441A49" w:rsidP="00743C02">
            <w:pPr>
              <w:spacing w:line="276" w:lineRule="auto"/>
              <w:ind w:left="0" w:firstLine="0"/>
              <w:contextualSpacing/>
              <w:rPr>
                <w:szCs w:val="24"/>
              </w:rPr>
            </w:pPr>
            <w:r w:rsidRPr="00441A49">
              <w:rPr>
                <w:szCs w:val="24"/>
              </w:rPr>
              <w:t>Приглашение настоятеля храма на торжественные линейки (1 сентября, Последний звонок), митинги</w:t>
            </w:r>
          </w:p>
        </w:tc>
      </w:tr>
      <w:tr w:rsidR="00441A49" w:rsidRPr="00441A49" w:rsidTr="005900A7">
        <w:tc>
          <w:tcPr>
            <w:tcW w:w="2582" w:type="dxa"/>
          </w:tcPr>
          <w:p w:rsidR="00441A49" w:rsidRPr="00441A49" w:rsidRDefault="00441A49" w:rsidP="00743C02">
            <w:pPr>
              <w:ind w:left="0" w:firstLine="0"/>
              <w:contextualSpacing/>
              <w:rPr>
                <w:szCs w:val="24"/>
              </w:rPr>
            </w:pPr>
            <w:r w:rsidRPr="00441A49">
              <w:rPr>
                <w:szCs w:val="24"/>
              </w:rPr>
              <w:t>ПДН, ГИБДД, прокуратура</w:t>
            </w:r>
          </w:p>
        </w:tc>
        <w:tc>
          <w:tcPr>
            <w:tcW w:w="7336" w:type="dxa"/>
          </w:tcPr>
          <w:p w:rsidR="00441A49" w:rsidRPr="00441A49" w:rsidRDefault="00441A49" w:rsidP="00743C02">
            <w:pPr>
              <w:spacing w:line="276" w:lineRule="auto"/>
              <w:ind w:left="0" w:firstLine="0"/>
              <w:contextualSpacing/>
              <w:rPr>
                <w:szCs w:val="24"/>
              </w:rPr>
            </w:pPr>
            <w:r w:rsidRPr="00441A49">
              <w:rPr>
                <w:szCs w:val="24"/>
              </w:rPr>
              <w:t>Опыт участия в профилактике правонарушений, безопасного поведения.</w:t>
            </w:r>
          </w:p>
          <w:p w:rsidR="00441A49" w:rsidRPr="00441A49" w:rsidRDefault="00441A49" w:rsidP="00743C02">
            <w:pPr>
              <w:spacing w:line="276" w:lineRule="auto"/>
              <w:ind w:left="0" w:firstLine="0"/>
              <w:contextualSpacing/>
              <w:rPr>
                <w:szCs w:val="24"/>
              </w:rPr>
            </w:pPr>
            <w:r w:rsidRPr="00441A49">
              <w:rPr>
                <w:szCs w:val="24"/>
              </w:rPr>
              <w:t>Встречи, беседы с учащимися и родителями.</w:t>
            </w:r>
          </w:p>
        </w:tc>
      </w:tr>
      <w:tr w:rsidR="00441A49" w:rsidRPr="00441A49" w:rsidTr="005900A7">
        <w:tc>
          <w:tcPr>
            <w:tcW w:w="2582" w:type="dxa"/>
          </w:tcPr>
          <w:p w:rsidR="00441A49" w:rsidRPr="00441A49" w:rsidRDefault="00441A49" w:rsidP="00743C02">
            <w:pPr>
              <w:ind w:left="0" w:firstLine="0"/>
              <w:contextualSpacing/>
              <w:rPr>
                <w:szCs w:val="24"/>
              </w:rPr>
            </w:pPr>
            <w:r w:rsidRPr="00441A49">
              <w:rPr>
                <w:szCs w:val="24"/>
              </w:rPr>
              <w:t>Глазуновский с/х техникум</w:t>
            </w:r>
          </w:p>
        </w:tc>
        <w:tc>
          <w:tcPr>
            <w:tcW w:w="7336" w:type="dxa"/>
          </w:tcPr>
          <w:p w:rsidR="00441A49" w:rsidRPr="00441A49" w:rsidRDefault="00441A49" w:rsidP="00743C02">
            <w:pPr>
              <w:spacing w:line="276" w:lineRule="auto"/>
              <w:ind w:left="0" w:firstLine="0"/>
              <w:contextualSpacing/>
              <w:rPr>
                <w:szCs w:val="24"/>
              </w:rPr>
            </w:pPr>
            <w:r w:rsidRPr="00441A49">
              <w:rPr>
                <w:szCs w:val="24"/>
              </w:rPr>
              <w:t>Встречи с преподавателями, беседы об условиях поступления и обучения, семинары, расширение представлений о рынке труда.</w:t>
            </w:r>
          </w:p>
        </w:tc>
      </w:tr>
      <w:tr w:rsidR="00441A49" w:rsidRPr="00441A49" w:rsidTr="005900A7">
        <w:tc>
          <w:tcPr>
            <w:tcW w:w="2582" w:type="dxa"/>
          </w:tcPr>
          <w:p w:rsidR="00441A49" w:rsidRPr="00441A49" w:rsidRDefault="00441A49" w:rsidP="00743C02">
            <w:pPr>
              <w:ind w:left="0" w:firstLine="0"/>
              <w:contextualSpacing/>
              <w:rPr>
                <w:szCs w:val="24"/>
              </w:rPr>
            </w:pPr>
            <w:r w:rsidRPr="00441A49">
              <w:rPr>
                <w:szCs w:val="24"/>
              </w:rPr>
              <w:t>Глазуновская ЦРБ</w:t>
            </w:r>
          </w:p>
        </w:tc>
        <w:tc>
          <w:tcPr>
            <w:tcW w:w="7336" w:type="dxa"/>
          </w:tcPr>
          <w:p w:rsidR="00441A49" w:rsidRPr="00441A49" w:rsidRDefault="00441A49" w:rsidP="00743C02">
            <w:pPr>
              <w:spacing w:line="276" w:lineRule="auto"/>
              <w:ind w:left="0" w:firstLine="0"/>
              <w:contextualSpacing/>
              <w:rPr>
                <w:szCs w:val="24"/>
              </w:rPr>
            </w:pPr>
            <w:r w:rsidRPr="00441A49">
              <w:rPr>
                <w:szCs w:val="24"/>
              </w:rPr>
              <w:t>Опыт формирования здорового образа жизни.</w:t>
            </w:r>
          </w:p>
          <w:p w:rsidR="00441A49" w:rsidRPr="00441A49" w:rsidRDefault="00441A49" w:rsidP="00743C02">
            <w:pPr>
              <w:spacing w:line="276" w:lineRule="auto"/>
              <w:ind w:left="0" w:firstLine="0"/>
              <w:contextualSpacing/>
              <w:rPr>
                <w:szCs w:val="24"/>
              </w:rPr>
            </w:pPr>
            <w:r w:rsidRPr="00441A49">
              <w:rPr>
                <w:szCs w:val="24"/>
              </w:rPr>
              <w:t>Беседы медработников с учащимися и родителями.</w:t>
            </w:r>
          </w:p>
          <w:p w:rsidR="00441A49" w:rsidRPr="00441A49" w:rsidRDefault="00441A49" w:rsidP="00743C02">
            <w:pPr>
              <w:spacing w:line="276" w:lineRule="auto"/>
              <w:ind w:left="0" w:firstLine="0"/>
              <w:contextualSpacing/>
              <w:rPr>
                <w:szCs w:val="24"/>
              </w:rPr>
            </w:pPr>
            <w:r w:rsidRPr="00441A49">
              <w:rPr>
                <w:szCs w:val="24"/>
              </w:rPr>
              <w:t>Организация обучения при подготовке к игре «Зарница»</w:t>
            </w:r>
          </w:p>
        </w:tc>
      </w:tr>
      <w:tr w:rsidR="00441A49" w:rsidRPr="00441A49" w:rsidTr="005900A7">
        <w:tc>
          <w:tcPr>
            <w:tcW w:w="2582" w:type="dxa"/>
          </w:tcPr>
          <w:p w:rsidR="00441A49" w:rsidRPr="00441A49" w:rsidRDefault="00441A49" w:rsidP="00743C02">
            <w:pPr>
              <w:ind w:left="0" w:firstLine="0"/>
              <w:contextualSpacing/>
              <w:rPr>
                <w:szCs w:val="24"/>
              </w:rPr>
            </w:pPr>
            <w:r w:rsidRPr="00441A49">
              <w:rPr>
                <w:szCs w:val="24"/>
              </w:rPr>
              <w:t>Областная станция юных натуралистов</w:t>
            </w:r>
          </w:p>
        </w:tc>
        <w:tc>
          <w:tcPr>
            <w:tcW w:w="7336" w:type="dxa"/>
          </w:tcPr>
          <w:p w:rsidR="00441A49" w:rsidRPr="00441A49" w:rsidRDefault="00441A49" w:rsidP="00743C02">
            <w:pPr>
              <w:spacing w:line="276" w:lineRule="auto"/>
              <w:ind w:left="0" w:firstLine="0"/>
              <w:contextualSpacing/>
              <w:rPr>
                <w:szCs w:val="24"/>
              </w:rPr>
            </w:pPr>
            <w:r w:rsidRPr="00441A49">
              <w:rPr>
                <w:szCs w:val="24"/>
              </w:rPr>
              <w:t>Опыт организации</w:t>
            </w:r>
            <w:r w:rsidR="00F16B65">
              <w:rPr>
                <w:szCs w:val="24"/>
              </w:rPr>
              <w:t xml:space="preserve"> </w:t>
            </w:r>
            <w:r w:rsidRPr="00441A49">
              <w:rPr>
                <w:szCs w:val="24"/>
              </w:rPr>
              <w:t>учебно-исследовательской деятельности и  экологических объединений.</w:t>
            </w:r>
          </w:p>
        </w:tc>
      </w:tr>
    </w:tbl>
    <w:p w:rsidR="00125328" w:rsidRDefault="00125328"/>
    <w:tbl>
      <w:tblPr>
        <w:tblStyle w:val="aff4"/>
        <w:tblW w:w="0" w:type="auto"/>
        <w:tblLook w:val="04A0" w:firstRow="1" w:lastRow="0" w:firstColumn="1" w:lastColumn="0" w:noHBand="0" w:noVBand="1"/>
      </w:tblPr>
      <w:tblGrid>
        <w:gridCol w:w="3351"/>
        <w:gridCol w:w="6822"/>
      </w:tblGrid>
      <w:tr w:rsidR="00441A49" w:rsidRPr="00441A49" w:rsidTr="00125328">
        <w:tc>
          <w:tcPr>
            <w:tcW w:w="3351" w:type="dxa"/>
          </w:tcPr>
          <w:p w:rsidR="00441A49" w:rsidRPr="00441A49" w:rsidRDefault="00441A49" w:rsidP="00125328">
            <w:pPr>
              <w:spacing w:line="276" w:lineRule="auto"/>
              <w:contextualSpacing/>
              <w:jc w:val="center"/>
              <w:rPr>
                <w:b/>
                <w:color w:val="auto"/>
                <w:szCs w:val="24"/>
              </w:rPr>
            </w:pPr>
            <w:r w:rsidRPr="00441A49">
              <w:rPr>
                <w:b/>
                <w:color w:val="auto"/>
                <w:szCs w:val="24"/>
              </w:rPr>
              <w:t>Направления воспитательной деятельности</w:t>
            </w:r>
          </w:p>
        </w:tc>
        <w:tc>
          <w:tcPr>
            <w:tcW w:w="6822" w:type="dxa"/>
          </w:tcPr>
          <w:p w:rsidR="00441A49" w:rsidRPr="00441A49" w:rsidRDefault="00441A49" w:rsidP="00125328">
            <w:pPr>
              <w:jc w:val="center"/>
              <w:rPr>
                <w:b/>
                <w:szCs w:val="24"/>
              </w:rPr>
            </w:pPr>
            <w:r w:rsidRPr="00441A49">
              <w:rPr>
                <w:b/>
                <w:szCs w:val="24"/>
              </w:rPr>
              <w:t>Виды работы</w:t>
            </w:r>
          </w:p>
        </w:tc>
      </w:tr>
      <w:tr w:rsidR="00441A49" w:rsidRPr="00441A49" w:rsidTr="00125328">
        <w:tc>
          <w:tcPr>
            <w:tcW w:w="3351" w:type="dxa"/>
          </w:tcPr>
          <w:p w:rsidR="00441A49" w:rsidRPr="00441A49" w:rsidRDefault="00441A49" w:rsidP="00125328">
            <w:pPr>
              <w:spacing w:line="276" w:lineRule="auto"/>
              <w:contextualSpacing/>
              <w:jc w:val="left"/>
              <w:rPr>
                <w:color w:val="auto"/>
                <w:szCs w:val="24"/>
              </w:rPr>
            </w:pPr>
            <w:r w:rsidRPr="00441A49">
              <w:rPr>
                <w:color w:val="auto"/>
                <w:szCs w:val="24"/>
              </w:rPr>
              <w:t>Гражданское</w:t>
            </w:r>
          </w:p>
        </w:tc>
        <w:tc>
          <w:tcPr>
            <w:tcW w:w="6822" w:type="dxa"/>
          </w:tcPr>
          <w:p w:rsidR="00441A49" w:rsidRPr="00441A49" w:rsidRDefault="00441A49" w:rsidP="00125328">
            <w:pPr>
              <w:spacing w:line="276" w:lineRule="auto"/>
              <w:ind w:left="0"/>
              <w:contextualSpacing/>
              <w:rPr>
                <w:color w:val="auto"/>
                <w:szCs w:val="24"/>
              </w:rPr>
            </w:pPr>
            <w:r w:rsidRPr="00441A49">
              <w:rPr>
                <w:color w:val="auto"/>
                <w:szCs w:val="24"/>
              </w:rPr>
              <w:t>Классные часы, посвященные символам РФ</w:t>
            </w:r>
          </w:p>
          <w:p w:rsidR="00441A49" w:rsidRPr="00441A49" w:rsidRDefault="00441A49" w:rsidP="00125328">
            <w:pPr>
              <w:spacing w:line="276" w:lineRule="auto"/>
              <w:ind w:left="0"/>
              <w:contextualSpacing/>
              <w:rPr>
                <w:color w:val="auto"/>
                <w:szCs w:val="24"/>
              </w:rPr>
            </w:pPr>
            <w:r w:rsidRPr="00441A49">
              <w:rPr>
                <w:color w:val="auto"/>
                <w:szCs w:val="24"/>
              </w:rPr>
              <w:t>Неделя молодого избирателя.</w:t>
            </w:r>
          </w:p>
          <w:p w:rsidR="00441A49" w:rsidRPr="00441A49" w:rsidRDefault="00441A49" w:rsidP="00125328">
            <w:pPr>
              <w:spacing w:line="276" w:lineRule="auto"/>
              <w:ind w:left="0"/>
              <w:contextualSpacing/>
              <w:rPr>
                <w:color w:val="auto"/>
                <w:szCs w:val="24"/>
              </w:rPr>
            </w:pPr>
            <w:r w:rsidRPr="00441A49">
              <w:rPr>
                <w:color w:val="auto"/>
                <w:szCs w:val="24"/>
              </w:rPr>
              <w:t>Классные часы «Что такое терроризм», «Будь внимателен на дороге».</w:t>
            </w:r>
          </w:p>
          <w:p w:rsidR="00441A49" w:rsidRPr="00441A49" w:rsidRDefault="00441A49" w:rsidP="00125328">
            <w:pPr>
              <w:spacing w:line="276" w:lineRule="auto"/>
              <w:contextualSpacing/>
              <w:rPr>
                <w:rStyle w:val="aff7"/>
                <w:bCs/>
                <w:i w:val="0"/>
                <w:color w:val="auto"/>
                <w:szCs w:val="24"/>
                <w:u w:val="single"/>
              </w:rPr>
            </w:pPr>
            <w:r w:rsidRPr="00441A49">
              <w:rPr>
                <w:rStyle w:val="aff7"/>
                <w:bCs/>
                <w:color w:val="auto"/>
                <w:szCs w:val="24"/>
                <w:u w:val="single"/>
              </w:rPr>
              <w:t>Волонтёрское движение</w:t>
            </w:r>
          </w:p>
          <w:p w:rsidR="00441A49" w:rsidRPr="00441A49" w:rsidRDefault="00441A49" w:rsidP="00125328">
            <w:pPr>
              <w:pStyle w:val="af0"/>
              <w:shd w:val="clear" w:color="auto" w:fill="FFFFFF"/>
              <w:spacing w:line="276" w:lineRule="auto"/>
              <w:rPr>
                <w:rStyle w:val="aff7"/>
                <w:i w:val="0"/>
                <w:szCs w:val="24"/>
              </w:rPr>
            </w:pPr>
            <w:r w:rsidRPr="00441A49">
              <w:rPr>
                <w:rStyle w:val="aff7"/>
                <w:szCs w:val="24"/>
              </w:rPr>
              <w:t>Акции «Обелиск», «Школьный двор».</w:t>
            </w:r>
          </w:p>
          <w:p w:rsidR="00441A49" w:rsidRPr="00441A49" w:rsidRDefault="00441A49" w:rsidP="00125328">
            <w:pPr>
              <w:pStyle w:val="af0"/>
              <w:shd w:val="clear" w:color="auto" w:fill="FFFFFF"/>
              <w:spacing w:line="276" w:lineRule="auto"/>
              <w:rPr>
                <w:rStyle w:val="aff7"/>
                <w:i w:val="0"/>
                <w:szCs w:val="24"/>
              </w:rPr>
            </w:pPr>
            <w:r w:rsidRPr="00441A49">
              <w:rPr>
                <w:rStyle w:val="aff7"/>
                <w:szCs w:val="24"/>
              </w:rPr>
              <w:lastRenderedPageBreak/>
              <w:t>Субботники по благоустройству территории школы и села с участием учащихся и членов педколлектива.</w:t>
            </w:r>
          </w:p>
          <w:p w:rsidR="00441A49" w:rsidRPr="00441A49" w:rsidRDefault="00441A49" w:rsidP="00125328">
            <w:pPr>
              <w:pStyle w:val="af0"/>
              <w:shd w:val="clear" w:color="auto" w:fill="FFFFFF"/>
              <w:spacing w:line="276" w:lineRule="auto"/>
              <w:rPr>
                <w:rStyle w:val="aff7"/>
                <w:i w:val="0"/>
                <w:szCs w:val="24"/>
              </w:rPr>
            </w:pPr>
            <w:r w:rsidRPr="00441A49">
              <w:rPr>
                <w:rStyle w:val="aff7"/>
                <w:szCs w:val="24"/>
              </w:rPr>
              <w:t xml:space="preserve"> Просветительская работа со школьниками и населением, листовки, буклеты.</w:t>
            </w:r>
          </w:p>
          <w:p w:rsidR="00441A49" w:rsidRPr="00441A49" w:rsidRDefault="00441A49" w:rsidP="00125328">
            <w:pPr>
              <w:rPr>
                <w:b/>
                <w:szCs w:val="24"/>
              </w:rPr>
            </w:pPr>
            <w:r w:rsidRPr="00441A49">
              <w:rPr>
                <w:rStyle w:val="aff7"/>
                <w:color w:val="auto"/>
                <w:szCs w:val="24"/>
              </w:rPr>
              <w:t>Помощь в организации утренников в Детском саду</w:t>
            </w:r>
          </w:p>
        </w:tc>
      </w:tr>
      <w:tr w:rsidR="00441A49" w:rsidRPr="00441A49" w:rsidTr="00125328">
        <w:tc>
          <w:tcPr>
            <w:tcW w:w="3351" w:type="dxa"/>
          </w:tcPr>
          <w:p w:rsidR="00441A49" w:rsidRPr="00441A49" w:rsidRDefault="00441A49" w:rsidP="00125328">
            <w:pPr>
              <w:contextualSpacing/>
              <w:jc w:val="left"/>
              <w:rPr>
                <w:szCs w:val="24"/>
              </w:rPr>
            </w:pPr>
            <w:r w:rsidRPr="00441A49">
              <w:rPr>
                <w:szCs w:val="24"/>
              </w:rPr>
              <w:lastRenderedPageBreak/>
              <w:t>Патриотическое</w:t>
            </w:r>
          </w:p>
          <w:p w:rsidR="00441A49" w:rsidRPr="00441A49" w:rsidRDefault="00441A49" w:rsidP="00125328">
            <w:pPr>
              <w:spacing w:line="276" w:lineRule="auto"/>
              <w:contextualSpacing/>
              <w:jc w:val="left"/>
              <w:rPr>
                <w:color w:val="auto"/>
                <w:szCs w:val="24"/>
              </w:rPr>
            </w:pPr>
          </w:p>
        </w:tc>
        <w:tc>
          <w:tcPr>
            <w:tcW w:w="6822" w:type="dxa"/>
          </w:tcPr>
          <w:p w:rsidR="00441A49" w:rsidRPr="00441A49" w:rsidRDefault="00441A49" w:rsidP="00125328">
            <w:pPr>
              <w:spacing w:line="276" w:lineRule="auto"/>
              <w:ind w:left="0"/>
              <w:rPr>
                <w:szCs w:val="24"/>
              </w:rPr>
            </w:pPr>
            <w:r w:rsidRPr="00441A49">
              <w:rPr>
                <w:szCs w:val="24"/>
              </w:rPr>
              <w:t>Акция «Бессмертный полк»</w:t>
            </w:r>
          </w:p>
          <w:p w:rsidR="00441A49" w:rsidRPr="00441A49" w:rsidRDefault="00441A49" w:rsidP="00125328">
            <w:pPr>
              <w:spacing w:line="276" w:lineRule="auto"/>
              <w:ind w:left="0"/>
              <w:rPr>
                <w:szCs w:val="24"/>
              </w:rPr>
            </w:pPr>
            <w:r w:rsidRPr="00441A49">
              <w:rPr>
                <w:szCs w:val="24"/>
              </w:rPr>
              <w:t>Митинг у Вечного огня,  у памятника воинам, погибшим в годы ВО, в День Неизвестного солдата, 9 Мая, 23 февраля</w:t>
            </w:r>
          </w:p>
          <w:p w:rsidR="00441A49" w:rsidRPr="00441A49" w:rsidRDefault="00441A49" w:rsidP="00125328">
            <w:pPr>
              <w:spacing w:line="276" w:lineRule="auto"/>
              <w:ind w:left="0"/>
              <w:rPr>
                <w:szCs w:val="24"/>
              </w:rPr>
            </w:pPr>
            <w:r w:rsidRPr="00441A49">
              <w:rPr>
                <w:szCs w:val="24"/>
              </w:rPr>
              <w:t xml:space="preserve">Митинг «Мужество случайным не бывает» (у мемориальной плиты на Аллее Славы в честь выпускников школы Савосина Н., Назарова А., погибших в ходе СВО в Украине) </w:t>
            </w:r>
          </w:p>
          <w:p w:rsidR="00441A49" w:rsidRPr="00441A49" w:rsidRDefault="00441A49" w:rsidP="00125328">
            <w:pPr>
              <w:spacing w:line="276" w:lineRule="auto"/>
              <w:ind w:left="0"/>
              <w:rPr>
                <w:szCs w:val="24"/>
              </w:rPr>
            </w:pPr>
            <w:r w:rsidRPr="00441A49">
              <w:rPr>
                <w:szCs w:val="24"/>
              </w:rPr>
              <w:t xml:space="preserve">Митинг – зажжение Вечного огня </w:t>
            </w:r>
          </w:p>
          <w:p w:rsidR="00441A49" w:rsidRPr="00441A49" w:rsidRDefault="00441A49" w:rsidP="00125328">
            <w:pPr>
              <w:spacing w:line="276" w:lineRule="auto"/>
              <w:ind w:left="0"/>
              <w:rPr>
                <w:szCs w:val="24"/>
              </w:rPr>
            </w:pPr>
            <w:r w:rsidRPr="00441A49">
              <w:rPr>
                <w:szCs w:val="24"/>
              </w:rPr>
              <w:t>Классные часы, посвящённые Дню памяти жертв политических репрессий, Дню героев Отечества, «Сталинград –пароль победы», «Крым с нами», Всероссийский урок, посвящённый Блокаде Ленинграда, акция «Блокадный хлеб», акция «Свеча памяти»,  Международная акция «Сад памяти»,  конкурс рисунков «Мы едины».</w:t>
            </w:r>
          </w:p>
        </w:tc>
      </w:tr>
      <w:tr w:rsidR="00441A49" w:rsidRPr="00441A49" w:rsidTr="00125328">
        <w:tc>
          <w:tcPr>
            <w:tcW w:w="3351" w:type="dxa"/>
          </w:tcPr>
          <w:p w:rsidR="00441A49" w:rsidRPr="00441A49" w:rsidRDefault="00441A49" w:rsidP="00125328">
            <w:pPr>
              <w:spacing w:line="276" w:lineRule="auto"/>
              <w:contextualSpacing/>
              <w:rPr>
                <w:color w:val="auto"/>
                <w:szCs w:val="24"/>
              </w:rPr>
            </w:pPr>
            <w:r w:rsidRPr="00441A49">
              <w:rPr>
                <w:color w:val="auto"/>
                <w:szCs w:val="24"/>
              </w:rPr>
              <w:t xml:space="preserve">Трудовое </w:t>
            </w:r>
          </w:p>
        </w:tc>
        <w:tc>
          <w:tcPr>
            <w:tcW w:w="6822" w:type="dxa"/>
          </w:tcPr>
          <w:p w:rsidR="00441A49" w:rsidRPr="00441A49" w:rsidRDefault="00441A49" w:rsidP="00125328">
            <w:pPr>
              <w:tabs>
                <w:tab w:val="left" w:pos="3615"/>
              </w:tabs>
              <w:spacing w:line="276" w:lineRule="auto"/>
              <w:ind w:left="-62"/>
              <w:rPr>
                <w:szCs w:val="24"/>
              </w:rPr>
            </w:pPr>
            <w:r w:rsidRPr="00441A49">
              <w:rPr>
                <w:szCs w:val="24"/>
              </w:rPr>
              <w:t>Всероссийский форум ПроеКТОриЯ (участие)</w:t>
            </w:r>
          </w:p>
          <w:p w:rsidR="00441A49" w:rsidRPr="00441A49" w:rsidRDefault="00441A49" w:rsidP="00125328">
            <w:pPr>
              <w:tabs>
                <w:tab w:val="left" w:pos="3615"/>
              </w:tabs>
              <w:spacing w:line="276" w:lineRule="auto"/>
              <w:ind w:left="-62"/>
              <w:rPr>
                <w:szCs w:val="24"/>
              </w:rPr>
            </w:pPr>
            <w:r w:rsidRPr="00441A49">
              <w:rPr>
                <w:szCs w:val="24"/>
              </w:rPr>
              <w:t>Совместная деятельность с Глазуновским техникумом</w:t>
            </w:r>
          </w:p>
          <w:p w:rsidR="00441A49" w:rsidRPr="00441A49" w:rsidRDefault="00441A49" w:rsidP="00125328">
            <w:pPr>
              <w:spacing w:line="276" w:lineRule="auto"/>
              <w:ind w:left="-62"/>
              <w:rPr>
                <w:szCs w:val="24"/>
              </w:rPr>
            </w:pPr>
            <w:r w:rsidRPr="00441A49">
              <w:rPr>
                <w:szCs w:val="24"/>
              </w:rPr>
              <w:t>Участие в региональном чемпионате “Молодые профессионалы» на базе БПОУ ОО «Глазуновский с/х техникум».</w:t>
            </w:r>
          </w:p>
          <w:p w:rsidR="00441A49" w:rsidRPr="00441A49" w:rsidRDefault="00441A49" w:rsidP="00125328">
            <w:pPr>
              <w:spacing w:line="276" w:lineRule="auto"/>
              <w:ind w:left="-62"/>
              <w:rPr>
                <w:szCs w:val="24"/>
              </w:rPr>
            </w:pPr>
            <w:r w:rsidRPr="00441A49">
              <w:rPr>
                <w:szCs w:val="24"/>
              </w:rPr>
              <w:t>Классные часы по профориентации</w:t>
            </w:r>
          </w:p>
        </w:tc>
      </w:tr>
      <w:tr w:rsidR="00441A49" w:rsidRPr="00441A49" w:rsidTr="00125328">
        <w:tc>
          <w:tcPr>
            <w:tcW w:w="3351" w:type="dxa"/>
          </w:tcPr>
          <w:p w:rsidR="00441A49" w:rsidRPr="00441A49" w:rsidRDefault="00441A49" w:rsidP="00125328">
            <w:pPr>
              <w:spacing w:line="276" w:lineRule="auto"/>
              <w:contextualSpacing/>
              <w:rPr>
                <w:szCs w:val="24"/>
              </w:rPr>
            </w:pPr>
          </w:p>
          <w:p w:rsidR="00441A49" w:rsidRPr="00441A49" w:rsidRDefault="00441A49" w:rsidP="00125328">
            <w:pPr>
              <w:spacing w:line="276" w:lineRule="auto"/>
              <w:contextualSpacing/>
              <w:rPr>
                <w:szCs w:val="24"/>
              </w:rPr>
            </w:pPr>
            <w:r w:rsidRPr="00441A49">
              <w:rPr>
                <w:szCs w:val="24"/>
              </w:rPr>
              <w:t>Духовно-нравственное</w:t>
            </w:r>
          </w:p>
          <w:p w:rsidR="00441A49" w:rsidRPr="00441A49" w:rsidRDefault="00441A49" w:rsidP="00125328">
            <w:pPr>
              <w:spacing w:line="276" w:lineRule="auto"/>
              <w:contextualSpacing/>
              <w:rPr>
                <w:color w:val="auto"/>
                <w:szCs w:val="24"/>
              </w:rPr>
            </w:pPr>
          </w:p>
        </w:tc>
        <w:tc>
          <w:tcPr>
            <w:tcW w:w="6822" w:type="dxa"/>
          </w:tcPr>
          <w:p w:rsidR="00441A49" w:rsidRPr="00441A49" w:rsidRDefault="00F16B65" w:rsidP="00125328">
            <w:pPr>
              <w:spacing w:line="276" w:lineRule="auto"/>
              <w:ind w:left="-62" w:firstLine="0"/>
              <w:contextualSpacing/>
              <w:rPr>
                <w:szCs w:val="24"/>
              </w:rPr>
            </w:pPr>
            <w:r>
              <w:rPr>
                <w:szCs w:val="24"/>
              </w:rPr>
              <w:t xml:space="preserve">   </w:t>
            </w:r>
            <w:r w:rsidR="00441A49" w:rsidRPr="00441A49">
              <w:rPr>
                <w:szCs w:val="24"/>
              </w:rPr>
              <w:t>Уроки культуры</w:t>
            </w:r>
          </w:p>
          <w:p w:rsidR="00441A49" w:rsidRPr="00441A49" w:rsidRDefault="00441A49" w:rsidP="00125328">
            <w:pPr>
              <w:spacing w:line="276" w:lineRule="auto"/>
              <w:ind w:left="-62"/>
              <w:contextualSpacing/>
              <w:rPr>
                <w:szCs w:val="24"/>
              </w:rPr>
            </w:pPr>
            <w:r w:rsidRPr="00441A49">
              <w:rPr>
                <w:szCs w:val="24"/>
              </w:rPr>
              <w:t xml:space="preserve">Классные часы, посвященные Международному Дню толерантности </w:t>
            </w:r>
          </w:p>
          <w:p w:rsidR="00441A49" w:rsidRPr="00441A49" w:rsidRDefault="00441A49" w:rsidP="00125328">
            <w:pPr>
              <w:spacing w:line="276" w:lineRule="auto"/>
              <w:ind w:left="-62"/>
              <w:contextualSpacing/>
              <w:rPr>
                <w:szCs w:val="24"/>
              </w:rPr>
            </w:pPr>
            <w:r w:rsidRPr="00441A49">
              <w:rPr>
                <w:szCs w:val="24"/>
              </w:rPr>
              <w:t xml:space="preserve">Классные часы о милосердии </w:t>
            </w:r>
          </w:p>
          <w:p w:rsidR="00441A49" w:rsidRPr="00441A49" w:rsidRDefault="00441A49" w:rsidP="00125328">
            <w:pPr>
              <w:spacing w:line="276" w:lineRule="auto"/>
              <w:ind w:left="-62"/>
              <w:contextualSpacing/>
              <w:rPr>
                <w:szCs w:val="24"/>
              </w:rPr>
            </w:pPr>
            <w:r w:rsidRPr="00441A49">
              <w:rPr>
                <w:szCs w:val="24"/>
              </w:rPr>
              <w:t xml:space="preserve">Проект «Помоги зимующим птицам», конкурс «Птичий домик» </w:t>
            </w:r>
          </w:p>
          <w:p w:rsidR="00441A49" w:rsidRPr="00441A49" w:rsidRDefault="00441A49" w:rsidP="00125328">
            <w:pPr>
              <w:spacing w:line="276" w:lineRule="auto"/>
              <w:ind w:left="-62"/>
              <w:contextualSpacing/>
              <w:rPr>
                <w:szCs w:val="24"/>
              </w:rPr>
            </w:pPr>
            <w:r w:rsidRPr="00441A49">
              <w:rPr>
                <w:szCs w:val="24"/>
              </w:rPr>
              <w:t>Беседы «О морали и нравственности», «Личность и общество»</w:t>
            </w:r>
          </w:p>
        </w:tc>
      </w:tr>
      <w:tr w:rsidR="00441A49" w:rsidRPr="00441A49" w:rsidTr="00125328">
        <w:tc>
          <w:tcPr>
            <w:tcW w:w="3351" w:type="dxa"/>
          </w:tcPr>
          <w:p w:rsidR="00441A49" w:rsidRPr="00441A49" w:rsidRDefault="00441A49" w:rsidP="00125328">
            <w:pPr>
              <w:spacing w:line="276" w:lineRule="auto"/>
              <w:contextualSpacing/>
              <w:rPr>
                <w:color w:val="auto"/>
                <w:szCs w:val="24"/>
              </w:rPr>
            </w:pPr>
            <w:r w:rsidRPr="00441A49">
              <w:rPr>
                <w:color w:val="auto"/>
                <w:szCs w:val="24"/>
              </w:rPr>
              <w:t>Профилактика негативных проявлений среди несовершеннолетних</w:t>
            </w:r>
          </w:p>
        </w:tc>
        <w:tc>
          <w:tcPr>
            <w:tcW w:w="6822" w:type="dxa"/>
          </w:tcPr>
          <w:p w:rsidR="00441A49" w:rsidRPr="00441A49" w:rsidRDefault="00441A49" w:rsidP="00125328">
            <w:pPr>
              <w:tabs>
                <w:tab w:val="left" w:pos="851"/>
                <w:tab w:val="left" w:pos="1310"/>
              </w:tabs>
              <w:spacing w:line="276" w:lineRule="auto"/>
              <w:ind w:left="-62" w:right="175"/>
              <w:rPr>
                <w:szCs w:val="24"/>
              </w:rPr>
            </w:pPr>
            <w:r w:rsidRPr="00441A49">
              <w:rPr>
                <w:szCs w:val="24"/>
              </w:rPr>
              <w:t xml:space="preserve">Индивидуальная работа с детьми девиантного поведения; </w:t>
            </w:r>
          </w:p>
          <w:p w:rsidR="00441A49" w:rsidRPr="00441A49" w:rsidRDefault="00441A49" w:rsidP="00125328">
            <w:pPr>
              <w:tabs>
                <w:tab w:val="left" w:pos="851"/>
                <w:tab w:val="left" w:pos="1310"/>
              </w:tabs>
              <w:spacing w:line="276" w:lineRule="auto"/>
              <w:ind w:left="-62" w:right="175"/>
              <w:rPr>
                <w:szCs w:val="24"/>
              </w:rPr>
            </w:pPr>
            <w:r w:rsidRPr="00441A49">
              <w:rPr>
                <w:szCs w:val="24"/>
              </w:rPr>
              <w:t>Вовлечение всех обучающихся во внеурочную деятельность, в спортивные праздники, секции</w:t>
            </w:r>
          </w:p>
          <w:p w:rsidR="00441A49" w:rsidRPr="00441A49" w:rsidRDefault="00441A49" w:rsidP="00125328">
            <w:pPr>
              <w:tabs>
                <w:tab w:val="left" w:pos="851"/>
                <w:tab w:val="left" w:pos="1310"/>
              </w:tabs>
              <w:spacing w:line="276" w:lineRule="auto"/>
              <w:ind w:left="-62" w:right="175"/>
              <w:rPr>
                <w:szCs w:val="24"/>
              </w:rPr>
            </w:pPr>
            <w:r w:rsidRPr="00441A49">
              <w:rPr>
                <w:szCs w:val="24"/>
              </w:rPr>
              <w:t>Классные часы по правовому воспитанию</w:t>
            </w:r>
          </w:p>
          <w:p w:rsidR="00441A49" w:rsidRPr="00441A49" w:rsidRDefault="00441A49" w:rsidP="00125328">
            <w:pPr>
              <w:tabs>
                <w:tab w:val="left" w:pos="851"/>
                <w:tab w:val="left" w:pos="1310"/>
              </w:tabs>
              <w:spacing w:line="276" w:lineRule="auto"/>
              <w:ind w:left="-62" w:right="175"/>
              <w:rPr>
                <w:color w:val="auto"/>
                <w:szCs w:val="24"/>
              </w:rPr>
            </w:pPr>
            <w:r w:rsidRPr="00441A49">
              <w:rPr>
                <w:color w:val="auto"/>
                <w:szCs w:val="24"/>
              </w:rPr>
              <w:t>Встречи с сотрудниками ГИБДД, с инспектором ПДН.</w:t>
            </w:r>
          </w:p>
          <w:p w:rsidR="00441A49" w:rsidRPr="00441A49" w:rsidRDefault="00441A49" w:rsidP="00125328">
            <w:pPr>
              <w:tabs>
                <w:tab w:val="left" w:pos="851"/>
                <w:tab w:val="left" w:pos="1310"/>
              </w:tabs>
              <w:spacing w:line="276" w:lineRule="auto"/>
              <w:ind w:left="-62" w:right="175"/>
              <w:rPr>
                <w:szCs w:val="24"/>
              </w:rPr>
            </w:pPr>
            <w:r w:rsidRPr="00441A49">
              <w:rPr>
                <w:szCs w:val="24"/>
              </w:rPr>
              <w:t>Контроль за досугом детей в каникулярное время</w:t>
            </w:r>
          </w:p>
        </w:tc>
      </w:tr>
      <w:tr w:rsidR="00441A49" w:rsidRPr="00441A49" w:rsidTr="00125328">
        <w:tc>
          <w:tcPr>
            <w:tcW w:w="3351" w:type="dxa"/>
          </w:tcPr>
          <w:p w:rsidR="00441A49" w:rsidRPr="00441A49" w:rsidRDefault="00441A49" w:rsidP="00125328">
            <w:pPr>
              <w:spacing w:line="276" w:lineRule="auto"/>
              <w:contextualSpacing/>
              <w:rPr>
                <w:szCs w:val="24"/>
              </w:rPr>
            </w:pPr>
          </w:p>
          <w:p w:rsidR="00441A49" w:rsidRPr="00441A49" w:rsidRDefault="00441A49" w:rsidP="00125328">
            <w:pPr>
              <w:spacing w:line="276" w:lineRule="auto"/>
              <w:contextualSpacing/>
              <w:rPr>
                <w:szCs w:val="24"/>
              </w:rPr>
            </w:pPr>
            <w:r w:rsidRPr="00441A49">
              <w:rPr>
                <w:szCs w:val="24"/>
              </w:rPr>
              <w:t>Духовно-нравственное</w:t>
            </w:r>
          </w:p>
          <w:p w:rsidR="00441A49" w:rsidRPr="00441A49" w:rsidRDefault="00441A49" w:rsidP="00125328">
            <w:pPr>
              <w:spacing w:line="276" w:lineRule="auto"/>
              <w:contextualSpacing/>
              <w:rPr>
                <w:color w:val="auto"/>
                <w:szCs w:val="24"/>
              </w:rPr>
            </w:pPr>
          </w:p>
        </w:tc>
        <w:tc>
          <w:tcPr>
            <w:tcW w:w="6822" w:type="dxa"/>
          </w:tcPr>
          <w:p w:rsidR="00441A49" w:rsidRPr="00441A49" w:rsidRDefault="00F16B65" w:rsidP="00125328">
            <w:pPr>
              <w:spacing w:line="276" w:lineRule="auto"/>
              <w:ind w:left="-62" w:firstLine="0"/>
              <w:contextualSpacing/>
              <w:rPr>
                <w:szCs w:val="24"/>
              </w:rPr>
            </w:pPr>
            <w:r>
              <w:rPr>
                <w:szCs w:val="24"/>
              </w:rPr>
              <w:t xml:space="preserve">    </w:t>
            </w:r>
            <w:r w:rsidR="00441A49" w:rsidRPr="00441A49">
              <w:rPr>
                <w:szCs w:val="24"/>
              </w:rPr>
              <w:t>Уроки культуры</w:t>
            </w:r>
          </w:p>
          <w:p w:rsidR="00441A49" w:rsidRPr="00441A49" w:rsidRDefault="00441A49" w:rsidP="00125328">
            <w:pPr>
              <w:spacing w:line="276" w:lineRule="auto"/>
              <w:ind w:left="-62"/>
              <w:contextualSpacing/>
              <w:rPr>
                <w:szCs w:val="24"/>
              </w:rPr>
            </w:pPr>
            <w:r w:rsidRPr="00441A49">
              <w:rPr>
                <w:szCs w:val="24"/>
              </w:rPr>
              <w:t xml:space="preserve">Классные часы, посвященные Международному Дню толерантности </w:t>
            </w:r>
          </w:p>
          <w:p w:rsidR="00441A49" w:rsidRPr="00441A49" w:rsidRDefault="00441A49" w:rsidP="00125328">
            <w:pPr>
              <w:spacing w:line="276" w:lineRule="auto"/>
              <w:ind w:left="-62"/>
              <w:contextualSpacing/>
              <w:rPr>
                <w:szCs w:val="24"/>
              </w:rPr>
            </w:pPr>
            <w:r w:rsidRPr="00441A49">
              <w:rPr>
                <w:szCs w:val="24"/>
              </w:rPr>
              <w:t xml:space="preserve">Классные часы о милосердии </w:t>
            </w:r>
          </w:p>
          <w:p w:rsidR="00441A49" w:rsidRPr="00441A49" w:rsidRDefault="00441A49" w:rsidP="00125328">
            <w:pPr>
              <w:spacing w:line="276" w:lineRule="auto"/>
              <w:ind w:left="-62"/>
              <w:contextualSpacing/>
              <w:rPr>
                <w:szCs w:val="24"/>
              </w:rPr>
            </w:pPr>
            <w:r w:rsidRPr="00441A49">
              <w:rPr>
                <w:szCs w:val="24"/>
              </w:rPr>
              <w:t xml:space="preserve">Проект «Помоги зимующим птицам», конкурс «Птичий домик» </w:t>
            </w:r>
          </w:p>
          <w:p w:rsidR="00441A49" w:rsidRPr="00441A49" w:rsidRDefault="00441A49" w:rsidP="00125328">
            <w:pPr>
              <w:spacing w:line="276" w:lineRule="auto"/>
              <w:ind w:left="-62"/>
              <w:contextualSpacing/>
              <w:rPr>
                <w:szCs w:val="24"/>
              </w:rPr>
            </w:pPr>
            <w:r w:rsidRPr="00441A49">
              <w:rPr>
                <w:szCs w:val="24"/>
              </w:rPr>
              <w:t>Беседы «О морали и нравственности», «Личность и общество»</w:t>
            </w:r>
          </w:p>
          <w:p w:rsidR="00441A49" w:rsidRPr="00441A49" w:rsidRDefault="00441A49" w:rsidP="00125328">
            <w:pPr>
              <w:tabs>
                <w:tab w:val="left" w:pos="851"/>
                <w:tab w:val="left" w:pos="1310"/>
              </w:tabs>
              <w:spacing w:line="276" w:lineRule="auto"/>
              <w:ind w:left="-62" w:right="175"/>
              <w:rPr>
                <w:szCs w:val="24"/>
              </w:rPr>
            </w:pPr>
            <w:r w:rsidRPr="00441A49">
              <w:rPr>
                <w:szCs w:val="24"/>
              </w:rPr>
              <w:t xml:space="preserve">Индивидуальная работа с детьми девиантного поведения; </w:t>
            </w:r>
          </w:p>
          <w:p w:rsidR="00441A49" w:rsidRPr="00441A49" w:rsidRDefault="00441A49" w:rsidP="00125328">
            <w:pPr>
              <w:tabs>
                <w:tab w:val="left" w:pos="851"/>
                <w:tab w:val="left" w:pos="1310"/>
              </w:tabs>
              <w:spacing w:line="276" w:lineRule="auto"/>
              <w:ind w:left="-62" w:right="175"/>
              <w:rPr>
                <w:szCs w:val="24"/>
              </w:rPr>
            </w:pPr>
            <w:r w:rsidRPr="00441A49">
              <w:rPr>
                <w:szCs w:val="24"/>
              </w:rPr>
              <w:t xml:space="preserve">Вовлечение всех обучающихся во внеурочную деятельность, в </w:t>
            </w:r>
            <w:r w:rsidRPr="00441A49">
              <w:rPr>
                <w:szCs w:val="24"/>
              </w:rPr>
              <w:lastRenderedPageBreak/>
              <w:t>спортивные праздники, секции</w:t>
            </w:r>
          </w:p>
          <w:p w:rsidR="00441A49" w:rsidRPr="00441A49" w:rsidRDefault="00441A49" w:rsidP="00125328">
            <w:pPr>
              <w:tabs>
                <w:tab w:val="left" w:pos="851"/>
                <w:tab w:val="left" w:pos="1310"/>
              </w:tabs>
              <w:spacing w:line="276" w:lineRule="auto"/>
              <w:ind w:left="-62" w:right="175"/>
              <w:rPr>
                <w:szCs w:val="24"/>
              </w:rPr>
            </w:pPr>
            <w:r w:rsidRPr="00441A49">
              <w:rPr>
                <w:szCs w:val="24"/>
              </w:rPr>
              <w:t>Классные часы по правовому воспитанию</w:t>
            </w:r>
          </w:p>
          <w:p w:rsidR="00441A49" w:rsidRPr="00441A49" w:rsidRDefault="00441A49" w:rsidP="00125328">
            <w:pPr>
              <w:tabs>
                <w:tab w:val="left" w:pos="851"/>
                <w:tab w:val="left" w:pos="1310"/>
              </w:tabs>
              <w:spacing w:line="276" w:lineRule="auto"/>
              <w:ind w:left="-62" w:right="175"/>
              <w:rPr>
                <w:color w:val="auto"/>
                <w:szCs w:val="24"/>
              </w:rPr>
            </w:pPr>
            <w:r w:rsidRPr="00441A49">
              <w:rPr>
                <w:color w:val="auto"/>
                <w:szCs w:val="24"/>
              </w:rPr>
              <w:t>Встречи с сотрудниками ГИБДД, с инспектором ПДН.</w:t>
            </w:r>
          </w:p>
          <w:p w:rsidR="00441A49" w:rsidRPr="00441A49" w:rsidRDefault="00441A49" w:rsidP="00125328">
            <w:pPr>
              <w:spacing w:line="276" w:lineRule="auto"/>
              <w:ind w:left="-62"/>
              <w:contextualSpacing/>
              <w:rPr>
                <w:szCs w:val="24"/>
              </w:rPr>
            </w:pPr>
            <w:r w:rsidRPr="00441A49">
              <w:rPr>
                <w:szCs w:val="24"/>
              </w:rPr>
              <w:t>Контроль за досугом детей в каникулярное время</w:t>
            </w:r>
          </w:p>
        </w:tc>
      </w:tr>
      <w:tr w:rsidR="00441A49" w:rsidRPr="00441A49" w:rsidTr="00125328">
        <w:tc>
          <w:tcPr>
            <w:tcW w:w="3351" w:type="dxa"/>
          </w:tcPr>
          <w:p w:rsidR="00441A49" w:rsidRPr="00441A49" w:rsidRDefault="00441A49" w:rsidP="00125328">
            <w:pPr>
              <w:pStyle w:val="aff8"/>
              <w:spacing w:line="240" w:lineRule="auto"/>
              <w:ind w:firstLine="0"/>
              <w:jc w:val="left"/>
              <w:rPr>
                <w:sz w:val="24"/>
                <w:szCs w:val="24"/>
              </w:rPr>
            </w:pPr>
          </w:p>
          <w:p w:rsidR="00441A49" w:rsidRPr="00441A49" w:rsidRDefault="00441A49" w:rsidP="00125328">
            <w:pPr>
              <w:pStyle w:val="aff8"/>
              <w:spacing w:line="240" w:lineRule="auto"/>
              <w:ind w:firstLine="0"/>
              <w:jc w:val="left"/>
              <w:rPr>
                <w:sz w:val="24"/>
                <w:szCs w:val="24"/>
              </w:rPr>
            </w:pPr>
            <w:r w:rsidRPr="00441A49">
              <w:rPr>
                <w:sz w:val="24"/>
                <w:szCs w:val="24"/>
              </w:rPr>
              <w:t>Эстетическое</w:t>
            </w:r>
          </w:p>
          <w:p w:rsidR="00441A49" w:rsidRPr="00441A49" w:rsidRDefault="00441A49" w:rsidP="00125328">
            <w:pPr>
              <w:spacing w:line="360" w:lineRule="auto"/>
              <w:contextualSpacing/>
              <w:jc w:val="center"/>
              <w:rPr>
                <w:szCs w:val="24"/>
              </w:rPr>
            </w:pPr>
          </w:p>
        </w:tc>
        <w:tc>
          <w:tcPr>
            <w:tcW w:w="6822" w:type="dxa"/>
          </w:tcPr>
          <w:p w:rsidR="00441A49" w:rsidRPr="00441A49" w:rsidRDefault="00441A49" w:rsidP="00125328">
            <w:pPr>
              <w:spacing w:line="276" w:lineRule="auto"/>
              <w:ind w:left="-62"/>
              <w:contextualSpacing/>
              <w:rPr>
                <w:szCs w:val="24"/>
              </w:rPr>
            </w:pPr>
          </w:p>
          <w:p w:rsidR="00441A49" w:rsidRPr="00441A49" w:rsidRDefault="00441A49" w:rsidP="00125328">
            <w:pPr>
              <w:spacing w:line="276" w:lineRule="auto"/>
              <w:ind w:left="-62" w:firstLine="0"/>
              <w:contextualSpacing/>
              <w:rPr>
                <w:szCs w:val="24"/>
              </w:rPr>
            </w:pPr>
            <w:r w:rsidRPr="00441A49">
              <w:rPr>
                <w:szCs w:val="24"/>
              </w:rPr>
              <w:t>Тематические классные часы, посвященные юбилейным датам великих поэтов, писателей, художников, композиторов</w:t>
            </w:r>
          </w:p>
          <w:p w:rsidR="00441A49" w:rsidRPr="00441A49" w:rsidRDefault="00441A49" w:rsidP="00125328">
            <w:pPr>
              <w:spacing w:line="276" w:lineRule="auto"/>
              <w:ind w:left="-62"/>
              <w:contextualSpacing/>
              <w:rPr>
                <w:szCs w:val="24"/>
              </w:rPr>
            </w:pPr>
            <w:r w:rsidRPr="00441A49">
              <w:rPr>
                <w:szCs w:val="24"/>
              </w:rPr>
              <w:t>Участие в творческих конкурсах, проектах, выставках декоративно-прикладного творчества</w:t>
            </w:r>
          </w:p>
          <w:p w:rsidR="00441A49" w:rsidRPr="00441A49" w:rsidRDefault="00441A49" w:rsidP="00125328">
            <w:pPr>
              <w:spacing w:line="276" w:lineRule="auto"/>
              <w:ind w:left="-62"/>
              <w:contextualSpacing/>
              <w:rPr>
                <w:szCs w:val="24"/>
              </w:rPr>
            </w:pPr>
            <w:r w:rsidRPr="00441A49">
              <w:rPr>
                <w:szCs w:val="24"/>
              </w:rPr>
              <w:t>Новогодний утренник</w:t>
            </w:r>
          </w:p>
          <w:p w:rsidR="00441A49" w:rsidRPr="005900A7" w:rsidRDefault="00441A49" w:rsidP="00125328">
            <w:pPr>
              <w:spacing w:line="276" w:lineRule="auto"/>
              <w:ind w:left="-62"/>
              <w:contextualSpacing/>
              <w:rPr>
                <w:szCs w:val="24"/>
              </w:rPr>
            </w:pPr>
            <w:r w:rsidRPr="00441A49">
              <w:rPr>
                <w:szCs w:val="24"/>
              </w:rPr>
              <w:t>Концертные программы к 9 Мая, Дню учи</w:t>
            </w:r>
            <w:r w:rsidR="005900A7">
              <w:rPr>
                <w:szCs w:val="24"/>
              </w:rPr>
              <w:t>теля, 8 Марта, Дню матери и др.</w:t>
            </w:r>
          </w:p>
        </w:tc>
      </w:tr>
      <w:tr w:rsidR="00441A49" w:rsidRPr="00441A49" w:rsidTr="00125328">
        <w:tc>
          <w:tcPr>
            <w:tcW w:w="3351" w:type="dxa"/>
          </w:tcPr>
          <w:p w:rsidR="00441A49" w:rsidRPr="00441A49" w:rsidRDefault="00441A49" w:rsidP="00125328">
            <w:pPr>
              <w:pStyle w:val="aff8"/>
              <w:spacing w:line="240" w:lineRule="auto"/>
              <w:ind w:firstLine="0"/>
              <w:jc w:val="left"/>
              <w:rPr>
                <w:sz w:val="24"/>
                <w:szCs w:val="24"/>
              </w:rPr>
            </w:pPr>
            <w:r w:rsidRPr="00441A49">
              <w:rPr>
                <w:sz w:val="24"/>
                <w:szCs w:val="24"/>
              </w:rPr>
              <w:t>Физическое воспитание, формирование культуры здорового образа жизни и эмоционального благополучия</w:t>
            </w:r>
          </w:p>
        </w:tc>
        <w:tc>
          <w:tcPr>
            <w:tcW w:w="6822" w:type="dxa"/>
          </w:tcPr>
          <w:p w:rsidR="00441A49" w:rsidRPr="00441A49" w:rsidRDefault="00441A49" w:rsidP="00125328">
            <w:pPr>
              <w:spacing w:line="276" w:lineRule="auto"/>
              <w:ind w:left="-62"/>
              <w:contextualSpacing/>
              <w:rPr>
                <w:szCs w:val="24"/>
              </w:rPr>
            </w:pPr>
            <w:r w:rsidRPr="00441A49">
              <w:rPr>
                <w:szCs w:val="24"/>
              </w:rPr>
              <w:t>Физкультминутки, динамическая пауза, Дни здоровья</w:t>
            </w:r>
          </w:p>
          <w:p w:rsidR="00441A49" w:rsidRPr="00441A49" w:rsidRDefault="00441A49" w:rsidP="00125328">
            <w:pPr>
              <w:spacing w:line="276" w:lineRule="auto"/>
              <w:ind w:left="-62"/>
              <w:contextualSpacing/>
              <w:rPr>
                <w:szCs w:val="24"/>
              </w:rPr>
            </w:pPr>
            <w:r w:rsidRPr="00441A49">
              <w:rPr>
                <w:szCs w:val="24"/>
              </w:rPr>
              <w:t>Спортивная секция</w:t>
            </w:r>
          </w:p>
          <w:p w:rsidR="00441A49" w:rsidRPr="00441A49" w:rsidRDefault="00441A49" w:rsidP="00125328">
            <w:pPr>
              <w:spacing w:line="276" w:lineRule="auto"/>
              <w:ind w:left="-62"/>
              <w:contextualSpacing/>
              <w:rPr>
                <w:szCs w:val="24"/>
              </w:rPr>
            </w:pPr>
            <w:r w:rsidRPr="00441A49">
              <w:rPr>
                <w:szCs w:val="24"/>
              </w:rPr>
              <w:t>Вреурочная деятельность</w:t>
            </w:r>
          </w:p>
          <w:p w:rsidR="00441A49" w:rsidRPr="00441A49" w:rsidRDefault="00441A49" w:rsidP="00125328">
            <w:pPr>
              <w:spacing w:line="276" w:lineRule="auto"/>
              <w:ind w:left="-62"/>
              <w:contextualSpacing/>
              <w:rPr>
                <w:szCs w:val="24"/>
              </w:rPr>
            </w:pPr>
            <w:r w:rsidRPr="00441A49">
              <w:rPr>
                <w:szCs w:val="24"/>
              </w:rPr>
              <w:t>Соревнования, праздники, флешмобы, походы</w:t>
            </w:r>
          </w:p>
          <w:p w:rsidR="00441A49" w:rsidRPr="00441A49" w:rsidRDefault="00441A49" w:rsidP="00125328">
            <w:pPr>
              <w:spacing w:line="276" w:lineRule="auto"/>
              <w:ind w:left="-62"/>
              <w:contextualSpacing/>
              <w:rPr>
                <w:szCs w:val="24"/>
              </w:rPr>
            </w:pPr>
            <w:r w:rsidRPr="00441A49">
              <w:rPr>
                <w:szCs w:val="24"/>
              </w:rPr>
              <w:t>Беседы о ЗОЖ, классные часы</w:t>
            </w:r>
          </w:p>
        </w:tc>
      </w:tr>
      <w:tr w:rsidR="00441A49" w:rsidRPr="00441A49" w:rsidTr="00125328">
        <w:tc>
          <w:tcPr>
            <w:tcW w:w="3351" w:type="dxa"/>
          </w:tcPr>
          <w:p w:rsidR="00441A49" w:rsidRPr="00441A49" w:rsidRDefault="00441A49" w:rsidP="00125328">
            <w:pPr>
              <w:spacing w:line="276" w:lineRule="auto"/>
              <w:contextualSpacing/>
              <w:rPr>
                <w:color w:val="auto"/>
                <w:szCs w:val="24"/>
              </w:rPr>
            </w:pPr>
            <w:r w:rsidRPr="00441A49">
              <w:rPr>
                <w:color w:val="auto"/>
                <w:szCs w:val="24"/>
              </w:rPr>
              <w:t xml:space="preserve">Трудовое </w:t>
            </w:r>
          </w:p>
        </w:tc>
        <w:tc>
          <w:tcPr>
            <w:tcW w:w="6822" w:type="dxa"/>
          </w:tcPr>
          <w:p w:rsidR="003F0122" w:rsidRPr="00441A49" w:rsidRDefault="005900A7" w:rsidP="00125328">
            <w:pPr>
              <w:spacing w:line="276" w:lineRule="auto"/>
              <w:ind w:left="80"/>
              <w:rPr>
                <w:szCs w:val="24"/>
              </w:rPr>
            </w:pPr>
            <w:r>
              <w:rPr>
                <w:szCs w:val="24"/>
              </w:rPr>
              <w:t>Трудовые десанты, операции, акции. Операция «Родник», «Покорми птиц зимой», «Сделаем наш двор чистым»</w:t>
            </w:r>
          </w:p>
        </w:tc>
      </w:tr>
      <w:tr w:rsidR="00441A49" w:rsidRPr="00441A49" w:rsidTr="00125328">
        <w:tc>
          <w:tcPr>
            <w:tcW w:w="3351" w:type="dxa"/>
          </w:tcPr>
          <w:p w:rsidR="00441A49" w:rsidRPr="00441A49" w:rsidRDefault="00441A49" w:rsidP="00125328">
            <w:pPr>
              <w:pStyle w:val="aff8"/>
              <w:spacing w:line="240" w:lineRule="auto"/>
              <w:ind w:firstLine="0"/>
              <w:jc w:val="left"/>
              <w:rPr>
                <w:sz w:val="24"/>
                <w:szCs w:val="24"/>
              </w:rPr>
            </w:pPr>
            <w:r w:rsidRPr="00441A49">
              <w:rPr>
                <w:sz w:val="24"/>
                <w:szCs w:val="24"/>
              </w:rPr>
              <w:t>Экологическое воспитание</w:t>
            </w:r>
          </w:p>
        </w:tc>
        <w:tc>
          <w:tcPr>
            <w:tcW w:w="6822" w:type="dxa"/>
          </w:tcPr>
          <w:p w:rsidR="00441A49" w:rsidRPr="00441A49" w:rsidRDefault="00441A49" w:rsidP="00125328">
            <w:pPr>
              <w:spacing w:line="276" w:lineRule="auto"/>
              <w:ind w:left="80"/>
              <w:contextualSpacing/>
              <w:rPr>
                <w:szCs w:val="24"/>
              </w:rPr>
            </w:pPr>
            <w:r w:rsidRPr="00441A49">
              <w:rPr>
                <w:szCs w:val="24"/>
              </w:rPr>
              <w:t>Деятельность Эколого-краеведческого объединения</w:t>
            </w:r>
          </w:p>
          <w:p w:rsidR="00441A49" w:rsidRPr="00441A49" w:rsidRDefault="00441A49" w:rsidP="00125328">
            <w:pPr>
              <w:spacing w:line="276" w:lineRule="auto"/>
              <w:ind w:left="80"/>
              <w:contextualSpacing/>
              <w:rPr>
                <w:szCs w:val="24"/>
              </w:rPr>
            </w:pPr>
            <w:r w:rsidRPr="00441A49">
              <w:rPr>
                <w:szCs w:val="24"/>
              </w:rPr>
              <w:t>Проектная и учебно-исследовательская деятельность</w:t>
            </w:r>
          </w:p>
          <w:p w:rsidR="00441A49" w:rsidRPr="00441A49" w:rsidRDefault="00441A49" w:rsidP="00125328">
            <w:pPr>
              <w:spacing w:line="276" w:lineRule="auto"/>
              <w:ind w:left="80"/>
              <w:contextualSpacing/>
              <w:rPr>
                <w:szCs w:val="24"/>
              </w:rPr>
            </w:pPr>
            <w:r w:rsidRPr="00441A49">
              <w:rPr>
                <w:szCs w:val="24"/>
              </w:rPr>
              <w:t>Экологические десанты, акции</w:t>
            </w:r>
            <w:r w:rsidRPr="00441A49">
              <w:rPr>
                <w:szCs w:val="24"/>
              </w:rPr>
              <w:br/>
              <w:t>«Синичкин день», День птиц, День леса</w:t>
            </w:r>
          </w:p>
          <w:p w:rsidR="00441A49" w:rsidRPr="00441A49" w:rsidRDefault="00441A49" w:rsidP="00125328">
            <w:pPr>
              <w:spacing w:line="276" w:lineRule="auto"/>
              <w:ind w:left="80"/>
              <w:contextualSpacing/>
              <w:rPr>
                <w:szCs w:val="24"/>
              </w:rPr>
            </w:pPr>
            <w:r w:rsidRPr="00441A49">
              <w:rPr>
                <w:szCs w:val="24"/>
              </w:rPr>
              <w:t>Классные часы</w:t>
            </w:r>
          </w:p>
        </w:tc>
      </w:tr>
      <w:tr w:rsidR="00441A49" w:rsidRPr="00441A49" w:rsidTr="00125328">
        <w:tc>
          <w:tcPr>
            <w:tcW w:w="3351" w:type="dxa"/>
          </w:tcPr>
          <w:p w:rsidR="00441A49" w:rsidRPr="00441A49" w:rsidRDefault="00441A49" w:rsidP="00125328">
            <w:pPr>
              <w:pStyle w:val="aff8"/>
              <w:spacing w:line="240" w:lineRule="auto"/>
              <w:ind w:firstLine="0"/>
              <w:jc w:val="left"/>
              <w:rPr>
                <w:sz w:val="24"/>
                <w:szCs w:val="24"/>
              </w:rPr>
            </w:pPr>
            <w:r w:rsidRPr="00441A49">
              <w:rPr>
                <w:sz w:val="24"/>
                <w:szCs w:val="24"/>
              </w:rPr>
              <w:t>Ценности научного познания</w:t>
            </w:r>
          </w:p>
        </w:tc>
        <w:tc>
          <w:tcPr>
            <w:tcW w:w="6822" w:type="dxa"/>
          </w:tcPr>
          <w:p w:rsidR="00441A49" w:rsidRPr="00441A49" w:rsidRDefault="00441A49" w:rsidP="00125328">
            <w:pPr>
              <w:spacing w:line="276" w:lineRule="auto"/>
              <w:ind w:left="80"/>
              <w:contextualSpacing/>
              <w:rPr>
                <w:szCs w:val="24"/>
              </w:rPr>
            </w:pPr>
            <w:r w:rsidRPr="00441A49">
              <w:rPr>
                <w:szCs w:val="24"/>
              </w:rPr>
              <w:t>Центр «Точка роста»</w:t>
            </w:r>
          </w:p>
          <w:p w:rsidR="00441A49" w:rsidRPr="00441A49" w:rsidRDefault="00441A49" w:rsidP="00125328">
            <w:pPr>
              <w:spacing w:line="276" w:lineRule="auto"/>
              <w:ind w:left="80"/>
              <w:contextualSpacing/>
              <w:rPr>
                <w:szCs w:val="24"/>
              </w:rPr>
            </w:pPr>
            <w:r w:rsidRPr="00441A49">
              <w:rPr>
                <w:szCs w:val="24"/>
              </w:rPr>
              <w:t>Внеурочная деятельность «Учение с увлечением»</w:t>
            </w:r>
          </w:p>
          <w:p w:rsidR="00441A49" w:rsidRPr="00441A49" w:rsidRDefault="00441A49" w:rsidP="00125328">
            <w:pPr>
              <w:spacing w:line="276" w:lineRule="auto"/>
              <w:ind w:left="80"/>
              <w:contextualSpacing/>
              <w:rPr>
                <w:szCs w:val="24"/>
              </w:rPr>
            </w:pPr>
            <w:r w:rsidRPr="00441A49">
              <w:rPr>
                <w:szCs w:val="24"/>
              </w:rPr>
              <w:t>Предметные олимпиады</w:t>
            </w:r>
          </w:p>
          <w:p w:rsidR="00441A49" w:rsidRPr="00441A49" w:rsidRDefault="00441A49" w:rsidP="00125328">
            <w:pPr>
              <w:spacing w:line="276" w:lineRule="auto"/>
              <w:ind w:left="80"/>
              <w:contextualSpacing/>
              <w:rPr>
                <w:szCs w:val="24"/>
              </w:rPr>
            </w:pPr>
            <w:r w:rsidRPr="00441A49">
              <w:rPr>
                <w:szCs w:val="24"/>
              </w:rPr>
              <w:t>Викторины, Дни писателей, конкурсы чтецов</w:t>
            </w:r>
          </w:p>
          <w:p w:rsidR="00441A49" w:rsidRPr="00441A49" w:rsidRDefault="00441A49" w:rsidP="00125328">
            <w:pPr>
              <w:spacing w:line="276" w:lineRule="auto"/>
              <w:ind w:left="80"/>
              <w:contextualSpacing/>
              <w:rPr>
                <w:szCs w:val="24"/>
              </w:rPr>
            </w:pPr>
            <w:r w:rsidRPr="00441A49">
              <w:rPr>
                <w:szCs w:val="24"/>
              </w:rPr>
              <w:t>Предметные недели</w:t>
            </w:r>
          </w:p>
        </w:tc>
      </w:tr>
    </w:tbl>
    <w:p w:rsidR="00441A49" w:rsidRPr="00441A49" w:rsidRDefault="00441A49" w:rsidP="00441A49">
      <w:pPr>
        <w:tabs>
          <w:tab w:val="left" w:pos="885"/>
        </w:tabs>
        <w:wordWrap w:val="0"/>
        <w:spacing w:line="360" w:lineRule="auto"/>
        <w:ind w:left="284" w:right="175"/>
        <w:rPr>
          <w:rFonts w:eastAsia="№Е"/>
          <w:kern w:val="2"/>
          <w:szCs w:val="24"/>
          <w:lang w:eastAsia="x-none"/>
        </w:rPr>
      </w:pPr>
    </w:p>
    <w:p w:rsidR="00441A49" w:rsidRPr="00441A49" w:rsidRDefault="00441A49" w:rsidP="005900A7">
      <w:pPr>
        <w:keepNext/>
        <w:keepLines/>
        <w:spacing w:line="360" w:lineRule="auto"/>
        <w:outlineLvl w:val="0"/>
        <w:rPr>
          <w:b/>
          <w:color w:val="auto"/>
          <w:szCs w:val="24"/>
        </w:rPr>
      </w:pPr>
      <w:r w:rsidRPr="00441A49">
        <w:rPr>
          <w:b/>
          <w:color w:val="auto"/>
          <w:szCs w:val="24"/>
        </w:rPr>
        <w:t>РАЗДЕЛ 3. ОРГАНИЗАЦИОННЫЙ</w:t>
      </w:r>
    </w:p>
    <w:p w:rsidR="00441A49" w:rsidRPr="00441A49" w:rsidRDefault="00441A49" w:rsidP="00441A49">
      <w:pPr>
        <w:keepNext/>
        <w:keepLines/>
        <w:spacing w:line="360" w:lineRule="auto"/>
        <w:outlineLvl w:val="0"/>
        <w:rPr>
          <w:b/>
          <w:color w:val="auto"/>
          <w:szCs w:val="24"/>
        </w:rPr>
      </w:pPr>
      <w:bookmarkStart w:id="13" w:name="__RefHeading___9"/>
      <w:bookmarkEnd w:id="13"/>
      <w:r w:rsidRPr="00441A49">
        <w:rPr>
          <w:b/>
          <w:color w:val="auto"/>
          <w:szCs w:val="24"/>
        </w:rPr>
        <w:t>3.1 Кадровое обеспечение</w:t>
      </w:r>
    </w:p>
    <w:p w:rsidR="00441A49" w:rsidRPr="00441A49" w:rsidRDefault="00441A49" w:rsidP="005900A7">
      <w:pPr>
        <w:tabs>
          <w:tab w:val="left" w:pos="851"/>
        </w:tabs>
        <w:spacing w:line="360" w:lineRule="auto"/>
        <w:ind w:firstLine="709"/>
        <w:rPr>
          <w:color w:val="0D0D0D" w:themeColor="text1" w:themeTint="F2"/>
          <w:szCs w:val="24"/>
        </w:rPr>
      </w:pPr>
      <w:r w:rsidRPr="00441A49">
        <w:rPr>
          <w:color w:val="0D0D0D" w:themeColor="text1" w:themeTint="F2"/>
          <w:szCs w:val="24"/>
        </w:rPr>
        <w:t xml:space="preserve">Процесс воспитания в школе осуществляют классные руководители 1-9 классов. В школе работает методическое объединение классных руководителей, на котором рассматриваются теоретические и практические вопросы воспитания, проходит обмен опытом, проводятся открытые мероприятия. </w:t>
      </w:r>
    </w:p>
    <w:p w:rsidR="00441A49" w:rsidRPr="00441A49" w:rsidRDefault="00441A49" w:rsidP="005900A7">
      <w:pPr>
        <w:tabs>
          <w:tab w:val="left" w:pos="851"/>
        </w:tabs>
        <w:spacing w:line="360" w:lineRule="auto"/>
        <w:ind w:firstLine="709"/>
        <w:rPr>
          <w:color w:val="0D0D0D" w:themeColor="text1" w:themeTint="F2"/>
          <w:szCs w:val="24"/>
        </w:rPr>
      </w:pPr>
      <w:r w:rsidRPr="00441A49">
        <w:rPr>
          <w:color w:val="0D0D0D" w:themeColor="text1" w:themeTint="F2"/>
          <w:szCs w:val="24"/>
        </w:rPr>
        <w:t>Психолого-педагогического сопровождения обучающихся, в том числе с ОВЗ, осуществляют социальный педагог, психолог, дефектолог (совместители, по 0,1 ставки каждый).</w:t>
      </w:r>
    </w:p>
    <w:p w:rsidR="00441A49" w:rsidRDefault="00441A49" w:rsidP="005900A7">
      <w:pPr>
        <w:tabs>
          <w:tab w:val="left" w:pos="851"/>
        </w:tabs>
        <w:spacing w:line="360" w:lineRule="auto"/>
        <w:ind w:firstLine="709"/>
        <w:rPr>
          <w:color w:val="0D0D0D" w:themeColor="text1" w:themeTint="F2"/>
          <w:szCs w:val="24"/>
        </w:rPr>
      </w:pPr>
      <w:r w:rsidRPr="00441A49">
        <w:rPr>
          <w:color w:val="0D0D0D" w:themeColor="text1" w:themeTint="F2"/>
          <w:szCs w:val="24"/>
        </w:rPr>
        <w:t>В школе нет пионервожатой.</w:t>
      </w:r>
    </w:p>
    <w:p w:rsidR="00E205F8" w:rsidRPr="005900A7" w:rsidRDefault="00E205F8" w:rsidP="005900A7">
      <w:pPr>
        <w:spacing w:after="0" w:line="360" w:lineRule="auto"/>
        <w:ind w:firstLine="709"/>
        <w:contextualSpacing/>
        <w:rPr>
          <w:color w:val="262626"/>
          <w:szCs w:val="24"/>
        </w:rPr>
      </w:pPr>
      <w:r>
        <w:rPr>
          <w:color w:val="262626"/>
          <w:szCs w:val="24"/>
        </w:rPr>
        <w:lastRenderedPageBreak/>
        <w:t>В</w:t>
      </w:r>
      <w:r w:rsidRPr="00AA4F17">
        <w:rPr>
          <w:color w:val="262626"/>
          <w:szCs w:val="24"/>
        </w:rPr>
        <w:t xml:space="preserve"> школе работают 13 педагогов   и 1 совместитель из </w:t>
      </w:r>
      <w:r>
        <w:rPr>
          <w:color w:val="262626"/>
          <w:szCs w:val="24"/>
        </w:rPr>
        <w:t>Т</w:t>
      </w:r>
      <w:r w:rsidRPr="00AA4F17">
        <w:rPr>
          <w:color w:val="262626"/>
          <w:szCs w:val="24"/>
        </w:rPr>
        <w:t>агинской  школы. Из 13 педагогов 3 человека имеют среднее специальное образование, из их числа 1 учитель обучается в данное время в ОГУ им.Тургенева.</w:t>
      </w:r>
      <w:r w:rsidR="005900A7">
        <w:rPr>
          <w:color w:val="262626"/>
          <w:szCs w:val="24"/>
        </w:rPr>
        <w:t xml:space="preserve"> </w:t>
      </w:r>
    </w:p>
    <w:p w:rsidR="00E205F8" w:rsidRDefault="00E205F8" w:rsidP="00E205F8">
      <w:pPr>
        <w:spacing w:after="0"/>
        <w:ind w:firstLine="709"/>
        <w:contextualSpacing/>
        <w:jc w:val="center"/>
        <w:rPr>
          <w:b/>
          <w:color w:val="262626"/>
          <w:szCs w:val="24"/>
        </w:rPr>
      </w:pPr>
      <w:r>
        <w:rPr>
          <w:b/>
          <w:noProof/>
          <w:color w:val="262626"/>
          <w:szCs w:val="24"/>
        </w:rPr>
        <w:drawing>
          <wp:anchor distT="0" distB="0" distL="114300" distR="114300" simplePos="0" relativeHeight="251659264" behindDoc="0" locked="0" layoutInCell="1" allowOverlap="1" wp14:anchorId="1C77EE9A" wp14:editId="40095CF7">
            <wp:simplePos x="0" y="0"/>
            <wp:positionH relativeFrom="column">
              <wp:posOffset>400685</wp:posOffset>
            </wp:positionH>
            <wp:positionV relativeFrom="paragraph">
              <wp:posOffset>204470</wp:posOffset>
            </wp:positionV>
            <wp:extent cx="5599430" cy="1568450"/>
            <wp:effectExtent l="635" t="4445" r="635" b="0"/>
            <wp:wrapSquare wrapText="bothSides"/>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p w:rsidR="00E205F8" w:rsidRDefault="00E205F8" w:rsidP="00E205F8">
      <w:pPr>
        <w:spacing w:after="0"/>
        <w:ind w:firstLine="709"/>
        <w:contextualSpacing/>
        <w:jc w:val="center"/>
        <w:rPr>
          <w:b/>
          <w:color w:val="262626"/>
          <w:szCs w:val="24"/>
        </w:rPr>
      </w:pPr>
    </w:p>
    <w:p w:rsidR="00E205F8" w:rsidRPr="003148C0" w:rsidRDefault="00E205F8" w:rsidP="00E205F8">
      <w:pPr>
        <w:spacing w:after="0"/>
        <w:ind w:firstLine="709"/>
        <w:contextualSpacing/>
        <w:jc w:val="center"/>
        <w:rPr>
          <w:b/>
          <w:color w:val="262626"/>
          <w:szCs w:val="24"/>
        </w:rPr>
      </w:pPr>
      <w:r w:rsidRPr="003148C0">
        <w:rPr>
          <w:b/>
          <w:color w:val="262626"/>
          <w:szCs w:val="24"/>
        </w:rPr>
        <w:t>Квалификационные категории:</w:t>
      </w:r>
    </w:p>
    <w:p w:rsidR="00E205F8" w:rsidRDefault="00E205F8" w:rsidP="00E205F8">
      <w:pPr>
        <w:tabs>
          <w:tab w:val="left" w:pos="851"/>
        </w:tabs>
        <w:spacing w:line="360" w:lineRule="auto"/>
        <w:ind w:firstLine="709"/>
        <w:rPr>
          <w:color w:val="0D0D0D" w:themeColor="text1" w:themeTint="F2"/>
          <w:szCs w:val="24"/>
        </w:rPr>
      </w:pPr>
      <w:r w:rsidRPr="00CF1D24">
        <w:rPr>
          <w:noProof/>
          <w:color w:val="FF0000"/>
          <w:szCs w:val="24"/>
        </w:rPr>
        <w:drawing>
          <wp:inline distT="0" distB="0" distL="0" distR="0" wp14:anchorId="42405376" wp14:editId="38CEA6A4">
            <wp:extent cx="4581525" cy="267652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205F8" w:rsidRDefault="00E205F8" w:rsidP="008C7222">
      <w:pPr>
        <w:tabs>
          <w:tab w:val="left" w:pos="851"/>
        </w:tabs>
        <w:spacing w:line="360" w:lineRule="auto"/>
        <w:ind w:left="0" w:firstLine="0"/>
        <w:rPr>
          <w:noProof/>
          <w:color w:val="FF0000"/>
          <w:szCs w:val="24"/>
        </w:rPr>
      </w:pPr>
    </w:p>
    <w:p w:rsidR="00E205F8" w:rsidRPr="00AA4F17" w:rsidRDefault="00E205F8" w:rsidP="00E205F8">
      <w:pPr>
        <w:spacing w:after="0"/>
        <w:ind w:firstLine="709"/>
        <w:contextualSpacing/>
        <w:rPr>
          <w:color w:val="262626"/>
          <w:szCs w:val="24"/>
        </w:rPr>
      </w:pPr>
      <w:r w:rsidRPr="00AA4F17">
        <w:rPr>
          <w:color w:val="262626"/>
          <w:szCs w:val="24"/>
        </w:rPr>
        <w:t xml:space="preserve">За успехи в работе педагоги имеют награды.                                                           </w:t>
      </w:r>
    </w:p>
    <w:p w:rsidR="00E205F8" w:rsidRPr="00AA4F17" w:rsidRDefault="00E205F8" w:rsidP="00E205F8">
      <w:pPr>
        <w:spacing w:after="0"/>
        <w:contextualSpacing/>
        <w:rPr>
          <w:color w:val="262626"/>
          <w:szCs w:val="24"/>
        </w:rPr>
      </w:pPr>
      <w:r w:rsidRPr="00AA4F17">
        <w:rPr>
          <w:color w:val="262626"/>
          <w:szCs w:val="24"/>
        </w:rPr>
        <w:t xml:space="preserve">                                                                                        </w:t>
      </w:r>
    </w:p>
    <w:p w:rsidR="00E205F8" w:rsidRPr="00AA4F17" w:rsidRDefault="00E205F8" w:rsidP="00E205F8">
      <w:pPr>
        <w:spacing w:after="0"/>
        <w:contextualSpacing/>
        <w:rPr>
          <w:b/>
          <w:color w:val="262626"/>
          <w:szCs w:val="24"/>
        </w:rPr>
      </w:pPr>
      <w:r w:rsidRPr="00AA4F17">
        <w:rPr>
          <w:color w:val="262626"/>
          <w:szCs w:val="24"/>
        </w:rPr>
        <w:t xml:space="preserve">                      </w:t>
      </w:r>
      <w:r w:rsidRPr="00AA4F17">
        <w:rPr>
          <w:b/>
          <w:color w:val="262626"/>
          <w:szCs w:val="24"/>
        </w:rPr>
        <w:t>Имеют нагрудный знак «Почётный работник общего образования РФ»</w:t>
      </w:r>
    </w:p>
    <w:p w:rsidR="00E205F8" w:rsidRDefault="00E205F8" w:rsidP="00E205F8">
      <w:pPr>
        <w:tabs>
          <w:tab w:val="left" w:pos="851"/>
        </w:tabs>
        <w:spacing w:line="360" w:lineRule="auto"/>
        <w:ind w:firstLine="709"/>
        <w:rPr>
          <w:noProof/>
          <w:color w:val="FF0000"/>
          <w:szCs w:val="24"/>
        </w:rPr>
      </w:pPr>
      <w:r w:rsidRPr="00AA4F17">
        <w:rPr>
          <w:color w:val="262626"/>
          <w:szCs w:val="24"/>
        </w:rPr>
        <w:t xml:space="preserve">                                                     </w:t>
      </w:r>
      <w:r w:rsidRPr="00AA4F17">
        <w:rPr>
          <w:noProof/>
          <w:color w:val="262626"/>
          <w:szCs w:val="24"/>
        </w:rPr>
        <w:drawing>
          <wp:inline distT="0" distB="0" distL="0" distR="0" wp14:anchorId="6ADBB412" wp14:editId="09981638">
            <wp:extent cx="6257925" cy="113347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41A49" w:rsidRDefault="00E205F8" w:rsidP="00E205F8">
      <w:pPr>
        <w:tabs>
          <w:tab w:val="left" w:pos="851"/>
        </w:tabs>
        <w:spacing w:line="360" w:lineRule="auto"/>
        <w:ind w:firstLine="709"/>
        <w:rPr>
          <w:color w:val="0D0D0D" w:themeColor="text1" w:themeTint="F2"/>
          <w:szCs w:val="24"/>
        </w:rPr>
      </w:pPr>
      <w:r w:rsidRPr="00E205F8">
        <w:rPr>
          <w:noProof/>
          <w:color w:val="262626" w:themeColor="text1" w:themeTint="D9"/>
          <w:szCs w:val="24"/>
        </w:rPr>
        <w:t>П</w:t>
      </w:r>
      <w:r w:rsidR="00441A49" w:rsidRPr="00441A49">
        <w:rPr>
          <w:color w:val="0D0D0D" w:themeColor="text1" w:themeTint="F2"/>
          <w:szCs w:val="24"/>
        </w:rPr>
        <w:t>едагоги своевременно проходят курсы повышения квалификации, участвуют в работе районных методических объединений, делятся опытом работы, участвуют в вебинарах по вопросам воспитания.</w:t>
      </w:r>
    </w:p>
    <w:p w:rsidR="00E205F8" w:rsidRPr="00E205F8" w:rsidRDefault="00E205F8" w:rsidP="00E205F8">
      <w:pPr>
        <w:tabs>
          <w:tab w:val="left" w:pos="851"/>
        </w:tabs>
        <w:spacing w:line="360" w:lineRule="auto"/>
        <w:ind w:firstLine="709"/>
        <w:rPr>
          <w:color w:val="0D0D0D" w:themeColor="text1" w:themeTint="F2"/>
          <w:szCs w:val="24"/>
        </w:rPr>
      </w:pPr>
      <w:r w:rsidRPr="00E205F8">
        <w:rPr>
          <w:color w:val="0D0D0D" w:themeColor="text1" w:themeTint="F2"/>
          <w:szCs w:val="24"/>
        </w:rPr>
        <w:t xml:space="preserve">Анализ кадрового обеспечения ОО: </w:t>
      </w:r>
    </w:p>
    <w:p w:rsidR="00E205F8" w:rsidRPr="00E205F8" w:rsidRDefault="00E205F8" w:rsidP="00D97192">
      <w:pPr>
        <w:pStyle w:val="a3"/>
        <w:numPr>
          <w:ilvl w:val="0"/>
          <w:numId w:val="56"/>
        </w:numPr>
        <w:tabs>
          <w:tab w:val="left" w:pos="851"/>
        </w:tabs>
        <w:spacing w:line="360" w:lineRule="auto"/>
        <w:ind w:left="567"/>
        <w:rPr>
          <w:color w:val="0D0D0D" w:themeColor="text1" w:themeTint="F2"/>
          <w:szCs w:val="24"/>
        </w:rPr>
      </w:pPr>
      <w:r w:rsidRPr="00E205F8">
        <w:rPr>
          <w:color w:val="0D0D0D" w:themeColor="text1" w:themeTint="F2"/>
          <w:szCs w:val="24"/>
        </w:rPr>
        <w:lastRenderedPageBreak/>
        <w:t xml:space="preserve">образовательная деятельность в ОО обеспечена квалифицированным профессиональным педагогическим составом; </w:t>
      </w:r>
    </w:p>
    <w:p w:rsidR="00E205F8" w:rsidRPr="00E205F8" w:rsidRDefault="00E205F8" w:rsidP="00D97192">
      <w:pPr>
        <w:pStyle w:val="a3"/>
        <w:numPr>
          <w:ilvl w:val="0"/>
          <w:numId w:val="56"/>
        </w:numPr>
        <w:tabs>
          <w:tab w:val="left" w:pos="851"/>
        </w:tabs>
        <w:spacing w:line="360" w:lineRule="auto"/>
        <w:ind w:left="567"/>
        <w:rPr>
          <w:color w:val="0D0D0D" w:themeColor="text1" w:themeTint="F2"/>
          <w:szCs w:val="24"/>
        </w:rPr>
      </w:pPr>
      <w:r w:rsidRPr="00E205F8">
        <w:rPr>
          <w:color w:val="0D0D0D" w:themeColor="text1" w:themeTint="F2"/>
          <w:szCs w:val="24"/>
        </w:rPr>
        <w:t xml:space="preserve">в школе ведется целенаправленная работа по повышению квалификации педагогов (100% педагогов прошли курсы в соответствии с требованиями ФГОС); </w:t>
      </w:r>
    </w:p>
    <w:p w:rsidR="00E205F8" w:rsidRPr="00E205F8" w:rsidRDefault="00E205F8" w:rsidP="00D97192">
      <w:pPr>
        <w:pStyle w:val="a3"/>
        <w:numPr>
          <w:ilvl w:val="0"/>
          <w:numId w:val="56"/>
        </w:numPr>
        <w:tabs>
          <w:tab w:val="left" w:pos="851"/>
        </w:tabs>
        <w:spacing w:line="360" w:lineRule="auto"/>
        <w:ind w:left="567"/>
        <w:rPr>
          <w:color w:val="0D0D0D" w:themeColor="text1" w:themeTint="F2"/>
          <w:szCs w:val="24"/>
        </w:rPr>
      </w:pPr>
      <w:r w:rsidRPr="00E205F8">
        <w:rPr>
          <w:color w:val="0D0D0D" w:themeColor="text1" w:themeTint="F2"/>
          <w:szCs w:val="24"/>
        </w:rPr>
        <w:t xml:space="preserve">педагогическая среда стабильная, позволяет сочетать опыт и возможность профессионального роста, что свидетельствует о возможностях предоставления качественного образования всем обучающимся; </w:t>
      </w:r>
    </w:p>
    <w:p w:rsidR="00E205F8" w:rsidRDefault="00E205F8" w:rsidP="00D97192">
      <w:pPr>
        <w:pStyle w:val="a3"/>
        <w:numPr>
          <w:ilvl w:val="0"/>
          <w:numId w:val="56"/>
        </w:numPr>
        <w:tabs>
          <w:tab w:val="left" w:pos="851"/>
        </w:tabs>
        <w:spacing w:line="360" w:lineRule="auto"/>
        <w:ind w:left="567"/>
        <w:rPr>
          <w:color w:val="0D0D0D" w:themeColor="text1" w:themeTint="F2"/>
          <w:szCs w:val="24"/>
        </w:rPr>
      </w:pPr>
      <w:r w:rsidRPr="00E205F8">
        <w:rPr>
          <w:color w:val="0D0D0D" w:themeColor="text1" w:themeTint="F2"/>
          <w:szCs w:val="24"/>
        </w:rPr>
        <w:t xml:space="preserve">в школе осуществляется наставничество и регулярно проводится индивидуальная работа с педагогическими работниками по запросам (в том числе и по вопросам классного руководства). </w:t>
      </w:r>
    </w:p>
    <w:p w:rsidR="002A3A17" w:rsidRPr="00EB3136" w:rsidRDefault="002A3A17" w:rsidP="008C7222">
      <w:pPr>
        <w:pStyle w:val="a3"/>
        <w:tabs>
          <w:tab w:val="left" w:pos="851"/>
        </w:tabs>
        <w:spacing w:line="360" w:lineRule="auto"/>
        <w:ind w:left="567" w:firstLine="0"/>
        <w:rPr>
          <w:color w:val="0D0D0D" w:themeColor="text1" w:themeTint="F2"/>
          <w:szCs w:val="24"/>
        </w:rPr>
      </w:pPr>
      <w:r w:rsidRPr="002A3A17">
        <w:rPr>
          <w:color w:val="0D0D0D" w:themeColor="text1" w:themeTint="F2"/>
          <w:szCs w:val="24"/>
        </w:rPr>
        <w:t>Реализацию рабочей программы воспитания обеспечивают следующ</w:t>
      </w:r>
      <w:r w:rsidR="008C7222">
        <w:rPr>
          <w:color w:val="0D0D0D" w:themeColor="text1" w:themeTint="F2"/>
          <w:szCs w:val="24"/>
        </w:rPr>
        <w:t>ие педагогические работники ОО:</w:t>
      </w:r>
    </w:p>
    <w:tbl>
      <w:tblPr>
        <w:tblStyle w:val="aff4"/>
        <w:tblW w:w="9634" w:type="dxa"/>
        <w:tblInd w:w="567" w:type="dxa"/>
        <w:tblLook w:val="04A0" w:firstRow="1" w:lastRow="0" w:firstColumn="1" w:lastColumn="0" w:noHBand="0" w:noVBand="1"/>
      </w:tblPr>
      <w:tblGrid>
        <w:gridCol w:w="3114"/>
        <w:gridCol w:w="6520"/>
      </w:tblGrid>
      <w:tr w:rsidR="005900A7" w:rsidTr="002A3A17">
        <w:tc>
          <w:tcPr>
            <w:tcW w:w="3114" w:type="dxa"/>
          </w:tcPr>
          <w:p w:rsidR="005900A7" w:rsidRPr="002A3A17" w:rsidRDefault="005900A7" w:rsidP="002A3A17">
            <w:pPr>
              <w:tabs>
                <w:tab w:val="left" w:pos="851"/>
              </w:tabs>
              <w:spacing w:line="360" w:lineRule="auto"/>
              <w:ind w:left="29" w:firstLine="0"/>
              <w:rPr>
                <w:color w:val="0D0D0D" w:themeColor="text1" w:themeTint="F2"/>
                <w:szCs w:val="24"/>
              </w:rPr>
            </w:pPr>
            <w:r>
              <w:rPr>
                <w:color w:val="0D0D0D" w:themeColor="text1" w:themeTint="F2"/>
                <w:szCs w:val="24"/>
              </w:rPr>
              <w:t>Директор</w:t>
            </w:r>
          </w:p>
        </w:tc>
        <w:tc>
          <w:tcPr>
            <w:tcW w:w="6520" w:type="dxa"/>
          </w:tcPr>
          <w:p w:rsidR="005900A7" w:rsidRPr="002A3A17" w:rsidRDefault="005900A7" w:rsidP="00EB3136">
            <w:pPr>
              <w:pStyle w:val="a3"/>
              <w:tabs>
                <w:tab w:val="left" w:pos="851"/>
              </w:tabs>
              <w:spacing w:line="360" w:lineRule="auto"/>
              <w:ind w:left="-108" w:firstLine="0"/>
              <w:rPr>
                <w:color w:val="0D0D0D" w:themeColor="text1" w:themeTint="F2"/>
                <w:szCs w:val="24"/>
              </w:rPr>
            </w:pPr>
            <w:r w:rsidRPr="002A3A17">
              <w:rPr>
                <w:color w:val="0D0D0D" w:themeColor="text1" w:themeTint="F2"/>
                <w:szCs w:val="24"/>
              </w:rPr>
              <w:t>Осуществляет контроль развития системы воспитания обучающихся, курирует деятельность Управляющего совета</w:t>
            </w:r>
            <w:r w:rsidR="00EB3136" w:rsidRPr="002A3A17">
              <w:rPr>
                <w:color w:val="0D0D0D" w:themeColor="text1" w:themeTint="F2"/>
                <w:szCs w:val="24"/>
              </w:rPr>
              <w:t xml:space="preserve"> Осуществляет контроль реализации воспитательного потенциала урочной и внеурочной деятельности;</w:t>
            </w:r>
          </w:p>
        </w:tc>
      </w:tr>
      <w:tr w:rsidR="002A3A17" w:rsidTr="002A3A17">
        <w:tc>
          <w:tcPr>
            <w:tcW w:w="3114" w:type="dxa"/>
          </w:tcPr>
          <w:p w:rsidR="002A3A17" w:rsidRDefault="002A3A17" w:rsidP="002A3A17">
            <w:pPr>
              <w:tabs>
                <w:tab w:val="left" w:pos="851"/>
              </w:tabs>
              <w:spacing w:line="360" w:lineRule="auto"/>
              <w:ind w:left="29" w:firstLine="0"/>
              <w:rPr>
                <w:color w:val="0D0D0D" w:themeColor="text1" w:themeTint="F2"/>
                <w:szCs w:val="24"/>
              </w:rPr>
            </w:pPr>
            <w:r w:rsidRPr="002A3A17">
              <w:rPr>
                <w:color w:val="0D0D0D" w:themeColor="text1" w:themeTint="F2"/>
                <w:szCs w:val="24"/>
              </w:rPr>
              <w:t xml:space="preserve">Заместитель директора по </w:t>
            </w:r>
            <w:r>
              <w:rPr>
                <w:color w:val="0D0D0D" w:themeColor="text1" w:themeTint="F2"/>
                <w:szCs w:val="24"/>
              </w:rPr>
              <w:t>учебно-</w:t>
            </w:r>
            <w:r w:rsidRPr="002A3A17">
              <w:rPr>
                <w:color w:val="0D0D0D" w:themeColor="text1" w:themeTint="F2"/>
                <w:szCs w:val="24"/>
              </w:rPr>
              <w:t>воспитательной работе</w:t>
            </w:r>
          </w:p>
        </w:tc>
        <w:tc>
          <w:tcPr>
            <w:tcW w:w="6520" w:type="dxa"/>
          </w:tcPr>
          <w:p w:rsidR="002A3A17" w:rsidRDefault="002A3A17" w:rsidP="002A3A17">
            <w:pPr>
              <w:pStyle w:val="a3"/>
              <w:tabs>
                <w:tab w:val="left" w:pos="851"/>
              </w:tabs>
              <w:spacing w:line="360" w:lineRule="auto"/>
              <w:ind w:left="0" w:firstLine="0"/>
              <w:rPr>
                <w:color w:val="0D0D0D" w:themeColor="text1" w:themeTint="F2"/>
                <w:szCs w:val="24"/>
              </w:rPr>
            </w:pPr>
            <w:r w:rsidRPr="002A3A17">
              <w:rPr>
                <w:color w:val="0D0D0D" w:themeColor="text1" w:themeTint="F2"/>
                <w:szCs w:val="24"/>
              </w:rPr>
              <w:t>Организует воспитательную работу в ОО; отвечает за разработку и реализацию рабочей программы воспитания, календарных планов вос</w:t>
            </w:r>
            <w:r>
              <w:rPr>
                <w:color w:val="0D0D0D" w:themeColor="text1" w:themeTint="F2"/>
                <w:szCs w:val="24"/>
              </w:rPr>
              <w:t>питательной работы НОО, ООО</w:t>
            </w:r>
            <w:r w:rsidRPr="002A3A17">
              <w:rPr>
                <w:color w:val="0D0D0D" w:themeColor="text1" w:themeTint="F2"/>
                <w:szCs w:val="24"/>
              </w:rPr>
              <w:t>; курирует деятельность классных руководителей,  педагогов дополнительного образования, педагогов внеурочной деятельности, советника директора по воспитанию и взаимодействию с детскими общественными объединениями, деятельность ученического самоуправления; осуществляет методическое руководство работы классных руководителей,</w:t>
            </w:r>
          </w:p>
        </w:tc>
      </w:tr>
      <w:tr w:rsidR="002A3A17" w:rsidTr="002A3A17">
        <w:tc>
          <w:tcPr>
            <w:tcW w:w="3114" w:type="dxa"/>
          </w:tcPr>
          <w:p w:rsidR="002A3A17" w:rsidRDefault="002A3A17" w:rsidP="002A3A17">
            <w:pPr>
              <w:pStyle w:val="a3"/>
              <w:tabs>
                <w:tab w:val="left" w:pos="851"/>
              </w:tabs>
              <w:spacing w:line="360" w:lineRule="auto"/>
              <w:ind w:left="0" w:firstLine="0"/>
              <w:rPr>
                <w:color w:val="0D0D0D" w:themeColor="text1" w:themeTint="F2"/>
                <w:szCs w:val="24"/>
              </w:rPr>
            </w:pPr>
            <w:r w:rsidRPr="002A3A17">
              <w:rPr>
                <w:color w:val="0D0D0D" w:themeColor="text1" w:themeTint="F2"/>
                <w:szCs w:val="24"/>
              </w:rPr>
              <w:t>Советник директора по воспитанию и взаимодействию с детскими общественными объединениями</w:t>
            </w:r>
          </w:p>
        </w:tc>
        <w:tc>
          <w:tcPr>
            <w:tcW w:w="6520" w:type="dxa"/>
          </w:tcPr>
          <w:p w:rsidR="002A3A17" w:rsidRPr="002A3A17" w:rsidRDefault="002A3A17" w:rsidP="002A3A17">
            <w:pPr>
              <w:pStyle w:val="a3"/>
              <w:tabs>
                <w:tab w:val="left" w:pos="851"/>
              </w:tabs>
              <w:spacing w:line="360" w:lineRule="auto"/>
              <w:ind w:left="34" w:firstLine="0"/>
              <w:rPr>
                <w:color w:val="0D0D0D" w:themeColor="text1" w:themeTint="F2"/>
                <w:szCs w:val="24"/>
              </w:rPr>
            </w:pPr>
            <w:r w:rsidRPr="002A3A17">
              <w:rPr>
                <w:color w:val="0D0D0D" w:themeColor="text1" w:themeTint="F2"/>
                <w:szCs w:val="24"/>
              </w:rPr>
              <w:t>Организует воспитательную деятельность в ОО во взаимодействии с детскими и молодежными общественными объединениями</w:t>
            </w:r>
          </w:p>
          <w:p w:rsidR="002A3A17" w:rsidRDefault="002A3A17" w:rsidP="002A3A17">
            <w:pPr>
              <w:pStyle w:val="a3"/>
              <w:tabs>
                <w:tab w:val="left" w:pos="851"/>
              </w:tabs>
              <w:spacing w:line="360" w:lineRule="auto"/>
              <w:ind w:left="0" w:firstLine="0"/>
              <w:rPr>
                <w:color w:val="0D0D0D" w:themeColor="text1" w:themeTint="F2"/>
                <w:szCs w:val="24"/>
              </w:rPr>
            </w:pPr>
          </w:p>
        </w:tc>
      </w:tr>
      <w:tr w:rsidR="002A3A17" w:rsidTr="002A3A17">
        <w:tc>
          <w:tcPr>
            <w:tcW w:w="3114" w:type="dxa"/>
          </w:tcPr>
          <w:p w:rsidR="002A3A17" w:rsidRDefault="002A3A17" w:rsidP="002A3A17">
            <w:pPr>
              <w:pStyle w:val="a3"/>
              <w:tabs>
                <w:tab w:val="left" w:pos="851"/>
              </w:tabs>
              <w:spacing w:line="360" w:lineRule="auto"/>
              <w:ind w:left="29" w:firstLine="0"/>
              <w:rPr>
                <w:color w:val="0D0D0D" w:themeColor="text1" w:themeTint="F2"/>
                <w:szCs w:val="24"/>
              </w:rPr>
            </w:pPr>
            <w:r w:rsidRPr="002A3A17">
              <w:rPr>
                <w:color w:val="0D0D0D" w:themeColor="text1" w:themeTint="F2"/>
                <w:szCs w:val="24"/>
              </w:rPr>
              <w:t>Руководитель школьного методического объединения классных руководителей</w:t>
            </w:r>
          </w:p>
        </w:tc>
        <w:tc>
          <w:tcPr>
            <w:tcW w:w="6520" w:type="dxa"/>
          </w:tcPr>
          <w:p w:rsidR="002A3A17" w:rsidRDefault="002A3A17" w:rsidP="002A3A17">
            <w:pPr>
              <w:pStyle w:val="a3"/>
              <w:tabs>
                <w:tab w:val="left" w:pos="851"/>
              </w:tabs>
              <w:spacing w:line="360" w:lineRule="auto"/>
              <w:ind w:left="34" w:firstLine="0"/>
              <w:rPr>
                <w:color w:val="0D0D0D" w:themeColor="text1" w:themeTint="F2"/>
                <w:szCs w:val="24"/>
              </w:rPr>
            </w:pPr>
            <w:r w:rsidRPr="002A3A17">
              <w:rPr>
                <w:color w:val="0D0D0D" w:themeColor="text1" w:themeTint="F2"/>
                <w:szCs w:val="24"/>
              </w:rPr>
              <w:t>Осуществляет координацию деятельности классных руководителей по организации воспитательной (в том числе профилактической) работы, досуга, занятости детей в каникулярное и внеурочное время</w:t>
            </w:r>
          </w:p>
        </w:tc>
      </w:tr>
      <w:tr w:rsidR="002A3A17" w:rsidTr="002A3A17">
        <w:tc>
          <w:tcPr>
            <w:tcW w:w="3114" w:type="dxa"/>
          </w:tcPr>
          <w:p w:rsidR="002A3A17" w:rsidRPr="002A3A17" w:rsidRDefault="002A3A17" w:rsidP="002A3A17">
            <w:pPr>
              <w:pStyle w:val="a3"/>
              <w:tabs>
                <w:tab w:val="left" w:pos="851"/>
              </w:tabs>
              <w:spacing w:line="360" w:lineRule="auto"/>
              <w:ind w:left="0" w:firstLine="0"/>
              <w:rPr>
                <w:color w:val="0D0D0D" w:themeColor="text1" w:themeTint="F2"/>
                <w:szCs w:val="24"/>
              </w:rPr>
            </w:pPr>
            <w:r w:rsidRPr="002A3A17">
              <w:rPr>
                <w:color w:val="0D0D0D" w:themeColor="text1" w:themeTint="F2"/>
                <w:szCs w:val="24"/>
              </w:rPr>
              <w:lastRenderedPageBreak/>
              <w:t>Классный руководитель</w:t>
            </w:r>
          </w:p>
          <w:p w:rsidR="002A3A17" w:rsidRDefault="002A3A17" w:rsidP="002A3A17">
            <w:pPr>
              <w:pStyle w:val="a3"/>
              <w:tabs>
                <w:tab w:val="left" w:pos="851"/>
              </w:tabs>
              <w:spacing w:line="360" w:lineRule="auto"/>
              <w:ind w:left="0" w:firstLine="0"/>
              <w:rPr>
                <w:color w:val="0D0D0D" w:themeColor="text1" w:themeTint="F2"/>
                <w:szCs w:val="24"/>
              </w:rPr>
            </w:pPr>
          </w:p>
        </w:tc>
        <w:tc>
          <w:tcPr>
            <w:tcW w:w="6520" w:type="dxa"/>
          </w:tcPr>
          <w:p w:rsidR="002A3A17" w:rsidRDefault="002A3A17" w:rsidP="002A3A17">
            <w:pPr>
              <w:pStyle w:val="a3"/>
              <w:tabs>
                <w:tab w:val="left" w:pos="851"/>
              </w:tabs>
              <w:spacing w:line="360" w:lineRule="auto"/>
              <w:ind w:left="34" w:firstLine="0"/>
              <w:rPr>
                <w:color w:val="0D0D0D" w:themeColor="text1" w:themeTint="F2"/>
                <w:szCs w:val="24"/>
              </w:rPr>
            </w:pPr>
            <w:r w:rsidRPr="002A3A17">
              <w:rPr>
                <w:color w:val="0D0D0D" w:themeColor="text1" w:themeTint="F2"/>
                <w:szCs w:val="24"/>
              </w:rPr>
              <w:t>Организует воспитательную работу с обучающимися и родителями (законными представителями) на уровне классного коллектива в соответствии с индивидуальным планом работы классного руководителя</w:t>
            </w:r>
          </w:p>
        </w:tc>
      </w:tr>
      <w:tr w:rsidR="002A3A17" w:rsidTr="002A3A17">
        <w:tc>
          <w:tcPr>
            <w:tcW w:w="3114" w:type="dxa"/>
          </w:tcPr>
          <w:p w:rsidR="002A3A17" w:rsidRPr="002A3A17" w:rsidRDefault="002A3A17" w:rsidP="002A3A17">
            <w:pPr>
              <w:pStyle w:val="a3"/>
              <w:tabs>
                <w:tab w:val="left" w:pos="851"/>
              </w:tabs>
              <w:spacing w:line="360" w:lineRule="auto"/>
              <w:ind w:left="29" w:firstLine="0"/>
              <w:rPr>
                <w:color w:val="0D0D0D" w:themeColor="text1" w:themeTint="F2"/>
                <w:szCs w:val="24"/>
              </w:rPr>
            </w:pPr>
            <w:r w:rsidRPr="002A3A17">
              <w:rPr>
                <w:color w:val="0D0D0D" w:themeColor="text1" w:themeTint="F2"/>
                <w:szCs w:val="24"/>
              </w:rPr>
              <w:t>Педагог дополнительного образования</w:t>
            </w:r>
          </w:p>
          <w:p w:rsidR="002A3A17" w:rsidRDefault="002A3A17" w:rsidP="002A3A17">
            <w:pPr>
              <w:pStyle w:val="a3"/>
              <w:tabs>
                <w:tab w:val="left" w:pos="851"/>
              </w:tabs>
              <w:spacing w:line="360" w:lineRule="auto"/>
              <w:ind w:left="0" w:firstLine="0"/>
              <w:rPr>
                <w:color w:val="0D0D0D" w:themeColor="text1" w:themeTint="F2"/>
                <w:szCs w:val="24"/>
              </w:rPr>
            </w:pPr>
          </w:p>
        </w:tc>
        <w:tc>
          <w:tcPr>
            <w:tcW w:w="6520" w:type="dxa"/>
          </w:tcPr>
          <w:p w:rsidR="002A3A17" w:rsidRDefault="002A3A17" w:rsidP="002A3A17">
            <w:pPr>
              <w:pStyle w:val="a3"/>
              <w:tabs>
                <w:tab w:val="left" w:pos="851"/>
              </w:tabs>
              <w:spacing w:line="360" w:lineRule="auto"/>
              <w:ind w:left="34" w:firstLine="0"/>
              <w:rPr>
                <w:color w:val="0D0D0D" w:themeColor="text1" w:themeTint="F2"/>
                <w:szCs w:val="24"/>
              </w:rPr>
            </w:pPr>
            <w:r w:rsidRPr="002A3A17">
              <w:rPr>
                <w:color w:val="0D0D0D" w:themeColor="text1" w:themeTint="F2"/>
                <w:szCs w:val="24"/>
              </w:rPr>
              <w:t>Разрабатывает и реализует дополнительные общеобразовательные (общеразвивающие) программы с учетом календарных планов воспитательной работы, организует вовлечение в систему дополнительного образования ОО обучающихся, в том числе требующих особого педагогического внимания, обеспечивает работу «Навигатора дополнительного образования»</w:t>
            </w:r>
          </w:p>
        </w:tc>
      </w:tr>
      <w:tr w:rsidR="002A3A17" w:rsidTr="002A3A17">
        <w:tc>
          <w:tcPr>
            <w:tcW w:w="3114" w:type="dxa"/>
          </w:tcPr>
          <w:p w:rsidR="002A3A17" w:rsidRPr="002A3A17" w:rsidRDefault="002A3A17" w:rsidP="002A3A17">
            <w:pPr>
              <w:pStyle w:val="a3"/>
              <w:tabs>
                <w:tab w:val="left" w:pos="851"/>
              </w:tabs>
              <w:spacing w:line="360" w:lineRule="auto"/>
              <w:ind w:left="29" w:firstLine="0"/>
              <w:rPr>
                <w:color w:val="0D0D0D" w:themeColor="text1" w:themeTint="F2"/>
                <w:szCs w:val="24"/>
              </w:rPr>
            </w:pPr>
            <w:r w:rsidRPr="002A3A17">
              <w:rPr>
                <w:color w:val="0D0D0D" w:themeColor="text1" w:themeTint="F2"/>
                <w:szCs w:val="24"/>
              </w:rPr>
              <w:t>Педагог-библиотекарь</w:t>
            </w:r>
          </w:p>
          <w:p w:rsidR="002A3A17" w:rsidRPr="002A3A17" w:rsidRDefault="002A3A17" w:rsidP="002A3A17">
            <w:pPr>
              <w:pStyle w:val="a3"/>
              <w:tabs>
                <w:tab w:val="left" w:pos="851"/>
              </w:tabs>
              <w:spacing w:line="360" w:lineRule="auto"/>
              <w:ind w:left="29" w:firstLine="0"/>
              <w:rPr>
                <w:color w:val="0D0D0D" w:themeColor="text1" w:themeTint="F2"/>
                <w:szCs w:val="24"/>
              </w:rPr>
            </w:pPr>
          </w:p>
        </w:tc>
        <w:tc>
          <w:tcPr>
            <w:tcW w:w="6520" w:type="dxa"/>
          </w:tcPr>
          <w:p w:rsidR="002A3A17" w:rsidRPr="002A3A17" w:rsidRDefault="002A3A17" w:rsidP="002A3A17">
            <w:pPr>
              <w:pStyle w:val="a3"/>
              <w:tabs>
                <w:tab w:val="left" w:pos="851"/>
              </w:tabs>
              <w:spacing w:line="360" w:lineRule="auto"/>
              <w:ind w:left="0" w:firstLine="0"/>
              <w:rPr>
                <w:color w:val="0D0D0D" w:themeColor="text1" w:themeTint="F2"/>
                <w:szCs w:val="24"/>
              </w:rPr>
            </w:pPr>
            <w:r w:rsidRPr="002A3A17">
              <w:rPr>
                <w:color w:val="0D0D0D" w:themeColor="text1" w:themeTint="F2"/>
                <w:szCs w:val="24"/>
              </w:rPr>
              <w:t>Осуществляет информационно-библиотечное сопровождение учебно-воспитательной деятельности, организационно-методическое сопровождение мероприятий по развитию у школьников интереса к чтению, проводит мероприятия по воспитанию у обучающихся информационной культуры</w:t>
            </w:r>
          </w:p>
        </w:tc>
      </w:tr>
      <w:tr w:rsidR="002A3A17" w:rsidTr="002A3A17">
        <w:tc>
          <w:tcPr>
            <w:tcW w:w="3114" w:type="dxa"/>
          </w:tcPr>
          <w:p w:rsidR="002A3A17" w:rsidRPr="002A3A17" w:rsidRDefault="002A3A17" w:rsidP="002A3A17">
            <w:pPr>
              <w:pStyle w:val="a3"/>
              <w:tabs>
                <w:tab w:val="left" w:pos="851"/>
              </w:tabs>
              <w:spacing w:line="360" w:lineRule="auto"/>
              <w:ind w:left="29" w:firstLine="0"/>
              <w:rPr>
                <w:color w:val="0D0D0D" w:themeColor="text1" w:themeTint="F2"/>
                <w:szCs w:val="24"/>
              </w:rPr>
            </w:pPr>
            <w:r w:rsidRPr="002A3A17">
              <w:rPr>
                <w:color w:val="0D0D0D" w:themeColor="text1" w:themeTint="F2"/>
                <w:szCs w:val="24"/>
              </w:rPr>
              <w:t>Учитель - предметник</w:t>
            </w:r>
          </w:p>
          <w:p w:rsidR="002A3A17" w:rsidRPr="002A3A17" w:rsidRDefault="002A3A17" w:rsidP="002A3A17">
            <w:pPr>
              <w:pStyle w:val="a3"/>
              <w:tabs>
                <w:tab w:val="left" w:pos="851"/>
              </w:tabs>
              <w:spacing w:line="360" w:lineRule="auto"/>
              <w:ind w:left="29" w:firstLine="0"/>
              <w:rPr>
                <w:color w:val="0D0D0D" w:themeColor="text1" w:themeTint="F2"/>
                <w:szCs w:val="24"/>
              </w:rPr>
            </w:pPr>
          </w:p>
        </w:tc>
        <w:tc>
          <w:tcPr>
            <w:tcW w:w="6520" w:type="dxa"/>
          </w:tcPr>
          <w:p w:rsidR="002A3A17" w:rsidRPr="002A3A17" w:rsidRDefault="002A3A17" w:rsidP="002A3A17">
            <w:pPr>
              <w:pStyle w:val="a3"/>
              <w:tabs>
                <w:tab w:val="left" w:pos="851"/>
              </w:tabs>
              <w:spacing w:line="360" w:lineRule="auto"/>
              <w:ind w:left="0" w:firstLine="34"/>
              <w:rPr>
                <w:color w:val="0D0D0D" w:themeColor="text1" w:themeTint="F2"/>
                <w:szCs w:val="24"/>
              </w:rPr>
            </w:pPr>
            <w:r w:rsidRPr="002A3A17">
              <w:rPr>
                <w:color w:val="0D0D0D" w:themeColor="text1" w:themeTint="F2"/>
                <w:szCs w:val="24"/>
              </w:rPr>
              <w:t>Реализует воспитательный потенциал урока и внеурочной деятельности</w:t>
            </w:r>
          </w:p>
        </w:tc>
      </w:tr>
      <w:tr w:rsidR="002A3A17" w:rsidTr="002A3A17">
        <w:trPr>
          <w:trHeight w:val="2238"/>
        </w:trPr>
        <w:tc>
          <w:tcPr>
            <w:tcW w:w="3114" w:type="dxa"/>
          </w:tcPr>
          <w:p w:rsidR="002A3A17" w:rsidRPr="002A3A17" w:rsidRDefault="002A3A17" w:rsidP="002A3A17">
            <w:pPr>
              <w:pStyle w:val="a3"/>
              <w:tabs>
                <w:tab w:val="left" w:pos="851"/>
              </w:tabs>
              <w:spacing w:line="360" w:lineRule="auto"/>
              <w:ind w:left="0" w:firstLine="0"/>
              <w:rPr>
                <w:color w:val="0D0D0D" w:themeColor="text1" w:themeTint="F2"/>
                <w:szCs w:val="24"/>
              </w:rPr>
            </w:pPr>
            <w:r w:rsidRPr="002A3A17">
              <w:rPr>
                <w:color w:val="0D0D0D" w:themeColor="text1" w:themeTint="F2"/>
                <w:szCs w:val="24"/>
              </w:rPr>
              <w:t xml:space="preserve">Руководитель Центра </w:t>
            </w:r>
            <w:r>
              <w:rPr>
                <w:color w:val="0D0D0D" w:themeColor="text1" w:themeTint="F2"/>
                <w:szCs w:val="24"/>
              </w:rPr>
              <w:t>естественнонаучной и технологической направленностей</w:t>
            </w:r>
            <w:r w:rsidRPr="002A3A17">
              <w:rPr>
                <w:color w:val="0D0D0D" w:themeColor="text1" w:themeTint="F2"/>
                <w:szCs w:val="24"/>
              </w:rPr>
              <w:t xml:space="preserve"> «Точка роста»</w:t>
            </w:r>
          </w:p>
        </w:tc>
        <w:tc>
          <w:tcPr>
            <w:tcW w:w="6520" w:type="dxa"/>
          </w:tcPr>
          <w:p w:rsidR="002A3A17" w:rsidRPr="002A3A17" w:rsidRDefault="002A3A17" w:rsidP="002A3A17">
            <w:pPr>
              <w:pStyle w:val="a3"/>
              <w:tabs>
                <w:tab w:val="left" w:pos="851"/>
              </w:tabs>
              <w:spacing w:line="360" w:lineRule="auto"/>
              <w:ind w:left="0" w:firstLine="0"/>
              <w:rPr>
                <w:color w:val="0D0D0D" w:themeColor="text1" w:themeTint="F2"/>
                <w:szCs w:val="24"/>
              </w:rPr>
            </w:pPr>
            <w:r w:rsidRPr="002A3A17">
              <w:rPr>
                <w:color w:val="0D0D0D" w:themeColor="text1" w:themeTint="F2"/>
                <w:szCs w:val="24"/>
              </w:rPr>
              <w:t>Обеспечивает</w:t>
            </w:r>
            <w:r>
              <w:rPr>
                <w:color w:val="0D0D0D" w:themeColor="text1" w:themeTint="F2"/>
                <w:szCs w:val="24"/>
              </w:rPr>
              <w:t xml:space="preserve"> внедрение на уровне основного</w:t>
            </w:r>
            <w:r w:rsidRPr="002A3A17">
              <w:rPr>
                <w:color w:val="0D0D0D" w:themeColor="text1" w:themeTint="F2"/>
                <w:szCs w:val="24"/>
              </w:rPr>
              <w:t xml:space="preserve"> общего образования новых методов обучения и воспитания, образовательных технологий, обеспечивающих освоение обучающимися основных и дополнительн</w:t>
            </w:r>
            <w:r>
              <w:rPr>
                <w:color w:val="0D0D0D" w:themeColor="text1" w:themeTint="F2"/>
                <w:szCs w:val="24"/>
              </w:rPr>
              <w:t>ых общеобразовательных программ</w:t>
            </w:r>
          </w:p>
        </w:tc>
      </w:tr>
    </w:tbl>
    <w:p w:rsidR="002A3A17" w:rsidRPr="002A3A17" w:rsidRDefault="002A3A17" w:rsidP="002A3A17">
      <w:pPr>
        <w:pStyle w:val="a3"/>
        <w:tabs>
          <w:tab w:val="left" w:pos="851"/>
        </w:tabs>
        <w:spacing w:line="360" w:lineRule="auto"/>
        <w:ind w:left="567" w:firstLine="0"/>
        <w:rPr>
          <w:color w:val="0D0D0D" w:themeColor="text1" w:themeTint="F2"/>
          <w:szCs w:val="24"/>
        </w:rPr>
      </w:pPr>
    </w:p>
    <w:p w:rsidR="00441A49" w:rsidRDefault="00441A49" w:rsidP="00441A49">
      <w:pPr>
        <w:tabs>
          <w:tab w:val="left" w:pos="851"/>
        </w:tabs>
        <w:spacing w:line="360" w:lineRule="auto"/>
        <w:ind w:firstLine="709"/>
        <w:rPr>
          <w:color w:val="0D0D0D" w:themeColor="text1" w:themeTint="F2"/>
          <w:szCs w:val="24"/>
        </w:rPr>
      </w:pPr>
      <w:r w:rsidRPr="00441A49">
        <w:rPr>
          <w:color w:val="0D0D0D" w:themeColor="text1" w:themeTint="F2"/>
          <w:szCs w:val="24"/>
        </w:rPr>
        <w:t>Гостями в школе являются представители</w:t>
      </w:r>
      <w:r w:rsidR="002A3A17">
        <w:rPr>
          <w:color w:val="0D0D0D" w:themeColor="text1" w:themeTint="F2"/>
          <w:szCs w:val="24"/>
        </w:rPr>
        <w:t xml:space="preserve"> общественности,</w:t>
      </w:r>
      <w:r w:rsidRPr="00441A49">
        <w:rPr>
          <w:color w:val="0D0D0D" w:themeColor="text1" w:themeTint="F2"/>
          <w:szCs w:val="24"/>
        </w:rPr>
        <w:t xml:space="preserve"> правоохранительных органов, сотрудники ДПС, прокуратуры, медработники.</w:t>
      </w:r>
    </w:p>
    <w:p w:rsidR="00E205F8" w:rsidRPr="00441A49" w:rsidRDefault="00E205F8" w:rsidP="00441A49">
      <w:pPr>
        <w:tabs>
          <w:tab w:val="left" w:pos="851"/>
        </w:tabs>
        <w:spacing w:line="360" w:lineRule="auto"/>
        <w:ind w:firstLine="709"/>
        <w:rPr>
          <w:color w:val="0D0D0D" w:themeColor="text1" w:themeTint="F2"/>
          <w:szCs w:val="24"/>
        </w:rPr>
      </w:pPr>
    </w:p>
    <w:p w:rsidR="00441A49" w:rsidRPr="00441A49" w:rsidRDefault="00441A49" w:rsidP="00441A49">
      <w:pPr>
        <w:keepNext/>
        <w:keepLines/>
        <w:spacing w:line="360" w:lineRule="auto"/>
        <w:outlineLvl w:val="0"/>
        <w:rPr>
          <w:b/>
          <w:color w:val="auto"/>
          <w:szCs w:val="24"/>
        </w:rPr>
      </w:pPr>
      <w:bookmarkStart w:id="14" w:name="__RefHeading___10"/>
      <w:bookmarkEnd w:id="14"/>
      <w:r w:rsidRPr="00441A49">
        <w:rPr>
          <w:b/>
          <w:color w:val="auto"/>
          <w:szCs w:val="24"/>
        </w:rPr>
        <w:t>3.2 Нормативно-методическое обеспечение</w:t>
      </w:r>
    </w:p>
    <w:p w:rsidR="00441A49" w:rsidRPr="00441A49" w:rsidRDefault="00441A49" w:rsidP="00441A49">
      <w:pPr>
        <w:tabs>
          <w:tab w:val="left" w:pos="851"/>
        </w:tabs>
        <w:spacing w:line="360" w:lineRule="auto"/>
        <w:ind w:firstLine="709"/>
        <w:rPr>
          <w:color w:val="0D0D0D" w:themeColor="text1" w:themeTint="F2"/>
          <w:szCs w:val="24"/>
        </w:rPr>
      </w:pPr>
      <w:r w:rsidRPr="00441A49">
        <w:rPr>
          <w:color w:val="0D0D0D" w:themeColor="text1" w:themeTint="F2"/>
          <w:szCs w:val="24"/>
        </w:rPr>
        <w:t>Директор школы ежегодно издает приказ о назначении классных руководителей, которые имеют должностные инструкции, о назначении руководителя школьного методического объединения классных руководителей.</w:t>
      </w:r>
    </w:p>
    <w:p w:rsidR="00441A49" w:rsidRDefault="00441A49" w:rsidP="00441A49">
      <w:pPr>
        <w:tabs>
          <w:tab w:val="left" w:pos="851"/>
        </w:tabs>
        <w:spacing w:line="360" w:lineRule="auto"/>
        <w:ind w:firstLine="709"/>
        <w:rPr>
          <w:color w:val="0D0D0D" w:themeColor="text1" w:themeTint="F2"/>
          <w:szCs w:val="24"/>
        </w:rPr>
      </w:pPr>
      <w:r w:rsidRPr="00441A49">
        <w:rPr>
          <w:color w:val="0D0D0D" w:themeColor="text1" w:themeTint="F2"/>
          <w:szCs w:val="24"/>
        </w:rPr>
        <w:t>Разрабатывается и утверждается Рабочая программа воспитания и календарный план воспитательной работы, которые размещаются на сайте школы.</w:t>
      </w:r>
    </w:p>
    <w:p w:rsidR="009D36F7" w:rsidRPr="009D36F7" w:rsidRDefault="009D36F7" w:rsidP="009D36F7">
      <w:pPr>
        <w:autoSpaceDE w:val="0"/>
        <w:autoSpaceDN w:val="0"/>
        <w:adjustRightInd w:val="0"/>
        <w:spacing w:after="0" w:line="360" w:lineRule="auto"/>
        <w:ind w:left="0" w:right="0" w:firstLine="0"/>
        <w:jc w:val="left"/>
        <w:rPr>
          <w:rFonts w:eastAsiaTheme="minorEastAsia"/>
          <w:szCs w:val="24"/>
        </w:rPr>
      </w:pPr>
      <w:r>
        <w:rPr>
          <w:rFonts w:eastAsiaTheme="minorEastAsia"/>
          <w:sz w:val="23"/>
          <w:szCs w:val="23"/>
        </w:rPr>
        <w:lastRenderedPageBreak/>
        <w:t xml:space="preserve">      </w:t>
      </w:r>
      <w:r w:rsidRPr="009D36F7">
        <w:rPr>
          <w:rFonts w:eastAsiaTheme="minorEastAsia"/>
          <w:szCs w:val="24"/>
        </w:rPr>
        <w:t xml:space="preserve">Внутренние локальные акты, регулирующие воспитательную работу в ОО, утверждаются с учетом мнения родителей (законных представителей) и обучающихся в рамках их компетенций.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Рабочая программа воспитания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 Календарные планы вос</w:t>
      </w:r>
      <w:r>
        <w:rPr>
          <w:rFonts w:eastAsiaTheme="minorEastAsia"/>
          <w:szCs w:val="24"/>
        </w:rPr>
        <w:t>питательной работы НОО, ООО</w:t>
      </w:r>
      <w:r w:rsidRPr="009D36F7">
        <w:rPr>
          <w:rFonts w:eastAsiaTheme="minorEastAsia"/>
          <w:szCs w:val="24"/>
        </w:rPr>
        <w:t xml:space="preserve">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Индивидуальные планы классных руководителей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Анализ воспитательной работы ОО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План внутренней системы оценки качества воспитательной деятельности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Учебный план дополнительного образования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Дополнительные общеобразовательные (общеразвивающие) программы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План внеурочной деятельности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Рабочие программы внеурочной деятельности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 Модель ученического самоуправления в ОО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Положение об Управляющем совете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Положение о Педагогическом совете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Положение о Совете профилактики правонарушений (с доп. от 26.03.2020 г.)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 Положение о методическом объединении классных руководителей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 Положение о рабочей программе и календарно-тематическом планировании внеурочной деятельности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Положение о Родительском комитете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 Правила внутреннего распорядка обучающихся </w:t>
      </w:r>
    </w:p>
    <w:p w:rsidR="009D36F7" w:rsidRPr="009D36F7" w:rsidRDefault="009D36F7" w:rsidP="00D97192">
      <w:pPr>
        <w:numPr>
          <w:ilvl w:val="0"/>
          <w:numId w:val="57"/>
        </w:numPr>
        <w:autoSpaceDE w:val="0"/>
        <w:autoSpaceDN w:val="0"/>
        <w:adjustRightInd w:val="0"/>
        <w:spacing w:after="66" w:line="360" w:lineRule="auto"/>
        <w:ind w:right="0"/>
        <w:jc w:val="left"/>
        <w:rPr>
          <w:rFonts w:eastAsiaTheme="minorEastAsia"/>
          <w:szCs w:val="24"/>
        </w:rPr>
      </w:pPr>
      <w:r w:rsidRPr="009D36F7">
        <w:rPr>
          <w:rFonts w:eastAsiaTheme="minorEastAsia"/>
          <w:szCs w:val="24"/>
        </w:rPr>
        <w:t xml:space="preserve">Положение о церемонии поднятия (спуска) Государственного флага Российской Федерации </w:t>
      </w:r>
    </w:p>
    <w:p w:rsidR="002A3A17" w:rsidRPr="00441A49" w:rsidRDefault="009D36F7" w:rsidP="009D36F7">
      <w:pPr>
        <w:tabs>
          <w:tab w:val="left" w:pos="851"/>
        </w:tabs>
        <w:spacing w:line="360" w:lineRule="auto"/>
        <w:ind w:firstLine="709"/>
        <w:rPr>
          <w:color w:val="0D0D0D" w:themeColor="text1" w:themeTint="F2"/>
          <w:szCs w:val="24"/>
        </w:rPr>
      </w:pPr>
      <w:r w:rsidRPr="009D36F7">
        <w:rPr>
          <w:rFonts w:eastAsiaTheme="minorEastAsia"/>
          <w:color w:val="auto"/>
          <w:sz w:val="23"/>
          <w:szCs w:val="23"/>
        </w:rPr>
        <w:t xml:space="preserve">Вышеперечисленные документы размещены на официальном сайте ОО </w:t>
      </w:r>
    </w:p>
    <w:p w:rsidR="00441A49" w:rsidRPr="00441A49" w:rsidRDefault="00441A49" w:rsidP="00441A49">
      <w:pPr>
        <w:tabs>
          <w:tab w:val="left" w:pos="851"/>
        </w:tabs>
        <w:spacing w:line="360" w:lineRule="auto"/>
        <w:outlineLvl w:val="0"/>
        <w:rPr>
          <w:b/>
          <w:color w:val="auto"/>
          <w:szCs w:val="24"/>
        </w:rPr>
      </w:pPr>
      <w:bookmarkStart w:id="15" w:name="__RefHeading___11"/>
      <w:bookmarkEnd w:id="15"/>
      <w:r w:rsidRPr="00441A49">
        <w:rPr>
          <w:b/>
          <w:color w:val="auto"/>
          <w:szCs w:val="24"/>
        </w:rPr>
        <w:t>3.3 Требования к условиям работы с обучающимися с особыми образовательными потребностями</w:t>
      </w:r>
    </w:p>
    <w:p w:rsidR="00441A49" w:rsidRPr="00441A49" w:rsidRDefault="00441A49" w:rsidP="00441A49">
      <w:pPr>
        <w:tabs>
          <w:tab w:val="left" w:pos="851"/>
        </w:tabs>
        <w:spacing w:line="360" w:lineRule="auto"/>
        <w:ind w:firstLine="709"/>
        <w:rPr>
          <w:color w:val="auto"/>
          <w:szCs w:val="24"/>
        </w:rPr>
      </w:pPr>
      <w:r w:rsidRPr="00441A49">
        <w:rPr>
          <w:color w:val="auto"/>
          <w:szCs w:val="24"/>
        </w:rPr>
        <w:t>Особыми задачами воспитания обучающихся с особыми образовательными потребностями являются:</w:t>
      </w:r>
    </w:p>
    <w:p w:rsidR="00441A49" w:rsidRPr="00441A49" w:rsidRDefault="00441A49" w:rsidP="00D97192">
      <w:pPr>
        <w:pStyle w:val="a3"/>
        <w:numPr>
          <w:ilvl w:val="0"/>
          <w:numId w:val="49"/>
        </w:numPr>
        <w:tabs>
          <w:tab w:val="left" w:pos="993"/>
        </w:tabs>
        <w:spacing w:after="0" w:line="360" w:lineRule="auto"/>
        <w:ind w:right="0"/>
        <w:contextualSpacing w:val="0"/>
        <w:rPr>
          <w:color w:val="auto"/>
          <w:szCs w:val="24"/>
        </w:rPr>
      </w:pPr>
      <w:r w:rsidRPr="00441A49">
        <w:rPr>
          <w:color w:val="auto"/>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41A49" w:rsidRPr="00441A49" w:rsidRDefault="00441A49" w:rsidP="00D97192">
      <w:pPr>
        <w:pStyle w:val="a3"/>
        <w:numPr>
          <w:ilvl w:val="0"/>
          <w:numId w:val="49"/>
        </w:numPr>
        <w:tabs>
          <w:tab w:val="left" w:pos="993"/>
        </w:tabs>
        <w:spacing w:after="0" w:line="360" w:lineRule="auto"/>
        <w:ind w:right="0"/>
        <w:contextualSpacing w:val="0"/>
        <w:rPr>
          <w:color w:val="auto"/>
          <w:szCs w:val="24"/>
        </w:rPr>
      </w:pPr>
      <w:r w:rsidRPr="00441A49">
        <w:rPr>
          <w:color w:val="auto"/>
          <w:szCs w:val="24"/>
        </w:rPr>
        <w:t>формирование доброжелательного отношения к обучающимся и их семьям со стороны всех участников образовательных отношений;</w:t>
      </w:r>
    </w:p>
    <w:p w:rsidR="00441A49" w:rsidRPr="00441A49" w:rsidRDefault="00441A49" w:rsidP="00D97192">
      <w:pPr>
        <w:pStyle w:val="a3"/>
        <w:numPr>
          <w:ilvl w:val="0"/>
          <w:numId w:val="49"/>
        </w:numPr>
        <w:tabs>
          <w:tab w:val="left" w:pos="993"/>
        </w:tabs>
        <w:spacing w:after="0" w:line="360" w:lineRule="auto"/>
        <w:ind w:right="0"/>
        <w:contextualSpacing w:val="0"/>
        <w:rPr>
          <w:color w:val="auto"/>
          <w:szCs w:val="24"/>
        </w:rPr>
      </w:pPr>
      <w:r w:rsidRPr="00441A49">
        <w:rPr>
          <w:color w:val="auto"/>
          <w:szCs w:val="24"/>
        </w:rPr>
        <w:lastRenderedPageBreak/>
        <w:t>построение воспитательной деятельности с учётом индивидуальных особенностей и возможностей каждого обучающегося;</w:t>
      </w:r>
    </w:p>
    <w:p w:rsidR="00441A49" w:rsidRPr="00441A49" w:rsidRDefault="00441A49" w:rsidP="00D97192">
      <w:pPr>
        <w:pStyle w:val="a3"/>
        <w:numPr>
          <w:ilvl w:val="0"/>
          <w:numId w:val="49"/>
        </w:numPr>
        <w:tabs>
          <w:tab w:val="left" w:pos="993"/>
        </w:tabs>
        <w:spacing w:after="0" w:line="360" w:lineRule="auto"/>
        <w:ind w:right="0"/>
        <w:contextualSpacing w:val="0"/>
        <w:rPr>
          <w:color w:val="auto"/>
          <w:szCs w:val="24"/>
        </w:rPr>
      </w:pPr>
      <w:r w:rsidRPr="00441A49">
        <w:rPr>
          <w:color w:val="auto"/>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41A49" w:rsidRPr="00441A49" w:rsidRDefault="00441A49" w:rsidP="00441A49">
      <w:pPr>
        <w:spacing w:line="360" w:lineRule="auto"/>
        <w:ind w:firstLine="709"/>
        <w:rPr>
          <w:color w:val="auto"/>
          <w:szCs w:val="24"/>
        </w:rPr>
      </w:pPr>
      <w:r w:rsidRPr="00441A49">
        <w:rPr>
          <w:color w:val="auto"/>
          <w:szCs w:val="24"/>
        </w:rPr>
        <w:t>При организации воспитания обучающихся с особыми образовательными потребностями ориентируемся на:</w:t>
      </w:r>
    </w:p>
    <w:p w:rsidR="00441A49" w:rsidRPr="00441A49" w:rsidRDefault="00441A49" w:rsidP="00D97192">
      <w:pPr>
        <w:pStyle w:val="a3"/>
        <w:numPr>
          <w:ilvl w:val="0"/>
          <w:numId w:val="48"/>
        </w:numPr>
        <w:spacing w:after="0" w:line="360" w:lineRule="auto"/>
        <w:ind w:right="0"/>
        <w:contextualSpacing w:val="0"/>
        <w:rPr>
          <w:color w:val="auto"/>
          <w:szCs w:val="24"/>
        </w:rPr>
      </w:pPr>
      <w:r w:rsidRPr="00441A49">
        <w:rPr>
          <w:color w:val="auto"/>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41A49" w:rsidRPr="00441A49" w:rsidRDefault="00441A49" w:rsidP="00D97192">
      <w:pPr>
        <w:pStyle w:val="a3"/>
        <w:numPr>
          <w:ilvl w:val="0"/>
          <w:numId w:val="48"/>
        </w:numPr>
        <w:spacing w:after="0" w:line="360" w:lineRule="auto"/>
        <w:ind w:right="0"/>
        <w:contextualSpacing w:val="0"/>
        <w:rPr>
          <w:color w:val="auto"/>
          <w:szCs w:val="24"/>
        </w:rPr>
      </w:pPr>
      <w:r w:rsidRPr="00441A49">
        <w:rPr>
          <w:color w:val="auto"/>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441A49" w:rsidRPr="00441A49" w:rsidRDefault="00441A49" w:rsidP="00D97192">
      <w:pPr>
        <w:pStyle w:val="a3"/>
        <w:numPr>
          <w:ilvl w:val="0"/>
          <w:numId w:val="48"/>
        </w:numPr>
        <w:spacing w:after="0" w:line="360" w:lineRule="auto"/>
        <w:ind w:right="0"/>
        <w:contextualSpacing w:val="0"/>
        <w:rPr>
          <w:color w:val="auto"/>
          <w:szCs w:val="24"/>
        </w:rPr>
      </w:pPr>
      <w:r w:rsidRPr="00441A49">
        <w:rPr>
          <w:color w:val="auto"/>
          <w:szCs w:val="24"/>
        </w:rPr>
        <w:t>личностно-ориентированный подход в организации всех видов деятельности,</w:t>
      </w:r>
      <w:r w:rsidRPr="00441A49">
        <w:rPr>
          <w:i/>
          <w:color w:val="auto"/>
          <w:szCs w:val="24"/>
        </w:rPr>
        <w:t xml:space="preserve"> </w:t>
      </w:r>
      <w:r w:rsidRPr="00441A49">
        <w:rPr>
          <w:iCs/>
          <w:color w:val="auto"/>
          <w:szCs w:val="24"/>
        </w:rPr>
        <w:t>обучающихся с</w:t>
      </w:r>
      <w:r w:rsidRPr="00441A49">
        <w:rPr>
          <w:color w:val="auto"/>
          <w:szCs w:val="24"/>
        </w:rPr>
        <w:t xml:space="preserve"> особыми образовательными потребностями.</w:t>
      </w:r>
    </w:p>
    <w:p w:rsidR="00441A49" w:rsidRPr="00441A49" w:rsidRDefault="00441A49" w:rsidP="00441A49">
      <w:pPr>
        <w:tabs>
          <w:tab w:val="left" w:pos="851"/>
        </w:tabs>
        <w:spacing w:line="360" w:lineRule="auto"/>
        <w:ind w:firstLine="709"/>
        <w:rPr>
          <w:color w:val="auto"/>
          <w:szCs w:val="24"/>
        </w:rPr>
      </w:pPr>
    </w:p>
    <w:p w:rsidR="00441A49" w:rsidRPr="00441A49" w:rsidRDefault="00441A49" w:rsidP="00441A49">
      <w:pPr>
        <w:keepNext/>
        <w:keepLines/>
        <w:spacing w:line="360" w:lineRule="auto"/>
        <w:outlineLvl w:val="0"/>
        <w:rPr>
          <w:b/>
          <w:color w:val="auto"/>
          <w:szCs w:val="24"/>
        </w:rPr>
      </w:pPr>
      <w:bookmarkStart w:id="16" w:name="__RefHeading___12"/>
      <w:bookmarkEnd w:id="16"/>
      <w:r w:rsidRPr="00441A49">
        <w:rPr>
          <w:b/>
          <w:color w:val="auto"/>
          <w:szCs w:val="24"/>
        </w:rPr>
        <w:t>3.4 Система поощрения социальной успешности и проявлений активной жизненной позиции обучающихся</w:t>
      </w:r>
    </w:p>
    <w:p w:rsidR="00441A49" w:rsidRPr="00441A49" w:rsidRDefault="00441A49" w:rsidP="00441A49">
      <w:pPr>
        <w:spacing w:line="360" w:lineRule="auto"/>
        <w:ind w:firstLine="709"/>
        <w:rPr>
          <w:color w:val="auto"/>
          <w:szCs w:val="24"/>
        </w:rPr>
      </w:pPr>
      <w:r w:rsidRPr="00441A49">
        <w:rPr>
          <w:color w:val="auto"/>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441A49" w:rsidRPr="00441A49" w:rsidRDefault="00441A49" w:rsidP="00D97192">
      <w:pPr>
        <w:pStyle w:val="a3"/>
        <w:numPr>
          <w:ilvl w:val="0"/>
          <w:numId w:val="50"/>
        </w:numPr>
        <w:tabs>
          <w:tab w:val="left" w:pos="851"/>
          <w:tab w:val="left" w:pos="993"/>
        </w:tabs>
        <w:spacing w:after="0" w:line="360" w:lineRule="auto"/>
        <w:ind w:right="0"/>
        <w:contextualSpacing w:val="0"/>
        <w:rPr>
          <w:color w:val="auto"/>
          <w:szCs w:val="24"/>
        </w:rPr>
      </w:pPr>
      <w:r w:rsidRPr="00441A49">
        <w:rPr>
          <w:color w:val="auto"/>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41A49" w:rsidRPr="00441A49" w:rsidRDefault="00441A49" w:rsidP="00D97192">
      <w:pPr>
        <w:pStyle w:val="a3"/>
        <w:numPr>
          <w:ilvl w:val="0"/>
          <w:numId w:val="50"/>
        </w:numPr>
        <w:tabs>
          <w:tab w:val="left" w:pos="851"/>
          <w:tab w:val="left" w:pos="993"/>
        </w:tabs>
        <w:spacing w:after="0" w:line="360" w:lineRule="auto"/>
        <w:ind w:right="0"/>
        <w:contextualSpacing w:val="0"/>
        <w:rPr>
          <w:color w:val="auto"/>
          <w:szCs w:val="24"/>
        </w:rPr>
      </w:pPr>
      <w:r w:rsidRPr="00441A49">
        <w:rPr>
          <w:color w:val="auto"/>
          <w:szCs w:val="24"/>
        </w:rPr>
        <w:t>прозрачности правил поощрения (соблюдение справедливости при выдвижении кандидатур);</w:t>
      </w:r>
    </w:p>
    <w:p w:rsidR="00441A49" w:rsidRPr="00441A49" w:rsidRDefault="00441A49" w:rsidP="00D97192">
      <w:pPr>
        <w:pStyle w:val="a3"/>
        <w:numPr>
          <w:ilvl w:val="0"/>
          <w:numId w:val="50"/>
        </w:numPr>
        <w:tabs>
          <w:tab w:val="left" w:pos="851"/>
          <w:tab w:val="left" w:pos="993"/>
        </w:tabs>
        <w:spacing w:after="0" w:line="360" w:lineRule="auto"/>
        <w:ind w:right="0"/>
        <w:contextualSpacing w:val="0"/>
        <w:rPr>
          <w:color w:val="auto"/>
          <w:szCs w:val="24"/>
        </w:rPr>
      </w:pPr>
      <w:r w:rsidRPr="00441A49">
        <w:rPr>
          <w:color w:val="auto"/>
          <w:szCs w:val="24"/>
        </w:rPr>
        <w:t>регулирования частоты награждений (недопущение избыточности в поощрениях, чрезмерно больших групп поощряемых и т. п.);</w:t>
      </w:r>
    </w:p>
    <w:p w:rsidR="00441A49" w:rsidRPr="00441A49" w:rsidRDefault="00441A49" w:rsidP="00D97192">
      <w:pPr>
        <w:pStyle w:val="a3"/>
        <w:numPr>
          <w:ilvl w:val="0"/>
          <w:numId w:val="50"/>
        </w:numPr>
        <w:tabs>
          <w:tab w:val="left" w:pos="851"/>
          <w:tab w:val="left" w:pos="993"/>
        </w:tabs>
        <w:spacing w:after="0" w:line="360" w:lineRule="auto"/>
        <w:ind w:right="0"/>
        <w:contextualSpacing w:val="0"/>
        <w:rPr>
          <w:color w:val="auto"/>
          <w:szCs w:val="24"/>
        </w:rPr>
      </w:pPr>
      <w:r w:rsidRPr="00441A49">
        <w:rPr>
          <w:color w:val="auto"/>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w:t>
      </w:r>
      <w:r w:rsidRPr="00441A49">
        <w:rPr>
          <w:color w:val="auto"/>
          <w:szCs w:val="24"/>
        </w:rPr>
        <w:lastRenderedPageBreak/>
        <w:t>коллективную активность обучающихся, преодолевать межличностные противоречия между обучающимися, получившими и не получившими награды);</w:t>
      </w:r>
    </w:p>
    <w:p w:rsidR="00441A49" w:rsidRPr="00441A49" w:rsidRDefault="00441A49" w:rsidP="00D97192">
      <w:pPr>
        <w:pStyle w:val="a3"/>
        <w:numPr>
          <w:ilvl w:val="0"/>
          <w:numId w:val="50"/>
        </w:numPr>
        <w:tabs>
          <w:tab w:val="left" w:pos="851"/>
          <w:tab w:val="left" w:pos="993"/>
        </w:tabs>
        <w:spacing w:after="0" w:line="360" w:lineRule="auto"/>
        <w:ind w:right="0"/>
        <w:contextualSpacing w:val="0"/>
        <w:rPr>
          <w:color w:val="auto"/>
          <w:szCs w:val="24"/>
        </w:rPr>
      </w:pPr>
      <w:r w:rsidRPr="00441A49">
        <w:rPr>
          <w:color w:val="auto"/>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w:t>
      </w:r>
    </w:p>
    <w:p w:rsidR="00441A49" w:rsidRPr="00441A49" w:rsidRDefault="00441A49" w:rsidP="00D97192">
      <w:pPr>
        <w:pStyle w:val="a3"/>
        <w:numPr>
          <w:ilvl w:val="0"/>
          <w:numId w:val="50"/>
        </w:numPr>
        <w:tabs>
          <w:tab w:val="left" w:pos="851"/>
          <w:tab w:val="left" w:pos="993"/>
        </w:tabs>
        <w:spacing w:after="0" w:line="360" w:lineRule="auto"/>
        <w:ind w:right="0"/>
        <w:contextualSpacing w:val="0"/>
        <w:rPr>
          <w:color w:val="auto"/>
          <w:szCs w:val="24"/>
        </w:rPr>
      </w:pPr>
      <w:r w:rsidRPr="00441A49">
        <w:rPr>
          <w:color w:val="auto"/>
          <w:szCs w:val="24"/>
        </w:rPr>
        <w:t>дифференцированности поощрений (наличие уровней и типов наград позволяет продлить стимулирующее действие системы поощрения).</w:t>
      </w:r>
    </w:p>
    <w:p w:rsidR="00441A49" w:rsidRPr="00441A49" w:rsidRDefault="00441A49" w:rsidP="00441A49">
      <w:pPr>
        <w:spacing w:line="360" w:lineRule="auto"/>
        <w:ind w:firstLine="709"/>
        <w:rPr>
          <w:color w:val="auto"/>
          <w:szCs w:val="24"/>
        </w:rPr>
      </w:pPr>
      <w:r w:rsidRPr="00441A49">
        <w:rPr>
          <w:color w:val="auto"/>
          <w:szCs w:val="24"/>
        </w:rPr>
        <w:t>Формы поощрения проявлений активной жизненной позиции обучающихся и социальной успешности: индивидуальные портфолио, рейтинги, грамоты, благодарности на общешкольной линейке.</w:t>
      </w:r>
    </w:p>
    <w:p w:rsidR="00441A49" w:rsidRPr="00441A49" w:rsidRDefault="00441A49" w:rsidP="00441A49">
      <w:pPr>
        <w:spacing w:line="360" w:lineRule="auto"/>
        <w:ind w:firstLine="709"/>
        <w:rPr>
          <w:color w:val="auto"/>
          <w:szCs w:val="24"/>
        </w:rPr>
      </w:pPr>
    </w:p>
    <w:p w:rsidR="00441A49" w:rsidRPr="00441A49" w:rsidRDefault="00441A49" w:rsidP="00441A49">
      <w:pPr>
        <w:keepNext/>
        <w:keepLines/>
        <w:spacing w:line="360" w:lineRule="auto"/>
        <w:outlineLvl w:val="0"/>
        <w:rPr>
          <w:b/>
          <w:color w:val="auto"/>
          <w:szCs w:val="24"/>
        </w:rPr>
      </w:pPr>
      <w:bookmarkStart w:id="17" w:name="__RefHeading___13"/>
      <w:bookmarkEnd w:id="17"/>
      <w:r w:rsidRPr="00441A49">
        <w:rPr>
          <w:b/>
          <w:color w:val="auto"/>
          <w:szCs w:val="24"/>
        </w:rPr>
        <w:t>3.5 Анализ воспитательного процесса</w:t>
      </w:r>
    </w:p>
    <w:p w:rsidR="00441A49" w:rsidRPr="00441A49" w:rsidRDefault="00441A49" w:rsidP="00441A49">
      <w:pPr>
        <w:tabs>
          <w:tab w:val="left" w:pos="851"/>
        </w:tabs>
        <w:spacing w:line="360" w:lineRule="auto"/>
        <w:ind w:firstLine="709"/>
        <w:rPr>
          <w:color w:val="auto"/>
          <w:szCs w:val="24"/>
        </w:rPr>
      </w:pPr>
      <w:r w:rsidRPr="00441A49">
        <w:rPr>
          <w:color w:val="auto"/>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441A49" w:rsidRPr="00441A49" w:rsidRDefault="00441A49" w:rsidP="00441A49">
      <w:pPr>
        <w:tabs>
          <w:tab w:val="left" w:pos="851"/>
        </w:tabs>
        <w:spacing w:line="360" w:lineRule="auto"/>
        <w:ind w:firstLine="709"/>
        <w:rPr>
          <w:color w:val="auto"/>
          <w:szCs w:val="24"/>
        </w:rPr>
      </w:pPr>
      <w:r w:rsidRPr="00441A49">
        <w:rPr>
          <w:color w:val="auto"/>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441A49" w:rsidRPr="00441A49" w:rsidRDefault="00441A49" w:rsidP="00441A49">
      <w:pPr>
        <w:tabs>
          <w:tab w:val="left" w:pos="851"/>
        </w:tabs>
        <w:spacing w:line="360" w:lineRule="auto"/>
        <w:ind w:firstLine="709"/>
        <w:rPr>
          <w:color w:val="auto"/>
          <w:szCs w:val="24"/>
        </w:rPr>
      </w:pPr>
      <w:r w:rsidRPr="00441A49">
        <w:rPr>
          <w:color w:val="auto"/>
          <w:szCs w:val="24"/>
        </w:rPr>
        <w:t>Планирование анализа воспитательного процесса включается в календарный план воспитательной работы.</w:t>
      </w:r>
    </w:p>
    <w:p w:rsidR="00441A49" w:rsidRPr="00441A49" w:rsidRDefault="00441A49" w:rsidP="00441A49">
      <w:pPr>
        <w:tabs>
          <w:tab w:val="left" w:pos="851"/>
        </w:tabs>
        <w:spacing w:line="360" w:lineRule="auto"/>
        <w:ind w:firstLine="709"/>
        <w:rPr>
          <w:color w:val="auto"/>
          <w:szCs w:val="24"/>
        </w:rPr>
      </w:pPr>
      <w:r w:rsidRPr="00441A49">
        <w:rPr>
          <w:color w:val="auto"/>
          <w:szCs w:val="24"/>
        </w:rPr>
        <w:t>Основные принципы самоанализа воспитательной работы:</w:t>
      </w:r>
    </w:p>
    <w:p w:rsidR="00441A49" w:rsidRPr="00441A49" w:rsidRDefault="00441A49" w:rsidP="00D97192">
      <w:pPr>
        <w:pStyle w:val="a3"/>
        <w:numPr>
          <w:ilvl w:val="0"/>
          <w:numId w:val="51"/>
        </w:numPr>
        <w:tabs>
          <w:tab w:val="left" w:pos="993"/>
        </w:tabs>
        <w:spacing w:after="0" w:line="360" w:lineRule="auto"/>
        <w:ind w:right="0"/>
        <w:contextualSpacing w:val="0"/>
        <w:rPr>
          <w:color w:val="auto"/>
          <w:szCs w:val="24"/>
        </w:rPr>
      </w:pPr>
      <w:r w:rsidRPr="00441A49">
        <w:rPr>
          <w:color w:val="auto"/>
          <w:szCs w:val="24"/>
        </w:rPr>
        <w:t xml:space="preserve">взаимное уважение всех участников образовательных отношений; </w:t>
      </w:r>
    </w:p>
    <w:p w:rsidR="00441A49" w:rsidRPr="00441A49" w:rsidRDefault="00441A49" w:rsidP="00D97192">
      <w:pPr>
        <w:pStyle w:val="a3"/>
        <w:numPr>
          <w:ilvl w:val="0"/>
          <w:numId w:val="51"/>
        </w:numPr>
        <w:tabs>
          <w:tab w:val="left" w:pos="993"/>
        </w:tabs>
        <w:spacing w:after="0" w:line="360" w:lineRule="auto"/>
        <w:ind w:right="0"/>
        <w:contextualSpacing w:val="0"/>
        <w:rPr>
          <w:color w:val="auto"/>
          <w:szCs w:val="24"/>
        </w:rPr>
      </w:pPr>
      <w:r w:rsidRPr="00441A49">
        <w:rPr>
          <w:color w:val="auto"/>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441A49" w:rsidRPr="00441A49" w:rsidRDefault="00441A49" w:rsidP="00D97192">
      <w:pPr>
        <w:pStyle w:val="a3"/>
        <w:numPr>
          <w:ilvl w:val="0"/>
          <w:numId w:val="51"/>
        </w:numPr>
        <w:tabs>
          <w:tab w:val="left" w:pos="993"/>
        </w:tabs>
        <w:spacing w:after="0" w:line="360" w:lineRule="auto"/>
        <w:ind w:right="0"/>
        <w:contextualSpacing w:val="0"/>
        <w:rPr>
          <w:color w:val="auto"/>
          <w:szCs w:val="24"/>
        </w:rPr>
      </w:pPr>
      <w:r w:rsidRPr="00441A49">
        <w:rPr>
          <w:color w:val="auto"/>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441A49" w:rsidRPr="00441A49" w:rsidRDefault="00441A49" w:rsidP="00D97192">
      <w:pPr>
        <w:pStyle w:val="a3"/>
        <w:numPr>
          <w:ilvl w:val="0"/>
          <w:numId w:val="51"/>
        </w:numPr>
        <w:tabs>
          <w:tab w:val="left" w:pos="851"/>
          <w:tab w:val="left" w:pos="993"/>
        </w:tabs>
        <w:spacing w:after="0" w:line="360" w:lineRule="auto"/>
        <w:ind w:right="0"/>
        <w:contextualSpacing w:val="0"/>
        <w:rPr>
          <w:color w:val="auto"/>
          <w:szCs w:val="24"/>
        </w:rPr>
      </w:pPr>
      <w:r w:rsidRPr="00441A49">
        <w:rPr>
          <w:color w:val="auto"/>
          <w:szCs w:val="24"/>
        </w:rPr>
        <w:lastRenderedPageBreak/>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441A49" w:rsidRPr="00441A49" w:rsidRDefault="00441A49" w:rsidP="00441A49">
      <w:pPr>
        <w:tabs>
          <w:tab w:val="left" w:pos="851"/>
        </w:tabs>
        <w:spacing w:line="360" w:lineRule="auto"/>
        <w:ind w:firstLine="709"/>
        <w:rPr>
          <w:color w:val="auto"/>
          <w:szCs w:val="24"/>
        </w:rPr>
      </w:pPr>
      <w:r w:rsidRPr="00441A49">
        <w:rPr>
          <w:color w:val="auto"/>
          <w:szCs w:val="24"/>
        </w:rPr>
        <w:t xml:space="preserve">Основные направления анализа воспитательного процесса </w:t>
      </w:r>
    </w:p>
    <w:p w:rsidR="00441A49" w:rsidRPr="00441A49" w:rsidRDefault="00441A49" w:rsidP="00441A49">
      <w:pPr>
        <w:tabs>
          <w:tab w:val="left" w:pos="851"/>
        </w:tabs>
        <w:spacing w:line="360" w:lineRule="auto"/>
        <w:ind w:firstLine="709"/>
        <w:rPr>
          <w:color w:val="auto"/>
          <w:szCs w:val="24"/>
        </w:rPr>
      </w:pPr>
      <w:r w:rsidRPr="00441A49">
        <w:rPr>
          <w:color w:val="auto"/>
          <w:szCs w:val="24"/>
        </w:rPr>
        <w:t xml:space="preserve">1. Результаты воспитания, социализации и саморазвития обучающихся. </w:t>
      </w:r>
    </w:p>
    <w:p w:rsidR="00441A49" w:rsidRPr="00441A49" w:rsidRDefault="00441A49" w:rsidP="00441A49">
      <w:pPr>
        <w:tabs>
          <w:tab w:val="left" w:pos="851"/>
        </w:tabs>
        <w:spacing w:line="360" w:lineRule="auto"/>
        <w:ind w:firstLine="709"/>
        <w:rPr>
          <w:color w:val="auto"/>
          <w:szCs w:val="24"/>
        </w:rPr>
      </w:pPr>
      <w:r w:rsidRPr="00441A49">
        <w:rPr>
          <w:color w:val="auto"/>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441A49" w:rsidRPr="00441A49" w:rsidRDefault="00441A49" w:rsidP="00441A49">
      <w:pPr>
        <w:tabs>
          <w:tab w:val="left" w:pos="851"/>
        </w:tabs>
        <w:spacing w:line="360" w:lineRule="auto"/>
        <w:ind w:firstLine="709"/>
        <w:rPr>
          <w:color w:val="auto"/>
          <w:szCs w:val="24"/>
        </w:rPr>
      </w:pPr>
      <w:r w:rsidRPr="00441A49">
        <w:rPr>
          <w:color w:val="auto"/>
          <w:szCs w:val="24"/>
        </w:rPr>
        <w:t xml:space="preserve">Анализ проводится классными руководителями вместе с заместителем директора с последующим обсуждением результатов на методическом объединении классных руководителей или педагогическом совете. </w:t>
      </w:r>
    </w:p>
    <w:p w:rsidR="00441A49" w:rsidRPr="00441A49" w:rsidRDefault="00441A49" w:rsidP="00441A49">
      <w:pPr>
        <w:tabs>
          <w:tab w:val="left" w:pos="851"/>
        </w:tabs>
        <w:spacing w:line="360" w:lineRule="auto"/>
        <w:ind w:firstLine="709"/>
        <w:rPr>
          <w:color w:val="auto"/>
          <w:szCs w:val="24"/>
        </w:rPr>
      </w:pPr>
      <w:r w:rsidRPr="00441A49">
        <w:rPr>
          <w:color w:val="auto"/>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441A49" w:rsidRPr="00441A49" w:rsidRDefault="00441A49" w:rsidP="00441A49">
      <w:pPr>
        <w:tabs>
          <w:tab w:val="left" w:pos="851"/>
        </w:tabs>
        <w:spacing w:line="360" w:lineRule="auto"/>
        <w:ind w:firstLine="709"/>
        <w:rPr>
          <w:color w:val="auto"/>
          <w:szCs w:val="24"/>
        </w:rPr>
      </w:pPr>
      <w:r w:rsidRPr="00441A49">
        <w:rPr>
          <w:color w:val="auto"/>
          <w:szCs w:val="24"/>
        </w:rPr>
        <w:t>2. Состояние совместной деятельности обучающихся и взрослых.</w:t>
      </w:r>
    </w:p>
    <w:p w:rsidR="00441A49" w:rsidRPr="00441A49" w:rsidRDefault="00441A49" w:rsidP="00441A49">
      <w:pPr>
        <w:tabs>
          <w:tab w:val="left" w:pos="851"/>
        </w:tabs>
        <w:spacing w:line="360" w:lineRule="auto"/>
        <w:ind w:firstLine="709"/>
        <w:rPr>
          <w:color w:val="auto"/>
          <w:szCs w:val="24"/>
        </w:rPr>
      </w:pPr>
      <w:r w:rsidRPr="00441A49">
        <w:rPr>
          <w:color w:val="auto"/>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441A49" w:rsidRPr="00441A49" w:rsidRDefault="00441A49" w:rsidP="00441A49">
      <w:pPr>
        <w:tabs>
          <w:tab w:val="left" w:pos="851"/>
        </w:tabs>
        <w:spacing w:line="360" w:lineRule="auto"/>
        <w:ind w:firstLine="709"/>
        <w:rPr>
          <w:color w:val="auto"/>
          <w:szCs w:val="24"/>
        </w:rPr>
      </w:pPr>
      <w:r w:rsidRPr="00441A49">
        <w:rPr>
          <w:color w:val="auto"/>
          <w:szCs w:val="24"/>
        </w:rPr>
        <w:t xml:space="preserve">Анализ проводится заместителем директора,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rsidR="00441A49" w:rsidRPr="00441A49" w:rsidRDefault="00441A49" w:rsidP="00441A49">
      <w:pPr>
        <w:tabs>
          <w:tab w:val="left" w:pos="567"/>
          <w:tab w:val="left" w:pos="851"/>
        </w:tabs>
        <w:spacing w:line="360" w:lineRule="auto"/>
        <w:ind w:firstLine="709"/>
        <w:rPr>
          <w:color w:val="auto"/>
          <w:szCs w:val="24"/>
        </w:rPr>
      </w:pPr>
      <w:r w:rsidRPr="00441A49">
        <w:rPr>
          <w:color w:val="auto"/>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441A49" w:rsidRPr="00441A49" w:rsidRDefault="00441A49" w:rsidP="00441A49">
      <w:pPr>
        <w:tabs>
          <w:tab w:val="left" w:pos="851"/>
        </w:tabs>
        <w:spacing w:line="360" w:lineRule="auto"/>
        <w:ind w:firstLine="709"/>
        <w:rPr>
          <w:color w:val="auto"/>
          <w:szCs w:val="24"/>
        </w:rPr>
      </w:pPr>
      <w:r w:rsidRPr="00441A49">
        <w:rPr>
          <w:color w:val="auto"/>
          <w:szCs w:val="24"/>
        </w:rPr>
        <w:t>Итоги самоанализа оформляются в виде отчёта, составляемого заместителем директора в конце учебного года, рассматриваются педагогическим советом.</w:t>
      </w:r>
    </w:p>
    <w:p w:rsidR="004F3D9F" w:rsidRPr="00441A49" w:rsidRDefault="004F3D9F" w:rsidP="00356A0F">
      <w:pPr>
        <w:spacing w:after="98" w:line="360" w:lineRule="auto"/>
        <w:ind w:left="-1" w:right="14" w:firstLine="708"/>
        <w:rPr>
          <w:szCs w:val="24"/>
        </w:rPr>
      </w:pPr>
    </w:p>
    <w:p w:rsidR="002471D3" w:rsidRPr="00441A49" w:rsidRDefault="00E440B0" w:rsidP="008C7222">
      <w:pPr>
        <w:pStyle w:val="1"/>
        <w:tabs>
          <w:tab w:val="center" w:pos="2930"/>
          <w:tab w:val="center" w:pos="5403"/>
        </w:tabs>
        <w:spacing w:after="86" w:line="360" w:lineRule="auto"/>
        <w:ind w:left="0" w:right="0" w:firstLine="0"/>
        <w:rPr>
          <w:szCs w:val="24"/>
        </w:rPr>
      </w:pPr>
      <w:r w:rsidRPr="00441A49">
        <w:rPr>
          <w:szCs w:val="24"/>
        </w:rPr>
        <w:lastRenderedPageBreak/>
        <w:t>3.</w:t>
      </w:r>
      <w:r w:rsidRPr="00441A49">
        <w:rPr>
          <w:rFonts w:eastAsia="Arial"/>
          <w:szCs w:val="24"/>
        </w:rPr>
        <w:t xml:space="preserve"> </w:t>
      </w:r>
      <w:r w:rsidRPr="00441A49">
        <w:rPr>
          <w:rFonts w:eastAsia="Arial"/>
          <w:szCs w:val="24"/>
        </w:rPr>
        <w:tab/>
      </w:r>
      <w:r w:rsidRPr="00441A49">
        <w:rPr>
          <w:szCs w:val="24"/>
        </w:rPr>
        <w:t>ОРГАНИЗАЦИОННЫЙ РАЗДЕЛ</w:t>
      </w:r>
    </w:p>
    <w:p w:rsidR="002471D3" w:rsidRDefault="00E440B0" w:rsidP="008C7222">
      <w:pPr>
        <w:spacing w:after="3" w:line="360" w:lineRule="auto"/>
        <w:ind w:left="2029" w:right="0" w:hanging="10"/>
        <w:jc w:val="center"/>
        <w:rPr>
          <w:b/>
          <w:szCs w:val="24"/>
        </w:rPr>
      </w:pPr>
      <w:r w:rsidRPr="00441A49">
        <w:rPr>
          <w:b/>
          <w:szCs w:val="24"/>
        </w:rPr>
        <w:t>3.1</w:t>
      </w:r>
      <w:r w:rsidRPr="00441A49">
        <w:rPr>
          <w:rFonts w:eastAsia="Arial"/>
          <w:b/>
          <w:szCs w:val="24"/>
        </w:rPr>
        <w:t xml:space="preserve"> </w:t>
      </w:r>
      <w:r w:rsidRPr="00441A49">
        <w:rPr>
          <w:b/>
          <w:szCs w:val="24"/>
        </w:rPr>
        <w:t>УЧЕБНЫЙ ПЛАН НАЧАЛЬНОГО ОБЩЕГО ОБРАЗОВАНИЯ</w:t>
      </w:r>
    </w:p>
    <w:p w:rsidR="003A40A0" w:rsidRPr="008C7222" w:rsidRDefault="00EB3136" w:rsidP="008C7222">
      <w:pPr>
        <w:spacing w:after="0" w:line="240" w:lineRule="auto"/>
        <w:contextualSpacing/>
        <w:jc w:val="center"/>
        <w:rPr>
          <w:b/>
          <w:bCs/>
          <w:color w:val="333333"/>
          <w:szCs w:val="24"/>
        </w:rPr>
      </w:pPr>
      <w:r w:rsidRPr="008C7222">
        <w:rPr>
          <w:b/>
          <w:bCs/>
          <w:color w:val="333333"/>
          <w:szCs w:val="24"/>
        </w:rPr>
        <w:t>(приложение № 4)</w:t>
      </w:r>
    </w:p>
    <w:p w:rsidR="003A40A0" w:rsidRDefault="003A40A0" w:rsidP="008C7222">
      <w:pPr>
        <w:spacing w:after="0" w:line="240" w:lineRule="auto"/>
        <w:contextualSpacing/>
        <w:jc w:val="center"/>
        <w:rPr>
          <w:b/>
          <w:bCs/>
          <w:color w:val="333333"/>
          <w:sz w:val="28"/>
          <w:szCs w:val="28"/>
        </w:rPr>
      </w:pPr>
    </w:p>
    <w:p w:rsidR="002471D3" w:rsidRDefault="00E440B0" w:rsidP="008C7222">
      <w:pPr>
        <w:pStyle w:val="2"/>
        <w:spacing w:after="81" w:line="360" w:lineRule="auto"/>
        <w:ind w:left="22" w:right="12"/>
        <w:rPr>
          <w:szCs w:val="24"/>
        </w:rPr>
      </w:pPr>
      <w:r w:rsidRPr="00441A49">
        <w:rPr>
          <w:szCs w:val="24"/>
        </w:rPr>
        <w:t>3.2. КАЛЕНДАРНЫЙ УЧЕБНЫЙ ГРАФИК</w:t>
      </w:r>
    </w:p>
    <w:p w:rsidR="00EB3136" w:rsidRPr="00EB3136" w:rsidRDefault="00EB3136" w:rsidP="008C7222">
      <w:pPr>
        <w:jc w:val="center"/>
        <w:rPr>
          <w:b/>
        </w:rPr>
      </w:pPr>
      <w:r w:rsidRPr="00EB3136">
        <w:rPr>
          <w:b/>
        </w:rPr>
        <w:t>(приложение №5)</w:t>
      </w:r>
    </w:p>
    <w:p w:rsidR="00321F27" w:rsidRPr="00321F27" w:rsidRDefault="00321F27" w:rsidP="008C7222">
      <w:pPr>
        <w:jc w:val="center"/>
      </w:pPr>
    </w:p>
    <w:p w:rsidR="00321F27" w:rsidRDefault="00321F27" w:rsidP="008C7222">
      <w:pPr>
        <w:autoSpaceDE w:val="0"/>
        <w:autoSpaceDN w:val="0"/>
        <w:adjustRightInd w:val="0"/>
        <w:spacing w:after="0" w:line="240" w:lineRule="auto"/>
        <w:ind w:left="0" w:right="0" w:firstLine="0"/>
        <w:jc w:val="center"/>
        <w:rPr>
          <w:rFonts w:eastAsiaTheme="minorEastAsia"/>
          <w:b/>
          <w:bCs/>
          <w:sz w:val="23"/>
          <w:szCs w:val="23"/>
        </w:rPr>
      </w:pPr>
      <w:r w:rsidRPr="00321F27">
        <w:rPr>
          <w:rFonts w:eastAsiaTheme="minorEastAsia"/>
          <w:b/>
          <w:bCs/>
          <w:sz w:val="23"/>
          <w:szCs w:val="23"/>
        </w:rPr>
        <w:t>3.3. ПЛАН ВНЕУРОЧНОЙ ДЕЯТЕЛЬНОСТИ</w:t>
      </w:r>
    </w:p>
    <w:p w:rsidR="00321F27" w:rsidRPr="00321F27" w:rsidRDefault="00321F27" w:rsidP="00321F27">
      <w:pPr>
        <w:autoSpaceDE w:val="0"/>
        <w:autoSpaceDN w:val="0"/>
        <w:adjustRightInd w:val="0"/>
        <w:spacing w:after="0" w:line="240" w:lineRule="auto"/>
        <w:ind w:left="0" w:right="0" w:firstLine="0"/>
        <w:jc w:val="left"/>
        <w:rPr>
          <w:rFonts w:eastAsiaTheme="minorEastAsia"/>
          <w:sz w:val="23"/>
          <w:szCs w:val="23"/>
        </w:rPr>
      </w:pPr>
    </w:p>
    <w:p w:rsidR="00321F27" w:rsidRPr="00321F27" w:rsidRDefault="00321F27" w:rsidP="008C7222">
      <w:pPr>
        <w:autoSpaceDE w:val="0"/>
        <w:autoSpaceDN w:val="0"/>
        <w:adjustRightInd w:val="0"/>
        <w:spacing w:after="0" w:line="360" w:lineRule="auto"/>
        <w:ind w:left="0" w:right="0" w:firstLine="709"/>
        <w:rPr>
          <w:rFonts w:eastAsiaTheme="minorEastAsia"/>
          <w:szCs w:val="24"/>
        </w:rPr>
      </w:pPr>
      <w:r>
        <w:rPr>
          <w:rFonts w:eastAsiaTheme="minorEastAsia"/>
          <w:szCs w:val="24"/>
        </w:rPr>
        <w:t xml:space="preserve">     </w:t>
      </w:r>
      <w:r w:rsidRPr="00321F27">
        <w:rPr>
          <w:rFonts w:eastAsiaTheme="minorEastAsia"/>
          <w:szCs w:val="24"/>
        </w:rPr>
        <w:t>План внеурочной деятельности является организационным механизмом реализации основной образовательной программы начального общего образования</w:t>
      </w:r>
      <w:r>
        <w:rPr>
          <w:rFonts w:eastAsiaTheme="minorEastAsia"/>
          <w:szCs w:val="24"/>
        </w:rPr>
        <w:t>.</w:t>
      </w:r>
      <w:r w:rsidRPr="00321F27">
        <w:rPr>
          <w:rFonts w:eastAsiaTheme="minorEastAsia"/>
          <w:szCs w:val="24"/>
        </w:rPr>
        <w:t xml:space="preserve"> План внеурочной деятельности обеспечивает учет индивидуальных особенностей и потребностей обучающихся и предоставляет возможность выбора занятий внеурочной </w:t>
      </w:r>
      <w:r>
        <w:rPr>
          <w:rFonts w:eastAsiaTheme="minorEastAsia"/>
          <w:szCs w:val="24"/>
        </w:rPr>
        <w:t>деятельности каждому обучающемуся.</w:t>
      </w:r>
    </w:p>
    <w:p w:rsidR="00321F27" w:rsidRPr="00321F27" w:rsidRDefault="00321F27" w:rsidP="008C7222">
      <w:pPr>
        <w:autoSpaceDE w:val="0"/>
        <w:autoSpaceDN w:val="0"/>
        <w:adjustRightInd w:val="0"/>
        <w:spacing w:after="0" w:line="360" w:lineRule="auto"/>
        <w:ind w:left="0" w:right="0" w:firstLine="709"/>
        <w:rPr>
          <w:rFonts w:eastAsiaTheme="minorEastAsia"/>
          <w:szCs w:val="24"/>
        </w:rPr>
      </w:pPr>
      <w:r w:rsidRPr="00321F27">
        <w:rPr>
          <w:rFonts w:eastAsiaTheme="minorEastAsia"/>
          <w:szCs w:val="24"/>
        </w:rPr>
        <w:t xml:space="preserve">Под </w:t>
      </w:r>
      <w:r w:rsidRPr="00321F27">
        <w:rPr>
          <w:rFonts w:eastAsiaTheme="minorEastAsia"/>
          <w:b/>
          <w:bCs/>
          <w:i/>
          <w:iCs/>
          <w:szCs w:val="24"/>
        </w:rPr>
        <w:t xml:space="preserve">внеурочной деятельностью </w:t>
      </w:r>
      <w:r w:rsidRPr="00321F27">
        <w:rPr>
          <w:rFonts w:eastAsiaTheme="minorEastAsia"/>
          <w:szCs w:val="24"/>
        </w:rPr>
        <w:t xml:space="preserve">понимают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Внеурочная деятельность является неотъемлемой и обязательной частью основной общеобразовательной программы. 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321F27" w:rsidRDefault="00321F27" w:rsidP="008C7222">
      <w:pPr>
        <w:autoSpaceDE w:val="0"/>
        <w:autoSpaceDN w:val="0"/>
        <w:adjustRightInd w:val="0"/>
        <w:spacing w:after="0" w:line="360" w:lineRule="auto"/>
        <w:ind w:left="0" w:right="0" w:firstLine="709"/>
        <w:rPr>
          <w:rFonts w:eastAsiaTheme="minorEastAsia"/>
          <w:szCs w:val="24"/>
        </w:rPr>
      </w:pPr>
      <w:r w:rsidRPr="00321F27">
        <w:rPr>
          <w:rFonts w:eastAsiaTheme="minorEastAsia"/>
          <w:szCs w:val="24"/>
        </w:rPr>
        <w:t>-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w:t>
      </w:r>
      <w:r>
        <w:rPr>
          <w:rFonts w:eastAsiaTheme="minorEastAsia"/>
          <w:szCs w:val="24"/>
        </w:rPr>
        <w:t xml:space="preserve">вающие </w:t>
      </w:r>
      <w:r w:rsidRPr="00321F27">
        <w:rPr>
          <w:rFonts w:eastAsiaTheme="minorEastAsia"/>
          <w:szCs w:val="24"/>
        </w:rPr>
        <w:t xml:space="preserve">особые образовательные потребности обучающихся с ОВЗ; </w:t>
      </w:r>
    </w:p>
    <w:p w:rsidR="00321F27" w:rsidRPr="00321F27" w:rsidRDefault="00321F27" w:rsidP="008C7222">
      <w:pPr>
        <w:autoSpaceDE w:val="0"/>
        <w:autoSpaceDN w:val="0"/>
        <w:adjustRightInd w:val="0"/>
        <w:spacing w:after="0" w:line="360" w:lineRule="auto"/>
        <w:ind w:left="0" w:right="0" w:firstLine="709"/>
        <w:rPr>
          <w:rFonts w:eastAsiaTheme="minorEastAsia"/>
          <w:szCs w:val="24"/>
        </w:rPr>
      </w:pPr>
      <w:r w:rsidRPr="00321F27">
        <w:rPr>
          <w:rFonts w:eastAsiaTheme="minorEastAsia"/>
          <w:szCs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w:t>
      </w:r>
    </w:p>
    <w:p w:rsidR="00321F27" w:rsidRPr="00321F27" w:rsidRDefault="00321F27" w:rsidP="008C7222">
      <w:pPr>
        <w:autoSpaceDE w:val="0"/>
        <w:autoSpaceDN w:val="0"/>
        <w:adjustRightInd w:val="0"/>
        <w:spacing w:after="0" w:line="360" w:lineRule="auto"/>
        <w:ind w:left="0" w:right="0" w:firstLine="709"/>
        <w:rPr>
          <w:rFonts w:eastAsiaTheme="minorEastAsia"/>
          <w:szCs w:val="24"/>
        </w:rPr>
      </w:pPr>
      <w:r w:rsidRPr="00321F27">
        <w:rPr>
          <w:rFonts w:eastAsiaTheme="minorEastAsia"/>
          <w:szCs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321F27" w:rsidRPr="00321F27" w:rsidRDefault="00321F27" w:rsidP="008C7222">
      <w:pPr>
        <w:autoSpaceDE w:val="0"/>
        <w:autoSpaceDN w:val="0"/>
        <w:adjustRightInd w:val="0"/>
        <w:spacing w:after="0" w:line="360" w:lineRule="auto"/>
        <w:ind w:left="0" w:right="0" w:firstLine="709"/>
        <w:rPr>
          <w:rFonts w:eastAsiaTheme="minorEastAsia"/>
          <w:szCs w:val="24"/>
        </w:rPr>
      </w:pPr>
      <w:r w:rsidRPr="00321F27">
        <w:rPr>
          <w:rFonts w:eastAsiaTheme="minorEastAsia"/>
          <w:szCs w:val="24"/>
        </w:rPr>
        <w:lastRenderedPageBreak/>
        <w:t>-внеурочную деятельность по формированию функциональной грамотности (читательской, математической, естественнонаучной, финансовой) обучающихся</w:t>
      </w:r>
      <w:r>
        <w:rPr>
          <w:rFonts w:eastAsiaTheme="minorEastAsia"/>
          <w:szCs w:val="24"/>
        </w:rPr>
        <w:t>.</w:t>
      </w:r>
    </w:p>
    <w:p w:rsidR="00321F27" w:rsidRPr="00321F27" w:rsidRDefault="00321F27" w:rsidP="008C7222">
      <w:pPr>
        <w:autoSpaceDE w:val="0"/>
        <w:autoSpaceDN w:val="0"/>
        <w:adjustRightInd w:val="0"/>
        <w:spacing w:after="0" w:line="360" w:lineRule="auto"/>
        <w:ind w:left="0" w:right="0" w:firstLine="709"/>
        <w:rPr>
          <w:rFonts w:eastAsiaTheme="minorEastAsia"/>
          <w:color w:val="auto"/>
          <w:szCs w:val="24"/>
        </w:rPr>
      </w:pPr>
      <w:r w:rsidRPr="00321F27">
        <w:rPr>
          <w:rFonts w:eastAsiaTheme="minorEastAsia"/>
          <w:color w:val="auto"/>
          <w:szCs w:val="24"/>
        </w:rPr>
        <w:t xml:space="preserve">-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tbl>
      <w:tblPr>
        <w:tblW w:w="10848" w:type="dxa"/>
        <w:tblInd w:w="-575" w:type="dxa"/>
        <w:shd w:val="clear" w:color="auto" w:fill="FFFFFF"/>
        <w:tblLayout w:type="fixed"/>
        <w:tblCellMar>
          <w:left w:w="0" w:type="dxa"/>
          <w:right w:w="0" w:type="dxa"/>
        </w:tblCellMar>
        <w:tblLook w:val="04A0" w:firstRow="1" w:lastRow="0" w:firstColumn="1" w:lastColumn="0" w:noHBand="0" w:noVBand="1"/>
      </w:tblPr>
      <w:tblGrid>
        <w:gridCol w:w="6312"/>
        <w:gridCol w:w="851"/>
        <w:gridCol w:w="992"/>
        <w:gridCol w:w="851"/>
        <w:gridCol w:w="992"/>
        <w:gridCol w:w="850"/>
      </w:tblGrid>
      <w:tr w:rsidR="00321F27" w:rsidRPr="00766628" w:rsidTr="00597BEF">
        <w:tc>
          <w:tcPr>
            <w:tcW w:w="63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21F27" w:rsidRPr="009D2B24" w:rsidRDefault="00321F27" w:rsidP="00597BEF">
            <w:pPr>
              <w:spacing w:after="0" w:line="293" w:lineRule="atLeast"/>
              <w:rPr>
                <w:b/>
                <w:color w:val="262626" w:themeColor="text1" w:themeTint="D9"/>
                <w:sz w:val="23"/>
                <w:szCs w:val="23"/>
              </w:rPr>
            </w:pPr>
            <w:r w:rsidRPr="009D2B24">
              <w:rPr>
                <w:b/>
                <w:color w:val="262626" w:themeColor="text1" w:themeTint="D9"/>
                <w:sz w:val="23"/>
                <w:szCs w:val="23"/>
              </w:rPr>
              <w:t>Внеурочная деятельность</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766628" w:rsidRDefault="00321F27" w:rsidP="00597BEF">
            <w:pPr>
              <w:spacing w:after="0" w:line="293" w:lineRule="atLeast"/>
              <w:jc w:val="center"/>
              <w:rPr>
                <w:b/>
                <w:bCs/>
                <w:color w:val="262626" w:themeColor="text1" w:themeTint="D9"/>
                <w:sz w:val="23"/>
                <w:szCs w:val="23"/>
              </w:rPr>
            </w:pPr>
            <w:r>
              <w:rPr>
                <w:b/>
                <w:bCs/>
                <w:color w:val="262626" w:themeColor="text1" w:themeTint="D9"/>
                <w:sz w:val="23"/>
                <w:szCs w:val="23"/>
              </w:rPr>
              <w:t>1 кл</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766628" w:rsidRDefault="00321F27" w:rsidP="00597BEF">
            <w:pPr>
              <w:spacing w:after="0" w:line="293" w:lineRule="atLeast"/>
              <w:jc w:val="center"/>
              <w:rPr>
                <w:b/>
                <w:bCs/>
                <w:color w:val="262626" w:themeColor="text1" w:themeTint="D9"/>
                <w:sz w:val="23"/>
                <w:szCs w:val="23"/>
              </w:rPr>
            </w:pPr>
            <w:r>
              <w:rPr>
                <w:b/>
                <w:bCs/>
                <w:color w:val="262626" w:themeColor="text1" w:themeTint="D9"/>
                <w:sz w:val="23"/>
                <w:szCs w:val="23"/>
              </w:rPr>
              <w:t>2кл</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766628" w:rsidRDefault="00321F27" w:rsidP="00597BEF">
            <w:pPr>
              <w:spacing w:after="0" w:line="293" w:lineRule="atLeast"/>
              <w:jc w:val="center"/>
              <w:rPr>
                <w:b/>
                <w:bCs/>
                <w:color w:val="262626" w:themeColor="text1" w:themeTint="D9"/>
                <w:sz w:val="23"/>
                <w:szCs w:val="23"/>
              </w:rPr>
            </w:pPr>
            <w:r>
              <w:rPr>
                <w:b/>
                <w:bCs/>
                <w:color w:val="262626" w:themeColor="text1" w:themeTint="D9"/>
                <w:sz w:val="23"/>
                <w:szCs w:val="23"/>
              </w:rPr>
              <w:t>3кл</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766628" w:rsidRDefault="00321F27" w:rsidP="00597BEF">
            <w:pPr>
              <w:spacing w:after="0" w:line="293" w:lineRule="atLeast"/>
              <w:jc w:val="center"/>
              <w:rPr>
                <w:b/>
                <w:bCs/>
                <w:color w:val="262626" w:themeColor="text1" w:themeTint="D9"/>
                <w:sz w:val="23"/>
                <w:szCs w:val="23"/>
              </w:rPr>
            </w:pPr>
            <w:r>
              <w:rPr>
                <w:b/>
                <w:bCs/>
                <w:color w:val="262626" w:themeColor="text1" w:themeTint="D9"/>
                <w:sz w:val="23"/>
                <w:szCs w:val="23"/>
              </w:rPr>
              <w:t>4кл</w:t>
            </w:r>
          </w:p>
        </w:tc>
        <w:tc>
          <w:tcPr>
            <w:tcW w:w="850" w:type="dxa"/>
            <w:tcBorders>
              <w:top w:val="single" w:sz="6" w:space="0" w:color="000000"/>
              <w:left w:val="single" w:sz="6" w:space="0" w:color="000000"/>
              <w:bottom w:val="single" w:sz="6" w:space="0" w:color="000000"/>
              <w:right w:val="single" w:sz="4" w:space="0" w:color="auto"/>
            </w:tcBorders>
          </w:tcPr>
          <w:p w:rsidR="00321F27" w:rsidRDefault="00321F27" w:rsidP="00321F27">
            <w:pPr>
              <w:spacing w:after="0" w:line="293" w:lineRule="atLeast"/>
              <w:ind w:left="67"/>
              <w:jc w:val="center"/>
              <w:rPr>
                <w:b/>
                <w:bCs/>
                <w:color w:val="262626" w:themeColor="text1" w:themeTint="D9"/>
                <w:sz w:val="23"/>
                <w:szCs w:val="23"/>
              </w:rPr>
            </w:pPr>
            <w:r>
              <w:rPr>
                <w:b/>
                <w:bCs/>
                <w:color w:val="262626" w:themeColor="text1" w:themeTint="D9"/>
                <w:sz w:val="23"/>
                <w:szCs w:val="23"/>
              </w:rPr>
              <w:t xml:space="preserve">Всего </w:t>
            </w:r>
          </w:p>
        </w:tc>
      </w:tr>
      <w:tr w:rsidR="00321F27" w:rsidRPr="00766628" w:rsidTr="00597BEF">
        <w:tc>
          <w:tcPr>
            <w:tcW w:w="63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21F27" w:rsidRDefault="00321F27" w:rsidP="00597BEF">
            <w:pPr>
              <w:spacing w:after="0" w:line="293" w:lineRule="atLeast"/>
              <w:rPr>
                <w:color w:val="262626" w:themeColor="text1" w:themeTint="D9"/>
                <w:sz w:val="23"/>
                <w:szCs w:val="23"/>
              </w:rPr>
            </w:pPr>
            <w:r>
              <w:rPr>
                <w:color w:val="262626" w:themeColor="text1" w:themeTint="D9"/>
                <w:sz w:val="23"/>
                <w:szCs w:val="23"/>
              </w:rPr>
              <w:t>Разговоры о важном</w:t>
            </w:r>
          </w:p>
        </w:tc>
        <w:tc>
          <w:tcPr>
            <w:tcW w:w="1843" w:type="dxa"/>
            <w:gridSpan w:val="2"/>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850" w:type="dxa"/>
            <w:tcBorders>
              <w:top w:val="single" w:sz="6" w:space="0" w:color="000000"/>
              <w:left w:val="single" w:sz="6" w:space="0" w:color="000000"/>
              <w:bottom w:val="single" w:sz="6" w:space="0" w:color="000000"/>
              <w:right w:val="single" w:sz="4" w:space="0" w:color="auto"/>
            </w:tcBorders>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3</w:t>
            </w:r>
          </w:p>
        </w:tc>
      </w:tr>
      <w:tr w:rsidR="00321F27" w:rsidRPr="00766628" w:rsidTr="00597BEF">
        <w:tc>
          <w:tcPr>
            <w:tcW w:w="63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21F27" w:rsidRDefault="00321F27" w:rsidP="00597BEF">
            <w:pPr>
              <w:spacing w:after="0" w:line="293" w:lineRule="atLeast"/>
              <w:rPr>
                <w:color w:val="262626" w:themeColor="text1" w:themeTint="D9"/>
                <w:sz w:val="23"/>
                <w:szCs w:val="23"/>
              </w:rPr>
            </w:pPr>
            <w:r>
              <w:rPr>
                <w:color w:val="262626" w:themeColor="text1" w:themeTint="D9"/>
                <w:sz w:val="23"/>
                <w:szCs w:val="23"/>
              </w:rPr>
              <w:t>Разговор о правильном питании</w:t>
            </w:r>
          </w:p>
        </w:tc>
        <w:tc>
          <w:tcPr>
            <w:tcW w:w="1843" w:type="dxa"/>
            <w:gridSpan w:val="2"/>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850" w:type="dxa"/>
            <w:tcBorders>
              <w:top w:val="single" w:sz="6" w:space="0" w:color="000000"/>
              <w:left w:val="single" w:sz="6" w:space="0" w:color="000000"/>
              <w:bottom w:val="single" w:sz="6" w:space="0" w:color="000000"/>
              <w:right w:val="single" w:sz="4" w:space="0" w:color="auto"/>
            </w:tcBorders>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3</w:t>
            </w:r>
          </w:p>
        </w:tc>
      </w:tr>
      <w:tr w:rsidR="00321F27" w:rsidRPr="00766628" w:rsidTr="00597BEF">
        <w:tc>
          <w:tcPr>
            <w:tcW w:w="63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21F27" w:rsidRDefault="00321F27" w:rsidP="00597BEF">
            <w:pPr>
              <w:spacing w:after="0" w:line="293" w:lineRule="atLeast"/>
              <w:rPr>
                <w:color w:val="262626" w:themeColor="text1" w:themeTint="D9"/>
                <w:sz w:val="23"/>
                <w:szCs w:val="23"/>
              </w:rPr>
            </w:pPr>
            <w:r>
              <w:rPr>
                <w:color w:val="262626" w:themeColor="text1" w:themeTint="D9"/>
                <w:sz w:val="23"/>
                <w:szCs w:val="23"/>
              </w:rPr>
              <w:t>Занимательная математика</w:t>
            </w:r>
          </w:p>
        </w:tc>
        <w:tc>
          <w:tcPr>
            <w:tcW w:w="1843" w:type="dxa"/>
            <w:gridSpan w:val="2"/>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850" w:type="dxa"/>
            <w:tcBorders>
              <w:top w:val="single" w:sz="6" w:space="0" w:color="000000"/>
              <w:left w:val="single" w:sz="6" w:space="0" w:color="000000"/>
              <w:bottom w:val="single" w:sz="6" w:space="0" w:color="000000"/>
              <w:right w:val="single" w:sz="4" w:space="0" w:color="auto"/>
            </w:tcBorders>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2</w:t>
            </w:r>
          </w:p>
        </w:tc>
      </w:tr>
      <w:tr w:rsidR="00321F27" w:rsidRPr="00766628" w:rsidTr="00597BEF">
        <w:tc>
          <w:tcPr>
            <w:tcW w:w="63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21F27" w:rsidRDefault="00321F27" w:rsidP="00597BEF">
            <w:pPr>
              <w:spacing w:after="0" w:line="293" w:lineRule="atLeast"/>
              <w:rPr>
                <w:color w:val="262626" w:themeColor="text1" w:themeTint="D9"/>
                <w:sz w:val="23"/>
                <w:szCs w:val="23"/>
              </w:rPr>
            </w:pPr>
            <w:r>
              <w:rPr>
                <w:color w:val="262626" w:themeColor="text1" w:themeTint="D9"/>
                <w:sz w:val="23"/>
                <w:szCs w:val="23"/>
              </w:rPr>
              <w:t>Шашечный кружок</w:t>
            </w:r>
          </w:p>
        </w:tc>
        <w:tc>
          <w:tcPr>
            <w:tcW w:w="1843" w:type="dxa"/>
            <w:gridSpan w:val="2"/>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p>
        </w:tc>
        <w:tc>
          <w:tcPr>
            <w:tcW w:w="850" w:type="dxa"/>
            <w:tcBorders>
              <w:top w:val="single" w:sz="6" w:space="0" w:color="000000"/>
              <w:left w:val="single" w:sz="6" w:space="0" w:color="000000"/>
              <w:bottom w:val="single" w:sz="6" w:space="0" w:color="000000"/>
              <w:right w:val="single" w:sz="4" w:space="0" w:color="auto"/>
            </w:tcBorders>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r>
      <w:tr w:rsidR="00321F27" w:rsidRPr="00766628" w:rsidTr="00597BEF">
        <w:tc>
          <w:tcPr>
            <w:tcW w:w="63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21F27" w:rsidRDefault="00321F27" w:rsidP="00597BEF">
            <w:pPr>
              <w:spacing w:after="0" w:line="293" w:lineRule="atLeast"/>
              <w:rPr>
                <w:color w:val="262626" w:themeColor="text1" w:themeTint="D9"/>
                <w:sz w:val="23"/>
                <w:szCs w:val="23"/>
              </w:rPr>
            </w:pPr>
            <w:r>
              <w:rPr>
                <w:color w:val="262626" w:themeColor="text1" w:themeTint="D9"/>
                <w:sz w:val="23"/>
                <w:szCs w:val="23"/>
              </w:rPr>
              <w:t>От игры к спорту</w:t>
            </w:r>
          </w:p>
        </w:tc>
        <w:tc>
          <w:tcPr>
            <w:tcW w:w="1843" w:type="dxa"/>
            <w:gridSpan w:val="2"/>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p>
        </w:tc>
        <w:tc>
          <w:tcPr>
            <w:tcW w:w="850" w:type="dxa"/>
            <w:tcBorders>
              <w:top w:val="single" w:sz="6" w:space="0" w:color="000000"/>
              <w:left w:val="single" w:sz="6" w:space="0" w:color="000000"/>
              <w:bottom w:val="single" w:sz="6" w:space="0" w:color="000000"/>
              <w:right w:val="single" w:sz="4" w:space="0" w:color="auto"/>
            </w:tcBorders>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r>
      <w:tr w:rsidR="00321F27" w:rsidRPr="00766628" w:rsidTr="00597BEF">
        <w:tc>
          <w:tcPr>
            <w:tcW w:w="63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21F27" w:rsidRDefault="00321F27" w:rsidP="00597BEF">
            <w:pPr>
              <w:spacing w:after="0" w:line="293" w:lineRule="atLeast"/>
              <w:rPr>
                <w:color w:val="262626" w:themeColor="text1" w:themeTint="D9"/>
                <w:sz w:val="23"/>
                <w:szCs w:val="23"/>
              </w:rPr>
            </w:pPr>
            <w:r>
              <w:rPr>
                <w:color w:val="262626" w:themeColor="text1" w:themeTint="D9"/>
                <w:sz w:val="23"/>
                <w:szCs w:val="23"/>
              </w:rPr>
              <w:t>Мой друг компьютер</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p>
        </w:tc>
        <w:tc>
          <w:tcPr>
            <w:tcW w:w="850" w:type="dxa"/>
            <w:tcBorders>
              <w:top w:val="single" w:sz="6" w:space="0" w:color="000000"/>
              <w:left w:val="single" w:sz="6" w:space="0" w:color="000000"/>
              <w:bottom w:val="single" w:sz="6" w:space="0" w:color="000000"/>
              <w:right w:val="single" w:sz="4" w:space="0" w:color="auto"/>
            </w:tcBorders>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r>
      <w:tr w:rsidR="00321F27" w:rsidRPr="00766628" w:rsidTr="00597BEF">
        <w:tc>
          <w:tcPr>
            <w:tcW w:w="63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21F27" w:rsidRDefault="00321F27" w:rsidP="00597BEF">
            <w:pPr>
              <w:spacing w:after="0" w:line="293" w:lineRule="atLeast"/>
              <w:rPr>
                <w:color w:val="262626" w:themeColor="text1" w:themeTint="D9"/>
                <w:sz w:val="23"/>
                <w:szCs w:val="23"/>
              </w:rPr>
            </w:pPr>
            <w:r>
              <w:rPr>
                <w:color w:val="262626" w:themeColor="text1" w:themeTint="D9"/>
                <w:sz w:val="23"/>
                <w:szCs w:val="23"/>
              </w:rPr>
              <w:t>Шахматный кружок</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850" w:type="dxa"/>
            <w:tcBorders>
              <w:top w:val="single" w:sz="6" w:space="0" w:color="000000"/>
              <w:left w:val="single" w:sz="6" w:space="0" w:color="000000"/>
              <w:bottom w:val="single" w:sz="6" w:space="0" w:color="000000"/>
              <w:right w:val="single" w:sz="4" w:space="0" w:color="auto"/>
            </w:tcBorders>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2</w:t>
            </w:r>
          </w:p>
        </w:tc>
      </w:tr>
      <w:tr w:rsidR="00321F27" w:rsidRPr="00766628" w:rsidTr="00597BEF">
        <w:tc>
          <w:tcPr>
            <w:tcW w:w="63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21F27" w:rsidRDefault="00321F27" w:rsidP="00597BEF">
            <w:pPr>
              <w:spacing w:after="0" w:line="293" w:lineRule="atLeast"/>
              <w:rPr>
                <w:color w:val="262626" w:themeColor="text1" w:themeTint="D9"/>
                <w:sz w:val="23"/>
                <w:szCs w:val="23"/>
              </w:rPr>
            </w:pPr>
            <w:r>
              <w:rPr>
                <w:color w:val="262626" w:themeColor="text1" w:themeTint="D9"/>
                <w:sz w:val="23"/>
                <w:szCs w:val="23"/>
              </w:rPr>
              <w:t>Играем вместе</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850" w:type="dxa"/>
            <w:tcBorders>
              <w:top w:val="single" w:sz="6" w:space="0" w:color="000000"/>
              <w:left w:val="single" w:sz="6" w:space="0" w:color="000000"/>
              <w:bottom w:val="single" w:sz="6" w:space="0" w:color="000000"/>
              <w:right w:val="single" w:sz="4" w:space="0" w:color="auto"/>
            </w:tcBorders>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2</w:t>
            </w:r>
          </w:p>
        </w:tc>
      </w:tr>
      <w:tr w:rsidR="00321F27" w:rsidRPr="009D2B24" w:rsidTr="00597BEF">
        <w:tc>
          <w:tcPr>
            <w:tcW w:w="63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21F27" w:rsidRPr="009D2B24" w:rsidRDefault="00321F27" w:rsidP="00597BEF">
            <w:pPr>
              <w:spacing w:after="0" w:line="293" w:lineRule="atLeast"/>
              <w:rPr>
                <w:b/>
                <w:color w:val="262626" w:themeColor="text1" w:themeTint="D9"/>
                <w:sz w:val="23"/>
                <w:szCs w:val="23"/>
              </w:rPr>
            </w:pPr>
            <w:r w:rsidRPr="009D2B24">
              <w:rPr>
                <w:b/>
                <w:color w:val="262626" w:themeColor="text1" w:themeTint="D9"/>
                <w:sz w:val="23"/>
                <w:szCs w:val="23"/>
              </w:rPr>
              <w:t>Итого</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5</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5</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5</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5</w:t>
            </w:r>
          </w:p>
        </w:tc>
        <w:tc>
          <w:tcPr>
            <w:tcW w:w="850" w:type="dxa"/>
            <w:tcBorders>
              <w:top w:val="single" w:sz="6" w:space="0" w:color="000000"/>
              <w:left w:val="single" w:sz="6" w:space="0" w:color="000000"/>
              <w:bottom w:val="single" w:sz="6" w:space="0" w:color="000000"/>
              <w:right w:val="single" w:sz="4" w:space="0" w:color="auto"/>
            </w:tcBorders>
          </w:tcPr>
          <w:p w:rsidR="00321F27" w:rsidRPr="00085B04" w:rsidRDefault="00321F27" w:rsidP="00597BEF">
            <w:pPr>
              <w:spacing w:after="0" w:line="293" w:lineRule="atLeast"/>
              <w:jc w:val="center"/>
              <w:rPr>
                <w:bCs/>
                <w:color w:val="262626" w:themeColor="text1" w:themeTint="D9"/>
                <w:sz w:val="23"/>
                <w:szCs w:val="23"/>
              </w:rPr>
            </w:pPr>
            <w:r w:rsidRPr="00085B04">
              <w:rPr>
                <w:bCs/>
                <w:color w:val="262626" w:themeColor="text1" w:themeTint="D9"/>
                <w:sz w:val="23"/>
                <w:szCs w:val="23"/>
              </w:rPr>
              <w:t>20</w:t>
            </w:r>
          </w:p>
        </w:tc>
      </w:tr>
    </w:tbl>
    <w:p w:rsidR="00321F27" w:rsidRPr="00321F27" w:rsidRDefault="00321F27" w:rsidP="00321F27">
      <w:pPr>
        <w:autoSpaceDE w:val="0"/>
        <w:autoSpaceDN w:val="0"/>
        <w:adjustRightInd w:val="0"/>
        <w:spacing w:after="0" w:line="360" w:lineRule="auto"/>
        <w:ind w:left="0" w:right="0" w:firstLine="0"/>
        <w:rPr>
          <w:rFonts w:eastAsiaTheme="minorEastAsia"/>
          <w:color w:val="auto"/>
          <w:szCs w:val="24"/>
        </w:rPr>
      </w:pPr>
    </w:p>
    <w:p w:rsidR="00321F27" w:rsidRPr="00321F27" w:rsidRDefault="00321F27" w:rsidP="00321F27">
      <w:pPr>
        <w:autoSpaceDE w:val="0"/>
        <w:autoSpaceDN w:val="0"/>
        <w:adjustRightInd w:val="0"/>
        <w:spacing w:after="0" w:line="360" w:lineRule="auto"/>
        <w:ind w:left="0" w:right="0" w:firstLine="0"/>
        <w:rPr>
          <w:rFonts w:eastAsiaTheme="minorEastAsia"/>
          <w:color w:val="auto"/>
          <w:szCs w:val="24"/>
        </w:rPr>
      </w:pPr>
      <w:r w:rsidRPr="00321F27">
        <w:rPr>
          <w:rFonts w:eastAsiaTheme="minorEastAsia"/>
          <w:b/>
          <w:bCs/>
          <w:color w:val="auto"/>
          <w:szCs w:val="24"/>
        </w:rPr>
        <w:t xml:space="preserve">Содержание плана внеурочной деятельности. </w:t>
      </w:r>
    </w:p>
    <w:p w:rsidR="00321F27" w:rsidRPr="00321F27" w:rsidRDefault="00321F27" w:rsidP="00321F27">
      <w:pPr>
        <w:autoSpaceDE w:val="0"/>
        <w:autoSpaceDN w:val="0"/>
        <w:adjustRightInd w:val="0"/>
        <w:spacing w:after="0" w:line="360" w:lineRule="auto"/>
        <w:ind w:left="0" w:right="0" w:firstLine="709"/>
        <w:rPr>
          <w:rFonts w:eastAsiaTheme="minorEastAsia"/>
          <w:color w:val="auto"/>
          <w:szCs w:val="24"/>
        </w:rPr>
      </w:pPr>
      <w:r>
        <w:rPr>
          <w:rFonts w:eastAsiaTheme="minorEastAsia"/>
          <w:color w:val="auto"/>
          <w:szCs w:val="24"/>
        </w:rPr>
        <w:t xml:space="preserve">        </w:t>
      </w:r>
      <w:r w:rsidRPr="00321F27">
        <w:rPr>
          <w:rFonts w:eastAsiaTheme="minorEastAsia"/>
          <w:color w:val="auto"/>
          <w:szCs w:val="24"/>
        </w:rPr>
        <w:t xml:space="preserve">Количество часов, выделяемых на внеурочную деятельность, составляет за 4 года обучения на этапе начальной школы не более 1320 часов.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
    <w:p w:rsidR="00321F27" w:rsidRPr="00321F27" w:rsidRDefault="00321F27" w:rsidP="00321F27">
      <w:pPr>
        <w:autoSpaceDE w:val="0"/>
        <w:autoSpaceDN w:val="0"/>
        <w:adjustRightInd w:val="0"/>
        <w:spacing w:after="0" w:line="360" w:lineRule="auto"/>
        <w:ind w:left="0" w:right="0" w:firstLine="709"/>
        <w:rPr>
          <w:rFonts w:eastAsiaTheme="minorEastAsia"/>
          <w:color w:val="auto"/>
          <w:szCs w:val="24"/>
        </w:rPr>
      </w:pPr>
      <w:r w:rsidRPr="00321F27">
        <w:rPr>
          <w:rFonts w:eastAsiaTheme="minorEastAsia"/>
          <w:color w:val="auto"/>
          <w:szCs w:val="24"/>
        </w:rPr>
        <w:t xml:space="preserve">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 </w:t>
      </w:r>
    </w:p>
    <w:p w:rsidR="00321F27" w:rsidRPr="00321F27" w:rsidRDefault="00321F27" w:rsidP="00321F27">
      <w:pPr>
        <w:autoSpaceDE w:val="0"/>
        <w:autoSpaceDN w:val="0"/>
        <w:adjustRightInd w:val="0"/>
        <w:spacing w:after="0" w:line="360" w:lineRule="auto"/>
        <w:ind w:left="0" w:right="0" w:firstLine="709"/>
        <w:rPr>
          <w:rFonts w:eastAsiaTheme="minorEastAsia"/>
          <w:color w:val="auto"/>
          <w:szCs w:val="24"/>
        </w:rPr>
      </w:pPr>
      <w:r w:rsidRPr="00321F27">
        <w:rPr>
          <w:rFonts w:eastAsiaTheme="minorEastAsia"/>
          <w:color w:val="auto"/>
          <w:szCs w:val="24"/>
        </w:rPr>
        <w:t xml:space="preserve">Координирующую роль в организации внеурочной деятельности выполняет классный руководитель, который взаимодействует с педагогическими работниками и обеспечивает внеурочную деятельность обучающихся в соответствии с их выбором. </w:t>
      </w:r>
    </w:p>
    <w:p w:rsidR="00321F27" w:rsidRPr="00321F27" w:rsidRDefault="00321F27" w:rsidP="00321F27">
      <w:pPr>
        <w:autoSpaceDE w:val="0"/>
        <w:autoSpaceDN w:val="0"/>
        <w:adjustRightInd w:val="0"/>
        <w:spacing w:after="0" w:line="360" w:lineRule="auto"/>
        <w:ind w:left="0" w:right="0" w:firstLine="709"/>
        <w:rPr>
          <w:rFonts w:eastAsiaTheme="minorEastAsia"/>
          <w:color w:val="auto"/>
          <w:szCs w:val="24"/>
        </w:rPr>
      </w:pPr>
      <w:r w:rsidRPr="00321F27">
        <w:rPr>
          <w:rFonts w:eastAsiaTheme="minorEastAsia"/>
          <w:color w:val="auto"/>
          <w:szCs w:val="24"/>
        </w:rPr>
        <w:lastRenderedPageBreak/>
        <w:t xml:space="preserve">Учет занятий внеурочной деятельности осуществляется педагогическими работниками, ведущими занятия. Для этого в образовательной организации оформляются электронные журналы учета занятий внеурочной деятельности. Даты и темы проведенных занятий вносятся в журнал в соответствии с рабочими программами внеурочной деятельности. </w:t>
      </w:r>
    </w:p>
    <w:p w:rsidR="00321F27" w:rsidRPr="00321F27" w:rsidRDefault="00321F27" w:rsidP="00321F27">
      <w:pPr>
        <w:autoSpaceDE w:val="0"/>
        <w:autoSpaceDN w:val="0"/>
        <w:adjustRightInd w:val="0"/>
        <w:spacing w:after="0" w:line="360" w:lineRule="auto"/>
        <w:ind w:left="0" w:right="0" w:firstLine="709"/>
        <w:rPr>
          <w:rFonts w:eastAsiaTheme="minorEastAsia"/>
          <w:color w:val="auto"/>
          <w:szCs w:val="24"/>
        </w:rPr>
      </w:pPr>
      <w:r w:rsidRPr="00321F27">
        <w:rPr>
          <w:rFonts w:eastAsiaTheme="minorEastAsia"/>
          <w:color w:val="auto"/>
          <w:szCs w:val="24"/>
        </w:rPr>
        <w:t xml:space="preserve">Промежуточная аттестация обучающихся, осваивающих программы внеурочной деятельности, не проводится. </w:t>
      </w:r>
    </w:p>
    <w:p w:rsidR="002471D3" w:rsidRPr="00441A49" w:rsidRDefault="00321F27" w:rsidP="00321F27">
      <w:pPr>
        <w:spacing w:after="89" w:line="360" w:lineRule="auto"/>
        <w:ind w:left="14" w:right="0" w:firstLine="709"/>
        <w:rPr>
          <w:szCs w:val="24"/>
        </w:rPr>
      </w:pPr>
      <w:r w:rsidRPr="00321F27">
        <w:rPr>
          <w:rFonts w:eastAsiaTheme="minorEastAsia"/>
          <w:color w:val="auto"/>
          <w:szCs w:val="24"/>
        </w:rPr>
        <w:t>Текущий контроль за посещением обучающимися класса занятий внеурочной деятельности и занятий в</w:t>
      </w:r>
      <w:r>
        <w:rPr>
          <w:sz w:val="23"/>
          <w:szCs w:val="23"/>
        </w:rPr>
        <w:t xml:space="preserve"> организациях дополнительного образования осуществляется классным руководителем.</w:t>
      </w:r>
    </w:p>
    <w:p w:rsidR="002471D3" w:rsidRDefault="00E440B0" w:rsidP="003A40A0">
      <w:pPr>
        <w:spacing w:after="3" w:line="360" w:lineRule="auto"/>
        <w:ind w:right="0"/>
        <w:rPr>
          <w:b/>
          <w:szCs w:val="24"/>
        </w:rPr>
      </w:pPr>
      <w:r w:rsidRPr="00441A49">
        <w:rPr>
          <w:b/>
          <w:szCs w:val="24"/>
        </w:rPr>
        <w:t xml:space="preserve">3.4.КАЛЕНДАРНЫЙ ПЛАН ВОСПИТАТЕЛЬНОЙ РАБОТЫ </w:t>
      </w:r>
    </w:p>
    <w:p w:rsidR="00EB3136" w:rsidRPr="005363F5" w:rsidRDefault="005363F5" w:rsidP="003A40A0">
      <w:pPr>
        <w:spacing w:after="3" w:line="360" w:lineRule="auto"/>
        <w:ind w:right="0"/>
        <w:rPr>
          <w:b/>
          <w:szCs w:val="24"/>
        </w:rPr>
      </w:pPr>
      <w:r w:rsidRPr="005363F5">
        <w:rPr>
          <w:b/>
          <w:szCs w:val="24"/>
        </w:rPr>
        <w:t>Приложение № 6</w:t>
      </w:r>
    </w:p>
    <w:p w:rsidR="002471D3" w:rsidRPr="00441A49" w:rsidRDefault="00E440B0" w:rsidP="008A4DE2">
      <w:pPr>
        <w:spacing w:after="21" w:line="360" w:lineRule="auto"/>
        <w:ind w:left="0" w:right="0" w:firstLine="0"/>
        <w:rPr>
          <w:szCs w:val="24"/>
        </w:rPr>
      </w:pPr>
      <w:r w:rsidRPr="00441A49">
        <w:rPr>
          <w:szCs w:val="24"/>
        </w:rPr>
        <w:t xml:space="preserve"> </w:t>
      </w:r>
    </w:p>
    <w:p w:rsidR="002471D3" w:rsidRPr="00441A49" w:rsidRDefault="00E440B0" w:rsidP="00356A0F">
      <w:pPr>
        <w:pStyle w:val="2"/>
        <w:spacing w:after="69" w:line="360" w:lineRule="auto"/>
        <w:ind w:left="22" w:right="12"/>
        <w:jc w:val="both"/>
        <w:rPr>
          <w:szCs w:val="24"/>
        </w:rPr>
      </w:pPr>
      <w:r w:rsidRPr="00441A49">
        <w:rPr>
          <w:szCs w:val="24"/>
        </w:rPr>
        <w:t>3.5.</w:t>
      </w:r>
      <w:r w:rsidRPr="00441A49">
        <w:rPr>
          <w:rFonts w:eastAsia="Arial"/>
          <w:szCs w:val="24"/>
        </w:rPr>
        <w:t xml:space="preserve"> </w:t>
      </w:r>
      <w:r w:rsidRPr="00441A49">
        <w:rPr>
          <w:szCs w:val="24"/>
        </w:rPr>
        <w:t xml:space="preserve">УСЛОВИЯ РЕАЛИЗАЦИИ ПРОГРАММЫ НАЧАЛЬНОГО ОБЩЕГО ОБРАЗОВАНИЯ </w:t>
      </w:r>
    </w:p>
    <w:p w:rsidR="002471D3" w:rsidRPr="00441A49" w:rsidRDefault="00E440B0" w:rsidP="00356A0F">
      <w:pPr>
        <w:spacing w:line="360" w:lineRule="auto"/>
        <w:ind w:left="7" w:right="14"/>
        <w:rPr>
          <w:szCs w:val="24"/>
        </w:rPr>
      </w:pPr>
      <w:r w:rsidRPr="00441A49">
        <w:rPr>
          <w:szCs w:val="24"/>
        </w:rPr>
        <w:t xml:space="preserve">Система условий реализации программы начального общего   образования, созданная в школе, направлена на: </w:t>
      </w:r>
    </w:p>
    <w:p w:rsidR="002471D3" w:rsidRPr="00441A49" w:rsidRDefault="00E440B0" w:rsidP="00C503DD">
      <w:pPr>
        <w:numPr>
          <w:ilvl w:val="0"/>
          <w:numId w:val="9"/>
        </w:numPr>
        <w:spacing w:line="360" w:lineRule="auto"/>
        <w:ind w:right="14"/>
        <w:rPr>
          <w:szCs w:val="24"/>
        </w:rPr>
      </w:pPr>
      <w:r w:rsidRPr="00441A49">
        <w:rPr>
          <w:szCs w:val="24"/>
        </w:rPr>
        <w:t xml:space="preserve">достижение обучающимися планируемых результатов освоения программы начального общего образования, в том числе  адаптированной; </w:t>
      </w:r>
    </w:p>
    <w:p w:rsidR="002471D3" w:rsidRPr="00441A49" w:rsidRDefault="00E440B0" w:rsidP="00C503DD">
      <w:pPr>
        <w:numPr>
          <w:ilvl w:val="0"/>
          <w:numId w:val="9"/>
        </w:numPr>
        <w:spacing w:line="360" w:lineRule="auto"/>
        <w:ind w:right="14"/>
        <w:rPr>
          <w:szCs w:val="24"/>
        </w:rPr>
      </w:pPr>
      <w:r w:rsidRPr="00441A49">
        <w:rPr>
          <w:szCs w:val="24"/>
        </w:rPr>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2471D3" w:rsidRPr="00441A49" w:rsidRDefault="00E440B0" w:rsidP="00C503DD">
      <w:pPr>
        <w:numPr>
          <w:ilvl w:val="0"/>
          <w:numId w:val="9"/>
        </w:numPr>
        <w:spacing w:line="360" w:lineRule="auto"/>
        <w:ind w:right="14"/>
        <w:rPr>
          <w:szCs w:val="24"/>
        </w:rPr>
      </w:pPr>
      <w:r w:rsidRPr="00441A49">
        <w:rPr>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4)</w:t>
      </w:r>
      <w:r w:rsidRPr="00441A49">
        <w:rPr>
          <w:rFonts w:eastAsia="Arial"/>
          <w:szCs w:val="24"/>
        </w:rPr>
        <w:t xml:space="preserve"> </w:t>
      </w:r>
      <w:r w:rsidRPr="00441A49">
        <w:rPr>
          <w:szCs w:val="24"/>
        </w:rP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2471D3" w:rsidRPr="00441A49" w:rsidRDefault="00E440B0" w:rsidP="00C503DD">
      <w:pPr>
        <w:numPr>
          <w:ilvl w:val="0"/>
          <w:numId w:val="10"/>
        </w:numPr>
        <w:spacing w:line="360" w:lineRule="auto"/>
        <w:ind w:right="14"/>
        <w:rPr>
          <w:szCs w:val="24"/>
        </w:rPr>
      </w:pPr>
      <w:r w:rsidRPr="00441A49">
        <w:rPr>
          <w:szCs w:val="24"/>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2471D3" w:rsidRPr="00441A49" w:rsidRDefault="00E440B0" w:rsidP="00C503DD">
      <w:pPr>
        <w:numPr>
          <w:ilvl w:val="0"/>
          <w:numId w:val="10"/>
        </w:numPr>
        <w:spacing w:line="360" w:lineRule="auto"/>
        <w:ind w:right="14"/>
        <w:rPr>
          <w:szCs w:val="24"/>
        </w:rPr>
      </w:pPr>
      <w:r w:rsidRPr="00441A49">
        <w:rPr>
          <w:szCs w:val="24"/>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w:t>
      </w:r>
      <w:r w:rsidRPr="00441A49">
        <w:rPr>
          <w:szCs w:val="24"/>
        </w:rPr>
        <w:lastRenderedPageBreak/>
        <w:t xml:space="preserve">общего образования и условий её реализации, учитывающих особенности развития и возможности обучающихся; </w:t>
      </w:r>
    </w:p>
    <w:p w:rsidR="002471D3" w:rsidRPr="00441A49" w:rsidRDefault="00E440B0" w:rsidP="00C503DD">
      <w:pPr>
        <w:numPr>
          <w:ilvl w:val="0"/>
          <w:numId w:val="10"/>
        </w:numPr>
        <w:spacing w:after="33" w:line="360" w:lineRule="auto"/>
        <w:ind w:right="14"/>
        <w:rPr>
          <w:szCs w:val="24"/>
        </w:rPr>
      </w:pPr>
      <w:r w:rsidRPr="00441A49">
        <w:rPr>
          <w:szCs w:val="24"/>
        </w:rP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2471D3" w:rsidRPr="00441A49" w:rsidRDefault="00E440B0" w:rsidP="00C503DD">
      <w:pPr>
        <w:numPr>
          <w:ilvl w:val="0"/>
          <w:numId w:val="10"/>
        </w:numPr>
        <w:spacing w:line="360" w:lineRule="auto"/>
        <w:ind w:right="14"/>
        <w:rPr>
          <w:szCs w:val="24"/>
        </w:rPr>
      </w:pPr>
      <w:r w:rsidRPr="00441A49">
        <w:rPr>
          <w:szCs w:val="24"/>
        </w:rP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2471D3" w:rsidRPr="00441A49" w:rsidRDefault="00E440B0" w:rsidP="00C503DD">
      <w:pPr>
        <w:numPr>
          <w:ilvl w:val="0"/>
          <w:numId w:val="10"/>
        </w:numPr>
        <w:spacing w:line="360" w:lineRule="auto"/>
        <w:ind w:right="14"/>
        <w:rPr>
          <w:szCs w:val="24"/>
        </w:rPr>
      </w:pPr>
      <w:r w:rsidRPr="00441A49">
        <w:rPr>
          <w:szCs w:val="24"/>
        </w:rP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2471D3" w:rsidRPr="00441A49" w:rsidRDefault="00E440B0" w:rsidP="00C503DD">
      <w:pPr>
        <w:numPr>
          <w:ilvl w:val="0"/>
          <w:numId w:val="10"/>
        </w:numPr>
        <w:spacing w:line="360" w:lineRule="auto"/>
        <w:ind w:right="14"/>
        <w:rPr>
          <w:szCs w:val="24"/>
        </w:rPr>
      </w:pPr>
      <w:r w:rsidRPr="00441A49">
        <w:rPr>
          <w:szCs w:val="24"/>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2471D3" w:rsidRPr="00441A49" w:rsidRDefault="00E440B0" w:rsidP="00C503DD">
      <w:pPr>
        <w:numPr>
          <w:ilvl w:val="0"/>
          <w:numId w:val="10"/>
        </w:numPr>
        <w:spacing w:line="360" w:lineRule="auto"/>
        <w:ind w:right="14"/>
        <w:rPr>
          <w:szCs w:val="24"/>
        </w:rPr>
      </w:pPr>
      <w:r w:rsidRPr="00441A49">
        <w:rPr>
          <w:szCs w:val="24"/>
        </w:rP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rsidR="002471D3" w:rsidRPr="00441A49" w:rsidRDefault="00E440B0" w:rsidP="00C503DD">
      <w:pPr>
        <w:numPr>
          <w:ilvl w:val="0"/>
          <w:numId w:val="10"/>
        </w:numPr>
        <w:spacing w:line="360" w:lineRule="auto"/>
        <w:ind w:right="14"/>
        <w:rPr>
          <w:szCs w:val="24"/>
        </w:rPr>
      </w:pPr>
      <w:r w:rsidRPr="00441A49">
        <w:rPr>
          <w:szCs w:val="24"/>
        </w:rP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2471D3" w:rsidRPr="00441A49" w:rsidRDefault="00E440B0" w:rsidP="00C503DD">
      <w:pPr>
        <w:numPr>
          <w:ilvl w:val="0"/>
          <w:numId w:val="10"/>
        </w:numPr>
        <w:spacing w:line="360" w:lineRule="auto"/>
        <w:ind w:right="14"/>
        <w:rPr>
          <w:szCs w:val="24"/>
        </w:rPr>
      </w:pPr>
      <w:r w:rsidRPr="00441A49">
        <w:rPr>
          <w:szCs w:val="24"/>
        </w:rPr>
        <w:t xml:space="preserve">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rsidR="002471D3" w:rsidRPr="00441A49" w:rsidRDefault="00E440B0" w:rsidP="00356A0F">
      <w:pPr>
        <w:spacing w:line="360" w:lineRule="auto"/>
        <w:ind w:left="7" w:right="14"/>
        <w:rPr>
          <w:szCs w:val="24"/>
        </w:rPr>
      </w:pPr>
      <w:r w:rsidRPr="00441A49">
        <w:rPr>
          <w:szCs w:val="24"/>
        </w:rPr>
        <w:t xml:space="preserve">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 </w:t>
      </w:r>
    </w:p>
    <w:p w:rsidR="002471D3" w:rsidRPr="00441A49" w:rsidRDefault="00E440B0" w:rsidP="004F3D9F">
      <w:pPr>
        <w:spacing w:after="0" w:line="360" w:lineRule="auto"/>
        <w:ind w:left="0" w:right="0" w:firstLine="0"/>
        <w:rPr>
          <w:szCs w:val="24"/>
        </w:rPr>
      </w:pPr>
      <w:r w:rsidRPr="00441A49">
        <w:rPr>
          <w:szCs w:val="24"/>
        </w:rPr>
        <w:t xml:space="preserve"> </w:t>
      </w:r>
    </w:p>
    <w:p w:rsidR="002471D3" w:rsidRPr="00441A49" w:rsidRDefault="00E440B0" w:rsidP="00356A0F">
      <w:pPr>
        <w:spacing w:after="70" w:line="360" w:lineRule="auto"/>
        <w:ind w:left="3968" w:right="0" w:hanging="2756"/>
        <w:rPr>
          <w:szCs w:val="24"/>
        </w:rPr>
      </w:pPr>
      <w:r w:rsidRPr="00441A49">
        <w:rPr>
          <w:b/>
          <w:szCs w:val="24"/>
        </w:rPr>
        <w:t>3.5.1.</w:t>
      </w:r>
      <w:r w:rsidRPr="00441A49">
        <w:rPr>
          <w:rFonts w:eastAsia="Arial"/>
          <w:b/>
          <w:szCs w:val="24"/>
        </w:rPr>
        <w:t xml:space="preserve"> </w:t>
      </w:r>
      <w:r w:rsidRPr="00441A49">
        <w:rPr>
          <w:b/>
          <w:szCs w:val="24"/>
        </w:rPr>
        <w:t xml:space="preserve">Кадровые условия реализации основной образовательной программы начального общего образования </w:t>
      </w:r>
    </w:p>
    <w:p w:rsidR="002471D3" w:rsidRPr="00441A49" w:rsidRDefault="004F3D9F" w:rsidP="00356A0F">
      <w:pPr>
        <w:spacing w:line="360" w:lineRule="auto"/>
        <w:ind w:left="7" w:right="14"/>
        <w:rPr>
          <w:szCs w:val="24"/>
        </w:rPr>
      </w:pPr>
      <w:r w:rsidRPr="00441A49">
        <w:rPr>
          <w:szCs w:val="24"/>
        </w:rPr>
        <w:t xml:space="preserve">    </w:t>
      </w:r>
      <w:r w:rsidR="00E440B0" w:rsidRPr="00441A49">
        <w:rPr>
          <w:szCs w:val="24"/>
        </w:rPr>
        <w:t xml:space="preserve">Для реализации программы начального общего образования школа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2471D3" w:rsidRDefault="00E440B0" w:rsidP="00EB3136">
      <w:pPr>
        <w:pStyle w:val="1"/>
        <w:spacing w:line="360" w:lineRule="auto"/>
        <w:ind w:left="22" w:right="21"/>
        <w:jc w:val="both"/>
        <w:rPr>
          <w:szCs w:val="24"/>
        </w:rPr>
      </w:pPr>
      <w:r w:rsidRPr="00441A49">
        <w:rPr>
          <w:szCs w:val="24"/>
        </w:rPr>
        <w:lastRenderedPageBreak/>
        <w:t xml:space="preserve">Кадровое обеспечение реализации ООП НОО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409"/>
        <w:gridCol w:w="1418"/>
        <w:gridCol w:w="2261"/>
        <w:gridCol w:w="1667"/>
      </w:tblGrid>
      <w:tr w:rsidR="00EB3136" w:rsidRPr="00533A5A" w:rsidTr="008A4DE2">
        <w:trPr>
          <w:trHeight w:val="1240"/>
        </w:trPr>
        <w:tc>
          <w:tcPr>
            <w:tcW w:w="1843" w:type="dxa"/>
            <w:vMerge w:val="restart"/>
          </w:tcPr>
          <w:p w:rsidR="00EB3136" w:rsidRPr="00533A5A" w:rsidRDefault="00EB3136" w:rsidP="00A23BEB">
            <w:pPr>
              <w:tabs>
                <w:tab w:val="left" w:pos="720"/>
              </w:tabs>
              <w:rPr>
                <w:sz w:val="20"/>
                <w:szCs w:val="20"/>
              </w:rPr>
            </w:pPr>
            <w:r w:rsidRPr="00533A5A">
              <w:rPr>
                <w:b/>
                <w:sz w:val="20"/>
                <w:szCs w:val="20"/>
              </w:rPr>
              <w:t>Должность</w:t>
            </w:r>
          </w:p>
        </w:tc>
        <w:tc>
          <w:tcPr>
            <w:tcW w:w="3409" w:type="dxa"/>
            <w:vMerge w:val="restart"/>
          </w:tcPr>
          <w:p w:rsidR="00EB3136" w:rsidRPr="00533A5A" w:rsidRDefault="00EB3136" w:rsidP="008C7222">
            <w:pPr>
              <w:tabs>
                <w:tab w:val="left" w:pos="720"/>
              </w:tabs>
              <w:ind w:left="34"/>
              <w:rPr>
                <w:sz w:val="20"/>
                <w:szCs w:val="20"/>
              </w:rPr>
            </w:pPr>
            <w:r w:rsidRPr="00533A5A">
              <w:rPr>
                <w:b/>
                <w:sz w:val="20"/>
                <w:szCs w:val="20"/>
              </w:rPr>
              <w:t>Должностные обязанности</w:t>
            </w:r>
          </w:p>
        </w:tc>
        <w:tc>
          <w:tcPr>
            <w:tcW w:w="1418" w:type="dxa"/>
            <w:vMerge w:val="restart"/>
          </w:tcPr>
          <w:p w:rsidR="00EB3136" w:rsidRPr="00533A5A" w:rsidRDefault="00EB3136" w:rsidP="00A23BEB">
            <w:pPr>
              <w:tabs>
                <w:tab w:val="left" w:pos="720"/>
              </w:tabs>
              <w:rPr>
                <w:b/>
                <w:sz w:val="20"/>
                <w:szCs w:val="20"/>
              </w:rPr>
            </w:pPr>
            <w:r w:rsidRPr="00533A5A">
              <w:rPr>
                <w:b/>
                <w:sz w:val="20"/>
                <w:szCs w:val="20"/>
              </w:rPr>
              <w:t>Кол-во работ</w:t>
            </w:r>
          </w:p>
          <w:p w:rsidR="00EB3136" w:rsidRPr="00533A5A" w:rsidRDefault="00EB3136" w:rsidP="00A23BEB">
            <w:pPr>
              <w:tabs>
                <w:tab w:val="left" w:pos="720"/>
              </w:tabs>
              <w:rPr>
                <w:sz w:val="20"/>
                <w:szCs w:val="20"/>
              </w:rPr>
            </w:pPr>
            <w:r w:rsidRPr="00533A5A">
              <w:rPr>
                <w:b/>
                <w:sz w:val="20"/>
                <w:szCs w:val="20"/>
              </w:rPr>
              <w:t>ников  (требуется/ имеется)</w:t>
            </w:r>
          </w:p>
        </w:tc>
        <w:tc>
          <w:tcPr>
            <w:tcW w:w="3928" w:type="dxa"/>
            <w:gridSpan w:val="2"/>
          </w:tcPr>
          <w:p w:rsidR="00EB3136" w:rsidRPr="00533A5A" w:rsidRDefault="00EB3136" w:rsidP="008C7222">
            <w:pPr>
              <w:tabs>
                <w:tab w:val="left" w:pos="720"/>
              </w:tabs>
              <w:ind w:left="27" w:firstLine="0"/>
              <w:rPr>
                <w:sz w:val="20"/>
                <w:szCs w:val="20"/>
              </w:rPr>
            </w:pPr>
            <w:r w:rsidRPr="00533A5A">
              <w:rPr>
                <w:b/>
                <w:sz w:val="20"/>
                <w:szCs w:val="20"/>
              </w:rPr>
              <w:t>Уровень квалификации работников ОУ</w:t>
            </w:r>
          </w:p>
        </w:tc>
      </w:tr>
      <w:tr w:rsidR="00EB3136" w:rsidRPr="00533A5A" w:rsidTr="008A4DE2">
        <w:tc>
          <w:tcPr>
            <w:tcW w:w="1843" w:type="dxa"/>
            <w:vMerge/>
          </w:tcPr>
          <w:p w:rsidR="00EB3136" w:rsidRPr="00533A5A" w:rsidRDefault="00EB3136" w:rsidP="00A23BEB">
            <w:pPr>
              <w:tabs>
                <w:tab w:val="left" w:pos="720"/>
              </w:tabs>
              <w:rPr>
                <w:szCs w:val="24"/>
              </w:rPr>
            </w:pPr>
          </w:p>
        </w:tc>
        <w:tc>
          <w:tcPr>
            <w:tcW w:w="3409" w:type="dxa"/>
            <w:vMerge/>
          </w:tcPr>
          <w:p w:rsidR="00EB3136" w:rsidRPr="00533A5A" w:rsidRDefault="00EB3136" w:rsidP="008C7222">
            <w:pPr>
              <w:tabs>
                <w:tab w:val="left" w:pos="720"/>
              </w:tabs>
              <w:ind w:left="34"/>
              <w:rPr>
                <w:szCs w:val="24"/>
              </w:rPr>
            </w:pPr>
          </w:p>
        </w:tc>
        <w:tc>
          <w:tcPr>
            <w:tcW w:w="1418" w:type="dxa"/>
            <w:vMerge/>
          </w:tcPr>
          <w:p w:rsidR="00EB3136" w:rsidRPr="00533A5A" w:rsidRDefault="00EB3136" w:rsidP="00A23BEB">
            <w:pPr>
              <w:tabs>
                <w:tab w:val="left" w:pos="720"/>
              </w:tabs>
              <w:rPr>
                <w:szCs w:val="24"/>
              </w:rPr>
            </w:pPr>
          </w:p>
        </w:tc>
        <w:tc>
          <w:tcPr>
            <w:tcW w:w="2261" w:type="dxa"/>
          </w:tcPr>
          <w:p w:rsidR="00EB3136" w:rsidRPr="00533A5A" w:rsidRDefault="00EB3136" w:rsidP="008C7222">
            <w:pPr>
              <w:tabs>
                <w:tab w:val="left" w:pos="720"/>
              </w:tabs>
              <w:ind w:left="27" w:firstLine="0"/>
              <w:rPr>
                <w:sz w:val="20"/>
                <w:szCs w:val="20"/>
              </w:rPr>
            </w:pPr>
            <w:r w:rsidRPr="00533A5A">
              <w:rPr>
                <w:b/>
                <w:sz w:val="20"/>
                <w:szCs w:val="20"/>
              </w:rPr>
              <w:t>Требования к уровню квалификации</w:t>
            </w:r>
          </w:p>
        </w:tc>
        <w:tc>
          <w:tcPr>
            <w:tcW w:w="1667" w:type="dxa"/>
          </w:tcPr>
          <w:p w:rsidR="00EB3136" w:rsidRPr="00533A5A" w:rsidRDefault="00EB3136" w:rsidP="008C7222">
            <w:pPr>
              <w:tabs>
                <w:tab w:val="left" w:pos="720"/>
              </w:tabs>
              <w:ind w:left="27" w:firstLine="0"/>
              <w:rPr>
                <w:sz w:val="20"/>
                <w:szCs w:val="20"/>
              </w:rPr>
            </w:pPr>
            <w:r w:rsidRPr="00533A5A">
              <w:rPr>
                <w:b/>
                <w:sz w:val="20"/>
                <w:szCs w:val="20"/>
              </w:rPr>
              <w:t>Фактически</w:t>
            </w:r>
          </w:p>
        </w:tc>
      </w:tr>
      <w:tr w:rsidR="00EB3136" w:rsidRPr="00533A5A" w:rsidTr="008A4DE2">
        <w:tc>
          <w:tcPr>
            <w:tcW w:w="1843" w:type="dxa"/>
          </w:tcPr>
          <w:p w:rsidR="00EB3136" w:rsidRPr="00533A5A" w:rsidRDefault="00EB3136" w:rsidP="00EB3136">
            <w:pPr>
              <w:tabs>
                <w:tab w:val="left" w:pos="720"/>
              </w:tabs>
              <w:ind w:left="0"/>
              <w:rPr>
                <w:b/>
                <w:szCs w:val="24"/>
              </w:rPr>
            </w:pPr>
            <w:r w:rsidRPr="00533A5A">
              <w:rPr>
                <w:b/>
                <w:szCs w:val="24"/>
              </w:rPr>
              <w:t>Руководитель (директор школы)</w:t>
            </w:r>
          </w:p>
        </w:tc>
        <w:tc>
          <w:tcPr>
            <w:tcW w:w="3409" w:type="dxa"/>
          </w:tcPr>
          <w:p w:rsidR="00EB3136" w:rsidRPr="00533A5A" w:rsidRDefault="00EB3136" w:rsidP="008C7222">
            <w:pPr>
              <w:tabs>
                <w:tab w:val="left" w:pos="720"/>
              </w:tabs>
              <w:ind w:left="34"/>
              <w:rPr>
                <w:szCs w:val="24"/>
              </w:rPr>
            </w:pPr>
            <w:r w:rsidRPr="00533A5A">
              <w:rPr>
                <w:szCs w:val="24"/>
              </w:rPr>
              <w:t xml:space="preserve">Обеспечивает системную образовательную и административно–хозяйственную работу </w:t>
            </w:r>
          </w:p>
        </w:tc>
        <w:tc>
          <w:tcPr>
            <w:tcW w:w="1418" w:type="dxa"/>
          </w:tcPr>
          <w:p w:rsidR="00EB3136" w:rsidRPr="00533A5A" w:rsidRDefault="00EB3136" w:rsidP="00A23BEB">
            <w:pPr>
              <w:tabs>
                <w:tab w:val="left" w:pos="720"/>
              </w:tabs>
              <w:rPr>
                <w:szCs w:val="24"/>
              </w:rPr>
            </w:pPr>
            <w:r w:rsidRPr="00533A5A">
              <w:rPr>
                <w:szCs w:val="24"/>
              </w:rPr>
              <w:t>1/1</w:t>
            </w:r>
          </w:p>
        </w:tc>
        <w:tc>
          <w:tcPr>
            <w:tcW w:w="2261" w:type="dxa"/>
          </w:tcPr>
          <w:p w:rsidR="00EB3136" w:rsidRPr="00533A5A" w:rsidRDefault="00EB3136" w:rsidP="008C7222">
            <w:pPr>
              <w:tabs>
                <w:tab w:val="left" w:pos="720"/>
              </w:tabs>
              <w:ind w:left="27" w:firstLine="0"/>
              <w:rPr>
                <w:szCs w:val="24"/>
              </w:rPr>
            </w:pPr>
            <w:r w:rsidRPr="00533A5A">
              <w:rPr>
                <w:szCs w:val="24"/>
              </w:rPr>
              <w:t xml:space="preserve">Высшее проф образование, курсы и стаж работы на педагогических должностях не менее 5 лет </w:t>
            </w:r>
          </w:p>
        </w:tc>
        <w:tc>
          <w:tcPr>
            <w:tcW w:w="1667" w:type="dxa"/>
          </w:tcPr>
          <w:p w:rsidR="00EB3136" w:rsidRPr="00533A5A" w:rsidRDefault="00EB3136" w:rsidP="008C7222">
            <w:pPr>
              <w:tabs>
                <w:tab w:val="left" w:pos="720"/>
              </w:tabs>
              <w:ind w:left="27" w:firstLine="0"/>
              <w:rPr>
                <w:szCs w:val="24"/>
              </w:rPr>
            </w:pPr>
            <w:r w:rsidRPr="00533A5A">
              <w:rPr>
                <w:szCs w:val="24"/>
              </w:rPr>
              <w:t>соответствует</w:t>
            </w:r>
          </w:p>
        </w:tc>
      </w:tr>
      <w:tr w:rsidR="00EB3136" w:rsidRPr="00533A5A" w:rsidTr="008A4DE2">
        <w:tc>
          <w:tcPr>
            <w:tcW w:w="1843" w:type="dxa"/>
          </w:tcPr>
          <w:p w:rsidR="00EB3136" w:rsidRPr="00533A5A" w:rsidRDefault="00EB3136" w:rsidP="00EB3136">
            <w:pPr>
              <w:tabs>
                <w:tab w:val="left" w:pos="720"/>
              </w:tabs>
              <w:ind w:left="0"/>
              <w:rPr>
                <w:b/>
                <w:szCs w:val="24"/>
              </w:rPr>
            </w:pPr>
            <w:r w:rsidRPr="00533A5A">
              <w:rPr>
                <w:b/>
                <w:szCs w:val="24"/>
              </w:rPr>
              <w:t xml:space="preserve">Заместитель директора </w:t>
            </w:r>
          </w:p>
          <w:p w:rsidR="00EB3136" w:rsidRPr="00533A5A" w:rsidRDefault="00EB3136" w:rsidP="00A23BEB">
            <w:pPr>
              <w:tabs>
                <w:tab w:val="left" w:pos="720"/>
              </w:tabs>
              <w:rPr>
                <w:szCs w:val="24"/>
              </w:rPr>
            </w:pPr>
          </w:p>
        </w:tc>
        <w:tc>
          <w:tcPr>
            <w:tcW w:w="3409" w:type="dxa"/>
          </w:tcPr>
          <w:p w:rsidR="00EB3136" w:rsidRPr="00533A5A" w:rsidRDefault="00EB3136" w:rsidP="008C7222">
            <w:pPr>
              <w:tabs>
                <w:tab w:val="left" w:pos="720"/>
              </w:tabs>
              <w:ind w:left="34"/>
              <w:rPr>
                <w:szCs w:val="24"/>
              </w:rPr>
            </w:pPr>
            <w:r w:rsidRPr="00533A5A">
              <w:rPr>
                <w:szCs w:val="24"/>
              </w:rPr>
              <w:t>Координирует работу учителей, воспитателей. Обеспечивает совершенствование методов организации образовательной деятельности. Осуществляет контроль качества образовательной деятельности</w:t>
            </w:r>
          </w:p>
        </w:tc>
        <w:tc>
          <w:tcPr>
            <w:tcW w:w="1418" w:type="dxa"/>
          </w:tcPr>
          <w:p w:rsidR="00EB3136" w:rsidRPr="00533A5A" w:rsidRDefault="00EB3136" w:rsidP="00A23BEB">
            <w:pPr>
              <w:tabs>
                <w:tab w:val="left" w:pos="720"/>
              </w:tabs>
              <w:rPr>
                <w:szCs w:val="24"/>
              </w:rPr>
            </w:pPr>
            <w:r w:rsidRPr="00533A5A">
              <w:rPr>
                <w:szCs w:val="24"/>
              </w:rPr>
              <w:t>1/1</w:t>
            </w:r>
          </w:p>
        </w:tc>
        <w:tc>
          <w:tcPr>
            <w:tcW w:w="2261" w:type="dxa"/>
          </w:tcPr>
          <w:p w:rsidR="00EB3136" w:rsidRPr="00533A5A" w:rsidRDefault="00EB3136" w:rsidP="008C7222">
            <w:pPr>
              <w:tabs>
                <w:tab w:val="left" w:pos="720"/>
              </w:tabs>
              <w:ind w:left="27" w:firstLine="0"/>
              <w:rPr>
                <w:szCs w:val="24"/>
              </w:rPr>
            </w:pPr>
            <w:r w:rsidRPr="00533A5A">
              <w:rPr>
                <w:szCs w:val="24"/>
              </w:rPr>
              <w:t>Высшее профессиональное образование, курсы и стаж работы на педагогических должностях не менее 5 лет</w:t>
            </w:r>
          </w:p>
          <w:p w:rsidR="00EB3136" w:rsidRPr="00533A5A" w:rsidRDefault="00EB3136" w:rsidP="008C7222">
            <w:pPr>
              <w:tabs>
                <w:tab w:val="left" w:pos="720"/>
              </w:tabs>
              <w:ind w:left="27" w:firstLine="0"/>
              <w:rPr>
                <w:szCs w:val="24"/>
              </w:rPr>
            </w:pPr>
          </w:p>
        </w:tc>
        <w:tc>
          <w:tcPr>
            <w:tcW w:w="1667" w:type="dxa"/>
          </w:tcPr>
          <w:p w:rsidR="00EB3136" w:rsidRPr="00533A5A" w:rsidRDefault="00EB3136" w:rsidP="008C7222">
            <w:pPr>
              <w:tabs>
                <w:tab w:val="left" w:pos="720"/>
              </w:tabs>
              <w:ind w:left="27" w:firstLine="0"/>
              <w:rPr>
                <w:szCs w:val="24"/>
              </w:rPr>
            </w:pPr>
            <w:r w:rsidRPr="00533A5A">
              <w:rPr>
                <w:szCs w:val="24"/>
              </w:rPr>
              <w:t>соответствует</w:t>
            </w:r>
          </w:p>
        </w:tc>
      </w:tr>
      <w:tr w:rsidR="00EB3136" w:rsidRPr="00533A5A" w:rsidTr="008A4DE2">
        <w:tc>
          <w:tcPr>
            <w:tcW w:w="1843" w:type="dxa"/>
          </w:tcPr>
          <w:p w:rsidR="00EB3136" w:rsidRPr="00533A5A" w:rsidRDefault="00EB3136" w:rsidP="00EB3136">
            <w:pPr>
              <w:tabs>
                <w:tab w:val="left" w:pos="720"/>
              </w:tabs>
              <w:ind w:left="62"/>
              <w:rPr>
                <w:b/>
                <w:szCs w:val="24"/>
              </w:rPr>
            </w:pPr>
            <w:r w:rsidRPr="00533A5A">
              <w:rPr>
                <w:b/>
                <w:szCs w:val="24"/>
              </w:rPr>
              <w:t>Учитель</w:t>
            </w:r>
          </w:p>
        </w:tc>
        <w:tc>
          <w:tcPr>
            <w:tcW w:w="3409" w:type="dxa"/>
          </w:tcPr>
          <w:p w:rsidR="00EB3136" w:rsidRPr="00533A5A" w:rsidRDefault="00EB3136" w:rsidP="008C7222">
            <w:pPr>
              <w:tabs>
                <w:tab w:val="left" w:pos="720"/>
              </w:tabs>
              <w:ind w:left="34"/>
              <w:rPr>
                <w:szCs w:val="24"/>
              </w:rPr>
            </w:pPr>
            <w:r w:rsidRPr="00533A5A">
              <w:rPr>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EB3136" w:rsidRPr="00533A5A" w:rsidRDefault="00EB3136" w:rsidP="008C7222">
            <w:pPr>
              <w:tabs>
                <w:tab w:val="left" w:pos="720"/>
              </w:tabs>
              <w:ind w:left="34"/>
              <w:rPr>
                <w:szCs w:val="24"/>
              </w:rPr>
            </w:pPr>
          </w:p>
        </w:tc>
        <w:tc>
          <w:tcPr>
            <w:tcW w:w="1418" w:type="dxa"/>
          </w:tcPr>
          <w:p w:rsidR="00EB3136" w:rsidRPr="00533A5A" w:rsidRDefault="00EB3136" w:rsidP="00A23BEB">
            <w:pPr>
              <w:tabs>
                <w:tab w:val="left" w:pos="720"/>
              </w:tabs>
              <w:rPr>
                <w:szCs w:val="24"/>
              </w:rPr>
            </w:pPr>
            <w:r w:rsidRPr="00533A5A">
              <w:rPr>
                <w:szCs w:val="24"/>
              </w:rPr>
              <w:t>4/4</w:t>
            </w:r>
          </w:p>
        </w:tc>
        <w:tc>
          <w:tcPr>
            <w:tcW w:w="2261" w:type="dxa"/>
          </w:tcPr>
          <w:p w:rsidR="00EB3136" w:rsidRPr="00533A5A" w:rsidRDefault="00EB3136" w:rsidP="008C7222">
            <w:pPr>
              <w:tabs>
                <w:tab w:val="left" w:pos="720"/>
              </w:tabs>
              <w:ind w:left="27" w:firstLine="0"/>
              <w:rPr>
                <w:szCs w:val="24"/>
              </w:rPr>
            </w:pPr>
            <w:r w:rsidRPr="00533A5A">
              <w:rPr>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w:t>
            </w:r>
          </w:p>
        </w:tc>
        <w:tc>
          <w:tcPr>
            <w:tcW w:w="1667" w:type="dxa"/>
          </w:tcPr>
          <w:p w:rsidR="00EB3136" w:rsidRPr="00533A5A" w:rsidRDefault="00EB3136" w:rsidP="008C7222">
            <w:pPr>
              <w:tabs>
                <w:tab w:val="left" w:pos="720"/>
              </w:tabs>
              <w:ind w:left="27" w:firstLine="0"/>
              <w:rPr>
                <w:szCs w:val="24"/>
              </w:rPr>
            </w:pPr>
            <w:r w:rsidRPr="00533A5A">
              <w:rPr>
                <w:szCs w:val="24"/>
              </w:rPr>
              <w:t>соответствует</w:t>
            </w:r>
          </w:p>
        </w:tc>
      </w:tr>
      <w:tr w:rsidR="00EB3136" w:rsidRPr="00533A5A" w:rsidTr="008A4DE2">
        <w:tc>
          <w:tcPr>
            <w:tcW w:w="1843" w:type="dxa"/>
          </w:tcPr>
          <w:p w:rsidR="00EB3136" w:rsidRPr="00533A5A" w:rsidRDefault="00EB3136" w:rsidP="008C7222">
            <w:pPr>
              <w:tabs>
                <w:tab w:val="left" w:pos="720"/>
              </w:tabs>
              <w:ind w:left="0"/>
              <w:rPr>
                <w:b/>
                <w:szCs w:val="24"/>
              </w:rPr>
            </w:pPr>
            <w:r w:rsidRPr="00533A5A">
              <w:rPr>
                <w:b/>
                <w:szCs w:val="24"/>
              </w:rPr>
              <w:t>Библиотекарь</w:t>
            </w:r>
          </w:p>
        </w:tc>
        <w:tc>
          <w:tcPr>
            <w:tcW w:w="3409" w:type="dxa"/>
          </w:tcPr>
          <w:p w:rsidR="00EB3136" w:rsidRPr="00533A5A" w:rsidRDefault="00EB3136" w:rsidP="008C7222">
            <w:pPr>
              <w:tabs>
                <w:tab w:val="left" w:pos="720"/>
              </w:tabs>
              <w:ind w:left="34"/>
              <w:rPr>
                <w:szCs w:val="24"/>
              </w:rPr>
            </w:pPr>
            <w:r w:rsidRPr="00533A5A">
              <w:rPr>
                <w:szCs w:val="24"/>
              </w:rPr>
              <w:t>Обеспечивает доступ обучающихся к книжному фонду, участвует в их духовно-нравственном воспитании, профориентации и социализации.</w:t>
            </w:r>
          </w:p>
        </w:tc>
        <w:tc>
          <w:tcPr>
            <w:tcW w:w="1418" w:type="dxa"/>
          </w:tcPr>
          <w:p w:rsidR="00EB3136" w:rsidRPr="00533A5A" w:rsidRDefault="00EB3136" w:rsidP="00A23BEB">
            <w:pPr>
              <w:tabs>
                <w:tab w:val="left" w:pos="720"/>
              </w:tabs>
              <w:rPr>
                <w:szCs w:val="24"/>
              </w:rPr>
            </w:pPr>
            <w:r w:rsidRPr="00533A5A">
              <w:rPr>
                <w:szCs w:val="24"/>
              </w:rPr>
              <w:t>1/1</w:t>
            </w:r>
          </w:p>
        </w:tc>
        <w:tc>
          <w:tcPr>
            <w:tcW w:w="2261" w:type="dxa"/>
          </w:tcPr>
          <w:p w:rsidR="00EB3136" w:rsidRPr="00533A5A" w:rsidRDefault="00EB3136" w:rsidP="008C7222">
            <w:pPr>
              <w:tabs>
                <w:tab w:val="left" w:pos="720"/>
              </w:tabs>
              <w:ind w:left="27" w:firstLine="0"/>
              <w:rPr>
                <w:szCs w:val="24"/>
              </w:rPr>
            </w:pPr>
            <w:r w:rsidRPr="00533A5A">
              <w:rPr>
                <w:szCs w:val="24"/>
              </w:rPr>
              <w:t>Высшее или среднее педагогическое образование или по специальности «Библиотечное дело»</w:t>
            </w:r>
          </w:p>
        </w:tc>
        <w:tc>
          <w:tcPr>
            <w:tcW w:w="1667" w:type="dxa"/>
          </w:tcPr>
          <w:p w:rsidR="00EB3136" w:rsidRPr="00533A5A" w:rsidRDefault="00EB3136" w:rsidP="008C7222">
            <w:pPr>
              <w:tabs>
                <w:tab w:val="left" w:pos="720"/>
              </w:tabs>
              <w:ind w:left="27" w:firstLine="0"/>
              <w:rPr>
                <w:szCs w:val="24"/>
              </w:rPr>
            </w:pPr>
            <w:r w:rsidRPr="00533A5A">
              <w:rPr>
                <w:szCs w:val="24"/>
              </w:rPr>
              <w:t>соответствует</w:t>
            </w:r>
          </w:p>
        </w:tc>
      </w:tr>
      <w:tr w:rsidR="00EB3136" w:rsidRPr="00533A5A" w:rsidTr="008A4DE2">
        <w:tc>
          <w:tcPr>
            <w:tcW w:w="1843" w:type="dxa"/>
          </w:tcPr>
          <w:p w:rsidR="00EB3136" w:rsidRPr="00533A5A" w:rsidRDefault="00EB3136" w:rsidP="00EB3136">
            <w:pPr>
              <w:tabs>
                <w:tab w:val="left" w:pos="720"/>
              </w:tabs>
              <w:ind w:left="-79" w:firstLine="0"/>
              <w:rPr>
                <w:b/>
                <w:szCs w:val="24"/>
              </w:rPr>
            </w:pPr>
            <w:r w:rsidRPr="00533A5A">
              <w:rPr>
                <w:b/>
                <w:szCs w:val="24"/>
              </w:rPr>
              <w:t>Педагог дополнитель-</w:t>
            </w:r>
            <w:r w:rsidRPr="00533A5A">
              <w:rPr>
                <w:b/>
                <w:szCs w:val="24"/>
              </w:rPr>
              <w:lastRenderedPageBreak/>
              <w:t>ного образования</w:t>
            </w:r>
          </w:p>
        </w:tc>
        <w:tc>
          <w:tcPr>
            <w:tcW w:w="3409" w:type="dxa"/>
          </w:tcPr>
          <w:p w:rsidR="00EB3136" w:rsidRPr="00533A5A" w:rsidRDefault="00EB3136" w:rsidP="008C7222">
            <w:pPr>
              <w:ind w:left="34"/>
              <w:contextualSpacing/>
              <w:rPr>
                <w:szCs w:val="24"/>
              </w:rPr>
            </w:pPr>
            <w:r w:rsidRPr="00533A5A">
              <w:rPr>
                <w:szCs w:val="24"/>
              </w:rPr>
              <w:lastRenderedPageBreak/>
              <w:t xml:space="preserve">Осуществляет дополнительное образование </w:t>
            </w:r>
            <w:r w:rsidRPr="00533A5A">
              <w:rPr>
                <w:szCs w:val="24"/>
              </w:rPr>
              <w:lastRenderedPageBreak/>
              <w:t>обучающихся, развивает их разнообразную творческую деятельность</w:t>
            </w:r>
            <w:r w:rsidRPr="00533A5A">
              <w:rPr>
                <w:szCs w:val="24"/>
              </w:rPr>
              <w:tab/>
            </w:r>
            <w:r w:rsidRPr="00533A5A">
              <w:rPr>
                <w:szCs w:val="24"/>
              </w:rPr>
              <w:tab/>
            </w:r>
          </w:p>
        </w:tc>
        <w:tc>
          <w:tcPr>
            <w:tcW w:w="1418" w:type="dxa"/>
          </w:tcPr>
          <w:p w:rsidR="00EB3136" w:rsidRPr="00533A5A" w:rsidRDefault="00EB3136" w:rsidP="00A23BEB">
            <w:pPr>
              <w:tabs>
                <w:tab w:val="left" w:pos="720"/>
              </w:tabs>
              <w:rPr>
                <w:szCs w:val="24"/>
              </w:rPr>
            </w:pPr>
            <w:r w:rsidRPr="00533A5A">
              <w:rPr>
                <w:szCs w:val="24"/>
              </w:rPr>
              <w:lastRenderedPageBreak/>
              <w:t>1/1</w:t>
            </w:r>
          </w:p>
        </w:tc>
        <w:tc>
          <w:tcPr>
            <w:tcW w:w="2261" w:type="dxa"/>
          </w:tcPr>
          <w:p w:rsidR="00EB3136" w:rsidRPr="00533A5A" w:rsidRDefault="00EB3136" w:rsidP="008C7222">
            <w:pPr>
              <w:tabs>
                <w:tab w:val="left" w:pos="720"/>
              </w:tabs>
              <w:ind w:left="27" w:firstLine="0"/>
              <w:rPr>
                <w:szCs w:val="24"/>
              </w:rPr>
            </w:pPr>
            <w:r w:rsidRPr="00533A5A">
              <w:rPr>
                <w:szCs w:val="24"/>
              </w:rPr>
              <w:t xml:space="preserve">Высшее профессиональное </w:t>
            </w:r>
            <w:r w:rsidRPr="00533A5A">
              <w:rPr>
                <w:szCs w:val="24"/>
              </w:rPr>
              <w:lastRenderedPageBreak/>
              <w:t>или среднее профессиональное образование</w:t>
            </w:r>
            <w:r w:rsidRPr="00533A5A">
              <w:rPr>
                <w:szCs w:val="24"/>
              </w:rPr>
              <w:tab/>
            </w:r>
          </w:p>
        </w:tc>
        <w:tc>
          <w:tcPr>
            <w:tcW w:w="1667" w:type="dxa"/>
          </w:tcPr>
          <w:p w:rsidR="00EB3136" w:rsidRPr="00533A5A" w:rsidRDefault="00EB3136" w:rsidP="008C7222">
            <w:pPr>
              <w:tabs>
                <w:tab w:val="left" w:pos="720"/>
              </w:tabs>
              <w:ind w:left="27" w:firstLine="0"/>
              <w:rPr>
                <w:szCs w:val="24"/>
              </w:rPr>
            </w:pPr>
            <w:r w:rsidRPr="00533A5A">
              <w:rPr>
                <w:szCs w:val="24"/>
              </w:rPr>
              <w:lastRenderedPageBreak/>
              <w:t>соответствует</w:t>
            </w:r>
          </w:p>
        </w:tc>
      </w:tr>
    </w:tbl>
    <w:p w:rsidR="00EB3136" w:rsidRDefault="00EB3136" w:rsidP="00EB3136"/>
    <w:p w:rsidR="002471D3" w:rsidRPr="00441A49" w:rsidRDefault="008C7222" w:rsidP="00C138BC">
      <w:pPr>
        <w:spacing w:after="0" w:line="360" w:lineRule="auto"/>
        <w:ind w:left="0" w:right="0" w:firstLine="510"/>
        <w:contextualSpacing/>
        <w:rPr>
          <w:szCs w:val="24"/>
        </w:rPr>
      </w:pPr>
      <w:r>
        <w:rPr>
          <w:szCs w:val="24"/>
        </w:rPr>
        <w:t xml:space="preserve">Учреждение на 100% </w:t>
      </w:r>
      <w:r w:rsidR="00E440B0" w:rsidRPr="00441A49">
        <w:rPr>
          <w:szCs w:val="24"/>
        </w:rPr>
        <w:t xml:space="preserve"> укомплектовано педагогическими кадрами для реализации ООП НОО, что позволяет реализовать образовательные программы в соответствии с учебным планом в полном объеме. </w:t>
      </w:r>
      <w:r w:rsidR="00E440B0" w:rsidRPr="00441A49">
        <w:rPr>
          <w:szCs w:val="24"/>
        </w:rPr>
        <w:tab/>
        <w:t xml:space="preserve"> </w:t>
      </w:r>
    </w:p>
    <w:p w:rsidR="008C7222" w:rsidRDefault="00E440B0" w:rsidP="00C138BC">
      <w:pPr>
        <w:spacing w:after="0" w:line="360" w:lineRule="auto"/>
        <w:ind w:left="0" w:right="0" w:firstLine="510"/>
        <w:contextualSpacing/>
        <w:rPr>
          <w:b/>
          <w:szCs w:val="24"/>
        </w:rPr>
      </w:pPr>
      <w:r w:rsidRPr="00441A49">
        <w:rPr>
          <w:b/>
          <w:szCs w:val="24"/>
        </w:rPr>
        <w:t xml:space="preserve">Профессиональное развитие и повышение квалификации педагогических работников. </w:t>
      </w:r>
    </w:p>
    <w:p w:rsidR="002471D3" w:rsidRPr="00441A49" w:rsidRDefault="008C7222" w:rsidP="00C138BC">
      <w:pPr>
        <w:spacing w:after="0" w:line="360" w:lineRule="auto"/>
        <w:ind w:left="0" w:right="0" w:firstLine="510"/>
        <w:contextualSpacing/>
        <w:rPr>
          <w:szCs w:val="24"/>
        </w:rPr>
      </w:pPr>
      <w:r>
        <w:rPr>
          <w:b/>
          <w:szCs w:val="24"/>
        </w:rPr>
        <w:t xml:space="preserve"> </w:t>
      </w:r>
      <w:r w:rsidR="00E440B0" w:rsidRPr="00441A49">
        <w:rPr>
          <w:szCs w:val="24"/>
        </w:rPr>
        <w:t>Основным условием формирования и наращивания необходимого и</w:t>
      </w:r>
      <w:r w:rsidR="00E440B0" w:rsidRPr="00441A49">
        <w:rPr>
          <w:b/>
          <w:szCs w:val="24"/>
        </w:rPr>
        <w:t xml:space="preserve"> </w:t>
      </w:r>
      <w:r w:rsidR="00E440B0" w:rsidRPr="00441A49">
        <w:rPr>
          <w:szCs w:val="24"/>
        </w:rPr>
        <w:t xml:space="preserve">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w:t>
      </w:r>
      <w:r w:rsidR="00E440B0" w:rsidRPr="00441A49">
        <w:rPr>
          <w:szCs w:val="24"/>
        </w:rPr>
        <w:tab/>
        <w:t xml:space="preserve"> </w:t>
      </w:r>
    </w:p>
    <w:p w:rsidR="002471D3" w:rsidRPr="00441A49" w:rsidRDefault="00E440B0" w:rsidP="00C138BC">
      <w:pPr>
        <w:spacing w:after="0" w:line="360" w:lineRule="auto"/>
        <w:ind w:left="0" w:right="0" w:firstLine="510"/>
        <w:contextualSpacing/>
        <w:rPr>
          <w:szCs w:val="24"/>
        </w:rPr>
      </w:pPr>
      <w:r w:rsidRPr="00441A49">
        <w:rPr>
          <w:szCs w:val="24"/>
        </w:rPr>
        <w:t xml:space="preserve">Педагогические работники, реализующие ООП НОО проходят курсы повышения квалификации один раз в три года, при этом могут быть использованы различные образовательные организации, имеющие соответствующую лицензию. </w:t>
      </w:r>
      <w:r w:rsidRPr="00441A49">
        <w:rPr>
          <w:szCs w:val="24"/>
        </w:rPr>
        <w:tab/>
        <w:t xml:space="preserve"> </w:t>
      </w:r>
    </w:p>
    <w:p w:rsidR="002471D3" w:rsidRPr="00441A49" w:rsidRDefault="00E440B0" w:rsidP="00C138BC">
      <w:pPr>
        <w:spacing w:after="0" w:line="360" w:lineRule="auto"/>
        <w:ind w:left="0" w:right="0" w:firstLine="510"/>
        <w:contextualSpacing/>
        <w:rPr>
          <w:szCs w:val="24"/>
        </w:rPr>
      </w:pPr>
      <w:r w:rsidRPr="00441A49">
        <w:rPr>
          <w:szCs w:val="24"/>
        </w:rPr>
        <w:t xml:space="preserve">Процент педагогических работников, прошедших курсы повышения квалификации по обновлённым ФГОС НОО составляет 100 %. </w:t>
      </w:r>
      <w:r w:rsidRPr="00441A49">
        <w:rPr>
          <w:szCs w:val="24"/>
        </w:rPr>
        <w:tab/>
        <w:t xml:space="preserve"> </w:t>
      </w:r>
    </w:p>
    <w:p w:rsidR="002471D3" w:rsidRPr="00441A49" w:rsidRDefault="00E440B0" w:rsidP="00C138BC">
      <w:pPr>
        <w:spacing w:after="0" w:line="360" w:lineRule="auto"/>
        <w:ind w:left="0" w:right="0" w:firstLine="510"/>
        <w:contextualSpacing/>
        <w:rPr>
          <w:szCs w:val="24"/>
        </w:rPr>
      </w:pPr>
      <w:r w:rsidRPr="00441A49">
        <w:rPr>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r w:rsidRPr="00441A49">
        <w:rPr>
          <w:szCs w:val="24"/>
        </w:rPr>
        <w:tab/>
        <w:t xml:space="preserve"> </w:t>
      </w:r>
    </w:p>
    <w:p w:rsidR="002471D3" w:rsidRPr="00441A49" w:rsidRDefault="00E440B0" w:rsidP="00C138BC">
      <w:pPr>
        <w:spacing w:after="0" w:line="360" w:lineRule="auto"/>
        <w:ind w:left="0" w:right="0" w:firstLine="510"/>
        <w:contextualSpacing/>
        <w:rPr>
          <w:szCs w:val="24"/>
        </w:rPr>
      </w:pPr>
      <w:r w:rsidRPr="00441A49">
        <w:rPr>
          <w:szCs w:val="24"/>
        </w:rPr>
        <w:t>Актуальные вопросы реализации программы начального общего образования рассматриваются методическими объединениями, действующими школе, а также методическими и учебно</w:t>
      </w:r>
      <w:r w:rsidR="00C138BC">
        <w:rPr>
          <w:szCs w:val="24"/>
        </w:rPr>
        <w:t>-</w:t>
      </w:r>
      <w:r w:rsidRPr="00441A49">
        <w:rPr>
          <w:szCs w:val="24"/>
        </w:rPr>
        <w:t xml:space="preserve">методическими объединениями в сфере общего образования, действующими на муниципальном и региональном уровнях. </w:t>
      </w:r>
      <w:r w:rsidRPr="00441A49">
        <w:rPr>
          <w:szCs w:val="24"/>
        </w:rPr>
        <w:tab/>
        <w:t xml:space="preserve"> </w:t>
      </w:r>
    </w:p>
    <w:p w:rsidR="002471D3" w:rsidRPr="00441A49" w:rsidRDefault="002471D3" w:rsidP="00356A0F">
      <w:pPr>
        <w:spacing w:after="21" w:line="360" w:lineRule="auto"/>
        <w:ind w:left="0" w:right="0" w:firstLine="0"/>
        <w:rPr>
          <w:szCs w:val="24"/>
        </w:rPr>
      </w:pPr>
    </w:p>
    <w:p w:rsidR="002471D3" w:rsidRPr="00441A49" w:rsidRDefault="00E440B0" w:rsidP="008C7222">
      <w:pPr>
        <w:spacing w:after="0" w:line="360" w:lineRule="auto"/>
        <w:ind w:right="0"/>
        <w:rPr>
          <w:szCs w:val="24"/>
        </w:rPr>
      </w:pPr>
      <w:r w:rsidRPr="00441A49">
        <w:rPr>
          <w:b/>
          <w:szCs w:val="24"/>
        </w:rPr>
        <w:t xml:space="preserve">3.5.2. Психолого-педагогические условия реализации основной образовательной программы начального общего образования </w:t>
      </w:r>
    </w:p>
    <w:p w:rsidR="002471D3" w:rsidRPr="00441A49" w:rsidRDefault="00E440B0" w:rsidP="00C138BC">
      <w:pPr>
        <w:spacing w:after="0" w:line="360" w:lineRule="auto"/>
        <w:ind w:left="7" w:right="14" w:firstLine="709"/>
        <w:rPr>
          <w:szCs w:val="24"/>
        </w:rPr>
      </w:pPr>
      <w:r w:rsidRPr="00441A49">
        <w:rPr>
          <w:szCs w:val="24"/>
        </w:rPr>
        <w:t xml:space="preserve">Психолого-педагогические условия, созданные в школе, обеспечивают исполнение требований </w:t>
      </w:r>
    </w:p>
    <w:p w:rsidR="002471D3" w:rsidRPr="00441A49" w:rsidRDefault="00E440B0" w:rsidP="00C138BC">
      <w:pPr>
        <w:spacing w:after="0" w:line="360" w:lineRule="auto"/>
        <w:ind w:left="7" w:right="14" w:firstLine="709"/>
        <w:rPr>
          <w:szCs w:val="24"/>
        </w:rPr>
      </w:pPr>
      <w:r w:rsidRPr="00441A49">
        <w:rPr>
          <w:szCs w:val="24"/>
        </w:rPr>
        <w:t xml:space="preserve">ФГОС НОО к реализации основной образовательной программы начального общего образования, в частности: </w:t>
      </w:r>
    </w:p>
    <w:p w:rsidR="002471D3" w:rsidRPr="00441A49" w:rsidRDefault="00E440B0" w:rsidP="00C138BC">
      <w:pPr>
        <w:spacing w:after="0" w:line="360" w:lineRule="auto"/>
        <w:ind w:left="7" w:right="14" w:firstLine="709"/>
        <w:rPr>
          <w:szCs w:val="24"/>
        </w:rPr>
      </w:pPr>
      <w:r w:rsidRPr="00441A49">
        <w:rPr>
          <w:szCs w:val="24"/>
        </w:rPr>
        <w:t>1)</w:t>
      </w:r>
      <w:r w:rsidRPr="00441A49">
        <w:rPr>
          <w:rFonts w:eastAsia="Arial"/>
          <w:szCs w:val="24"/>
        </w:rPr>
        <w:t xml:space="preserve"> </w:t>
      </w:r>
      <w:r w:rsidRPr="00441A49">
        <w:rPr>
          <w:szCs w:val="24"/>
        </w:rP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w:t>
      </w:r>
      <w:r w:rsidRPr="00441A49">
        <w:rPr>
          <w:szCs w:val="24"/>
        </w:rPr>
        <w:lastRenderedPageBreak/>
        <w:t>общего образования; 2)</w:t>
      </w:r>
      <w:r w:rsidRPr="00441A49">
        <w:rPr>
          <w:rFonts w:eastAsia="Arial"/>
          <w:szCs w:val="24"/>
        </w:rPr>
        <w:t xml:space="preserve"> </w:t>
      </w:r>
      <w:r w:rsidRPr="00441A49">
        <w:rPr>
          <w:szCs w:val="24"/>
        </w:rPr>
        <w:t xml:space="preserve">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 </w:t>
      </w:r>
    </w:p>
    <w:p w:rsidR="002471D3" w:rsidRPr="00441A49" w:rsidRDefault="00E440B0" w:rsidP="00C138BC">
      <w:pPr>
        <w:numPr>
          <w:ilvl w:val="0"/>
          <w:numId w:val="11"/>
        </w:numPr>
        <w:spacing w:after="0" w:line="360" w:lineRule="auto"/>
        <w:ind w:right="14" w:firstLine="709"/>
        <w:rPr>
          <w:szCs w:val="24"/>
        </w:rPr>
      </w:pPr>
      <w:r w:rsidRPr="00441A49">
        <w:rPr>
          <w:szCs w:val="24"/>
        </w:rPr>
        <w:t xml:space="preserve">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2471D3" w:rsidRPr="00441A49" w:rsidRDefault="00E440B0" w:rsidP="00C138BC">
      <w:pPr>
        <w:numPr>
          <w:ilvl w:val="0"/>
          <w:numId w:val="11"/>
        </w:numPr>
        <w:spacing w:after="0" w:line="360" w:lineRule="auto"/>
        <w:ind w:right="14" w:firstLine="709"/>
        <w:rPr>
          <w:szCs w:val="24"/>
        </w:rPr>
      </w:pPr>
      <w:r w:rsidRPr="00441A49">
        <w:rPr>
          <w:szCs w:val="24"/>
        </w:rPr>
        <w:t xml:space="preserve">обеспечивают профилактику формирования у обучающихся девиантных форм поведения, агрессии и повышенной тревожности. </w:t>
      </w:r>
    </w:p>
    <w:p w:rsidR="002471D3" w:rsidRPr="00441A49" w:rsidRDefault="00E440B0" w:rsidP="00C138BC">
      <w:pPr>
        <w:spacing w:after="0" w:line="360" w:lineRule="auto"/>
        <w:ind w:left="7" w:right="14" w:firstLine="709"/>
        <w:rPr>
          <w:szCs w:val="24"/>
        </w:rPr>
      </w:pPr>
      <w:r w:rsidRPr="00441A49">
        <w:rPr>
          <w:szCs w:val="24"/>
        </w:rPr>
        <w:t>В школе психолого-педагогическое сопровождение реализации</w:t>
      </w:r>
      <w:r w:rsidR="00C138BC">
        <w:rPr>
          <w:szCs w:val="24"/>
        </w:rPr>
        <w:t xml:space="preserve"> программы начального общего об</w:t>
      </w:r>
      <w:r w:rsidRPr="00441A49">
        <w:rPr>
          <w:szCs w:val="24"/>
        </w:rPr>
        <w:t xml:space="preserve">разования осуществляется </w:t>
      </w:r>
      <w:r w:rsidR="00C138BC">
        <w:rPr>
          <w:szCs w:val="24"/>
        </w:rPr>
        <w:t>учителями, прошедшими переподготовку ( на 0,1 ставки)</w:t>
      </w:r>
      <w:r w:rsidRPr="00441A49">
        <w:rPr>
          <w:szCs w:val="24"/>
        </w:rPr>
        <w:t xml:space="preserve">: педагогом-психологом; </w:t>
      </w:r>
      <w:r w:rsidR="00C138BC">
        <w:rPr>
          <w:szCs w:val="24"/>
        </w:rPr>
        <w:t>учителем-дефектологом</w:t>
      </w:r>
      <w:r w:rsidRPr="00441A49">
        <w:rPr>
          <w:szCs w:val="24"/>
        </w:rPr>
        <w:t xml:space="preserve">; социальным педагогом. </w:t>
      </w:r>
    </w:p>
    <w:p w:rsidR="002471D3" w:rsidRPr="00441A49" w:rsidRDefault="00E440B0" w:rsidP="00C138BC">
      <w:pPr>
        <w:spacing w:after="0" w:line="360" w:lineRule="auto"/>
        <w:ind w:left="7" w:right="14" w:firstLine="709"/>
        <w:rPr>
          <w:szCs w:val="24"/>
        </w:rPr>
      </w:pPr>
      <w:r w:rsidRPr="00441A49">
        <w:rPr>
          <w:szCs w:val="24"/>
        </w:rPr>
        <w:t>В процесс</w:t>
      </w:r>
      <w:r w:rsidR="008C7222">
        <w:rPr>
          <w:szCs w:val="24"/>
        </w:rPr>
        <w:t>е реализации ООП НОО школой</w:t>
      </w:r>
      <w:r w:rsidRPr="00441A49">
        <w:rPr>
          <w:szCs w:val="24"/>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2471D3" w:rsidRPr="00441A49" w:rsidRDefault="00E440B0" w:rsidP="008C7222">
      <w:pPr>
        <w:numPr>
          <w:ilvl w:val="0"/>
          <w:numId w:val="12"/>
        </w:numPr>
        <w:spacing w:after="0" w:line="360" w:lineRule="auto"/>
        <w:ind w:left="0" w:right="14" w:firstLine="567"/>
        <w:rPr>
          <w:szCs w:val="24"/>
        </w:rPr>
      </w:pPr>
      <w:r w:rsidRPr="00441A49">
        <w:rPr>
          <w:szCs w:val="24"/>
        </w:rPr>
        <w:t xml:space="preserve">формирование и развитие психолого-педагогической компетентности всех участников образовательных отношений; </w:t>
      </w:r>
    </w:p>
    <w:p w:rsidR="002471D3" w:rsidRPr="00441A49" w:rsidRDefault="00E440B0" w:rsidP="008C7222">
      <w:pPr>
        <w:numPr>
          <w:ilvl w:val="0"/>
          <w:numId w:val="12"/>
        </w:numPr>
        <w:spacing w:after="0" w:line="360" w:lineRule="auto"/>
        <w:ind w:left="0" w:right="14" w:firstLine="567"/>
        <w:rPr>
          <w:szCs w:val="24"/>
        </w:rPr>
      </w:pPr>
      <w:r w:rsidRPr="00441A49">
        <w:rPr>
          <w:szCs w:val="24"/>
        </w:rPr>
        <w:t xml:space="preserve">сохранение и укрепление психологического благополучия и психического здоровья обучающихся; </w:t>
      </w:r>
    </w:p>
    <w:p w:rsidR="002471D3" w:rsidRPr="00441A49" w:rsidRDefault="00E440B0" w:rsidP="008C7222">
      <w:pPr>
        <w:numPr>
          <w:ilvl w:val="0"/>
          <w:numId w:val="12"/>
        </w:numPr>
        <w:spacing w:after="0" w:line="360" w:lineRule="auto"/>
        <w:ind w:left="0" w:right="14" w:firstLine="567"/>
        <w:rPr>
          <w:szCs w:val="24"/>
        </w:rPr>
      </w:pPr>
      <w:r w:rsidRPr="00441A49">
        <w:rPr>
          <w:szCs w:val="24"/>
        </w:rPr>
        <w:t xml:space="preserve">поддержка и сопровождение детско-родительских отношений; </w:t>
      </w:r>
    </w:p>
    <w:p w:rsidR="002471D3" w:rsidRPr="00441A49" w:rsidRDefault="00E440B0" w:rsidP="008C7222">
      <w:pPr>
        <w:numPr>
          <w:ilvl w:val="0"/>
          <w:numId w:val="12"/>
        </w:numPr>
        <w:spacing w:after="0" w:line="360" w:lineRule="auto"/>
        <w:ind w:left="0" w:right="14" w:firstLine="567"/>
        <w:rPr>
          <w:szCs w:val="24"/>
        </w:rPr>
      </w:pPr>
      <w:r w:rsidRPr="00441A49">
        <w:rPr>
          <w:szCs w:val="24"/>
        </w:rPr>
        <w:t xml:space="preserve">формирование ценности здоровья и безопасного образа жизни; </w:t>
      </w:r>
    </w:p>
    <w:p w:rsidR="002471D3" w:rsidRPr="00441A49" w:rsidRDefault="00E440B0" w:rsidP="008C7222">
      <w:pPr>
        <w:numPr>
          <w:ilvl w:val="0"/>
          <w:numId w:val="12"/>
        </w:numPr>
        <w:spacing w:after="0" w:line="360" w:lineRule="auto"/>
        <w:ind w:left="0" w:right="14" w:firstLine="567"/>
        <w:rPr>
          <w:szCs w:val="24"/>
        </w:rPr>
      </w:pPr>
      <w:r w:rsidRPr="00441A49">
        <w:rPr>
          <w:szCs w:val="24"/>
        </w:rPr>
        <w:t xml:space="preserve">дифференциация и индивидуализация обучения и воспитания с учётом особенностей когнитивного и эмоционального развития обучающихся; </w:t>
      </w:r>
    </w:p>
    <w:p w:rsidR="002471D3" w:rsidRPr="00441A49" w:rsidRDefault="00E440B0" w:rsidP="008C7222">
      <w:pPr>
        <w:numPr>
          <w:ilvl w:val="0"/>
          <w:numId w:val="12"/>
        </w:numPr>
        <w:spacing w:after="0" w:line="360" w:lineRule="auto"/>
        <w:ind w:left="0" w:right="14" w:firstLine="567"/>
        <w:rPr>
          <w:szCs w:val="24"/>
        </w:rPr>
      </w:pPr>
      <w:r w:rsidRPr="00441A49">
        <w:rPr>
          <w:szCs w:val="24"/>
        </w:rPr>
        <w:t xml:space="preserve">мониторинг возможностей и способностей обучающихся, выявление, поддержка и сопровождение одарённых детей; </w:t>
      </w:r>
    </w:p>
    <w:p w:rsidR="002471D3" w:rsidRPr="00441A49" w:rsidRDefault="00E440B0" w:rsidP="008C7222">
      <w:pPr>
        <w:numPr>
          <w:ilvl w:val="0"/>
          <w:numId w:val="12"/>
        </w:numPr>
        <w:spacing w:after="0" w:line="360" w:lineRule="auto"/>
        <w:ind w:left="0" w:right="14" w:firstLine="567"/>
        <w:rPr>
          <w:szCs w:val="24"/>
        </w:rPr>
      </w:pPr>
      <w:r w:rsidRPr="00441A49">
        <w:rPr>
          <w:szCs w:val="24"/>
        </w:rPr>
        <w:t xml:space="preserve">создание условий для последующего профессионального самоопределения; </w:t>
      </w:r>
    </w:p>
    <w:p w:rsidR="002471D3" w:rsidRPr="00441A49" w:rsidRDefault="00E440B0" w:rsidP="008C7222">
      <w:pPr>
        <w:numPr>
          <w:ilvl w:val="0"/>
          <w:numId w:val="12"/>
        </w:numPr>
        <w:spacing w:after="0" w:line="360" w:lineRule="auto"/>
        <w:ind w:left="0" w:right="14" w:firstLine="567"/>
        <w:rPr>
          <w:szCs w:val="24"/>
        </w:rPr>
      </w:pPr>
      <w:r w:rsidRPr="00441A49">
        <w:rPr>
          <w:szCs w:val="24"/>
        </w:rPr>
        <w:t xml:space="preserve">формирование коммуникативных навыков в разновозрастной среде и среде сверстников; </w:t>
      </w:r>
    </w:p>
    <w:p w:rsidR="002471D3" w:rsidRPr="00441A49" w:rsidRDefault="00E440B0" w:rsidP="008C7222">
      <w:pPr>
        <w:numPr>
          <w:ilvl w:val="0"/>
          <w:numId w:val="12"/>
        </w:numPr>
        <w:spacing w:after="0" w:line="360" w:lineRule="auto"/>
        <w:ind w:left="0" w:right="14" w:firstLine="567"/>
        <w:rPr>
          <w:szCs w:val="24"/>
        </w:rPr>
      </w:pPr>
      <w:r w:rsidRPr="00441A49">
        <w:rPr>
          <w:szCs w:val="24"/>
        </w:rPr>
        <w:t xml:space="preserve">поддержка детских объединений, ученического самоуправления; </w:t>
      </w:r>
    </w:p>
    <w:p w:rsidR="002471D3" w:rsidRPr="00441A49" w:rsidRDefault="00E440B0" w:rsidP="008C7222">
      <w:pPr>
        <w:numPr>
          <w:ilvl w:val="0"/>
          <w:numId w:val="12"/>
        </w:numPr>
        <w:spacing w:after="0" w:line="360" w:lineRule="auto"/>
        <w:ind w:left="0" w:right="14" w:firstLine="567"/>
        <w:rPr>
          <w:szCs w:val="24"/>
        </w:rPr>
      </w:pPr>
      <w:r w:rsidRPr="00441A49">
        <w:rPr>
          <w:szCs w:val="24"/>
        </w:rPr>
        <w:t>формирование психологической культуры поведения в информационной среде; 11)</w:t>
      </w:r>
      <w:r w:rsidRPr="00441A49">
        <w:rPr>
          <w:rFonts w:eastAsia="Arial"/>
          <w:szCs w:val="24"/>
        </w:rPr>
        <w:t xml:space="preserve"> </w:t>
      </w:r>
      <w:r w:rsidRPr="00441A49">
        <w:rPr>
          <w:szCs w:val="24"/>
        </w:rPr>
        <w:t xml:space="preserve">развитие психологической культуры в области использования ИКТ. </w:t>
      </w:r>
    </w:p>
    <w:p w:rsidR="002471D3" w:rsidRPr="00441A49" w:rsidRDefault="00E440B0" w:rsidP="00C138BC">
      <w:pPr>
        <w:spacing w:after="0" w:line="360" w:lineRule="auto"/>
        <w:ind w:left="7" w:right="14" w:firstLine="709"/>
        <w:rPr>
          <w:szCs w:val="24"/>
        </w:rPr>
      </w:pPr>
      <w:r w:rsidRPr="00441A49">
        <w:rPr>
          <w:szCs w:val="24"/>
        </w:rPr>
        <w:t xml:space="preserve">В процессе реализации ООП осуществляется индивидуальное психолого-педагогическое сопровождение всех участников образовательных отношений, в том числе: обучающихся, испытывающих трудности в освоении программы основного общего образования, развитии и социальной адаптации; обучающихся, проявляющих индивидуальные способности,и одарённых; обучающихся с ОВЗ; педагогических, учебно-вспомогательных и иных работников Учреждения, </w:t>
      </w:r>
      <w:r w:rsidRPr="00441A49">
        <w:rPr>
          <w:szCs w:val="24"/>
        </w:rPr>
        <w:lastRenderedPageBreak/>
        <w:t>обеспечивающих реализацию программы начального общего образования; родителей (законных пре</w:t>
      </w:r>
      <w:r w:rsidR="00C138BC">
        <w:rPr>
          <w:szCs w:val="24"/>
        </w:rPr>
        <w:t>дставителей) несовершеннолетних о</w:t>
      </w:r>
      <w:r w:rsidRPr="00441A49">
        <w:rPr>
          <w:szCs w:val="24"/>
        </w:rPr>
        <w:t xml:space="preserve">бучающихся. </w:t>
      </w:r>
    </w:p>
    <w:p w:rsidR="002471D3" w:rsidRPr="00441A49" w:rsidRDefault="00E440B0" w:rsidP="00C138BC">
      <w:pPr>
        <w:spacing w:after="0" w:line="360" w:lineRule="auto"/>
        <w:ind w:left="7" w:right="14" w:firstLine="709"/>
        <w:rPr>
          <w:szCs w:val="24"/>
        </w:rPr>
      </w:pPr>
      <w:r w:rsidRPr="00441A49">
        <w:rPr>
          <w:szCs w:val="24"/>
        </w:rPr>
        <w:t xml:space="preserve">Психолого-педагогическая поддержка участников образовательных отношений реализуется на уровне образовательной организации, классов, групп, а также на индивидуальном уровне. В процессе реализации основной образовательной программы используются такие формы психолого-педагогического сопровождения, как: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w:t>
      </w:r>
    </w:p>
    <w:p w:rsidR="002471D3" w:rsidRPr="00441A49" w:rsidRDefault="008C7222" w:rsidP="00356A0F">
      <w:pPr>
        <w:spacing w:after="54" w:line="360" w:lineRule="auto"/>
        <w:ind w:left="7" w:right="14"/>
        <w:rPr>
          <w:szCs w:val="24"/>
        </w:rPr>
      </w:pPr>
      <w:r>
        <w:rPr>
          <w:szCs w:val="24"/>
        </w:rPr>
        <w:t xml:space="preserve">      </w:t>
      </w:r>
      <w:r w:rsidR="00E440B0" w:rsidRPr="00441A49">
        <w:rPr>
          <w:szCs w:val="24"/>
        </w:rPr>
        <w:t xml:space="preserve">Для реализации ООП НОО в соответствии с требованиями ФГОС в Учреждении созданы следующие психолого -педагогические </w:t>
      </w:r>
      <w:r w:rsidR="00E440B0" w:rsidRPr="00441A49">
        <w:rPr>
          <w:b/>
          <w:szCs w:val="24"/>
        </w:rPr>
        <w:t>условия</w:t>
      </w:r>
      <w:r w:rsidR="00E440B0" w:rsidRPr="00441A49">
        <w:rPr>
          <w:szCs w:val="24"/>
        </w:rPr>
        <w:t xml:space="preserve">: </w:t>
      </w:r>
    </w:p>
    <w:p w:rsidR="008C7222" w:rsidRDefault="00E440B0" w:rsidP="00356A0F">
      <w:pPr>
        <w:spacing w:after="45" w:line="360" w:lineRule="auto"/>
        <w:ind w:left="7" w:right="1228"/>
        <w:rPr>
          <w:szCs w:val="24"/>
        </w:rPr>
      </w:pPr>
      <w:r w:rsidRPr="00441A49">
        <w:rPr>
          <w:szCs w:val="24"/>
        </w:rPr>
        <w:t>1.Организация систематического консультативного сопровождения педагогов через:</w:t>
      </w:r>
    </w:p>
    <w:p w:rsidR="002471D3" w:rsidRPr="00441A49" w:rsidRDefault="00E440B0" w:rsidP="00356A0F">
      <w:pPr>
        <w:spacing w:after="45" w:line="360" w:lineRule="auto"/>
        <w:ind w:left="7" w:right="1228"/>
        <w:rPr>
          <w:szCs w:val="24"/>
        </w:rPr>
      </w:pPr>
      <w:r w:rsidRPr="00441A49">
        <w:rPr>
          <w:szCs w:val="24"/>
        </w:rPr>
        <w:t xml:space="preserve"> - тематические консультации в рамках работы МО;  </w:t>
      </w:r>
    </w:p>
    <w:p w:rsidR="002471D3" w:rsidRPr="00441A49" w:rsidRDefault="00E440B0" w:rsidP="00356A0F">
      <w:pPr>
        <w:spacing w:after="50" w:line="360" w:lineRule="auto"/>
        <w:ind w:left="7" w:right="14"/>
        <w:rPr>
          <w:szCs w:val="24"/>
        </w:rPr>
      </w:pPr>
      <w:r w:rsidRPr="00441A49">
        <w:rPr>
          <w:szCs w:val="24"/>
        </w:rPr>
        <w:t xml:space="preserve">-  индивидуальные консультации по запросам педагогов. </w:t>
      </w:r>
    </w:p>
    <w:p w:rsidR="002471D3" w:rsidRPr="00441A49" w:rsidRDefault="00E440B0" w:rsidP="00356A0F">
      <w:pPr>
        <w:spacing w:after="55" w:line="360" w:lineRule="auto"/>
        <w:ind w:left="7" w:right="14"/>
        <w:rPr>
          <w:szCs w:val="24"/>
        </w:rPr>
      </w:pPr>
      <w:r w:rsidRPr="00441A49">
        <w:rPr>
          <w:szCs w:val="24"/>
        </w:rPr>
        <w:t xml:space="preserve">2. </w:t>
      </w:r>
      <w:r w:rsidRPr="00441A49">
        <w:rPr>
          <w:rFonts w:eastAsia="Arial"/>
          <w:szCs w:val="24"/>
        </w:rPr>
        <w:t xml:space="preserve"> </w:t>
      </w:r>
      <w:r w:rsidRPr="00441A49">
        <w:rPr>
          <w:szCs w:val="24"/>
        </w:rPr>
        <w:t xml:space="preserve">Содействие повышению психологической компетентности педагогов через: </w:t>
      </w:r>
    </w:p>
    <w:p w:rsidR="002471D3" w:rsidRPr="00441A49" w:rsidRDefault="00E440B0" w:rsidP="00C503DD">
      <w:pPr>
        <w:numPr>
          <w:ilvl w:val="0"/>
          <w:numId w:val="13"/>
        </w:numPr>
        <w:spacing w:line="360" w:lineRule="auto"/>
        <w:ind w:right="5856" w:hanging="140"/>
        <w:rPr>
          <w:szCs w:val="24"/>
        </w:rPr>
      </w:pPr>
      <w:r w:rsidRPr="00441A49">
        <w:rPr>
          <w:szCs w:val="24"/>
        </w:rPr>
        <w:t>семинары–практикумы;</w:t>
      </w:r>
      <w:r w:rsidRPr="00441A49">
        <w:rPr>
          <w:rFonts w:eastAsia="Arial"/>
          <w:szCs w:val="24"/>
        </w:rPr>
        <w:t xml:space="preserve"> </w:t>
      </w:r>
    </w:p>
    <w:p w:rsidR="008C7222" w:rsidRDefault="00E440B0" w:rsidP="00C503DD">
      <w:pPr>
        <w:numPr>
          <w:ilvl w:val="0"/>
          <w:numId w:val="13"/>
        </w:numPr>
        <w:spacing w:after="49" w:line="360" w:lineRule="auto"/>
        <w:ind w:right="5856" w:hanging="140"/>
        <w:rPr>
          <w:szCs w:val="24"/>
        </w:rPr>
      </w:pPr>
      <w:r w:rsidRPr="00441A49">
        <w:rPr>
          <w:szCs w:val="24"/>
        </w:rPr>
        <w:t>тематические Педагогические советы;</w:t>
      </w:r>
    </w:p>
    <w:p w:rsidR="002471D3" w:rsidRPr="00441A49" w:rsidRDefault="00E440B0" w:rsidP="00C503DD">
      <w:pPr>
        <w:numPr>
          <w:ilvl w:val="0"/>
          <w:numId w:val="13"/>
        </w:numPr>
        <w:spacing w:after="49" w:line="360" w:lineRule="auto"/>
        <w:ind w:right="5856" w:hanging="140"/>
        <w:rPr>
          <w:szCs w:val="24"/>
        </w:rPr>
      </w:pPr>
      <w:r w:rsidRPr="00441A49">
        <w:rPr>
          <w:rFonts w:eastAsia="Arial"/>
          <w:szCs w:val="24"/>
        </w:rPr>
        <w:t xml:space="preserve"> </w:t>
      </w:r>
      <w:r w:rsidRPr="00441A49">
        <w:rPr>
          <w:szCs w:val="24"/>
        </w:rPr>
        <w:t>-</w:t>
      </w:r>
      <w:r w:rsidRPr="00441A49">
        <w:rPr>
          <w:rFonts w:eastAsia="Arial"/>
          <w:szCs w:val="24"/>
        </w:rPr>
        <w:t xml:space="preserve"> </w:t>
      </w:r>
      <w:r w:rsidRPr="00441A49">
        <w:rPr>
          <w:szCs w:val="24"/>
        </w:rPr>
        <w:t xml:space="preserve"> памятки.</w:t>
      </w:r>
      <w:r w:rsidRPr="00441A49">
        <w:rPr>
          <w:rFonts w:eastAsia="Arial"/>
          <w:szCs w:val="24"/>
        </w:rPr>
        <w:t xml:space="preserve"> </w:t>
      </w:r>
    </w:p>
    <w:p w:rsidR="002471D3" w:rsidRPr="00441A49" w:rsidRDefault="00E440B0" w:rsidP="00356A0F">
      <w:pPr>
        <w:spacing w:line="360" w:lineRule="auto"/>
        <w:ind w:left="7" w:right="14"/>
        <w:rPr>
          <w:szCs w:val="24"/>
        </w:rPr>
      </w:pPr>
      <w:r w:rsidRPr="00441A49">
        <w:rPr>
          <w:szCs w:val="24"/>
        </w:rPr>
        <w:t>3.</w:t>
      </w:r>
      <w:r w:rsidRPr="00441A49">
        <w:rPr>
          <w:rFonts w:eastAsia="Arial"/>
          <w:szCs w:val="24"/>
        </w:rPr>
        <w:t xml:space="preserve"> </w:t>
      </w:r>
      <w:r w:rsidRPr="00441A49">
        <w:rPr>
          <w:szCs w:val="24"/>
        </w:rPr>
        <w:t xml:space="preserve">Психологическое сопровождение внеурочной деятельности через: </w:t>
      </w:r>
    </w:p>
    <w:p w:rsidR="002471D3" w:rsidRPr="00441A49" w:rsidRDefault="00E440B0" w:rsidP="00C503DD">
      <w:pPr>
        <w:numPr>
          <w:ilvl w:val="0"/>
          <w:numId w:val="14"/>
        </w:numPr>
        <w:spacing w:line="360" w:lineRule="auto"/>
        <w:ind w:right="14" w:hanging="140"/>
        <w:rPr>
          <w:szCs w:val="24"/>
        </w:rPr>
      </w:pPr>
      <w:r w:rsidRPr="00441A49">
        <w:rPr>
          <w:szCs w:val="24"/>
        </w:rPr>
        <w:t xml:space="preserve">реализацию программ внеурочной деятельности; </w:t>
      </w:r>
    </w:p>
    <w:p w:rsidR="002471D3" w:rsidRPr="00441A49" w:rsidRDefault="00E440B0" w:rsidP="00C503DD">
      <w:pPr>
        <w:numPr>
          <w:ilvl w:val="0"/>
          <w:numId w:val="14"/>
        </w:numPr>
        <w:spacing w:line="360" w:lineRule="auto"/>
        <w:ind w:right="14" w:hanging="140"/>
        <w:rPr>
          <w:szCs w:val="24"/>
        </w:rPr>
      </w:pPr>
      <w:r w:rsidRPr="00441A49">
        <w:rPr>
          <w:szCs w:val="24"/>
        </w:rPr>
        <w:t xml:space="preserve">содействие личностному выбору программ внеурочной деятельности; </w:t>
      </w:r>
    </w:p>
    <w:p w:rsidR="002471D3" w:rsidRPr="00441A49" w:rsidRDefault="00E440B0" w:rsidP="00C503DD">
      <w:pPr>
        <w:numPr>
          <w:ilvl w:val="0"/>
          <w:numId w:val="14"/>
        </w:numPr>
        <w:spacing w:line="360" w:lineRule="auto"/>
        <w:ind w:right="14" w:hanging="140"/>
        <w:rPr>
          <w:szCs w:val="24"/>
        </w:rPr>
      </w:pPr>
      <w:r w:rsidRPr="00441A49">
        <w:rPr>
          <w:szCs w:val="24"/>
        </w:rPr>
        <w:t xml:space="preserve">индивидуальное   сопровождение   педагогов,   реализующих   программы внеурочной  деятельности. </w:t>
      </w:r>
    </w:p>
    <w:p w:rsidR="002471D3" w:rsidRPr="00441A49" w:rsidRDefault="00E440B0" w:rsidP="00356A0F">
      <w:pPr>
        <w:spacing w:after="85" w:line="360" w:lineRule="auto"/>
        <w:ind w:left="7" w:right="14"/>
        <w:rPr>
          <w:szCs w:val="24"/>
        </w:rPr>
      </w:pPr>
      <w:r w:rsidRPr="00441A49">
        <w:rPr>
          <w:szCs w:val="24"/>
        </w:rPr>
        <w:t xml:space="preserve">4. </w:t>
      </w:r>
      <w:r w:rsidRPr="00441A49">
        <w:rPr>
          <w:rFonts w:eastAsia="Arial"/>
          <w:szCs w:val="24"/>
        </w:rPr>
        <w:t xml:space="preserve"> </w:t>
      </w:r>
      <w:r w:rsidRPr="00441A49">
        <w:rPr>
          <w:szCs w:val="24"/>
        </w:rPr>
        <w:t xml:space="preserve">Психологическое сопровождение воспитательной работы через: </w:t>
      </w:r>
    </w:p>
    <w:p w:rsidR="008C7222" w:rsidRDefault="00E440B0" w:rsidP="00356A0F">
      <w:pPr>
        <w:spacing w:after="3" w:line="360" w:lineRule="auto"/>
        <w:ind w:left="9" w:right="669" w:hanging="10"/>
        <w:rPr>
          <w:szCs w:val="24"/>
        </w:rPr>
      </w:pPr>
      <w:r w:rsidRPr="00441A49">
        <w:rPr>
          <w:szCs w:val="24"/>
        </w:rPr>
        <w:t xml:space="preserve">- организацию психологического сопровождения работы классных руководителей с детьми группы риска;  </w:t>
      </w:r>
      <w:r w:rsidRPr="00441A49">
        <w:rPr>
          <w:szCs w:val="24"/>
        </w:rPr>
        <w:tab/>
      </w:r>
    </w:p>
    <w:p w:rsidR="002471D3" w:rsidRPr="00441A49" w:rsidRDefault="00E440B0" w:rsidP="00356A0F">
      <w:pPr>
        <w:spacing w:after="3" w:line="360" w:lineRule="auto"/>
        <w:ind w:left="9" w:right="669" w:hanging="10"/>
        <w:rPr>
          <w:szCs w:val="24"/>
        </w:rPr>
      </w:pPr>
      <w:r w:rsidRPr="00441A49">
        <w:rPr>
          <w:szCs w:val="24"/>
        </w:rPr>
        <w:t xml:space="preserve"> -  проведение тематических классных часов. </w:t>
      </w:r>
    </w:p>
    <w:p w:rsidR="002471D3" w:rsidRPr="00441A49" w:rsidRDefault="00E440B0" w:rsidP="008C7222">
      <w:pPr>
        <w:numPr>
          <w:ilvl w:val="0"/>
          <w:numId w:val="15"/>
        </w:numPr>
        <w:spacing w:after="33" w:line="360" w:lineRule="auto"/>
        <w:ind w:right="6" w:hanging="10"/>
        <w:rPr>
          <w:szCs w:val="24"/>
        </w:rPr>
      </w:pPr>
      <w:r w:rsidRPr="00441A49">
        <w:rPr>
          <w:szCs w:val="24"/>
        </w:rPr>
        <w:t>.Организация систематического консультативного сопровождения родителей  через: - тематические консультации в рамках родительских собраний</w:t>
      </w:r>
      <w:r w:rsidRPr="00441A49">
        <w:rPr>
          <w:rFonts w:eastAsia="Arial"/>
          <w:szCs w:val="24"/>
        </w:rPr>
        <w:t xml:space="preserve"> </w:t>
      </w:r>
      <w:r w:rsidRPr="00441A49">
        <w:rPr>
          <w:szCs w:val="24"/>
        </w:rPr>
        <w:t>- индивидуальные консультации по запросам родителей.</w:t>
      </w:r>
      <w:r w:rsidRPr="00441A49">
        <w:rPr>
          <w:rFonts w:eastAsia="Arial"/>
          <w:szCs w:val="24"/>
        </w:rPr>
        <w:t xml:space="preserve"> </w:t>
      </w:r>
    </w:p>
    <w:p w:rsidR="002471D3" w:rsidRPr="008C7222" w:rsidRDefault="00E440B0" w:rsidP="00356A0F">
      <w:pPr>
        <w:numPr>
          <w:ilvl w:val="0"/>
          <w:numId w:val="15"/>
        </w:numPr>
        <w:spacing w:line="360" w:lineRule="auto"/>
        <w:ind w:left="7" w:right="14" w:hanging="10"/>
        <w:rPr>
          <w:szCs w:val="24"/>
        </w:rPr>
      </w:pPr>
      <w:r w:rsidRPr="008C7222">
        <w:rPr>
          <w:szCs w:val="24"/>
        </w:rPr>
        <w:t xml:space="preserve">.Содействие повышению психологической компетентности родителей через: </w:t>
      </w:r>
      <w:r w:rsidRPr="008C7222">
        <w:rPr>
          <w:rFonts w:eastAsia="Arial"/>
          <w:szCs w:val="24"/>
        </w:rPr>
        <w:t xml:space="preserve"> </w:t>
      </w:r>
      <w:r w:rsidRPr="008C7222">
        <w:rPr>
          <w:szCs w:val="24"/>
        </w:rPr>
        <w:t xml:space="preserve"> организацию   работы   родительской   общественности,   родительского лектория,</w:t>
      </w:r>
      <w:r w:rsidRPr="008C7222">
        <w:rPr>
          <w:rFonts w:eastAsia="Arial"/>
          <w:szCs w:val="24"/>
        </w:rPr>
        <w:t xml:space="preserve"> </w:t>
      </w:r>
      <w:r w:rsidRPr="008C7222">
        <w:rPr>
          <w:szCs w:val="24"/>
        </w:rPr>
        <w:t xml:space="preserve"> разработку памяток.</w:t>
      </w:r>
      <w:r w:rsidRPr="008C7222">
        <w:rPr>
          <w:rFonts w:eastAsia="Arial"/>
          <w:szCs w:val="24"/>
        </w:rPr>
        <w:t xml:space="preserve"> </w:t>
      </w:r>
    </w:p>
    <w:p w:rsidR="002471D3" w:rsidRPr="00441A49" w:rsidRDefault="00E440B0" w:rsidP="00356A0F">
      <w:pPr>
        <w:spacing w:after="38" w:line="360" w:lineRule="auto"/>
        <w:ind w:left="0" w:right="0" w:firstLine="0"/>
        <w:rPr>
          <w:szCs w:val="24"/>
        </w:rPr>
      </w:pPr>
      <w:r w:rsidRPr="00441A49">
        <w:rPr>
          <w:rFonts w:eastAsia="Arial"/>
          <w:szCs w:val="24"/>
        </w:rPr>
        <w:t xml:space="preserve"> </w:t>
      </w:r>
    </w:p>
    <w:p w:rsidR="002471D3" w:rsidRPr="00441A49" w:rsidRDefault="00E440B0" w:rsidP="00356A0F">
      <w:pPr>
        <w:tabs>
          <w:tab w:val="center" w:pos="4277"/>
        </w:tabs>
        <w:spacing w:after="73" w:line="360" w:lineRule="auto"/>
        <w:ind w:left="-1" w:right="0" w:firstLine="0"/>
        <w:rPr>
          <w:szCs w:val="24"/>
        </w:rPr>
      </w:pPr>
      <w:r w:rsidRPr="00441A49">
        <w:rPr>
          <w:szCs w:val="24"/>
        </w:rPr>
        <w:lastRenderedPageBreak/>
        <w:t xml:space="preserve">Психолого </w:t>
      </w:r>
      <w:r w:rsidRPr="00441A49">
        <w:rPr>
          <w:szCs w:val="24"/>
        </w:rPr>
        <w:tab/>
        <w:t xml:space="preserve">-педагогические условия определяют следующие </w:t>
      </w:r>
      <w:r w:rsidRPr="00441A49">
        <w:rPr>
          <w:b/>
          <w:szCs w:val="24"/>
        </w:rPr>
        <w:t>принципы</w:t>
      </w:r>
      <w:r w:rsidRPr="00441A49">
        <w:rPr>
          <w:szCs w:val="24"/>
        </w:rPr>
        <w:t xml:space="preserve">: </w:t>
      </w:r>
    </w:p>
    <w:p w:rsidR="002471D3" w:rsidRPr="00441A49" w:rsidRDefault="00E440B0" w:rsidP="00C503DD">
      <w:pPr>
        <w:numPr>
          <w:ilvl w:val="0"/>
          <w:numId w:val="16"/>
        </w:numPr>
        <w:spacing w:after="49" w:line="360" w:lineRule="auto"/>
        <w:ind w:right="14" w:hanging="180"/>
        <w:rPr>
          <w:szCs w:val="24"/>
        </w:rPr>
      </w:pPr>
      <w:r w:rsidRPr="00441A49">
        <w:rPr>
          <w:szCs w:val="24"/>
        </w:rPr>
        <w:t xml:space="preserve">Соблюдение интересов ребёнка. Решать проблему ребёнка с максимальной пользой и в интересах ребёнка. </w:t>
      </w:r>
      <w:r w:rsidRPr="00441A49">
        <w:rPr>
          <w:szCs w:val="24"/>
        </w:rPr>
        <w:tab/>
        <w:t xml:space="preserve"> </w:t>
      </w:r>
    </w:p>
    <w:p w:rsidR="008C7222" w:rsidRDefault="00E440B0" w:rsidP="00C503DD">
      <w:pPr>
        <w:numPr>
          <w:ilvl w:val="0"/>
          <w:numId w:val="16"/>
        </w:numPr>
        <w:spacing w:after="51" w:line="360" w:lineRule="auto"/>
        <w:ind w:right="14" w:hanging="180"/>
        <w:rPr>
          <w:szCs w:val="24"/>
        </w:rPr>
      </w:pPr>
      <w:r w:rsidRPr="00441A49">
        <w:rPr>
          <w:szCs w:val="24"/>
        </w:rPr>
        <w:t xml:space="preserve">Системность. Обеспечить единство диагностики, коррекции и развития, т. е. системный подход к анализу особенностей развития детей и согласованность действий в решении проблем ребёнка. </w:t>
      </w:r>
    </w:p>
    <w:p w:rsidR="002471D3" w:rsidRPr="00441A49" w:rsidRDefault="00E440B0" w:rsidP="00C503DD">
      <w:pPr>
        <w:numPr>
          <w:ilvl w:val="0"/>
          <w:numId w:val="16"/>
        </w:numPr>
        <w:spacing w:after="51" w:line="360" w:lineRule="auto"/>
        <w:ind w:right="14" w:hanging="180"/>
        <w:rPr>
          <w:szCs w:val="24"/>
        </w:rPr>
      </w:pPr>
      <w:r w:rsidRPr="00441A49">
        <w:rPr>
          <w:szCs w:val="24"/>
        </w:rPr>
        <w:t xml:space="preserve"> Непрерывность. Гарантировать ребёнку и его родителям (законным представителям) непрерывность помощи до полного решения проблемы или определения подхода к её решению. </w:t>
      </w:r>
      <w:r w:rsidRPr="00441A49">
        <w:rPr>
          <w:szCs w:val="24"/>
        </w:rPr>
        <w:tab/>
        <w:t xml:space="preserve"> </w:t>
      </w:r>
    </w:p>
    <w:p w:rsidR="002471D3" w:rsidRPr="00441A49" w:rsidRDefault="00E440B0" w:rsidP="00C503DD">
      <w:pPr>
        <w:numPr>
          <w:ilvl w:val="0"/>
          <w:numId w:val="16"/>
        </w:numPr>
        <w:spacing w:line="360" w:lineRule="auto"/>
        <w:ind w:right="14" w:hanging="180"/>
        <w:rPr>
          <w:szCs w:val="24"/>
        </w:rPr>
      </w:pPr>
      <w:r w:rsidRPr="00441A49">
        <w:rPr>
          <w:szCs w:val="24"/>
        </w:rPr>
        <w:t xml:space="preserve">Вариативность. Создать вариативные условия для получения образования детьми. </w:t>
      </w:r>
    </w:p>
    <w:p w:rsidR="002471D3" w:rsidRPr="00441A49" w:rsidRDefault="00E440B0" w:rsidP="00C503DD">
      <w:pPr>
        <w:numPr>
          <w:ilvl w:val="0"/>
          <w:numId w:val="16"/>
        </w:numPr>
        <w:spacing w:line="360" w:lineRule="auto"/>
        <w:ind w:right="14" w:hanging="180"/>
        <w:rPr>
          <w:szCs w:val="24"/>
        </w:rPr>
      </w:pPr>
      <w:r w:rsidRPr="00441A49">
        <w:rPr>
          <w:szCs w:val="24"/>
        </w:rPr>
        <w:t xml:space="preserve">Рекомендательный характер оказания помощи. Обеспечить соблюдение гарантированных законодательством прав родителей (законных представителей) детей выбирать формы получения образования, Учреждение - защищать законные права и интересы детей. </w:t>
      </w:r>
    </w:p>
    <w:p w:rsidR="002471D3" w:rsidRPr="00441A49" w:rsidRDefault="00E440B0" w:rsidP="008C7222">
      <w:pPr>
        <w:spacing w:after="0" w:line="360" w:lineRule="auto"/>
        <w:ind w:left="0" w:right="0" w:firstLine="0"/>
        <w:rPr>
          <w:szCs w:val="24"/>
        </w:rPr>
      </w:pPr>
      <w:r w:rsidRPr="00441A49">
        <w:rPr>
          <w:szCs w:val="24"/>
        </w:rPr>
        <w:t xml:space="preserve"> </w:t>
      </w:r>
    </w:p>
    <w:p w:rsidR="002471D3" w:rsidRPr="00441A49" w:rsidRDefault="00E440B0" w:rsidP="008C7222">
      <w:pPr>
        <w:pStyle w:val="2"/>
        <w:spacing w:line="360" w:lineRule="auto"/>
        <w:ind w:left="22" w:right="12" w:firstLine="709"/>
        <w:jc w:val="both"/>
        <w:rPr>
          <w:szCs w:val="24"/>
        </w:rPr>
      </w:pPr>
      <w:r w:rsidRPr="00441A49">
        <w:rPr>
          <w:szCs w:val="24"/>
        </w:rPr>
        <w:t xml:space="preserve">3.5.3. Финансово-экономические условия реализации образовательной программы начального общего образования </w:t>
      </w:r>
    </w:p>
    <w:p w:rsidR="002471D3" w:rsidRPr="00441A49" w:rsidRDefault="00E440B0" w:rsidP="008C7222">
      <w:pPr>
        <w:spacing w:line="360" w:lineRule="auto"/>
        <w:ind w:left="7" w:right="14" w:firstLine="709"/>
        <w:rPr>
          <w:szCs w:val="24"/>
        </w:rPr>
      </w:pPr>
      <w:r w:rsidRPr="00441A49">
        <w:rPr>
          <w:szCs w:val="24"/>
        </w:rPr>
        <w:t xml:space="preserve"> Финансовое обеспечение реализации образовательной программы НОО опирается на исполнение расходных обязательств, обеспечивающих государственные гарантии прав на получение общедоступного и бесплатного НОО. Объём действующих расходных обязательств отражается в государственном задании образовательной организации. </w:t>
      </w:r>
    </w:p>
    <w:p w:rsidR="002471D3" w:rsidRPr="00441A49" w:rsidRDefault="00E440B0" w:rsidP="008C7222">
      <w:pPr>
        <w:spacing w:line="360" w:lineRule="auto"/>
        <w:ind w:left="7" w:right="14" w:firstLine="709"/>
        <w:rPr>
          <w:szCs w:val="24"/>
        </w:rPr>
      </w:pPr>
      <w:r w:rsidRPr="00441A49">
        <w:rPr>
          <w:szCs w:val="24"/>
        </w:rPr>
        <w:t xml:space="preserve"> 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 Финансовое обеспечение реализации образовательной программы начального общего образ</w:t>
      </w:r>
      <w:r w:rsidR="00EA05E1">
        <w:rPr>
          <w:szCs w:val="24"/>
        </w:rPr>
        <w:t xml:space="preserve">ования бюджетного </w:t>
      </w:r>
      <w:r w:rsidRPr="00441A49">
        <w:rPr>
          <w:szCs w:val="24"/>
        </w:rPr>
        <w:t>учреждения осуществляется исходя из расходных обязательств на основе государственного (муниципального) задания   по оказанию государственных (муниц</w:t>
      </w:r>
      <w:r w:rsidR="00EA05E1">
        <w:rPr>
          <w:szCs w:val="24"/>
        </w:rPr>
        <w:t>ипальных) образовательных услуг.</w:t>
      </w:r>
      <w:r w:rsidRPr="00441A49">
        <w:rPr>
          <w:szCs w:val="24"/>
        </w:rPr>
        <w:t xml:space="preserve"> </w:t>
      </w:r>
    </w:p>
    <w:p w:rsidR="00EA05E1" w:rsidRDefault="00E440B0" w:rsidP="008C7222">
      <w:pPr>
        <w:spacing w:line="360" w:lineRule="auto"/>
        <w:ind w:left="7" w:right="14" w:firstLine="709"/>
        <w:rPr>
          <w:szCs w:val="24"/>
        </w:rPr>
      </w:pPr>
      <w:r w:rsidRPr="00441A49">
        <w:rPr>
          <w:szCs w:val="24"/>
        </w:rPr>
        <w:t xml:space="preserve"> Обеспечение государственных гарантий реализации прав на получение общедоступного и бесплатного НОО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w:t>
      </w:r>
      <w:r w:rsidR="00EA05E1">
        <w:rPr>
          <w:szCs w:val="24"/>
        </w:rPr>
        <w:t>ьного общего, основного общего образования детей и взрослых.</w:t>
      </w:r>
    </w:p>
    <w:p w:rsidR="002471D3" w:rsidRPr="00441A49" w:rsidRDefault="00E440B0" w:rsidP="008C7222">
      <w:pPr>
        <w:spacing w:line="360" w:lineRule="auto"/>
        <w:ind w:left="7" w:right="14" w:firstLine="709"/>
        <w:rPr>
          <w:szCs w:val="24"/>
        </w:rPr>
      </w:pPr>
      <w:r w:rsidRPr="00441A49">
        <w:rPr>
          <w:szCs w:val="24"/>
        </w:rPr>
        <w:lastRenderedPageBreak/>
        <w:t xml:space="preserve"> 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 </w:t>
      </w:r>
    </w:p>
    <w:p w:rsidR="002471D3" w:rsidRPr="00441A49" w:rsidRDefault="00E440B0" w:rsidP="00C503DD">
      <w:pPr>
        <w:numPr>
          <w:ilvl w:val="0"/>
          <w:numId w:val="17"/>
        </w:numPr>
        <w:spacing w:line="360" w:lineRule="auto"/>
        <w:ind w:right="14" w:hanging="344"/>
        <w:rPr>
          <w:szCs w:val="24"/>
        </w:rPr>
      </w:pPr>
      <w:r w:rsidRPr="00441A49">
        <w:rPr>
          <w:szCs w:val="24"/>
        </w:rPr>
        <w:t xml:space="preserve">расходы на оплату труда работников, участвующих в разработке и реализации образовательной программы НОО; </w:t>
      </w:r>
    </w:p>
    <w:p w:rsidR="002471D3" w:rsidRPr="00441A49" w:rsidRDefault="00E440B0" w:rsidP="00C503DD">
      <w:pPr>
        <w:numPr>
          <w:ilvl w:val="0"/>
          <w:numId w:val="17"/>
        </w:numPr>
        <w:spacing w:line="360" w:lineRule="auto"/>
        <w:ind w:right="14" w:hanging="344"/>
        <w:rPr>
          <w:szCs w:val="24"/>
        </w:rPr>
      </w:pPr>
      <w:r w:rsidRPr="00441A49">
        <w:rPr>
          <w:szCs w:val="24"/>
        </w:rPr>
        <w:t xml:space="preserve">расходы на приобретение учебников и учебных пособий, средств обучения; </w:t>
      </w:r>
    </w:p>
    <w:p w:rsidR="002471D3" w:rsidRPr="00441A49" w:rsidRDefault="00E440B0" w:rsidP="00C503DD">
      <w:pPr>
        <w:numPr>
          <w:ilvl w:val="0"/>
          <w:numId w:val="17"/>
        </w:numPr>
        <w:spacing w:line="360" w:lineRule="auto"/>
        <w:ind w:right="14" w:hanging="344"/>
        <w:rPr>
          <w:szCs w:val="24"/>
        </w:rPr>
      </w:pPr>
      <w:r w:rsidRPr="00441A49">
        <w:rPr>
          <w:szCs w:val="24"/>
        </w:rPr>
        <w:t xml:space="preserve">прочие расходы (за исключением расходов на содержание зданий и оплату коммунальных услуг, осуществляемых из местных бюджетов). </w:t>
      </w:r>
    </w:p>
    <w:p w:rsidR="002471D3" w:rsidRPr="00441A49" w:rsidRDefault="00E440B0" w:rsidP="00356A0F">
      <w:pPr>
        <w:spacing w:after="26" w:line="360" w:lineRule="auto"/>
        <w:ind w:left="7" w:right="14"/>
        <w:rPr>
          <w:szCs w:val="24"/>
        </w:rPr>
      </w:pPr>
      <w:r w:rsidRPr="00441A49">
        <w:rPr>
          <w:szCs w:val="24"/>
        </w:rPr>
        <w:t xml:space="preserve"> </w:t>
      </w:r>
      <w:r w:rsidR="00EA05E1">
        <w:rPr>
          <w:szCs w:val="24"/>
        </w:rPr>
        <w:t xml:space="preserve">      </w:t>
      </w:r>
      <w:r w:rsidRPr="00441A49">
        <w:rPr>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 </w:t>
      </w:r>
    </w:p>
    <w:p w:rsidR="002471D3" w:rsidRPr="00441A49" w:rsidRDefault="00E440B0" w:rsidP="00356A0F">
      <w:pPr>
        <w:spacing w:line="360" w:lineRule="auto"/>
        <w:ind w:left="7" w:right="14"/>
        <w:rPr>
          <w:szCs w:val="24"/>
        </w:rPr>
      </w:pPr>
      <w:r w:rsidRPr="00441A49">
        <w:rPr>
          <w:szCs w:val="24"/>
        </w:rPr>
        <w:t xml:space="preserve"> </w:t>
      </w:r>
      <w:r w:rsidR="00EA05E1">
        <w:rPr>
          <w:szCs w:val="24"/>
        </w:rPr>
        <w:t xml:space="preserve">      </w:t>
      </w:r>
      <w:r w:rsidRPr="00441A49">
        <w:rPr>
          <w:szCs w:val="24"/>
        </w:rP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 </w:t>
      </w:r>
    </w:p>
    <w:p w:rsidR="002471D3" w:rsidRPr="00441A49" w:rsidRDefault="00EA05E1" w:rsidP="00356A0F">
      <w:pPr>
        <w:spacing w:line="360" w:lineRule="auto"/>
        <w:ind w:left="7" w:right="14"/>
        <w:rPr>
          <w:szCs w:val="24"/>
        </w:rPr>
      </w:pPr>
      <w:r>
        <w:rPr>
          <w:szCs w:val="24"/>
        </w:rPr>
        <w:t xml:space="preserve">       </w:t>
      </w:r>
      <w:r w:rsidR="00E440B0" w:rsidRPr="00441A49">
        <w:rPr>
          <w:szCs w:val="24"/>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2471D3" w:rsidRPr="00441A49" w:rsidRDefault="00E440B0" w:rsidP="00356A0F">
      <w:pPr>
        <w:spacing w:after="27" w:line="360" w:lineRule="auto"/>
        <w:ind w:left="7" w:right="14"/>
        <w:rPr>
          <w:szCs w:val="24"/>
        </w:rPr>
      </w:pPr>
      <w:r w:rsidRPr="00441A49">
        <w:rPr>
          <w:szCs w:val="24"/>
        </w:rPr>
        <w:lastRenderedPageBreak/>
        <w:t xml:space="preserve"> </w:t>
      </w:r>
      <w:r w:rsidRPr="00441A49">
        <w:rPr>
          <w:szCs w:val="24"/>
        </w:rPr>
        <w:tab/>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2471D3" w:rsidRPr="00441A49" w:rsidRDefault="00E440B0" w:rsidP="00356A0F">
      <w:pPr>
        <w:spacing w:line="360" w:lineRule="auto"/>
        <w:ind w:left="7" w:right="14"/>
        <w:rPr>
          <w:szCs w:val="24"/>
        </w:rPr>
      </w:pPr>
      <w:r w:rsidRPr="00441A49">
        <w:rPr>
          <w:szCs w:val="24"/>
        </w:rPr>
        <w:t xml:space="preserve"> 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2471D3" w:rsidRPr="00441A49" w:rsidRDefault="00E440B0" w:rsidP="00356A0F">
      <w:pPr>
        <w:spacing w:line="360" w:lineRule="auto"/>
        <w:ind w:left="7" w:right="14"/>
        <w:rPr>
          <w:szCs w:val="24"/>
        </w:rPr>
      </w:pPr>
      <w:r w:rsidRPr="00441A49">
        <w:rPr>
          <w:szCs w:val="24"/>
        </w:rPr>
        <w:t xml:space="preserve"> </w:t>
      </w:r>
      <w:r w:rsidR="00EA05E1">
        <w:rPr>
          <w:szCs w:val="24"/>
        </w:rPr>
        <w:t xml:space="preserve">      </w:t>
      </w:r>
      <w:r w:rsidRPr="00441A49">
        <w:rPr>
          <w:szCs w:val="24"/>
        </w:rP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2471D3" w:rsidRPr="00441A49" w:rsidRDefault="00E440B0" w:rsidP="00356A0F">
      <w:pPr>
        <w:spacing w:line="360" w:lineRule="auto"/>
        <w:ind w:left="7" w:right="14"/>
        <w:rPr>
          <w:szCs w:val="24"/>
        </w:rPr>
      </w:pPr>
      <w:r w:rsidRPr="00441A49">
        <w:rPr>
          <w:szCs w:val="24"/>
        </w:rPr>
        <w:t xml:space="preserve"> </w:t>
      </w:r>
      <w:r w:rsidR="00EA05E1">
        <w:rPr>
          <w:szCs w:val="24"/>
        </w:rPr>
        <w:t xml:space="preserve">      </w:t>
      </w:r>
      <w:r w:rsidRPr="00441A49">
        <w:rPr>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471D3" w:rsidRPr="00441A49" w:rsidRDefault="00E440B0" w:rsidP="00356A0F">
      <w:pPr>
        <w:tabs>
          <w:tab w:val="center" w:pos="3690"/>
        </w:tabs>
        <w:spacing w:line="360" w:lineRule="auto"/>
        <w:ind w:left="-1" w:right="0" w:firstLine="0"/>
        <w:rPr>
          <w:szCs w:val="24"/>
        </w:rPr>
      </w:pPr>
      <w:r w:rsidRPr="00441A49">
        <w:rPr>
          <w:szCs w:val="24"/>
        </w:rPr>
        <w:t xml:space="preserve"> </w:t>
      </w:r>
      <w:r w:rsidRPr="00441A49">
        <w:rPr>
          <w:szCs w:val="24"/>
        </w:rPr>
        <w:tab/>
        <w:t xml:space="preserve">Образовательная организация самостоятельно определяет: </w:t>
      </w:r>
    </w:p>
    <w:p w:rsidR="002471D3" w:rsidRPr="00441A49" w:rsidRDefault="00E440B0" w:rsidP="00C503DD">
      <w:pPr>
        <w:numPr>
          <w:ilvl w:val="0"/>
          <w:numId w:val="18"/>
        </w:numPr>
        <w:spacing w:line="360" w:lineRule="auto"/>
        <w:ind w:right="14" w:hanging="344"/>
        <w:rPr>
          <w:szCs w:val="24"/>
        </w:rPr>
      </w:pPr>
      <w:r w:rsidRPr="00441A49">
        <w:rPr>
          <w:szCs w:val="24"/>
        </w:rPr>
        <w:t xml:space="preserve">соотношение базовой и стимулирующей частей фонда оплаты труда; </w:t>
      </w:r>
    </w:p>
    <w:p w:rsidR="002471D3" w:rsidRPr="00441A49" w:rsidRDefault="00E440B0" w:rsidP="00C503DD">
      <w:pPr>
        <w:numPr>
          <w:ilvl w:val="0"/>
          <w:numId w:val="18"/>
        </w:numPr>
        <w:spacing w:line="360" w:lineRule="auto"/>
        <w:ind w:right="14" w:hanging="344"/>
        <w:rPr>
          <w:szCs w:val="24"/>
        </w:rPr>
      </w:pPr>
      <w:r w:rsidRPr="00441A49">
        <w:rPr>
          <w:szCs w:val="24"/>
        </w:rPr>
        <w:lastRenderedPageBreak/>
        <w:t xml:space="preserve">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w:t>
      </w:r>
    </w:p>
    <w:p w:rsidR="002471D3" w:rsidRPr="00441A49" w:rsidRDefault="00E440B0" w:rsidP="00C503DD">
      <w:pPr>
        <w:numPr>
          <w:ilvl w:val="0"/>
          <w:numId w:val="18"/>
        </w:numPr>
        <w:spacing w:line="360" w:lineRule="auto"/>
        <w:ind w:right="14" w:hanging="344"/>
        <w:rPr>
          <w:szCs w:val="24"/>
        </w:rPr>
      </w:pPr>
      <w:r w:rsidRPr="00441A49">
        <w:rPr>
          <w:szCs w:val="24"/>
        </w:rPr>
        <w:t>соотношение общей и специальной частей внутри базовой части фонда оплаты труда; 4)</w:t>
      </w:r>
      <w:r w:rsidRPr="00441A49">
        <w:rPr>
          <w:rFonts w:eastAsia="Arial"/>
          <w:szCs w:val="24"/>
        </w:rPr>
        <w:t xml:space="preserve"> </w:t>
      </w:r>
      <w:r w:rsidRPr="00441A49">
        <w:rPr>
          <w:szCs w:val="24"/>
        </w:rPr>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2471D3" w:rsidRPr="00441A49" w:rsidRDefault="00EA05E1" w:rsidP="00356A0F">
      <w:pPr>
        <w:spacing w:line="360" w:lineRule="auto"/>
        <w:ind w:left="7" w:right="14"/>
        <w:rPr>
          <w:szCs w:val="24"/>
        </w:rPr>
      </w:pPr>
      <w:r>
        <w:rPr>
          <w:szCs w:val="24"/>
        </w:rPr>
        <w:t xml:space="preserve">       </w:t>
      </w:r>
      <w:r w:rsidR="00E440B0" w:rsidRPr="00441A49">
        <w:rPr>
          <w:szCs w:val="24"/>
        </w:rPr>
        <w:t xml:space="preserve"> 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 </w:t>
      </w:r>
    </w:p>
    <w:p w:rsidR="002471D3" w:rsidRPr="00441A49" w:rsidRDefault="00E440B0" w:rsidP="00356A0F">
      <w:pPr>
        <w:spacing w:line="360" w:lineRule="auto"/>
        <w:ind w:left="7" w:right="14"/>
        <w:rPr>
          <w:szCs w:val="24"/>
        </w:rPr>
      </w:pPr>
      <w:r w:rsidRPr="00441A49">
        <w:rPr>
          <w:szCs w:val="24"/>
        </w:rPr>
        <w:t xml:space="preserve"> 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2471D3" w:rsidRPr="00441A49" w:rsidRDefault="00E440B0" w:rsidP="00356A0F">
      <w:pPr>
        <w:tabs>
          <w:tab w:val="center" w:pos="2368"/>
        </w:tabs>
        <w:spacing w:line="360" w:lineRule="auto"/>
        <w:ind w:left="-1" w:right="0" w:firstLine="0"/>
        <w:rPr>
          <w:szCs w:val="24"/>
        </w:rPr>
      </w:pPr>
      <w:r w:rsidRPr="00441A49">
        <w:rPr>
          <w:szCs w:val="24"/>
        </w:rPr>
        <w:t xml:space="preserve"> </w:t>
      </w:r>
      <w:r w:rsidRPr="00441A49">
        <w:rPr>
          <w:szCs w:val="24"/>
        </w:rPr>
        <w:tab/>
        <w:t xml:space="preserve">Взаимодействие осуществляется: </w:t>
      </w:r>
    </w:p>
    <w:p w:rsidR="002471D3" w:rsidRPr="00441A49" w:rsidRDefault="00E440B0" w:rsidP="00C503DD">
      <w:pPr>
        <w:numPr>
          <w:ilvl w:val="0"/>
          <w:numId w:val="19"/>
        </w:numPr>
        <w:spacing w:line="360" w:lineRule="auto"/>
        <w:ind w:right="14"/>
        <w:rPr>
          <w:szCs w:val="24"/>
        </w:rPr>
      </w:pPr>
      <w:r w:rsidRPr="00441A49">
        <w:rPr>
          <w:szCs w:val="24"/>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2471D3" w:rsidRPr="00441A49" w:rsidRDefault="00E440B0" w:rsidP="00C503DD">
      <w:pPr>
        <w:numPr>
          <w:ilvl w:val="0"/>
          <w:numId w:val="19"/>
        </w:numPr>
        <w:spacing w:line="360" w:lineRule="auto"/>
        <w:ind w:right="14"/>
        <w:rPr>
          <w:szCs w:val="24"/>
        </w:rPr>
      </w:pPr>
      <w:r w:rsidRPr="00441A49">
        <w:rPr>
          <w:szCs w:val="24"/>
        </w:rPr>
        <w:t xml:space="preserve">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2471D3" w:rsidRPr="00441A49" w:rsidRDefault="00E440B0" w:rsidP="00356A0F">
      <w:pPr>
        <w:spacing w:line="360" w:lineRule="auto"/>
        <w:ind w:left="7" w:right="14"/>
        <w:rPr>
          <w:szCs w:val="24"/>
        </w:rPr>
      </w:pPr>
      <w:r w:rsidRPr="00441A49">
        <w:rPr>
          <w:szCs w:val="24"/>
        </w:rPr>
        <w:t xml:space="preserve"> </w:t>
      </w:r>
      <w:r w:rsidRPr="00441A49">
        <w:rPr>
          <w:szCs w:val="24"/>
        </w:rPr>
        <w:tab/>
        <w:t xml:space="preserve">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 </w:t>
      </w:r>
    </w:p>
    <w:p w:rsidR="002471D3" w:rsidRPr="00441A49" w:rsidRDefault="002471D3" w:rsidP="00356A0F">
      <w:pPr>
        <w:spacing w:after="21" w:line="360" w:lineRule="auto"/>
        <w:ind w:left="0" w:right="0" w:firstLine="0"/>
        <w:rPr>
          <w:szCs w:val="24"/>
        </w:rPr>
      </w:pPr>
    </w:p>
    <w:p w:rsidR="002471D3" w:rsidRPr="00441A49" w:rsidRDefault="00E440B0" w:rsidP="00356A0F">
      <w:pPr>
        <w:spacing w:after="11" w:line="360" w:lineRule="auto"/>
        <w:ind w:left="22" w:right="16" w:hanging="10"/>
        <w:rPr>
          <w:szCs w:val="24"/>
        </w:rPr>
      </w:pPr>
      <w:r w:rsidRPr="00441A49">
        <w:rPr>
          <w:b/>
          <w:szCs w:val="24"/>
        </w:rPr>
        <w:t>3.5.4. Информационно-методические условия реализации</w:t>
      </w:r>
      <w:r w:rsidR="00EA05E1">
        <w:rPr>
          <w:b/>
          <w:szCs w:val="24"/>
        </w:rPr>
        <w:t xml:space="preserve"> </w:t>
      </w:r>
      <w:r w:rsidRPr="00441A49">
        <w:rPr>
          <w:b/>
          <w:szCs w:val="24"/>
        </w:rPr>
        <w:t xml:space="preserve">программы НОО </w:t>
      </w:r>
    </w:p>
    <w:p w:rsidR="002471D3" w:rsidRPr="00441A49" w:rsidRDefault="00E440B0" w:rsidP="00356A0F">
      <w:pPr>
        <w:pStyle w:val="1"/>
        <w:spacing w:after="76" w:line="360" w:lineRule="auto"/>
        <w:ind w:left="22" w:right="14"/>
        <w:jc w:val="both"/>
        <w:rPr>
          <w:szCs w:val="24"/>
        </w:rPr>
      </w:pPr>
      <w:r w:rsidRPr="00441A49">
        <w:rPr>
          <w:szCs w:val="24"/>
        </w:rPr>
        <w:t xml:space="preserve">Информационно-образовательная среда как условие реализации программы НОО </w:t>
      </w:r>
    </w:p>
    <w:p w:rsidR="002471D3" w:rsidRPr="00441A49" w:rsidRDefault="00E440B0" w:rsidP="00EA05E1">
      <w:pPr>
        <w:spacing w:line="360" w:lineRule="auto"/>
        <w:ind w:left="0" w:right="11" w:firstLine="709"/>
        <w:rPr>
          <w:szCs w:val="24"/>
        </w:rPr>
      </w:pPr>
      <w:r w:rsidRPr="00441A49">
        <w:rPr>
          <w:szCs w:val="24"/>
        </w:rPr>
        <w:t xml:space="preserve">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w:t>
      </w:r>
    </w:p>
    <w:p w:rsidR="002471D3" w:rsidRPr="00441A49" w:rsidRDefault="00E440B0" w:rsidP="00EA05E1">
      <w:pPr>
        <w:spacing w:line="360" w:lineRule="auto"/>
        <w:ind w:left="0" w:right="11" w:firstLine="709"/>
        <w:rPr>
          <w:szCs w:val="24"/>
        </w:rPr>
      </w:pPr>
      <w:r w:rsidRPr="00441A49">
        <w:rPr>
          <w:szCs w:val="24"/>
        </w:rPr>
        <w:lastRenderedPageBreak/>
        <w:t xml:space="preserve">Под </w:t>
      </w:r>
      <w:r w:rsidRPr="00441A49">
        <w:rPr>
          <w:b/>
          <w:szCs w:val="24"/>
        </w:rPr>
        <w:t xml:space="preserve">информационно-образовательной средой </w:t>
      </w:r>
      <w:r w:rsidRPr="00441A49">
        <w:rPr>
          <w:szCs w:val="24"/>
        </w:rPr>
        <w:t>(</w:t>
      </w:r>
      <w:r w:rsidRPr="00441A49">
        <w:rPr>
          <w:b/>
          <w:szCs w:val="24"/>
        </w:rPr>
        <w:t>ИОС</w:t>
      </w:r>
      <w:r w:rsidRPr="00441A49">
        <w:rPr>
          <w:szCs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позволяющие организовать дистанционную форму обучения, способствующие реализации требований ФГОС. </w:t>
      </w:r>
    </w:p>
    <w:p w:rsidR="002471D3" w:rsidRPr="00441A49" w:rsidRDefault="00E440B0" w:rsidP="00EA05E1">
      <w:pPr>
        <w:spacing w:after="3" w:line="360" w:lineRule="auto"/>
        <w:ind w:left="9" w:right="0" w:firstLine="709"/>
        <w:rPr>
          <w:szCs w:val="24"/>
        </w:rPr>
      </w:pPr>
      <w:r w:rsidRPr="00441A49">
        <w:rPr>
          <w:b/>
          <w:szCs w:val="24"/>
        </w:rPr>
        <w:t xml:space="preserve">Основными компонентами ИОС являются: </w:t>
      </w:r>
    </w:p>
    <w:p w:rsidR="002471D3" w:rsidRPr="00441A49" w:rsidRDefault="00E440B0" w:rsidP="00C503DD">
      <w:pPr>
        <w:numPr>
          <w:ilvl w:val="0"/>
          <w:numId w:val="20"/>
        </w:numPr>
        <w:spacing w:line="360" w:lineRule="auto"/>
        <w:ind w:right="14"/>
        <w:rPr>
          <w:szCs w:val="24"/>
        </w:rPr>
      </w:pPr>
      <w:r w:rsidRPr="00441A49">
        <w:rPr>
          <w:szCs w:val="24"/>
        </w:rPr>
        <w:t xml:space="preserve">учебно-методические комплекты по всем учебным предметам на языках обучения, определённых учредителем образовательной организации; </w:t>
      </w:r>
    </w:p>
    <w:p w:rsidR="002471D3" w:rsidRPr="00441A49" w:rsidRDefault="00E440B0" w:rsidP="00C503DD">
      <w:pPr>
        <w:numPr>
          <w:ilvl w:val="0"/>
          <w:numId w:val="20"/>
        </w:numPr>
        <w:spacing w:line="360" w:lineRule="auto"/>
        <w:ind w:right="14"/>
        <w:rPr>
          <w:szCs w:val="24"/>
        </w:rPr>
      </w:pPr>
      <w:r w:rsidRPr="00441A49">
        <w:rPr>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2471D3" w:rsidRPr="00441A49" w:rsidRDefault="00E440B0" w:rsidP="00C503DD">
      <w:pPr>
        <w:numPr>
          <w:ilvl w:val="0"/>
          <w:numId w:val="20"/>
        </w:numPr>
        <w:spacing w:line="360" w:lineRule="auto"/>
        <w:ind w:right="14"/>
        <w:rPr>
          <w:szCs w:val="24"/>
        </w:rPr>
      </w:pPr>
      <w:r w:rsidRPr="00441A49">
        <w:rPr>
          <w:szCs w:val="24"/>
        </w:rPr>
        <w:t xml:space="preserve">фонд дополнительной литературы (детская художественная и научно-популярная литература, справочно-библиографические и периодические издания). </w:t>
      </w:r>
    </w:p>
    <w:p w:rsidR="002471D3" w:rsidRPr="00441A49" w:rsidRDefault="00EA05E1" w:rsidP="00356A0F">
      <w:pPr>
        <w:spacing w:line="360" w:lineRule="auto"/>
        <w:ind w:left="7" w:right="14"/>
        <w:rPr>
          <w:szCs w:val="24"/>
        </w:rPr>
      </w:pPr>
      <w:r>
        <w:rPr>
          <w:szCs w:val="24"/>
        </w:rPr>
        <w:t xml:space="preserve">       </w:t>
      </w:r>
      <w:r w:rsidR="00E440B0" w:rsidRPr="00441A49">
        <w:rPr>
          <w:szCs w:val="24"/>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 </w:t>
      </w:r>
    </w:p>
    <w:p w:rsidR="002471D3" w:rsidRPr="00441A49" w:rsidRDefault="00E440B0" w:rsidP="00356A0F">
      <w:pPr>
        <w:spacing w:line="360" w:lineRule="auto"/>
        <w:ind w:left="7" w:right="14"/>
        <w:rPr>
          <w:szCs w:val="24"/>
        </w:rPr>
      </w:pPr>
      <w:r w:rsidRPr="00441A49">
        <w:rPr>
          <w:szCs w:val="24"/>
        </w:rPr>
        <w:t xml:space="preserve">Учреждение располагает службой  технической поддержки ИКТ. </w:t>
      </w:r>
    </w:p>
    <w:p w:rsidR="002471D3" w:rsidRPr="00441A49" w:rsidRDefault="00E440B0" w:rsidP="00356A0F">
      <w:pPr>
        <w:spacing w:after="3" w:line="360" w:lineRule="auto"/>
        <w:ind w:left="9" w:right="0" w:hanging="10"/>
        <w:rPr>
          <w:szCs w:val="24"/>
        </w:rPr>
      </w:pPr>
      <w:r w:rsidRPr="00441A49">
        <w:rPr>
          <w:b/>
          <w:szCs w:val="24"/>
        </w:rPr>
        <w:t xml:space="preserve">Информационно-коммуникационные средства и технологии </w:t>
      </w:r>
      <w:r w:rsidRPr="00441A49">
        <w:rPr>
          <w:szCs w:val="24"/>
        </w:rPr>
        <w:t>обеспечивают:</w:t>
      </w:r>
      <w:r w:rsidRPr="00441A49">
        <w:rPr>
          <w:b/>
          <w:szCs w:val="24"/>
        </w:rPr>
        <w:t xml:space="preserve"> </w:t>
      </w:r>
    </w:p>
    <w:p w:rsidR="002471D3" w:rsidRPr="00441A49" w:rsidRDefault="00E440B0" w:rsidP="00C503DD">
      <w:pPr>
        <w:numPr>
          <w:ilvl w:val="0"/>
          <w:numId w:val="21"/>
        </w:numPr>
        <w:spacing w:line="360" w:lineRule="auto"/>
        <w:ind w:right="14" w:hanging="344"/>
        <w:rPr>
          <w:szCs w:val="24"/>
        </w:rPr>
      </w:pPr>
      <w:r w:rsidRPr="00441A49">
        <w:rPr>
          <w:szCs w:val="24"/>
        </w:rPr>
        <w:t xml:space="preserve">Достижение личностных, предметных и метапредметных результатов обучения при реализации требований ФГОС НОО; </w:t>
      </w:r>
    </w:p>
    <w:p w:rsidR="002471D3" w:rsidRPr="00441A49" w:rsidRDefault="00E440B0" w:rsidP="00C503DD">
      <w:pPr>
        <w:numPr>
          <w:ilvl w:val="0"/>
          <w:numId w:val="21"/>
        </w:numPr>
        <w:spacing w:line="360" w:lineRule="auto"/>
        <w:ind w:right="14" w:hanging="344"/>
        <w:rPr>
          <w:szCs w:val="24"/>
        </w:rPr>
      </w:pPr>
      <w:r w:rsidRPr="00441A49">
        <w:rPr>
          <w:szCs w:val="24"/>
        </w:rPr>
        <w:t xml:space="preserve">Формирование функциональной грамотности; </w:t>
      </w:r>
    </w:p>
    <w:p w:rsidR="002471D3" w:rsidRPr="00441A49" w:rsidRDefault="00E440B0" w:rsidP="00C503DD">
      <w:pPr>
        <w:numPr>
          <w:ilvl w:val="0"/>
          <w:numId w:val="21"/>
        </w:numPr>
        <w:spacing w:line="360" w:lineRule="auto"/>
        <w:ind w:right="14" w:hanging="344"/>
        <w:rPr>
          <w:szCs w:val="24"/>
        </w:rPr>
      </w:pPr>
      <w:r w:rsidRPr="00441A49">
        <w:rPr>
          <w:szCs w:val="24"/>
        </w:rPr>
        <w:t xml:space="preserve">Доступ к учебным планам, рабочим программам учебных предметов, курсов внеурочной деятельности; </w:t>
      </w:r>
    </w:p>
    <w:p w:rsidR="002471D3" w:rsidRPr="00441A49" w:rsidRDefault="00E440B0" w:rsidP="00C503DD">
      <w:pPr>
        <w:numPr>
          <w:ilvl w:val="0"/>
          <w:numId w:val="21"/>
        </w:numPr>
        <w:spacing w:line="360" w:lineRule="auto"/>
        <w:ind w:right="14" w:hanging="344"/>
        <w:rPr>
          <w:szCs w:val="24"/>
        </w:rPr>
      </w:pPr>
      <w:r w:rsidRPr="00441A49">
        <w:rPr>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2471D3" w:rsidRPr="00441A49" w:rsidRDefault="00E440B0" w:rsidP="00C503DD">
      <w:pPr>
        <w:numPr>
          <w:ilvl w:val="0"/>
          <w:numId w:val="21"/>
        </w:numPr>
        <w:spacing w:line="360" w:lineRule="auto"/>
        <w:ind w:right="14" w:hanging="344"/>
        <w:rPr>
          <w:szCs w:val="24"/>
        </w:rPr>
      </w:pPr>
      <w:r w:rsidRPr="00441A49">
        <w:rPr>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2471D3" w:rsidRPr="00441A49" w:rsidRDefault="00E440B0" w:rsidP="00C503DD">
      <w:pPr>
        <w:numPr>
          <w:ilvl w:val="0"/>
          <w:numId w:val="21"/>
        </w:numPr>
        <w:spacing w:line="360" w:lineRule="auto"/>
        <w:ind w:right="14" w:hanging="344"/>
        <w:rPr>
          <w:szCs w:val="24"/>
        </w:rPr>
      </w:pPr>
      <w:r w:rsidRPr="00441A49">
        <w:rPr>
          <w:szCs w:val="24"/>
        </w:rPr>
        <w:lastRenderedPageBreak/>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2471D3" w:rsidRPr="00441A49" w:rsidRDefault="00E440B0" w:rsidP="00C503DD">
      <w:pPr>
        <w:numPr>
          <w:ilvl w:val="0"/>
          <w:numId w:val="21"/>
        </w:numPr>
        <w:spacing w:line="360" w:lineRule="auto"/>
        <w:ind w:right="14" w:hanging="344"/>
        <w:rPr>
          <w:szCs w:val="24"/>
        </w:rPr>
      </w:pPr>
      <w:r w:rsidRPr="00441A49">
        <w:rPr>
          <w:szCs w:val="24"/>
        </w:rPr>
        <w:t xml:space="preserve">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2471D3" w:rsidRPr="00441A49" w:rsidRDefault="00E440B0" w:rsidP="00C503DD">
      <w:pPr>
        <w:numPr>
          <w:ilvl w:val="0"/>
          <w:numId w:val="21"/>
        </w:numPr>
        <w:spacing w:line="360" w:lineRule="auto"/>
        <w:ind w:right="14" w:hanging="344"/>
        <w:rPr>
          <w:szCs w:val="24"/>
        </w:rPr>
      </w:pPr>
      <w:r w:rsidRPr="00441A49">
        <w:rPr>
          <w:szCs w:val="24"/>
        </w:rPr>
        <w:t xml:space="preserve">Включение обучающихся в проектно-конструкторскую и поисково-исследовательскую деятельность; </w:t>
      </w:r>
    </w:p>
    <w:p w:rsidR="002471D3" w:rsidRPr="00441A49" w:rsidRDefault="00E440B0" w:rsidP="00C503DD">
      <w:pPr>
        <w:numPr>
          <w:ilvl w:val="0"/>
          <w:numId w:val="21"/>
        </w:numPr>
        <w:spacing w:line="360" w:lineRule="auto"/>
        <w:ind w:right="14" w:hanging="344"/>
        <w:rPr>
          <w:szCs w:val="24"/>
        </w:rPr>
      </w:pPr>
      <w:r w:rsidRPr="00441A49">
        <w:rPr>
          <w:szCs w:val="24"/>
        </w:rPr>
        <w:t xml:space="preserve">Проведение наблюдений и опытов, в том числе с использованием специального и цифрового оборудования; </w:t>
      </w:r>
    </w:p>
    <w:p w:rsidR="002471D3" w:rsidRPr="00441A49" w:rsidRDefault="00E440B0" w:rsidP="00C503DD">
      <w:pPr>
        <w:numPr>
          <w:ilvl w:val="0"/>
          <w:numId w:val="21"/>
        </w:numPr>
        <w:spacing w:line="360" w:lineRule="auto"/>
        <w:ind w:right="14" w:hanging="344"/>
        <w:rPr>
          <w:szCs w:val="24"/>
        </w:rPr>
      </w:pPr>
      <w:r w:rsidRPr="00441A49">
        <w:rPr>
          <w:szCs w:val="24"/>
        </w:rPr>
        <w:t xml:space="preserve">Фиксацию и хранение информации о ходе образовательного процесса; </w:t>
      </w:r>
    </w:p>
    <w:p w:rsidR="002471D3" w:rsidRPr="00441A49" w:rsidRDefault="00E440B0" w:rsidP="00C503DD">
      <w:pPr>
        <w:numPr>
          <w:ilvl w:val="0"/>
          <w:numId w:val="21"/>
        </w:numPr>
        <w:spacing w:line="360" w:lineRule="auto"/>
        <w:ind w:right="14" w:hanging="344"/>
        <w:rPr>
          <w:szCs w:val="24"/>
        </w:rPr>
      </w:pPr>
      <w:r w:rsidRPr="00441A49">
        <w:rPr>
          <w:szCs w:val="24"/>
        </w:rPr>
        <w:t xml:space="preserve">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rsidR="002471D3" w:rsidRPr="00441A49" w:rsidRDefault="00EA05E1" w:rsidP="00356A0F">
      <w:pPr>
        <w:spacing w:line="360" w:lineRule="auto"/>
        <w:ind w:left="7" w:right="14"/>
        <w:rPr>
          <w:szCs w:val="24"/>
        </w:rPr>
      </w:pPr>
      <w:r>
        <w:rPr>
          <w:szCs w:val="24"/>
        </w:rPr>
        <w:t xml:space="preserve">     </w:t>
      </w:r>
      <w:r w:rsidR="00E440B0" w:rsidRPr="00441A49">
        <w:rPr>
          <w:szCs w:val="24"/>
        </w:rPr>
        <w:t xml:space="preserve">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2471D3" w:rsidRPr="00441A49" w:rsidRDefault="00E440B0" w:rsidP="00356A0F">
      <w:pPr>
        <w:spacing w:after="0" w:line="360" w:lineRule="auto"/>
        <w:ind w:left="0" w:right="0" w:firstLine="0"/>
        <w:rPr>
          <w:szCs w:val="24"/>
        </w:rPr>
      </w:pPr>
      <w:r w:rsidRPr="00441A49">
        <w:rPr>
          <w:b/>
          <w:color w:val="221E1F"/>
          <w:szCs w:val="24"/>
        </w:rPr>
        <w:t>Характеристика информационно-образовательной среды</w:t>
      </w:r>
      <w:r w:rsidRPr="00441A49">
        <w:rPr>
          <w:szCs w:val="24"/>
        </w:rPr>
        <w:t xml:space="preserve"> </w:t>
      </w:r>
    </w:p>
    <w:p w:rsidR="00EA05E1" w:rsidRPr="00441A49" w:rsidRDefault="00E440B0" w:rsidP="00356A0F">
      <w:pPr>
        <w:spacing w:after="0" w:line="360" w:lineRule="auto"/>
        <w:ind w:left="0" w:right="0" w:firstLine="0"/>
        <w:rPr>
          <w:szCs w:val="24"/>
        </w:rPr>
      </w:pPr>
      <w:r w:rsidRPr="00441A49">
        <w:rPr>
          <w:szCs w:val="24"/>
        </w:rPr>
        <w:t xml:space="preserve"> </w:t>
      </w:r>
    </w:p>
    <w:tbl>
      <w:tblPr>
        <w:tblStyle w:val="aff4"/>
        <w:tblW w:w="9305" w:type="dxa"/>
        <w:jc w:val="center"/>
        <w:tblLook w:val="04A0" w:firstRow="1" w:lastRow="0" w:firstColumn="1" w:lastColumn="0" w:noHBand="0" w:noVBand="1"/>
      </w:tblPr>
      <w:tblGrid>
        <w:gridCol w:w="7579"/>
        <w:gridCol w:w="1726"/>
      </w:tblGrid>
      <w:tr w:rsidR="00EA05E1" w:rsidRPr="004620C2" w:rsidTr="00F6158B">
        <w:trPr>
          <w:jc w:val="center"/>
        </w:trPr>
        <w:tc>
          <w:tcPr>
            <w:tcW w:w="7579" w:type="dxa"/>
          </w:tcPr>
          <w:p w:rsidR="00EA05E1" w:rsidRPr="004620C2" w:rsidRDefault="00EA05E1" w:rsidP="004E2EA2">
            <w:pPr>
              <w:jc w:val="center"/>
              <w:rPr>
                <w:szCs w:val="24"/>
              </w:rPr>
            </w:pPr>
            <w:r w:rsidRPr="004620C2">
              <w:rPr>
                <w:szCs w:val="24"/>
                <w:lang w:bidi="ru-RU"/>
              </w:rPr>
              <w:t>Наименование технического средства</w:t>
            </w:r>
          </w:p>
        </w:tc>
        <w:tc>
          <w:tcPr>
            <w:tcW w:w="1726" w:type="dxa"/>
          </w:tcPr>
          <w:p w:rsidR="00EA05E1" w:rsidRPr="004620C2" w:rsidRDefault="00EA05E1" w:rsidP="004E2EA2">
            <w:pPr>
              <w:jc w:val="center"/>
              <w:rPr>
                <w:szCs w:val="24"/>
                <w:lang w:bidi="ru-RU"/>
              </w:rPr>
            </w:pPr>
            <w:r w:rsidRPr="004620C2">
              <w:rPr>
                <w:szCs w:val="24"/>
                <w:lang w:bidi="ru-RU"/>
              </w:rPr>
              <w:t xml:space="preserve">Наличие </w:t>
            </w:r>
          </w:p>
        </w:tc>
      </w:tr>
      <w:tr w:rsidR="00EA05E1" w:rsidRPr="004620C2" w:rsidTr="00F6158B">
        <w:trPr>
          <w:jc w:val="center"/>
        </w:trPr>
        <w:tc>
          <w:tcPr>
            <w:tcW w:w="7579" w:type="dxa"/>
          </w:tcPr>
          <w:p w:rsidR="00EA05E1" w:rsidRPr="004620C2" w:rsidRDefault="00EA05E1" w:rsidP="004E2EA2">
            <w:pPr>
              <w:rPr>
                <w:szCs w:val="24"/>
                <w:lang w:bidi="ru-RU"/>
              </w:rPr>
            </w:pPr>
            <w:r w:rsidRPr="004620C2">
              <w:rPr>
                <w:szCs w:val="24"/>
                <w:lang w:bidi="ru-RU"/>
              </w:rPr>
              <w:t>Компьютеры – всего</w:t>
            </w:r>
          </w:p>
          <w:p w:rsidR="00EA05E1" w:rsidRPr="004620C2" w:rsidRDefault="00EA05E1" w:rsidP="004E2EA2">
            <w:pPr>
              <w:rPr>
                <w:szCs w:val="24"/>
              </w:rPr>
            </w:pPr>
          </w:p>
        </w:tc>
        <w:tc>
          <w:tcPr>
            <w:tcW w:w="1726" w:type="dxa"/>
          </w:tcPr>
          <w:p w:rsidR="00EA05E1" w:rsidRPr="004620C2" w:rsidRDefault="00EA05E1" w:rsidP="004E2EA2">
            <w:pPr>
              <w:jc w:val="center"/>
              <w:rPr>
                <w:szCs w:val="24"/>
              </w:rPr>
            </w:pPr>
            <w:r w:rsidRPr="004620C2">
              <w:rPr>
                <w:szCs w:val="24"/>
              </w:rPr>
              <w:t>17</w:t>
            </w:r>
          </w:p>
        </w:tc>
      </w:tr>
      <w:tr w:rsidR="00EA05E1" w:rsidRPr="004620C2" w:rsidTr="00F6158B">
        <w:trPr>
          <w:jc w:val="center"/>
        </w:trPr>
        <w:tc>
          <w:tcPr>
            <w:tcW w:w="7579" w:type="dxa"/>
          </w:tcPr>
          <w:p w:rsidR="00EA05E1" w:rsidRPr="004620C2" w:rsidRDefault="00EA05E1" w:rsidP="004E2EA2">
            <w:pPr>
              <w:rPr>
                <w:szCs w:val="24"/>
              </w:rPr>
            </w:pPr>
            <w:r w:rsidRPr="004620C2">
              <w:rPr>
                <w:szCs w:val="24"/>
              </w:rPr>
              <w:t>Из них установлены</w:t>
            </w:r>
          </w:p>
          <w:p w:rsidR="00EA05E1" w:rsidRPr="004620C2" w:rsidRDefault="00EA05E1" w:rsidP="004E2EA2">
            <w:pPr>
              <w:spacing w:line="0" w:lineRule="atLeast"/>
              <w:rPr>
                <w:szCs w:val="24"/>
                <w:lang w:bidi="ru-RU"/>
              </w:rPr>
            </w:pPr>
            <w:r w:rsidRPr="004620C2">
              <w:rPr>
                <w:szCs w:val="24"/>
                <w:lang w:bidi="ru-RU"/>
              </w:rPr>
              <w:t>- в компьютерном классе</w:t>
            </w:r>
          </w:p>
          <w:p w:rsidR="00EA05E1" w:rsidRPr="004620C2" w:rsidRDefault="00EA05E1" w:rsidP="004E2EA2">
            <w:pPr>
              <w:spacing w:line="0" w:lineRule="atLeast"/>
              <w:rPr>
                <w:szCs w:val="24"/>
                <w:lang w:bidi="ru-RU"/>
              </w:rPr>
            </w:pPr>
            <w:r w:rsidRPr="004620C2">
              <w:rPr>
                <w:szCs w:val="24"/>
                <w:lang w:bidi="ru-RU"/>
              </w:rPr>
              <w:t>- в классных комнатах</w:t>
            </w:r>
          </w:p>
          <w:p w:rsidR="00EA05E1" w:rsidRPr="004620C2" w:rsidRDefault="00EA05E1" w:rsidP="004E2EA2">
            <w:pPr>
              <w:spacing w:line="0" w:lineRule="atLeast"/>
              <w:rPr>
                <w:szCs w:val="24"/>
                <w:lang w:bidi="ru-RU"/>
              </w:rPr>
            </w:pPr>
            <w:r w:rsidRPr="004620C2">
              <w:rPr>
                <w:szCs w:val="24"/>
                <w:lang w:bidi="ru-RU"/>
              </w:rPr>
              <w:t>- в административных помещениях</w:t>
            </w:r>
          </w:p>
          <w:p w:rsidR="00EA05E1" w:rsidRPr="004620C2" w:rsidRDefault="00EA05E1" w:rsidP="004E2EA2">
            <w:pPr>
              <w:spacing w:line="0" w:lineRule="atLeast"/>
              <w:rPr>
                <w:szCs w:val="24"/>
                <w:lang w:bidi="ru-RU"/>
              </w:rPr>
            </w:pPr>
          </w:p>
        </w:tc>
        <w:tc>
          <w:tcPr>
            <w:tcW w:w="1726" w:type="dxa"/>
          </w:tcPr>
          <w:p w:rsidR="00EA05E1" w:rsidRPr="004620C2" w:rsidRDefault="00EA05E1" w:rsidP="004E2EA2">
            <w:pPr>
              <w:jc w:val="center"/>
              <w:rPr>
                <w:szCs w:val="24"/>
              </w:rPr>
            </w:pPr>
          </w:p>
          <w:p w:rsidR="00EA05E1" w:rsidRPr="004620C2" w:rsidRDefault="00EA05E1" w:rsidP="004E2EA2">
            <w:pPr>
              <w:jc w:val="center"/>
              <w:rPr>
                <w:szCs w:val="24"/>
              </w:rPr>
            </w:pPr>
            <w:r w:rsidRPr="004620C2">
              <w:rPr>
                <w:szCs w:val="24"/>
              </w:rPr>
              <w:t>5</w:t>
            </w:r>
          </w:p>
          <w:p w:rsidR="00EA05E1" w:rsidRPr="004620C2" w:rsidRDefault="00EA05E1" w:rsidP="004E2EA2">
            <w:pPr>
              <w:jc w:val="center"/>
              <w:rPr>
                <w:szCs w:val="24"/>
              </w:rPr>
            </w:pPr>
            <w:r w:rsidRPr="004620C2">
              <w:rPr>
                <w:szCs w:val="24"/>
              </w:rPr>
              <w:t>11</w:t>
            </w:r>
          </w:p>
          <w:p w:rsidR="00EA05E1" w:rsidRPr="004620C2" w:rsidRDefault="00EA05E1" w:rsidP="004E2EA2">
            <w:pPr>
              <w:jc w:val="center"/>
              <w:rPr>
                <w:szCs w:val="24"/>
              </w:rPr>
            </w:pPr>
            <w:r w:rsidRPr="004620C2">
              <w:rPr>
                <w:szCs w:val="24"/>
              </w:rPr>
              <w:t>1</w:t>
            </w:r>
          </w:p>
        </w:tc>
      </w:tr>
      <w:tr w:rsidR="00EA05E1" w:rsidRPr="004620C2" w:rsidTr="00F6158B">
        <w:trPr>
          <w:jc w:val="center"/>
        </w:trPr>
        <w:tc>
          <w:tcPr>
            <w:tcW w:w="7579" w:type="dxa"/>
          </w:tcPr>
          <w:p w:rsidR="00EA05E1" w:rsidRPr="004620C2" w:rsidRDefault="00EA05E1" w:rsidP="004E2EA2">
            <w:pPr>
              <w:rPr>
                <w:szCs w:val="24"/>
                <w:lang w:bidi="ru-RU"/>
              </w:rPr>
            </w:pPr>
            <w:r w:rsidRPr="004620C2">
              <w:rPr>
                <w:szCs w:val="24"/>
                <w:lang w:bidi="ru-RU"/>
              </w:rPr>
              <w:t>Имеют доступ в Интернет</w:t>
            </w:r>
          </w:p>
          <w:p w:rsidR="00EA05E1" w:rsidRPr="004620C2" w:rsidRDefault="00EA05E1" w:rsidP="004E2EA2">
            <w:pPr>
              <w:rPr>
                <w:szCs w:val="24"/>
              </w:rPr>
            </w:pPr>
          </w:p>
        </w:tc>
        <w:tc>
          <w:tcPr>
            <w:tcW w:w="1726" w:type="dxa"/>
          </w:tcPr>
          <w:p w:rsidR="00EA05E1" w:rsidRPr="004620C2" w:rsidRDefault="00EA05E1" w:rsidP="004E2EA2">
            <w:pPr>
              <w:jc w:val="center"/>
              <w:rPr>
                <w:szCs w:val="24"/>
              </w:rPr>
            </w:pPr>
            <w:r w:rsidRPr="004620C2">
              <w:rPr>
                <w:szCs w:val="24"/>
              </w:rPr>
              <w:t>17</w:t>
            </w:r>
          </w:p>
        </w:tc>
      </w:tr>
      <w:tr w:rsidR="00EA05E1" w:rsidRPr="004620C2" w:rsidTr="00F6158B">
        <w:trPr>
          <w:jc w:val="center"/>
        </w:trPr>
        <w:tc>
          <w:tcPr>
            <w:tcW w:w="7579" w:type="dxa"/>
          </w:tcPr>
          <w:p w:rsidR="00EA05E1" w:rsidRPr="004620C2" w:rsidRDefault="00EA05E1" w:rsidP="004E2EA2">
            <w:pPr>
              <w:rPr>
                <w:szCs w:val="24"/>
              </w:rPr>
            </w:pPr>
            <w:r w:rsidRPr="004620C2">
              <w:rPr>
                <w:szCs w:val="24"/>
              </w:rPr>
              <w:t>Принтеры</w:t>
            </w:r>
          </w:p>
          <w:p w:rsidR="00EA05E1" w:rsidRPr="004620C2" w:rsidRDefault="00EA05E1" w:rsidP="004E2EA2">
            <w:pPr>
              <w:rPr>
                <w:szCs w:val="24"/>
              </w:rPr>
            </w:pPr>
          </w:p>
        </w:tc>
        <w:tc>
          <w:tcPr>
            <w:tcW w:w="1726" w:type="dxa"/>
          </w:tcPr>
          <w:p w:rsidR="00EA05E1" w:rsidRPr="004620C2" w:rsidRDefault="00EA05E1" w:rsidP="004E2EA2">
            <w:pPr>
              <w:jc w:val="center"/>
              <w:rPr>
                <w:szCs w:val="24"/>
              </w:rPr>
            </w:pPr>
            <w:r w:rsidRPr="004620C2">
              <w:rPr>
                <w:szCs w:val="24"/>
              </w:rPr>
              <w:t>4</w:t>
            </w:r>
          </w:p>
        </w:tc>
      </w:tr>
      <w:tr w:rsidR="00EA05E1" w:rsidRPr="004620C2" w:rsidTr="00F6158B">
        <w:trPr>
          <w:jc w:val="center"/>
        </w:trPr>
        <w:tc>
          <w:tcPr>
            <w:tcW w:w="7579" w:type="dxa"/>
          </w:tcPr>
          <w:p w:rsidR="00EA05E1" w:rsidRPr="004620C2" w:rsidRDefault="00EA05E1" w:rsidP="004E2EA2">
            <w:pPr>
              <w:rPr>
                <w:szCs w:val="24"/>
                <w:lang w:bidi="ru-RU"/>
              </w:rPr>
            </w:pPr>
            <w:r w:rsidRPr="004620C2">
              <w:rPr>
                <w:szCs w:val="24"/>
                <w:lang w:bidi="ru-RU"/>
              </w:rPr>
              <w:t>Мультимедийные проекторы</w:t>
            </w:r>
          </w:p>
          <w:p w:rsidR="00EA05E1" w:rsidRPr="004620C2" w:rsidRDefault="00EA05E1" w:rsidP="004E2EA2">
            <w:pPr>
              <w:rPr>
                <w:szCs w:val="24"/>
              </w:rPr>
            </w:pPr>
          </w:p>
        </w:tc>
        <w:tc>
          <w:tcPr>
            <w:tcW w:w="1726" w:type="dxa"/>
          </w:tcPr>
          <w:p w:rsidR="00EA05E1" w:rsidRPr="004620C2" w:rsidRDefault="00EA05E1" w:rsidP="004E2EA2">
            <w:pPr>
              <w:jc w:val="center"/>
              <w:rPr>
                <w:szCs w:val="24"/>
              </w:rPr>
            </w:pPr>
            <w:r w:rsidRPr="004620C2">
              <w:rPr>
                <w:szCs w:val="24"/>
              </w:rPr>
              <w:t>3</w:t>
            </w:r>
          </w:p>
        </w:tc>
      </w:tr>
      <w:tr w:rsidR="00EA05E1" w:rsidRPr="004620C2" w:rsidTr="00F6158B">
        <w:trPr>
          <w:jc w:val="center"/>
        </w:trPr>
        <w:tc>
          <w:tcPr>
            <w:tcW w:w="7579" w:type="dxa"/>
          </w:tcPr>
          <w:p w:rsidR="00EA05E1" w:rsidRPr="004620C2" w:rsidRDefault="00EA05E1" w:rsidP="004E2EA2">
            <w:pPr>
              <w:rPr>
                <w:szCs w:val="24"/>
              </w:rPr>
            </w:pPr>
            <w:r w:rsidRPr="004620C2">
              <w:rPr>
                <w:szCs w:val="24"/>
              </w:rPr>
              <w:t>Синтезатор</w:t>
            </w:r>
          </w:p>
          <w:p w:rsidR="00EA05E1" w:rsidRPr="004620C2" w:rsidRDefault="00EA05E1" w:rsidP="004E2EA2">
            <w:pPr>
              <w:rPr>
                <w:szCs w:val="24"/>
              </w:rPr>
            </w:pPr>
          </w:p>
        </w:tc>
        <w:tc>
          <w:tcPr>
            <w:tcW w:w="1726" w:type="dxa"/>
          </w:tcPr>
          <w:p w:rsidR="00EA05E1" w:rsidRPr="004620C2" w:rsidRDefault="00EA05E1" w:rsidP="004E2EA2">
            <w:pPr>
              <w:jc w:val="center"/>
              <w:rPr>
                <w:szCs w:val="24"/>
              </w:rPr>
            </w:pPr>
            <w:r w:rsidRPr="004620C2">
              <w:rPr>
                <w:szCs w:val="24"/>
              </w:rPr>
              <w:t>1</w:t>
            </w:r>
          </w:p>
        </w:tc>
      </w:tr>
      <w:tr w:rsidR="00EA05E1" w:rsidRPr="004620C2" w:rsidTr="00F6158B">
        <w:trPr>
          <w:jc w:val="center"/>
        </w:trPr>
        <w:tc>
          <w:tcPr>
            <w:tcW w:w="7579" w:type="dxa"/>
          </w:tcPr>
          <w:p w:rsidR="00EA05E1" w:rsidRPr="004620C2" w:rsidRDefault="00EA05E1" w:rsidP="004E2EA2">
            <w:pPr>
              <w:rPr>
                <w:szCs w:val="24"/>
              </w:rPr>
            </w:pPr>
            <w:r w:rsidRPr="004620C2">
              <w:rPr>
                <w:szCs w:val="24"/>
              </w:rPr>
              <w:t>Переносной музыкальный центр</w:t>
            </w:r>
          </w:p>
          <w:p w:rsidR="00EA05E1" w:rsidRPr="004620C2" w:rsidRDefault="00EA05E1" w:rsidP="004E2EA2">
            <w:pPr>
              <w:rPr>
                <w:szCs w:val="24"/>
              </w:rPr>
            </w:pPr>
          </w:p>
        </w:tc>
        <w:tc>
          <w:tcPr>
            <w:tcW w:w="1726" w:type="dxa"/>
          </w:tcPr>
          <w:p w:rsidR="00EA05E1" w:rsidRPr="004620C2" w:rsidRDefault="00EA05E1" w:rsidP="004E2EA2">
            <w:pPr>
              <w:jc w:val="center"/>
              <w:rPr>
                <w:szCs w:val="24"/>
              </w:rPr>
            </w:pPr>
            <w:r w:rsidRPr="004620C2">
              <w:rPr>
                <w:szCs w:val="24"/>
              </w:rPr>
              <w:t>1</w:t>
            </w:r>
          </w:p>
        </w:tc>
      </w:tr>
      <w:tr w:rsidR="00EA05E1" w:rsidRPr="004620C2" w:rsidTr="00F6158B">
        <w:trPr>
          <w:jc w:val="center"/>
        </w:trPr>
        <w:tc>
          <w:tcPr>
            <w:tcW w:w="7579" w:type="dxa"/>
          </w:tcPr>
          <w:p w:rsidR="00EA05E1" w:rsidRPr="004620C2" w:rsidRDefault="00EA05E1" w:rsidP="004E2EA2">
            <w:pPr>
              <w:rPr>
                <w:szCs w:val="24"/>
              </w:rPr>
            </w:pPr>
            <w:r w:rsidRPr="004620C2">
              <w:rPr>
                <w:color w:val="221E1F"/>
                <w:szCs w:val="24"/>
              </w:rPr>
              <w:t>Учебники в печатной и (или) электронной форме по</w:t>
            </w:r>
            <w:r w:rsidRPr="004620C2">
              <w:rPr>
                <w:szCs w:val="24"/>
              </w:rPr>
              <w:t xml:space="preserve"> </w:t>
            </w:r>
            <w:r w:rsidRPr="004620C2">
              <w:rPr>
                <w:color w:val="221E1F"/>
                <w:szCs w:val="24"/>
              </w:rPr>
              <w:t>предметам</w:t>
            </w:r>
          </w:p>
        </w:tc>
        <w:tc>
          <w:tcPr>
            <w:tcW w:w="1726" w:type="dxa"/>
          </w:tcPr>
          <w:p w:rsidR="00EA05E1" w:rsidRPr="004620C2" w:rsidRDefault="00EA05E1" w:rsidP="004E2EA2">
            <w:pPr>
              <w:jc w:val="center"/>
              <w:rPr>
                <w:szCs w:val="24"/>
              </w:rPr>
            </w:pPr>
            <w:r w:rsidRPr="004620C2">
              <w:rPr>
                <w:szCs w:val="24"/>
              </w:rPr>
              <w:t>имеются</w:t>
            </w:r>
          </w:p>
        </w:tc>
      </w:tr>
      <w:tr w:rsidR="00EA05E1" w:rsidRPr="004620C2" w:rsidTr="00F6158B">
        <w:trPr>
          <w:jc w:val="center"/>
        </w:trPr>
        <w:tc>
          <w:tcPr>
            <w:tcW w:w="7579" w:type="dxa"/>
          </w:tcPr>
          <w:p w:rsidR="00EA05E1" w:rsidRPr="004620C2" w:rsidRDefault="00EA05E1" w:rsidP="004E2EA2">
            <w:pPr>
              <w:rPr>
                <w:color w:val="221E1F"/>
                <w:szCs w:val="24"/>
              </w:rPr>
            </w:pPr>
            <w:r w:rsidRPr="004620C2">
              <w:rPr>
                <w:color w:val="221E1F"/>
                <w:szCs w:val="24"/>
              </w:rPr>
              <w:t>Фонд дополнительной литературы  художественной и</w:t>
            </w:r>
            <w:r w:rsidRPr="004620C2">
              <w:rPr>
                <w:szCs w:val="24"/>
              </w:rPr>
              <w:t xml:space="preserve"> </w:t>
            </w:r>
            <w:r w:rsidRPr="004620C2">
              <w:rPr>
                <w:color w:val="221E1F"/>
                <w:szCs w:val="24"/>
              </w:rPr>
              <w:t>научно-популярной, справочно-библиографических,</w:t>
            </w:r>
            <w:r w:rsidRPr="004620C2">
              <w:rPr>
                <w:szCs w:val="24"/>
              </w:rPr>
              <w:t xml:space="preserve"> </w:t>
            </w:r>
            <w:r w:rsidRPr="004620C2">
              <w:rPr>
                <w:color w:val="221E1F"/>
                <w:szCs w:val="24"/>
              </w:rPr>
              <w:t xml:space="preserve">периодических </w:t>
            </w:r>
            <w:r w:rsidRPr="004620C2">
              <w:rPr>
                <w:color w:val="221E1F"/>
                <w:szCs w:val="24"/>
              </w:rPr>
              <w:lastRenderedPageBreak/>
              <w:t>изданий</w:t>
            </w:r>
          </w:p>
        </w:tc>
        <w:tc>
          <w:tcPr>
            <w:tcW w:w="1726" w:type="dxa"/>
          </w:tcPr>
          <w:p w:rsidR="00EA05E1" w:rsidRPr="004620C2" w:rsidRDefault="00EA05E1" w:rsidP="004E2EA2">
            <w:pPr>
              <w:jc w:val="center"/>
              <w:rPr>
                <w:szCs w:val="24"/>
              </w:rPr>
            </w:pPr>
          </w:p>
        </w:tc>
      </w:tr>
      <w:tr w:rsidR="00EA05E1" w:rsidRPr="004620C2" w:rsidTr="00F6158B">
        <w:trPr>
          <w:jc w:val="center"/>
        </w:trPr>
        <w:tc>
          <w:tcPr>
            <w:tcW w:w="7579" w:type="dxa"/>
          </w:tcPr>
          <w:p w:rsidR="00EA05E1" w:rsidRPr="004620C2" w:rsidRDefault="00EA05E1" w:rsidP="004E2EA2">
            <w:pPr>
              <w:spacing w:after="0" w:line="360" w:lineRule="auto"/>
              <w:ind w:left="0" w:right="0" w:firstLine="0"/>
              <w:rPr>
                <w:szCs w:val="24"/>
              </w:rPr>
            </w:pPr>
            <w:r w:rsidRPr="004620C2">
              <w:rPr>
                <w:color w:val="221E1F"/>
                <w:szCs w:val="24"/>
              </w:rPr>
              <w:t>Учебно-наглядные пособия (средства обучения):</w:t>
            </w:r>
            <w:r w:rsidRPr="004620C2">
              <w:rPr>
                <w:szCs w:val="24"/>
              </w:rPr>
              <w:t xml:space="preserve"> </w:t>
            </w:r>
          </w:p>
        </w:tc>
        <w:tc>
          <w:tcPr>
            <w:tcW w:w="1726" w:type="dxa"/>
          </w:tcPr>
          <w:p w:rsidR="00EA05E1" w:rsidRPr="004620C2" w:rsidRDefault="00EA05E1" w:rsidP="004E2EA2">
            <w:pPr>
              <w:jc w:val="center"/>
              <w:rPr>
                <w:szCs w:val="24"/>
              </w:rPr>
            </w:pPr>
          </w:p>
        </w:tc>
      </w:tr>
      <w:tr w:rsidR="00EA05E1" w:rsidRPr="004620C2" w:rsidTr="00F6158B">
        <w:trPr>
          <w:jc w:val="center"/>
        </w:trPr>
        <w:tc>
          <w:tcPr>
            <w:tcW w:w="7579" w:type="dxa"/>
          </w:tcPr>
          <w:p w:rsidR="00EA05E1" w:rsidRPr="004620C2" w:rsidRDefault="00EA05E1" w:rsidP="004E2EA2">
            <w:pPr>
              <w:spacing w:after="0" w:line="360" w:lineRule="auto"/>
              <w:ind w:left="0" w:right="0" w:firstLine="0"/>
              <w:rPr>
                <w:szCs w:val="24"/>
              </w:rPr>
            </w:pPr>
            <w:r w:rsidRPr="004620C2">
              <w:rPr>
                <w:color w:val="221E1F"/>
                <w:szCs w:val="24"/>
              </w:rPr>
              <w:t>натурный фонд (натуральные природные объекты,</w:t>
            </w:r>
            <w:r w:rsidRPr="004620C2">
              <w:rPr>
                <w:szCs w:val="24"/>
              </w:rPr>
              <w:t xml:space="preserve"> </w:t>
            </w:r>
            <w:r w:rsidRPr="004620C2">
              <w:rPr>
                <w:color w:val="221E1F"/>
                <w:szCs w:val="24"/>
              </w:rPr>
              <w:t>коллекции промышленных материалов, наборы для</w:t>
            </w:r>
            <w:r w:rsidRPr="004620C2">
              <w:rPr>
                <w:szCs w:val="24"/>
              </w:rPr>
              <w:t xml:space="preserve"> </w:t>
            </w:r>
            <w:r w:rsidRPr="004620C2">
              <w:rPr>
                <w:color w:val="221E1F"/>
                <w:szCs w:val="24"/>
              </w:rPr>
              <w:t>экспериментов, коллекции народных промыслов и</w:t>
            </w:r>
            <w:r w:rsidRPr="004620C2">
              <w:rPr>
                <w:szCs w:val="24"/>
              </w:rPr>
              <w:t xml:space="preserve"> </w:t>
            </w:r>
            <w:r w:rsidRPr="004620C2">
              <w:rPr>
                <w:color w:val="221E1F"/>
                <w:szCs w:val="24"/>
              </w:rPr>
              <w:t>др.); модели разных видов; печатные средства</w:t>
            </w:r>
            <w:r w:rsidRPr="004620C2">
              <w:rPr>
                <w:szCs w:val="24"/>
              </w:rPr>
              <w:t xml:space="preserve"> </w:t>
            </w:r>
          </w:p>
          <w:p w:rsidR="00EA05E1" w:rsidRPr="004620C2" w:rsidRDefault="00EA05E1" w:rsidP="004E2EA2">
            <w:pPr>
              <w:spacing w:after="0" w:line="360" w:lineRule="auto"/>
              <w:ind w:left="0" w:right="0" w:firstLine="0"/>
              <w:rPr>
                <w:szCs w:val="24"/>
              </w:rPr>
            </w:pPr>
            <w:r w:rsidRPr="004620C2">
              <w:rPr>
                <w:color w:val="221E1F"/>
                <w:szCs w:val="24"/>
              </w:rPr>
              <w:t>(демонстрационные: таблицы, репродукции портретов</w:t>
            </w:r>
            <w:r w:rsidRPr="004620C2">
              <w:rPr>
                <w:szCs w:val="24"/>
              </w:rPr>
              <w:t xml:space="preserve"> </w:t>
            </w:r>
            <w:r w:rsidRPr="004620C2">
              <w:rPr>
                <w:color w:val="221E1F"/>
                <w:szCs w:val="24"/>
              </w:rPr>
              <w:t>и картин, альбомы изобразительного материала и др.;</w:t>
            </w:r>
            <w:r w:rsidRPr="004620C2">
              <w:rPr>
                <w:szCs w:val="24"/>
              </w:rPr>
              <w:t xml:space="preserve"> </w:t>
            </w:r>
            <w:r w:rsidRPr="004620C2">
              <w:rPr>
                <w:color w:val="221E1F"/>
                <w:szCs w:val="24"/>
              </w:rPr>
              <w:t>раздаточные: дидактические карточки, пакеты-</w:t>
            </w:r>
            <w:r w:rsidRPr="004620C2">
              <w:rPr>
                <w:szCs w:val="24"/>
              </w:rPr>
              <w:t xml:space="preserve"> </w:t>
            </w:r>
            <w:r w:rsidRPr="004620C2">
              <w:rPr>
                <w:color w:val="221E1F"/>
                <w:szCs w:val="24"/>
              </w:rPr>
              <w:t>комплекты документальных материалов и др.);</w:t>
            </w:r>
            <w:r w:rsidRPr="004620C2">
              <w:rPr>
                <w:szCs w:val="24"/>
              </w:rPr>
              <w:t xml:space="preserve"> </w:t>
            </w:r>
          </w:p>
          <w:p w:rsidR="00EA05E1" w:rsidRPr="004620C2" w:rsidRDefault="00EA05E1" w:rsidP="004E2EA2">
            <w:pPr>
              <w:spacing w:after="0" w:line="360" w:lineRule="auto"/>
              <w:ind w:left="0" w:right="0" w:firstLine="0"/>
              <w:rPr>
                <w:szCs w:val="24"/>
              </w:rPr>
            </w:pPr>
            <w:r w:rsidRPr="004620C2">
              <w:rPr>
                <w:color w:val="221E1F"/>
                <w:szCs w:val="24"/>
              </w:rPr>
              <w:t>электронные приложения к учебникам, аудиозаписи,</w:t>
            </w:r>
            <w:r w:rsidRPr="004620C2">
              <w:rPr>
                <w:szCs w:val="24"/>
              </w:rPr>
              <w:t xml:space="preserve"> </w:t>
            </w:r>
            <w:r w:rsidRPr="004620C2">
              <w:rPr>
                <w:color w:val="221E1F"/>
                <w:szCs w:val="24"/>
              </w:rPr>
              <w:t>видеофильмы, эле</w:t>
            </w:r>
            <w:r w:rsidR="006319C7" w:rsidRPr="004620C2">
              <w:rPr>
                <w:color w:val="221E1F"/>
                <w:szCs w:val="24"/>
              </w:rPr>
              <w:t>ктронные медиалекции</w:t>
            </w:r>
            <w:r w:rsidRPr="004620C2">
              <w:rPr>
                <w:color w:val="221E1F"/>
                <w:szCs w:val="24"/>
              </w:rPr>
              <w:t>.)</w:t>
            </w:r>
            <w:r w:rsidRPr="004620C2">
              <w:rPr>
                <w:szCs w:val="24"/>
              </w:rPr>
              <w:t xml:space="preserve"> </w:t>
            </w:r>
          </w:p>
        </w:tc>
        <w:tc>
          <w:tcPr>
            <w:tcW w:w="1726" w:type="dxa"/>
          </w:tcPr>
          <w:p w:rsidR="00EA05E1" w:rsidRPr="004620C2" w:rsidRDefault="006319C7" w:rsidP="004E2EA2">
            <w:pPr>
              <w:jc w:val="center"/>
              <w:rPr>
                <w:szCs w:val="24"/>
              </w:rPr>
            </w:pPr>
            <w:r w:rsidRPr="004620C2">
              <w:rPr>
                <w:szCs w:val="24"/>
              </w:rPr>
              <w:t>имеются</w:t>
            </w:r>
          </w:p>
        </w:tc>
      </w:tr>
      <w:tr w:rsidR="006319C7" w:rsidRPr="004620C2" w:rsidTr="00F6158B">
        <w:trPr>
          <w:jc w:val="center"/>
        </w:trPr>
        <w:tc>
          <w:tcPr>
            <w:tcW w:w="7579" w:type="dxa"/>
          </w:tcPr>
          <w:p w:rsidR="006319C7" w:rsidRPr="004620C2" w:rsidRDefault="006319C7" w:rsidP="004E2EA2">
            <w:pPr>
              <w:spacing w:after="0" w:line="360" w:lineRule="auto"/>
              <w:ind w:left="0" w:right="0" w:firstLine="0"/>
              <w:rPr>
                <w:color w:val="221E1F"/>
                <w:szCs w:val="24"/>
              </w:rPr>
            </w:pPr>
            <w:r w:rsidRPr="004620C2">
              <w:rPr>
                <w:color w:val="221E1F"/>
                <w:szCs w:val="24"/>
              </w:rPr>
              <w:t>Информационно-образовательные ресурсы</w:t>
            </w:r>
            <w:r w:rsidRPr="004620C2">
              <w:rPr>
                <w:szCs w:val="24"/>
              </w:rPr>
              <w:t xml:space="preserve"> </w:t>
            </w:r>
            <w:r w:rsidRPr="004620C2">
              <w:rPr>
                <w:color w:val="221E1F"/>
                <w:szCs w:val="24"/>
              </w:rPr>
              <w:t>Интернета (обеспечен доступ для всех участников</w:t>
            </w:r>
            <w:r w:rsidRPr="004620C2">
              <w:rPr>
                <w:szCs w:val="24"/>
              </w:rPr>
              <w:t xml:space="preserve"> </w:t>
            </w:r>
            <w:r w:rsidRPr="004620C2">
              <w:rPr>
                <w:color w:val="221E1F"/>
                <w:szCs w:val="24"/>
              </w:rPr>
              <w:t>образовательного процесса)</w:t>
            </w:r>
          </w:p>
        </w:tc>
        <w:tc>
          <w:tcPr>
            <w:tcW w:w="1726" w:type="dxa"/>
          </w:tcPr>
          <w:p w:rsidR="006319C7" w:rsidRPr="004620C2" w:rsidRDefault="006319C7" w:rsidP="004E2EA2">
            <w:pPr>
              <w:jc w:val="center"/>
              <w:rPr>
                <w:szCs w:val="24"/>
              </w:rPr>
            </w:pPr>
            <w:r w:rsidRPr="004620C2">
              <w:rPr>
                <w:szCs w:val="24"/>
              </w:rPr>
              <w:t>Доступ обеспечен</w:t>
            </w:r>
          </w:p>
        </w:tc>
      </w:tr>
    </w:tbl>
    <w:p w:rsidR="002471D3" w:rsidRDefault="002471D3" w:rsidP="00356A0F">
      <w:pPr>
        <w:spacing w:after="0" w:line="360" w:lineRule="auto"/>
        <w:ind w:left="0" w:right="0" w:firstLine="0"/>
        <w:rPr>
          <w:szCs w:val="24"/>
        </w:rPr>
      </w:pPr>
    </w:p>
    <w:p w:rsidR="002471D3" w:rsidRPr="00441A49" w:rsidRDefault="002471D3" w:rsidP="00356A0F">
      <w:pPr>
        <w:spacing w:after="0" w:line="360" w:lineRule="auto"/>
        <w:ind w:left="624" w:right="0" w:firstLine="0"/>
        <w:rPr>
          <w:szCs w:val="24"/>
        </w:rPr>
      </w:pPr>
    </w:p>
    <w:p w:rsidR="002471D3" w:rsidRPr="00441A49" w:rsidRDefault="00E440B0" w:rsidP="00356A0F">
      <w:pPr>
        <w:spacing w:after="62" w:line="360" w:lineRule="auto"/>
        <w:ind w:left="-1" w:right="14" w:firstLine="624"/>
        <w:rPr>
          <w:szCs w:val="24"/>
        </w:rPr>
      </w:pPr>
      <w:r w:rsidRPr="00441A49">
        <w:rPr>
          <w:szCs w:val="24"/>
        </w:rPr>
        <w:t xml:space="preserve">При работе в ИОС в </w:t>
      </w:r>
      <w:r w:rsidR="006319C7">
        <w:rPr>
          <w:szCs w:val="24"/>
        </w:rPr>
        <w:t>школе</w:t>
      </w:r>
      <w:r w:rsidRPr="00441A49">
        <w:rPr>
          <w:szCs w:val="24"/>
        </w:rPr>
        <w:t xml:space="preserve">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r w:rsidRPr="00441A49">
        <w:rPr>
          <w:szCs w:val="24"/>
        </w:rPr>
        <w:tab/>
        <w:t xml:space="preserve"> </w:t>
      </w:r>
    </w:p>
    <w:p w:rsidR="002471D3" w:rsidRPr="00441A49" w:rsidRDefault="00E440B0" w:rsidP="00356A0F">
      <w:pPr>
        <w:spacing w:after="83" w:line="360" w:lineRule="auto"/>
        <w:ind w:left="-1" w:right="14" w:firstLine="624"/>
        <w:rPr>
          <w:szCs w:val="24"/>
        </w:rPr>
      </w:pPr>
      <w:r w:rsidRPr="00441A49">
        <w:rPr>
          <w:szCs w:val="24"/>
        </w:rPr>
        <w:tab/>
        <w:t xml:space="preserve"> </w:t>
      </w:r>
    </w:p>
    <w:p w:rsidR="002471D3" w:rsidRPr="00441A49" w:rsidRDefault="00E440B0" w:rsidP="00356A0F">
      <w:pPr>
        <w:tabs>
          <w:tab w:val="center" w:pos="8894"/>
        </w:tabs>
        <w:spacing w:after="63" w:line="360" w:lineRule="auto"/>
        <w:ind w:left="-1" w:right="0" w:firstLine="0"/>
        <w:rPr>
          <w:szCs w:val="24"/>
        </w:rPr>
      </w:pPr>
      <w:r w:rsidRPr="00441A49">
        <w:rPr>
          <w:i/>
          <w:szCs w:val="24"/>
        </w:rPr>
        <w:t>Перечень информационных ресурсов, используемых в образовательной деятельности:</w:t>
      </w:r>
      <w:r w:rsidRPr="00441A49">
        <w:rPr>
          <w:szCs w:val="24"/>
        </w:rPr>
        <w:t xml:space="preserve"> </w:t>
      </w:r>
      <w:r w:rsidRPr="00441A49">
        <w:rPr>
          <w:szCs w:val="24"/>
        </w:rPr>
        <w:tab/>
        <w:t xml:space="preserve"> </w:t>
      </w:r>
    </w:p>
    <w:p w:rsidR="002471D3" w:rsidRPr="00441A49" w:rsidRDefault="00E440B0" w:rsidP="00C503DD">
      <w:pPr>
        <w:numPr>
          <w:ilvl w:val="0"/>
          <w:numId w:val="22"/>
        </w:numPr>
        <w:spacing w:after="66" w:line="360" w:lineRule="auto"/>
        <w:ind w:right="14" w:hanging="428"/>
        <w:rPr>
          <w:szCs w:val="24"/>
        </w:rPr>
      </w:pPr>
      <w:r w:rsidRPr="00441A49">
        <w:rPr>
          <w:szCs w:val="24"/>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Материалы можно смотреть без регистрации.  </w:t>
      </w:r>
      <w:r w:rsidRPr="00441A49">
        <w:rPr>
          <w:szCs w:val="24"/>
        </w:rPr>
        <w:tab/>
      </w:r>
      <w:r w:rsidRPr="00441A49">
        <w:rPr>
          <w:color w:val="0000FF"/>
          <w:szCs w:val="24"/>
          <w:u w:val="single" w:color="0000FF"/>
        </w:rPr>
        <w:t>https://resh.edu.ru/</w:t>
      </w:r>
      <w:r w:rsidRPr="00441A49">
        <w:rPr>
          <w:szCs w:val="24"/>
        </w:rPr>
        <w:t xml:space="preserve"> </w:t>
      </w:r>
    </w:p>
    <w:p w:rsidR="002471D3" w:rsidRPr="00441A49" w:rsidRDefault="00E440B0" w:rsidP="00C503DD">
      <w:pPr>
        <w:numPr>
          <w:ilvl w:val="0"/>
          <w:numId w:val="22"/>
        </w:numPr>
        <w:spacing w:after="73" w:line="360" w:lineRule="auto"/>
        <w:ind w:right="14" w:hanging="428"/>
        <w:rPr>
          <w:szCs w:val="24"/>
        </w:rPr>
      </w:pPr>
      <w:r w:rsidRPr="00441A49">
        <w:rPr>
          <w:szCs w:val="24"/>
        </w:rPr>
        <w:t xml:space="preserve">«Учи.ру» - интерактивные курсы по основным предметам и подготовке к проверочным работам, а также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w:t>
      </w:r>
      <w:r w:rsidRPr="00441A49">
        <w:rPr>
          <w:color w:val="0000FF"/>
          <w:szCs w:val="24"/>
          <w:u w:val="single" w:color="0000FF"/>
        </w:rPr>
        <w:t>https://uchi.ru/</w:t>
      </w:r>
      <w:r w:rsidRPr="00441A49">
        <w:rPr>
          <w:szCs w:val="24"/>
        </w:rPr>
        <w:t xml:space="preserve"> </w:t>
      </w:r>
    </w:p>
    <w:p w:rsidR="002471D3" w:rsidRPr="00441A49" w:rsidRDefault="00E440B0" w:rsidP="00C503DD">
      <w:pPr>
        <w:numPr>
          <w:ilvl w:val="0"/>
          <w:numId w:val="22"/>
        </w:numPr>
        <w:spacing w:after="37" w:line="360" w:lineRule="auto"/>
        <w:ind w:right="14" w:hanging="428"/>
        <w:rPr>
          <w:szCs w:val="24"/>
        </w:rPr>
      </w:pPr>
      <w:r w:rsidRPr="00441A49">
        <w:rPr>
          <w:szCs w:val="24"/>
        </w:rPr>
        <w:t xml:space="preserve">«Яндекс. Учебник» - более 45 тыс. заданий разного уровня сложности для школьников 1 –5-х  классов.  В  числе  возможностей  «Яндекс.  Учебника»  –  автоматическая проверка ответов и мгновенная обратная связь для обучающихся. </w:t>
      </w:r>
    </w:p>
    <w:p w:rsidR="002471D3" w:rsidRPr="00441A49" w:rsidRDefault="00E440B0" w:rsidP="00356A0F">
      <w:pPr>
        <w:tabs>
          <w:tab w:val="center" w:pos="3279"/>
        </w:tabs>
        <w:spacing w:after="63" w:line="360" w:lineRule="auto"/>
        <w:ind w:left="-1" w:right="0" w:firstLine="0"/>
        <w:rPr>
          <w:szCs w:val="24"/>
        </w:rPr>
      </w:pPr>
      <w:r w:rsidRPr="00441A49">
        <w:rPr>
          <w:szCs w:val="24"/>
        </w:rPr>
        <w:t xml:space="preserve">https://education.yandex.ru/home/ </w:t>
      </w:r>
      <w:r w:rsidRPr="00441A49">
        <w:rPr>
          <w:szCs w:val="24"/>
        </w:rPr>
        <w:tab/>
        <w:t xml:space="preserve"> </w:t>
      </w:r>
    </w:p>
    <w:p w:rsidR="002471D3" w:rsidRPr="00441A49" w:rsidRDefault="00E440B0" w:rsidP="00C503DD">
      <w:pPr>
        <w:numPr>
          <w:ilvl w:val="0"/>
          <w:numId w:val="22"/>
        </w:numPr>
        <w:spacing w:line="360" w:lineRule="auto"/>
        <w:ind w:right="14" w:hanging="428"/>
        <w:rPr>
          <w:szCs w:val="24"/>
        </w:rPr>
      </w:pPr>
      <w:r w:rsidRPr="00441A49">
        <w:rPr>
          <w:szCs w:val="24"/>
        </w:rPr>
        <w:t xml:space="preserve">Фоксфорд - онлайн-школа для обучающихся 1-11 классов, помогающая в подготовке к ЕГЭ, ОГЭ, олимпиадам. Для учителей проводятся курсы повышения квалификации и </w:t>
      </w:r>
      <w:r w:rsidRPr="00441A49">
        <w:rPr>
          <w:szCs w:val="24"/>
        </w:rPr>
        <w:lastRenderedPageBreak/>
        <w:t>профессиональной переподготовки, а для родителей – открытые занятия о воспитании и развитии детей</w:t>
      </w:r>
      <w:r w:rsidRPr="00441A49">
        <w:rPr>
          <w:szCs w:val="24"/>
          <w:vertAlign w:val="subscript"/>
        </w:rPr>
        <w:t xml:space="preserve"> </w:t>
      </w:r>
      <w:r w:rsidRPr="00441A49">
        <w:rPr>
          <w:szCs w:val="24"/>
        </w:rPr>
        <w:t xml:space="preserve"> </w:t>
      </w:r>
      <w:r w:rsidRPr="00441A49">
        <w:rPr>
          <w:color w:val="0000FF"/>
          <w:szCs w:val="24"/>
          <w:u w:val="single" w:color="0000FF"/>
        </w:rPr>
        <w:t>https://foxford.ru/about</w:t>
      </w:r>
      <w:r w:rsidRPr="00441A49">
        <w:rPr>
          <w:szCs w:val="24"/>
        </w:rPr>
        <w:t xml:space="preserve"> </w:t>
      </w:r>
    </w:p>
    <w:p w:rsidR="002471D3" w:rsidRPr="00441A49" w:rsidRDefault="00E440B0" w:rsidP="00C503DD">
      <w:pPr>
        <w:numPr>
          <w:ilvl w:val="0"/>
          <w:numId w:val="22"/>
        </w:numPr>
        <w:spacing w:after="38" w:line="360" w:lineRule="auto"/>
        <w:ind w:right="14" w:hanging="428"/>
        <w:rPr>
          <w:szCs w:val="24"/>
        </w:rPr>
      </w:pPr>
      <w:r w:rsidRPr="00441A49">
        <w:rPr>
          <w:szCs w:val="24"/>
        </w:rPr>
        <w:t xml:space="preserve">Издательство «Просвещение» - бесплатный доступ к электронным версиям учебно- 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https://media.prosv.ru/ </w:t>
      </w:r>
      <w:r w:rsidRPr="00441A49">
        <w:rPr>
          <w:szCs w:val="24"/>
        </w:rPr>
        <w:tab/>
        <w:t xml:space="preserve"> </w:t>
      </w:r>
    </w:p>
    <w:p w:rsidR="002471D3" w:rsidRPr="00441A49" w:rsidRDefault="002471D3" w:rsidP="00356A0F">
      <w:pPr>
        <w:spacing w:after="21" w:line="360" w:lineRule="auto"/>
        <w:ind w:left="0" w:right="0" w:firstLine="0"/>
        <w:rPr>
          <w:szCs w:val="24"/>
        </w:rPr>
      </w:pPr>
    </w:p>
    <w:p w:rsidR="002471D3" w:rsidRPr="00441A49" w:rsidRDefault="00E440B0" w:rsidP="00356A0F">
      <w:pPr>
        <w:pStyle w:val="2"/>
        <w:spacing w:after="65" w:line="360" w:lineRule="auto"/>
        <w:ind w:left="22" w:right="12"/>
        <w:jc w:val="both"/>
        <w:rPr>
          <w:szCs w:val="24"/>
        </w:rPr>
      </w:pPr>
      <w:r w:rsidRPr="00441A49">
        <w:rPr>
          <w:szCs w:val="24"/>
        </w:rPr>
        <w:t xml:space="preserve">3.5.5. Материально-технические условия реализации  основной образовательной программы </w:t>
      </w:r>
    </w:p>
    <w:p w:rsidR="002471D3" w:rsidRPr="00441A49" w:rsidRDefault="00E440B0" w:rsidP="00356A0F">
      <w:pPr>
        <w:spacing w:line="360" w:lineRule="auto"/>
        <w:ind w:left="7" w:right="14"/>
        <w:rPr>
          <w:szCs w:val="24"/>
        </w:rPr>
      </w:pPr>
      <w:r w:rsidRPr="00441A49">
        <w:rPr>
          <w:szCs w:val="24"/>
        </w:rPr>
        <w:t>Материа</w:t>
      </w:r>
      <w:r w:rsidR="006319C7">
        <w:rPr>
          <w:szCs w:val="24"/>
        </w:rPr>
        <w:t xml:space="preserve">льно-техническая база </w:t>
      </w:r>
      <w:r w:rsidRPr="00441A49">
        <w:rPr>
          <w:szCs w:val="24"/>
        </w:rPr>
        <w:t xml:space="preserve"> обеспечивает: </w:t>
      </w:r>
    </w:p>
    <w:p w:rsidR="002471D3" w:rsidRPr="00441A49" w:rsidRDefault="00E440B0" w:rsidP="00C503DD">
      <w:pPr>
        <w:numPr>
          <w:ilvl w:val="0"/>
          <w:numId w:val="23"/>
        </w:numPr>
        <w:spacing w:line="360" w:lineRule="auto"/>
        <w:ind w:right="14" w:hanging="344"/>
        <w:rPr>
          <w:szCs w:val="24"/>
        </w:rPr>
      </w:pPr>
      <w:r w:rsidRPr="00441A49">
        <w:rPr>
          <w:szCs w:val="24"/>
        </w:rPr>
        <w:t xml:space="preserve">возможность достижения обучающимися результатов освоения программы НОО; </w:t>
      </w:r>
    </w:p>
    <w:p w:rsidR="002471D3" w:rsidRPr="00441A49" w:rsidRDefault="00E440B0" w:rsidP="00C503DD">
      <w:pPr>
        <w:numPr>
          <w:ilvl w:val="0"/>
          <w:numId w:val="23"/>
        </w:numPr>
        <w:spacing w:line="360" w:lineRule="auto"/>
        <w:ind w:right="14" w:hanging="344"/>
        <w:rPr>
          <w:szCs w:val="24"/>
        </w:rPr>
      </w:pPr>
      <w:r w:rsidRPr="00441A49">
        <w:rPr>
          <w:szCs w:val="24"/>
        </w:rPr>
        <w:t xml:space="preserve">безопасность и комфортность организации учебного процесса; </w:t>
      </w:r>
    </w:p>
    <w:p w:rsidR="002471D3" w:rsidRPr="00441A49" w:rsidRDefault="00E440B0" w:rsidP="00C503DD">
      <w:pPr>
        <w:numPr>
          <w:ilvl w:val="0"/>
          <w:numId w:val="23"/>
        </w:numPr>
        <w:spacing w:line="360" w:lineRule="auto"/>
        <w:ind w:right="14" w:hanging="344"/>
        <w:rPr>
          <w:szCs w:val="24"/>
        </w:rPr>
      </w:pPr>
      <w:r w:rsidRPr="00441A49">
        <w:rPr>
          <w:szCs w:val="24"/>
        </w:rPr>
        <w:t xml:space="preserve">соблюдение санитарно-эпидемиологических правил и гигиенических нормативов; </w:t>
      </w:r>
    </w:p>
    <w:p w:rsidR="002471D3" w:rsidRPr="00441A49" w:rsidRDefault="00E440B0" w:rsidP="00C503DD">
      <w:pPr>
        <w:numPr>
          <w:ilvl w:val="0"/>
          <w:numId w:val="23"/>
        </w:numPr>
        <w:spacing w:line="360" w:lineRule="auto"/>
        <w:ind w:right="14" w:hanging="344"/>
        <w:rPr>
          <w:szCs w:val="24"/>
        </w:rPr>
      </w:pPr>
      <w:r w:rsidRPr="00441A49">
        <w:rPr>
          <w:szCs w:val="24"/>
        </w:rP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2471D3" w:rsidRPr="00441A49" w:rsidRDefault="00E440B0" w:rsidP="00356A0F">
      <w:pPr>
        <w:spacing w:line="360" w:lineRule="auto"/>
        <w:ind w:left="7" w:right="14"/>
        <w:rPr>
          <w:szCs w:val="24"/>
        </w:rPr>
      </w:pPr>
      <w:r w:rsidRPr="00441A49">
        <w:rPr>
          <w:szCs w:val="24"/>
        </w:rP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2471D3" w:rsidRPr="00441A49" w:rsidRDefault="00E440B0" w:rsidP="00C503DD">
      <w:pPr>
        <w:numPr>
          <w:ilvl w:val="0"/>
          <w:numId w:val="24"/>
        </w:numPr>
        <w:spacing w:line="360" w:lineRule="auto"/>
        <w:ind w:right="14"/>
        <w:rPr>
          <w:szCs w:val="24"/>
        </w:rPr>
      </w:pPr>
      <w:r w:rsidRPr="00441A49">
        <w:rPr>
          <w:szCs w:val="24"/>
        </w:rPr>
        <w:t xml:space="preserve">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rsidR="002471D3" w:rsidRPr="00441A49" w:rsidRDefault="00E440B0" w:rsidP="00C503DD">
      <w:pPr>
        <w:numPr>
          <w:ilvl w:val="0"/>
          <w:numId w:val="24"/>
        </w:numPr>
        <w:spacing w:line="360" w:lineRule="auto"/>
        <w:ind w:right="14"/>
        <w:rPr>
          <w:szCs w:val="24"/>
        </w:rPr>
      </w:pPr>
      <w:r w:rsidRPr="00441A49">
        <w:rPr>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rsidR="002471D3" w:rsidRPr="00441A49" w:rsidRDefault="00E440B0" w:rsidP="00C503DD">
      <w:pPr>
        <w:numPr>
          <w:ilvl w:val="0"/>
          <w:numId w:val="24"/>
        </w:numPr>
        <w:spacing w:line="360" w:lineRule="auto"/>
        <w:ind w:right="14"/>
        <w:rPr>
          <w:szCs w:val="24"/>
        </w:rPr>
      </w:pPr>
      <w:r w:rsidRPr="00441A49">
        <w:rPr>
          <w:szCs w:val="24"/>
        </w:rP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2471D3" w:rsidRPr="00441A49" w:rsidRDefault="00E440B0" w:rsidP="00C503DD">
      <w:pPr>
        <w:numPr>
          <w:ilvl w:val="0"/>
          <w:numId w:val="24"/>
        </w:numPr>
        <w:spacing w:line="360" w:lineRule="auto"/>
        <w:ind w:right="14"/>
        <w:rPr>
          <w:szCs w:val="24"/>
        </w:rPr>
      </w:pPr>
      <w:r w:rsidRPr="00441A49">
        <w:rPr>
          <w:szCs w:val="24"/>
        </w:rP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w:t>
      </w:r>
      <w:r w:rsidRPr="00441A49">
        <w:rPr>
          <w:szCs w:val="24"/>
        </w:rPr>
        <w:lastRenderedPageBreak/>
        <w:t xml:space="preserve">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w:t>
      </w:r>
    </w:p>
    <w:p w:rsidR="002471D3" w:rsidRPr="00441A49" w:rsidRDefault="00E440B0" w:rsidP="00356A0F">
      <w:pPr>
        <w:spacing w:line="360" w:lineRule="auto"/>
        <w:ind w:left="7" w:right="14"/>
        <w:rPr>
          <w:szCs w:val="24"/>
        </w:rPr>
      </w:pPr>
      <w:r w:rsidRPr="00441A49">
        <w:rPr>
          <w:szCs w:val="24"/>
        </w:rPr>
        <w:t xml:space="preserve">56982); </w:t>
      </w:r>
    </w:p>
    <w:p w:rsidR="002471D3" w:rsidRPr="00441A49" w:rsidRDefault="00E440B0" w:rsidP="00C503DD">
      <w:pPr>
        <w:numPr>
          <w:ilvl w:val="0"/>
          <w:numId w:val="24"/>
        </w:numPr>
        <w:spacing w:line="360" w:lineRule="auto"/>
        <w:ind w:right="14"/>
        <w:rPr>
          <w:szCs w:val="24"/>
        </w:rPr>
      </w:pPr>
      <w:r w:rsidRPr="00441A49">
        <w:rPr>
          <w:szCs w:val="24"/>
        </w:rPr>
        <w:t xml:space="preserve">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2471D3" w:rsidRPr="00441A49" w:rsidRDefault="00E440B0" w:rsidP="00C503DD">
      <w:pPr>
        <w:numPr>
          <w:ilvl w:val="0"/>
          <w:numId w:val="24"/>
        </w:numPr>
        <w:spacing w:line="360" w:lineRule="auto"/>
        <w:ind w:right="14"/>
        <w:rPr>
          <w:szCs w:val="24"/>
        </w:rPr>
      </w:pPr>
      <w:r w:rsidRPr="00441A49">
        <w:rPr>
          <w:szCs w:val="24"/>
        </w:rP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w:t>
      </w:r>
    </w:p>
    <w:p w:rsidR="002471D3" w:rsidRPr="00441A49" w:rsidRDefault="00E440B0" w:rsidP="00C503DD">
      <w:pPr>
        <w:numPr>
          <w:ilvl w:val="0"/>
          <w:numId w:val="24"/>
        </w:numPr>
        <w:spacing w:line="360" w:lineRule="auto"/>
        <w:ind w:right="14"/>
        <w:rPr>
          <w:szCs w:val="24"/>
        </w:rPr>
      </w:pPr>
      <w:r w:rsidRPr="00441A49">
        <w:rPr>
          <w:szCs w:val="24"/>
        </w:rPr>
        <w:t xml:space="preserve">Федеральный закон от 27 июля 2006 г. № 152-ФЗ «О персональных данных» (Собрание законодательства Российской Федерации, 2006, № 31, ст. 3451; 2021, № 1, ст. 58). </w:t>
      </w:r>
    </w:p>
    <w:p w:rsidR="00964B45" w:rsidRPr="00531BA0" w:rsidRDefault="00E440B0" w:rsidP="00964B45">
      <w:pPr>
        <w:spacing w:line="360" w:lineRule="auto"/>
        <w:ind w:firstLine="709"/>
        <w:rPr>
          <w:color w:val="262626" w:themeColor="text1" w:themeTint="D9"/>
          <w:szCs w:val="24"/>
        </w:rPr>
      </w:pPr>
      <w:r w:rsidRPr="00531BA0">
        <w:rPr>
          <w:color w:val="262626" w:themeColor="text1" w:themeTint="D9"/>
          <w:szCs w:val="24"/>
        </w:rPr>
        <w:t xml:space="preserve"> </w:t>
      </w:r>
      <w:r w:rsidR="00964B45" w:rsidRPr="00531BA0">
        <w:rPr>
          <w:rFonts w:eastAsiaTheme="minorEastAsia"/>
          <w:color w:val="262626" w:themeColor="text1" w:themeTint="D9"/>
          <w:szCs w:val="24"/>
        </w:rPr>
        <w:t>Школа является муниципальным бюджетным общеобразовательным учреждением. Учреждение на праве постоянного (бессрочного) пользования владеет земельным участком общей площадью 15510 кв. м, на которых располагается здания площадью 949,1  кв.м, где осуществляется образовательная деятельность.</w:t>
      </w:r>
      <w:r w:rsidR="00964B45" w:rsidRPr="00531BA0">
        <w:rPr>
          <w:color w:val="262626" w:themeColor="text1" w:themeTint="D9"/>
          <w:szCs w:val="24"/>
        </w:rPr>
        <w:t xml:space="preserve">    Для осуществления учебно-воспитательной деятельности в школе созданы необходимые материально – технические и учебно-методические условия. Инфраструктура школы соответствует целям и задачам образовательного процесса, санитарным нормам и пожарной безопасности.</w:t>
      </w:r>
    </w:p>
    <w:p w:rsidR="00964B45" w:rsidRPr="00531BA0" w:rsidRDefault="00964B45" w:rsidP="00964B45">
      <w:pPr>
        <w:spacing w:line="360" w:lineRule="auto"/>
        <w:ind w:firstLine="709"/>
        <w:rPr>
          <w:color w:val="262626" w:themeColor="text1" w:themeTint="D9"/>
          <w:szCs w:val="24"/>
        </w:rPr>
      </w:pPr>
      <w:r w:rsidRPr="00531BA0">
        <w:rPr>
          <w:color w:val="262626" w:themeColor="text1" w:themeTint="D9"/>
          <w:szCs w:val="24"/>
        </w:rPr>
        <w:t>Для учебных занятий имеются 9 классных комнат, компьютерный класс, спортивный зал, мастерская, пионерская комната, библиотека, музыкальный класс, 2 административных помещения, отремонтированы 2 туалета и гардероб,</w:t>
      </w:r>
      <w:r w:rsidRPr="00531BA0">
        <w:rPr>
          <w:rFonts w:eastAsiaTheme="minorEastAsia"/>
          <w:color w:val="262626" w:themeColor="text1" w:themeTint="D9"/>
          <w:szCs w:val="24"/>
        </w:rPr>
        <w:t xml:space="preserve"> спортзал площадью 146,4 кв. м.</w:t>
      </w:r>
      <w:r w:rsidRPr="00531BA0">
        <w:rPr>
          <w:color w:val="262626" w:themeColor="text1" w:themeTint="D9"/>
          <w:szCs w:val="24"/>
        </w:rPr>
        <w:t xml:space="preserve"> В арендованном помещении детского сада расположена школьная столовая площадью 100 кв.м на 68 посадочных мест. Для неё закуплено новое оборудование и произведён ремонт. Построена современная многофункциональная спортивная площадка площадью 540 кв.м. с резиновым покрытием. Приобретена новая школьная мебель во все классные комнаты и учительскую, современные классные доски.</w:t>
      </w:r>
    </w:p>
    <w:p w:rsidR="00964B45" w:rsidRPr="00531BA0" w:rsidRDefault="00964B45" w:rsidP="00964B45">
      <w:pPr>
        <w:spacing w:line="360" w:lineRule="auto"/>
        <w:ind w:firstLine="709"/>
        <w:rPr>
          <w:color w:val="262626" w:themeColor="text1" w:themeTint="D9"/>
          <w:szCs w:val="24"/>
        </w:rPr>
      </w:pPr>
      <w:r w:rsidRPr="00531BA0">
        <w:rPr>
          <w:color w:val="262626" w:themeColor="text1" w:themeTint="D9"/>
          <w:szCs w:val="24"/>
        </w:rPr>
        <w:t>Эстетично оформлены классные комнаты  и рекреации. Соблюдается режим проветривания кабинетов, освещение помещений школы соответствует требованиям СанПина. Закуплены приборы для обеззараживания воздуха для всех помещений школы.</w:t>
      </w:r>
    </w:p>
    <w:p w:rsidR="00964B45" w:rsidRPr="00531BA0" w:rsidRDefault="00964B45" w:rsidP="00964B45">
      <w:pPr>
        <w:spacing w:line="360" w:lineRule="auto"/>
        <w:ind w:right="0" w:firstLine="709"/>
        <w:rPr>
          <w:color w:val="262626" w:themeColor="text1" w:themeTint="D9"/>
          <w:szCs w:val="24"/>
        </w:rPr>
      </w:pPr>
      <w:r w:rsidRPr="00531BA0">
        <w:rPr>
          <w:color w:val="262626" w:themeColor="text1" w:themeTint="D9"/>
          <w:szCs w:val="24"/>
        </w:rPr>
        <w:t>Библиотека школы укомплектована необходимыми учебниками и учебными пособиями. Фонд дополнительной литературы включает детскую художественную и научно-</w:t>
      </w:r>
      <w:r w:rsidRPr="00531BA0">
        <w:rPr>
          <w:color w:val="262626" w:themeColor="text1" w:themeTint="D9"/>
          <w:szCs w:val="24"/>
        </w:rPr>
        <w:lastRenderedPageBreak/>
        <w:t>популярную литературу, справочно-библиографические издания, применяемые в ходе обучения.</w:t>
      </w:r>
    </w:p>
    <w:p w:rsidR="00964B45" w:rsidRPr="00531BA0" w:rsidRDefault="00964B45" w:rsidP="00964B45">
      <w:pPr>
        <w:autoSpaceDE w:val="0"/>
        <w:autoSpaceDN w:val="0"/>
        <w:adjustRightInd w:val="0"/>
        <w:spacing w:after="0" w:line="360" w:lineRule="auto"/>
        <w:ind w:left="0" w:right="0" w:firstLine="709"/>
        <w:contextualSpacing/>
        <w:rPr>
          <w:rFonts w:eastAsiaTheme="minorEastAsia"/>
          <w:color w:val="262626" w:themeColor="text1" w:themeTint="D9"/>
          <w:szCs w:val="24"/>
        </w:rPr>
      </w:pPr>
      <w:r w:rsidRPr="00531BA0">
        <w:rPr>
          <w:rFonts w:eastAsiaTheme="minorEastAsia"/>
          <w:color w:val="262626" w:themeColor="text1" w:themeTint="D9"/>
          <w:szCs w:val="24"/>
        </w:rPr>
        <w:t xml:space="preserve">В ОО созданы все необходимые условия для обучения и воспитания детей любой категории: 9 учебных классных помещений, в соответствии с требованиями ФГОС, обустроены и оснащены современным учебным оборудованием, обеспечены компьютерной техникой и доступом в Интернет. </w:t>
      </w:r>
    </w:p>
    <w:p w:rsidR="00964B45" w:rsidRPr="00531BA0" w:rsidRDefault="00964B45" w:rsidP="00964B45">
      <w:pPr>
        <w:autoSpaceDE w:val="0"/>
        <w:autoSpaceDN w:val="0"/>
        <w:adjustRightInd w:val="0"/>
        <w:spacing w:after="0" w:line="360" w:lineRule="auto"/>
        <w:ind w:left="0" w:right="0" w:firstLine="709"/>
        <w:contextualSpacing/>
        <w:rPr>
          <w:rFonts w:eastAsiaTheme="minorEastAsia"/>
          <w:color w:val="262626" w:themeColor="text1" w:themeTint="D9"/>
          <w:szCs w:val="24"/>
        </w:rPr>
      </w:pPr>
      <w:r w:rsidRPr="00531BA0">
        <w:rPr>
          <w:rFonts w:eastAsiaTheme="minorEastAsia"/>
          <w:color w:val="262626" w:themeColor="text1" w:themeTint="D9"/>
          <w:szCs w:val="24"/>
        </w:rPr>
        <w:t xml:space="preserve">Основные направления воспитания в школе строятся в соответствии с ФГОС на уровнях начального общего, основного  общего образования. </w:t>
      </w:r>
    </w:p>
    <w:p w:rsidR="00964B45" w:rsidRPr="00531BA0" w:rsidRDefault="00964B45" w:rsidP="00964B45">
      <w:pPr>
        <w:autoSpaceDE w:val="0"/>
        <w:autoSpaceDN w:val="0"/>
        <w:adjustRightInd w:val="0"/>
        <w:spacing w:after="0" w:line="360" w:lineRule="auto"/>
        <w:ind w:left="0" w:right="0" w:firstLine="709"/>
        <w:contextualSpacing/>
        <w:rPr>
          <w:rFonts w:eastAsiaTheme="minorEastAsia"/>
          <w:color w:val="262626" w:themeColor="text1" w:themeTint="D9"/>
          <w:szCs w:val="24"/>
        </w:rPr>
      </w:pPr>
      <w:r w:rsidRPr="00531BA0">
        <w:rPr>
          <w:rFonts w:eastAsiaTheme="minorEastAsia"/>
          <w:color w:val="262626" w:themeColor="text1" w:themeTint="D9"/>
          <w:szCs w:val="24"/>
        </w:rPr>
        <w:t xml:space="preserve">Школа создает все необходимые условия для получения качественного, доступного образования детям, проживающим в районе её расположения. Режим и условия обучения в школе организованы в соответствии с требованиями СанПиН. Платные образовательные услуги в ОО не предоставляются. </w:t>
      </w:r>
    </w:p>
    <w:p w:rsidR="00964B45" w:rsidRPr="00531BA0" w:rsidRDefault="00964B45" w:rsidP="00964B45">
      <w:pPr>
        <w:autoSpaceDE w:val="0"/>
        <w:autoSpaceDN w:val="0"/>
        <w:adjustRightInd w:val="0"/>
        <w:spacing w:after="0" w:line="360" w:lineRule="auto"/>
        <w:ind w:left="0" w:right="0" w:firstLine="709"/>
        <w:contextualSpacing/>
        <w:rPr>
          <w:rFonts w:eastAsiaTheme="minorEastAsia"/>
          <w:color w:val="262626" w:themeColor="text1" w:themeTint="D9"/>
          <w:szCs w:val="24"/>
        </w:rPr>
      </w:pPr>
      <w:r w:rsidRPr="00531BA0">
        <w:rPr>
          <w:rFonts w:eastAsiaTheme="minorEastAsia"/>
          <w:color w:val="262626" w:themeColor="text1" w:themeTint="D9"/>
          <w:szCs w:val="24"/>
        </w:rPr>
        <w:t xml:space="preserve">ОО работает по графику пятидневной учебной недели. Продолжительность каникул в течение учебного года составляет 30 календарных дней и регулируется ежегодно календарным учебным графиком. Для обучающихся 1 класса устанавливаются дополнительные каникулы в феврале (7 календарных дней). </w:t>
      </w:r>
    </w:p>
    <w:p w:rsidR="00964B45" w:rsidRPr="00531BA0" w:rsidRDefault="00964B45" w:rsidP="00964B45">
      <w:pPr>
        <w:autoSpaceDE w:val="0"/>
        <w:autoSpaceDN w:val="0"/>
        <w:adjustRightInd w:val="0"/>
        <w:spacing w:after="0" w:line="360" w:lineRule="auto"/>
        <w:ind w:left="0" w:right="0" w:firstLine="709"/>
        <w:contextualSpacing/>
        <w:rPr>
          <w:rFonts w:eastAsiaTheme="minorEastAsia"/>
          <w:color w:val="262626" w:themeColor="text1" w:themeTint="D9"/>
          <w:szCs w:val="24"/>
        </w:rPr>
      </w:pPr>
      <w:r w:rsidRPr="00531BA0">
        <w:rPr>
          <w:rFonts w:eastAsiaTheme="minorEastAsia"/>
          <w:color w:val="262626" w:themeColor="text1" w:themeTint="D9"/>
          <w:szCs w:val="24"/>
        </w:rPr>
        <w:t xml:space="preserve">Учебные занятия организуются в одну смену. Начало занятий в 9.00. </w:t>
      </w:r>
    </w:p>
    <w:p w:rsidR="00964B45" w:rsidRPr="00531BA0" w:rsidRDefault="00964B45" w:rsidP="00964B45">
      <w:pPr>
        <w:autoSpaceDE w:val="0"/>
        <w:autoSpaceDN w:val="0"/>
        <w:adjustRightInd w:val="0"/>
        <w:spacing w:after="0" w:line="360" w:lineRule="auto"/>
        <w:ind w:left="0" w:right="0" w:firstLine="709"/>
        <w:contextualSpacing/>
        <w:rPr>
          <w:rFonts w:eastAsiaTheme="minorEastAsia"/>
          <w:color w:val="262626" w:themeColor="text1" w:themeTint="D9"/>
          <w:szCs w:val="24"/>
        </w:rPr>
      </w:pPr>
      <w:r w:rsidRPr="00531BA0">
        <w:rPr>
          <w:rFonts w:eastAsiaTheme="minorEastAsia"/>
          <w:color w:val="262626" w:themeColor="text1" w:themeTint="D9"/>
          <w:szCs w:val="24"/>
        </w:rPr>
        <w:t xml:space="preserve">В ОО созданы условия охраны здоровья обучающихся, в том числе инвалидов и лиц с ограниченными возможностями здоровья. На основании договора о предоставлении медицинских услуг осуществляется медицинский контроль состояния здоровья обучающихся медработниками БУЗ Орловской области «Глазуновская ЦРБ». </w:t>
      </w:r>
    </w:p>
    <w:p w:rsidR="00964B45" w:rsidRPr="00531BA0" w:rsidRDefault="00964B45" w:rsidP="00964B45">
      <w:pPr>
        <w:autoSpaceDE w:val="0"/>
        <w:autoSpaceDN w:val="0"/>
        <w:adjustRightInd w:val="0"/>
        <w:spacing w:after="0" w:line="360" w:lineRule="auto"/>
        <w:ind w:left="0" w:right="0" w:firstLine="709"/>
        <w:contextualSpacing/>
        <w:rPr>
          <w:rFonts w:eastAsiaTheme="minorEastAsia"/>
          <w:color w:val="262626" w:themeColor="text1" w:themeTint="D9"/>
          <w:szCs w:val="24"/>
        </w:rPr>
      </w:pPr>
      <w:r w:rsidRPr="00531BA0">
        <w:rPr>
          <w:rFonts w:eastAsiaTheme="minorEastAsia"/>
          <w:color w:val="262626" w:themeColor="text1" w:themeTint="D9"/>
          <w:szCs w:val="24"/>
        </w:rPr>
        <w:t xml:space="preserve">Стиль школьной формы для обучающихся - деловой, классический. </w:t>
      </w:r>
    </w:p>
    <w:p w:rsidR="00964B45" w:rsidRPr="00531BA0" w:rsidRDefault="00964B45" w:rsidP="00964B45">
      <w:pPr>
        <w:autoSpaceDE w:val="0"/>
        <w:autoSpaceDN w:val="0"/>
        <w:adjustRightInd w:val="0"/>
        <w:spacing w:after="0" w:line="360" w:lineRule="auto"/>
        <w:ind w:left="0" w:right="0" w:firstLine="709"/>
        <w:contextualSpacing/>
        <w:rPr>
          <w:rFonts w:eastAsiaTheme="minorEastAsia"/>
          <w:color w:val="262626" w:themeColor="text1" w:themeTint="D9"/>
          <w:szCs w:val="24"/>
        </w:rPr>
      </w:pPr>
      <w:r w:rsidRPr="00531BA0">
        <w:rPr>
          <w:rFonts w:eastAsiaTheme="minorEastAsia"/>
          <w:color w:val="262626" w:themeColor="text1" w:themeTint="D9"/>
          <w:szCs w:val="24"/>
        </w:rPr>
        <w:t xml:space="preserve">Организовано горячее питание обучающихся. </w:t>
      </w:r>
    </w:p>
    <w:p w:rsidR="00964B45" w:rsidRPr="00531BA0" w:rsidRDefault="00964B45" w:rsidP="00964B45">
      <w:pPr>
        <w:tabs>
          <w:tab w:val="left" w:pos="851"/>
        </w:tabs>
        <w:spacing w:line="360" w:lineRule="auto"/>
        <w:ind w:firstLine="709"/>
        <w:outlineLvl w:val="0"/>
        <w:rPr>
          <w:rFonts w:eastAsiaTheme="minorEastAsia"/>
          <w:color w:val="262626" w:themeColor="text1" w:themeTint="D9"/>
          <w:sz w:val="23"/>
          <w:szCs w:val="23"/>
        </w:rPr>
      </w:pPr>
      <w:r w:rsidRPr="00531BA0">
        <w:rPr>
          <w:rFonts w:eastAsiaTheme="minorEastAsia"/>
          <w:color w:val="262626" w:themeColor="text1" w:themeTint="D9"/>
          <w:sz w:val="23"/>
          <w:szCs w:val="23"/>
        </w:rPr>
        <w:t xml:space="preserve">Школа оснащена автоматической пожарной сигнализацией, кнопкой экстренного вызова. В необходимом количестве имеются первичные средства пожаротушения, аварийные выходы соответственно оборудованы, на каждом этаже имеются схемы и знаки пожарной эвакуации. На территории ОО имеется ограждение по периметру, уличное освещение. ОО оснащена наружной системой видеонаблюдения. </w:t>
      </w:r>
    </w:p>
    <w:p w:rsidR="00964B45" w:rsidRPr="00531BA0" w:rsidRDefault="00964B45" w:rsidP="00964B45">
      <w:pPr>
        <w:spacing w:line="360" w:lineRule="auto"/>
        <w:ind w:left="-1" w:right="14" w:firstLine="567"/>
        <w:rPr>
          <w:color w:val="262626" w:themeColor="text1" w:themeTint="D9"/>
          <w:szCs w:val="24"/>
        </w:rPr>
      </w:pPr>
      <w:r w:rsidRPr="00531BA0">
        <w:rPr>
          <w:color w:val="262626" w:themeColor="text1" w:themeTint="D9"/>
          <w:szCs w:val="24"/>
        </w:rPr>
        <w:t>Учреждение имеет выход в международную коммуникативную систему Интернет, свой адрес электронной почты,</w:t>
      </w:r>
      <w:r w:rsidRPr="00531BA0">
        <w:rPr>
          <w:rFonts w:eastAsia="Calibri"/>
          <w:color w:val="262626" w:themeColor="text1" w:themeTint="D9"/>
          <w:szCs w:val="24"/>
        </w:rPr>
        <w:t xml:space="preserve"> </w:t>
      </w:r>
      <w:r w:rsidRPr="00531BA0">
        <w:rPr>
          <w:color w:val="262626" w:themeColor="text1" w:themeTint="D9"/>
          <w:szCs w:val="24"/>
        </w:rPr>
        <w:t>школьный сайт, где отражена необходимая информация для выпускников и родителей (законных представителей)</w:t>
      </w:r>
      <w:r w:rsidRPr="00531BA0">
        <w:rPr>
          <w:rFonts w:eastAsia="Calibri"/>
          <w:color w:val="262626" w:themeColor="text1" w:themeTint="D9"/>
          <w:szCs w:val="24"/>
        </w:rPr>
        <w:t>.</w:t>
      </w:r>
      <w:r w:rsidRPr="00531BA0">
        <w:rPr>
          <w:color w:val="262626" w:themeColor="text1" w:themeTint="D9"/>
          <w:szCs w:val="24"/>
        </w:rPr>
        <w:t xml:space="preserve"> </w:t>
      </w:r>
    </w:p>
    <w:p w:rsidR="00964B45" w:rsidRPr="00531BA0" w:rsidRDefault="00964B45" w:rsidP="00964B45">
      <w:pPr>
        <w:spacing w:line="360" w:lineRule="auto"/>
        <w:ind w:left="-1" w:right="14" w:firstLine="567"/>
        <w:rPr>
          <w:color w:val="262626" w:themeColor="text1" w:themeTint="D9"/>
          <w:szCs w:val="24"/>
        </w:rPr>
      </w:pPr>
      <w:r w:rsidRPr="00531BA0">
        <w:rPr>
          <w:color w:val="262626" w:themeColor="text1" w:themeTint="D9"/>
          <w:szCs w:val="24"/>
        </w:rPr>
        <w:t xml:space="preserve">Подключение к глобальной сети Интернет позволяет учителям использовать информационные ресурсы при подготовке и проведении уроков. Обучающиеся также имеют </w:t>
      </w:r>
      <w:r w:rsidRPr="00531BA0">
        <w:rPr>
          <w:color w:val="262626" w:themeColor="text1" w:themeTint="D9"/>
          <w:szCs w:val="24"/>
        </w:rPr>
        <w:lastRenderedPageBreak/>
        <w:t xml:space="preserve">возможность самостоятельно подготовить презентации и иллюстрированные доклады практически для любого предмета, используя данные ресурсы. </w:t>
      </w:r>
    </w:p>
    <w:p w:rsidR="00964B45" w:rsidRPr="00531BA0" w:rsidRDefault="00964B45" w:rsidP="00964B45">
      <w:pPr>
        <w:spacing w:line="360" w:lineRule="auto"/>
        <w:ind w:left="575" w:right="14"/>
        <w:rPr>
          <w:color w:val="262626" w:themeColor="text1" w:themeTint="D9"/>
          <w:szCs w:val="24"/>
        </w:rPr>
      </w:pPr>
      <w:r w:rsidRPr="00531BA0">
        <w:rPr>
          <w:color w:val="262626" w:themeColor="text1" w:themeTint="D9"/>
          <w:szCs w:val="24"/>
        </w:rPr>
        <w:t xml:space="preserve">Все кабинеты оборудованы школьной мебелью согласно СанПина.  </w:t>
      </w:r>
    </w:p>
    <w:p w:rsidR="00964B45" w:rsidRPr="00531BA0" w:rsidRDefault="00964B45" w:rsidP="00964B45">
      <w:pPr>
        <w:spacing w:line="360" w:lineRule="auto"/>
        <w:ind w:left="-1" w:right="14" w:firstLine="567"/>
        <w:rPr>
          <w:color w:val="262626" w:themeColor="text1" w:themeTint="D9"/>
          <w:szCs w:val="24"/>
        </w:rPr>
      </w:pPr>
      <w:r w:rsidRPr="00531BA0">
        <w:rPr>
          <w:color w:val="262626" w:themeColor="text1" w:themeTint="D9"/>
          <w:szCs w:val="24"/>
        </w:rPr>
        <w:t>Положительный рост материально-технической базы за счет спонсорских средств наблюдается в оснащении школы оборудованием, аудиовизуальными средствами, интерактивными досками, компь</w:t>
      </w:r>
      <w:r w:rsidR="00E44319" w:rsidRPr="00531BA0">
        <w:rPr>
          <w:color w:val="262626" w:themeColor="text1" w:themeTint="D9"/>
          <w:szCs w:val="24"/>
        </w:rPr>
        <w:t xml:space="preserve">ютерами, ноутбуками, </w:t>
      </w:r>
      <w:r w:rsidRPr="00531BA0">
        <w:rPr>
          <w:color w:val="262626" w:themeColor="text1" w:themeTint="D9"/>
          <w:szCs w:val="24"/>
        </w:rPr>
        <w:t xml:space="preserve"> мультимедийными проекторами, принтерами.  </w:t>
      </w:r>
    </w:p>
    <w:p w:rsidR="00E44319" w:rsidRPr="00531BA0" w:rsidRDefault="00E44319" w:rsidP="00E44319">
      <w:pPr>
        <w:spacing w:line="360" w:lineRule="auto"/>
        <w:ind w:left="-1" w:right="14" w:firstLine="567"/>
        <w:rPr>
          <w:color w:val="262626" w:themeColor="text1" w:themeTint="D9"/>
          <w:szCs w:val="24"/>
        </w:rPr>
      </w:pPr>
      <w:r w:rsidRPr="00531BA0">
        <w:rPr>
          <w:color w:val="262626" w:themeColor="text1" w:themeTint="D9"/>
          <w:szCs w:val="24"/>
        </w:rPr>
        <w:t xml:space="preserve">Кабинеты физики, химии, мастерская и спортзал имеют выданные акты-разрешения для проведения занятий. В данных кабинетах для учащихся организованы рабочие места, которые соответствуют нормам охраны труда, нормам техники безопасности. Имеются укомплектованные аптечки. В школе имеются первичные средства пожаротушения. </w:t>
      </w:r>
    </w:p>
    <w:p w:rsidR="00E44319" w:rsidRPr="00531BA0" w:rsidRDefault="00E44319" w:rsidP="00E44319">
      <w:pPr>
        <w:spacing w:line="360" w:lineRule="auto"/>
        <w:ind w:left="142" w:right="14"/>
        <w:rPr>
          <w:color w:val="262626" w:themeColor="text1" w:themeTint="D9"/>
          <w:szCs w:val="24"/>
        </w:rPr>
      </w:pPr>
      <w:r w:rsidRPr="00531BA0">
        <w:rPr>
          <w:color w:val="262626" w:themeColor="text1" w:themeTint="D9"/>
          <w:szCs w:val="24"/>
        </w:rPr>
        <w:t xml:space="preserve">        Спортивный зал укомплектованы необходимым инвентарем и оборудованием. На учебно- опытном участке выращиваются различные овощи для школьной столовой. </w:t>
      </w:r>
    </w:p>
    <w:p w:rsidR="00E44319" w:rsidRPr="00441A49" w:rsidRDefault="00E44319" w:rsidP="002B2B8D">
      <w:pPr>
        <w:spacing w:after="45" w:line="360" w:lineRule="auto"/>
        <w:ind w:right="14"/>
        <w:rPr>
          <w:szCs w:val="24"/>
        </w:rPr>
      </w:pPr>
      <w:r>
        <w:rPr>
          <w:szCs w:val="24"/>
        </w:rPr>
        <w:t xml:space="preserve">    </w:t>
      </w:r>
      <w:r w:rsidRPr="00441A49">
        <w:rPr>
          <w:szCs w:val="24"/>
        </w:rPr>
        <w:t xml:space="preserve">За последнее время школа улучшила свою материально-техническую базу. 100% обучающихся пользуются бесплатными учебниками. </w:t>
      </w:r>
    </w:p>
    <w:p w:rsidR="00E44319" w:rsidRPr="00441A49" w:rsidRDefault="00E44319" w:rsidP="002B2B8D">
      <w:pPr>
        <w:spacing w:after="47" w:line="360" w:lineRule="auto"/>
        <w:ind w:left="-1" w:right="14" w:firstLine="567"/>
        <w:rPr>
          <w:szCs w:val="24"/>
        </w:rPr>
      </w:pPr>
      <w:r w:rsidRPr="00441A49">
        <w:rPr>
          <w:szCs w:val="24"/>
        </w:rPr>
        <w:t xml:space="preserve">Фонд библиотеки формируется за счёт федерального, регионального, местного бюджетов. </w:t>
      </w:r>
    </w:p>
    <w:p w:rsidR="002B2B8D" w:rsidRPr="00AA4F17" w:rsidRDefault="002B2B8D" w:rsidP="002B2B8D">
      <w:pPr>
        <w:shd w:val="clear" w:color="auto" w:fill="FFFFFF"/>
        <w:spacing w:after="0" w:line="360" w:lineRule="auto"/>
        <w:contextualSpacing/>
        <w:rPr>
          <w:color w:val="262626"/>
          <w:szCs w:val="24"/>
        </w:rPr>
      </w:pPr>
      <w:r w:rsidRPr="00AA4F17">
        <w:rPr>
          <w:color w:val="262626"/>
          <w:szCs w:val="24"/>
        </w:rPr>
        <w:t>Общая характеристика:</w:t>
      </w:r>
    </w:p>
    <w:p w:rsidR="002B2B8D" w:rsidRPr="00AA4F17" w:rsidRDefault="002B2B8D" w:rsidP="002B2B8D">
      <w:pPr>
        <w:shd w:val="clear" w:color="auto" w:fill="FFFFFF"/>
        <w:spacing w:after="0" w:line="360" w:lineRule="auto"/>
        <w:contextualSpacing/>
        <w:rPr>
          <w:color w:val="262626"/>
          <w:szCs w:val="24"/>
        </w:rPr>
      </w:pPr>
      <w:r w:rsidRPr="00AA4F17">
        <w:rPr>
          <w:color w:val="262626"/>
          <w:szCs w:val="24"/>
        </w:rPr>
        <w:t>− объем библиотечного фонда –  2109 единиц;</w:t>
      </w:r>
    </w:p>
    <w:p w:rsidR="002B2B8D" w:rsidRPr="00AA4F17" w:rsidRDefault="002B2B8D" w:rsidP="002B2B8D">
      <w:pPr>
        <w:shd w:val="clear" w:color="auto" w:fill="FFFFFF"/>
        <w:spacing w:after="0" w:line="360" w:lineRule="auto"/>
        <w:contextualSpacing/>
        <w:rPr>
          <w:color w:val="262626"/>
          <w:szCs w:val="24"/>
        </w:rPr>
      </w:pPr>
      <w:r w:rsidRPr="00AA4F17">
        <w:rPr>
          <w:color w:val="262626"/>
          <w:szCs w:val="24"/>
        </w:rPr>
        <w:t>− книгообеспеченность – 100 процентов;</w:t>
      </w:r>
    </w:p>
    <w:p w:rsidR="002B2B8D" w:rsidRPr="00AA4F17" w:rsidRDefault="002B2B8D" w:rsidP="002B2B8D">
      <w:pPr>
        <w:shd w:val="clear" w:color="auto" w:fill="FFFFFF"/>
        <w:spacing w:after="0" w:line="360" w:lineRule="auto"/>
        <w:contextualSpacing/>
        <w:rPr>
          <w:color w:val="262626"/>
          <w:szCs w:val="24"/>
        </w:rPr>
      </w:pPr>
      <w:r w:rsidRPr="00AA4F17">
        <w:rPr>
          <w:color w:val="262626"/>
          <w:szCs w:val="24"/>
        </w:rPr>
        <w:t>− обращаемость – 973 единицы в год;</w:t>
      </w:r>
    </w:p>
    <w:p w:rsidR="002B2B8D" w:rsidRPr="00AA4F17" w:rsidRDefault="002B2B8D" w:rsidP="002B2B8D">
      <w:pPr>
        <w:shd w:val="clear" w:color="auto" w:fill="FFFFFF"/>
        <w:spacing w:after="0" w:line="360" w:lineRule="auto"/>
        <w:contextualSpacing/>
        <w:rPr>
          <w:color w:val="262626"/>
          <w:szCs w:val="24"/>
        </w:rPr>
      </w:pPr>
      <w:r w:rsidRPr="00AA4F17">
        <w:rPr>
          <w:color w:val="262626"/>
          <w:szCs w:val="24"/>
        </w:rPr>
        <w:t>− объем учебного фонда – 862 единица.</w:t>
      </w:r>
    </w:p>
    <w:p w:rsidR="002B2B8D" w:rsidRPr="00AA4F17" w:rsidRDefault="002B2B8D" w:rsidP="002B2B8D">
      <w:pPr>
        <w:shd w:val="clear" w:color="auto" w:fill="FFFFFF"/>
        <w:spacing w:after="0" w:line="360" w:lineRule="auto"/>
        <w:contextualSpacing/>
        <w:rPr>
          <w:color w:val="262626"/>
          <w:szCs w:val="24"/>
        </w:rPr>
      </w:pPr>
      <w:r w:rsidRPr="00AA4F17">
        <w:rPr>
          <w:color w:val="262626"/>
          <w:szCs w:val="24"/>
        </w:rPr>
        <w:t>Фонд библиотеки формируется за счет федерального, областного, местного бюджета, спонсорских средств.</w:t>
      </w:r>
    </w:p>
    <w:p w:rsidR="002B2B8D" w:rsidRPr="00AA4F17" w:rsidRDefault="002B2B8D" w:rsidP="002B2B8D">
      <w:pPr>
        <w:shd w:val="clear" w:color="auto" w:fill="FFFFFF"/>
        <w:spacing w:before="120" w:after="0" w:line="240" w:lineRule="auto"/>
        <w:jc w:val="center"/>
        <w:rPr>
          <w:color w:val="262626"/>
          <w:szCs w:val="24"/>
        </w:rPr>
      </w:pPr>
      <w:r w:rsidRPr="00AA4F17">
        <w:rPr>
          <w:bCs/>
          <w:color w:val="262626"/>
          <w:szCs w:val="24"/>
        </w:rPr>
        <w:t>Состав фонда и его использование:</w:t>
      </w:r>
    </w:p>
    <w:tbl>
      <w:tblPr>
        <w:tblW w:w="0" w:type="auto"/>
        <w:jc w:val="center"/>
        <w:shd w:val="clear" w:color="auto" w:fill="FFFFFF"/>
        <w:tblCellMar>
          <w:left w:w="0" w:type="dxa"/>
          <w:right w:w="0" w:type="dxa"/>
        </w:tblCellMar>
        <w:tblLook w:val="04A0" w:firstRow="1" w:lastRow="0" w:firstColumn="1" w:lastColumn="0" w:noHBand="0" w:noVBand="1"/>
      </w:tblPr>
      <w:tblGrid>
        <w:gridCol w:w="693"/>
        <w:gridCol w:w="3025"/>
        <w:gridCol w:w="2747"/>
        <w:gridCol w:w="3626"/>
      </w:tblGrid>
      <w:tr w:rsidR="002B2B8D" w:rsidRPr="00AA4F17" w:rsidTr="002B2B8D">
        <w:trPr>
          <w:jc w:val="center"/>
        </w:trPr>
        <w:tc>
          <w:tcPr>
            <w:tcW w:w="705"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bCs/>
                <w:color w:val="262626"/>
                <w:szCs w:val="24"/>
              </w:rPr>
              <w:t>№</w:t>
            </w:r>
          </w:p>
        </w:tc>
        <w:tc>
          <w:tcPr>
            <w:tcW w:w="3097"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bCs/>
                <w:color w:val="262626"/>
                <w:szCs w:val="24"/>
              </w:rPr>
              <w:t>Вид литературы</w:t>
            </w:r>
          </w:p>
        </w:tc>
        <w:tc>
          <w:tcPr>
            <w:tcW w:w="2835"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bCs/>
                <w:color w:val="262626"/>
                <w:szCs w:val="24"/>
              </w:rPr>
              <w:t>Количество единиц в фонде</w:t>
            </w:r>
          </w:p>
        </w:tc>
        <w:tc>
          <w:tcPr>
            <w:tcW w:w="3770" w:type="dxa"/>
            <w:tcBorders>
              <w:top w:val="single" w:sz="8" w:space="0" w:color="000080"/>
              <w:left w:val="single" w:sz="8" w:space="0" w:color="000080"/>
              <w:bottom w:val="single" w:sz="8" w:space="0" w:color="000080"/>
              <w:right w:val="single" w:sz="8" w:space="0" w:color="000080"/>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bCs/>
                <w:color w:val="262626"/>
                <w:szCs w:val="24"/>
              </w:rPr>
              <w:t>Сколько экземпляров выдавалось за год</w:t>
            </w:r>
          </w:p>
        </w:tc>
      </w:tr>
      <w:tr w:rsidR="002B2B8D" w:rsidRPr="00AA4F17" w:rsidTr="002B2B8D">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color w:val="262626"/>
                <w:szCs w:val="24"/>
              </w:rPr>
              <w:t>1</w:t>
            </w:r>
          </w:p>
        </w:tc>
        <w:tc>
          <w:tcPr>
            <w:tcW w:w="309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color w:val="262626"/>
                <w:szCs w:val="24"/>
              </w:rPr>
              <w:t>Учебная</w:t>
            </w:r>
          </w:p>
        </w:tc>
        <w:tc>
          <w:tcPr>
            <w:tcW w:w="283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color w:val="262626"/>
                <w:szCs w:val="24"/>
              </w:rPr>
              <w:t>862</w:t>
            </w:r>
          </w:p>
        </w:tc>
        <w:tc>
          <w:tcPr>
            <w:tcW w:w="3770"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color w:val="262626"/>
                <w:szCs w:val="24"/>
              </w:rPr>
              <w:t>532</w:t>
            </w:r>
          </w:p>
        </w:tc>
      </w:tr>
      <w:tr w:rsidR="002B2B8D" w:rsidRPr="00AA4F17" w:rsidTr="002B2B8D">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color w:val="262626"/>
                <w:szCs w:val="24"/>
              </w:rPr>
              <w:t>2</w:t>
            </w:r>
          </w:p>
        </w:tc>
        <w:tc>
          <w:tcPr>
            <w:tcW w:w="309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color w:val="262626"/>
                <w:szCs w:val="24"/>
              </w:rPr>
              <w:t>Педагогическая</w:t>
            </w:r>
          </w:p>
        </w:tc>
        <w:tc>
          <w:tcPr>
            <w:tcW w:w="283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color w:val="262626"/>
                <w:szCs w:val="24"/>
              </w:rPr>
              <w:t>135</w:t>
            </w:r>
          </w:p>
        </w:tc>
        <w:tc>
          <w:tcPr>
            <w:tcW w:w="3770"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color w:val="262626"/>
                <w:szCs w:val="24"/>
              </w:rPr>
              <w:t>78</w:t>
            </w:r>
          </w:p>
        </w:tc>
      </w:tr>
      <w:tr w:rsidR="002B2B8D" w:rsidRPr="00AA4F17" w:rsidTr="002B2B8D">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color w:val="262626"/>
                <w:szCs w:val="24"/>
              </w:rPr>
              <w:t>3</w:t>
            </w:r>
          </w:p>
        </w:tc>
        <w:tc>
          <w:tcPr>
            <w:tcW w:w="309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color w:val="262626"/>
                <w:szCs w:val="24"/>
              </w:rPr>
              <w:t>Художественная</w:t>
            </w:r>
          </w:p>
        </w:tc>
        <w:tc>
          <w:tcPr>
            <w:tcW w:w="283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color w:val="262626"/>
                <w:szCs w:val="24"/>
              </w:rPr>
              <w:t>1112</w:t>
            </w:r>
          </w:p>
        </w:tc>
        <w:tc>
          <w:tcPr>
            <w:tcW w:w="3770"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color w:val="262626"/>
                <w:szCs w:val="24"/>
              </w:rPr>
              <w:t>362</w:t>
            </w:r>
          </w:p>
        </w:tc>
      </w:tr>
      <w:tr w:rsidR="002B2B8D" w:rsidRPr="00AA4F17" w:rsidTr="002B2B8D">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color w:val="262626"/>
                <w:szCs w:val="24"/>
              </w:rPr>
              <w:t>4</w:t>
            </w:r>
          </w:p>
        </w:tc>
        <w:tc>
          <w:tcPr>
            <w:tcW w:w="309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color w:val="262626"/>
                <w:szCs w:val="24"/>
              </w:rPr>
              <w:t>Справочная</w:t>
            </w:r>
          </w:p>
        </w:tc>
        <w:tc>
          <w:tcPr>
            <w:tcW w:w="283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color w:val="262626"/>
                <w:szCs w:val="24"/>
              </w:rPr>
              <w:t>62</w:t>
            </w:r>
          </w:p>
        </w:tc>
        <w:tc>
          <w:tcPr>
            <w:tcW w:w="3770"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tcPr>
          <w:p w:rsidR="002B2B8D" w:rsidRPr="00AA4F17" w:rsidRDefault="002B2B8D" w:rsidP="002B2B8D">
            <w:pPr>
              <w:spacing w:before="120" w:after="0" w:line="240" w:lineRule="auto"/>
              <w:rPr>
                <w:color w:val="262626"/>
                <w:szCs w:val="24"/>
              </w:rPr>
            </w:pPr>
            <w:r w:rsidRPr="00AA4F17">
              <w:rPr>
                <w:color w:val="262626"/>
                <w:szCs w:val="24"/>
              </w:rPr>
              <w:t>39</w:t>
            </w:r>
          </w:p>
        </w:tc>
      </w:tr>
    </w:tbl>
    <w:p w:rsidR="002B2B8D" w:rsidRPr="00AA4F17" w:rsidRDefault="002B2B8D" w:rsidP="002B2B8D">
      <w:pPr>
        <w:spacing w:after="0"/>
        <w:ind w:firstLine="709"/>
        <w:contextualSpacing/>
        <w:rPr>
          <w:color w:val="262626"/>
          <w:szCs w:val="24"/>
        </w:rPr>
      </w:pPr>
    </w:p>
    <w:p w:rsidR="002B2B8D" w:rsidRPr="00AA4F17" w:rsidRDefault="002B2B8D" w:rsidP="002B2B8D">
      <w:pPr>
        <w:spacing w:after="0" w:line="360" w:lineRule="auto"/>
        <w:ind w:firstLine="709"/>
        <w:contextualSpacing/>
        <w:rPr>
          <w:color w:val="262626"/>
          <w:szCs w:val="24"/>
        </w:rPr>
      </w:pPr>
      <w:r w:rsidRPr="00AA4F17">
        <w:rPr>
          <w:color w:val="262626"/>
          <w:szCs w:val="24"/>
        </w:rPr>
        <w:t>Фонд библиотеки соответствует требованиям ФГОС, учебники фонда входят в федеральный перечень, утвержденный приказом Минобрнауки от 31.03.2014 № 253.</w:t>
      </w:r>
    </w:p>
    <w:p w:rsidR="002B2B8D" w:rsidRPr="00AA4F17" w:rsidRDefault="002B2B8D" w:rsidP="002B2B8D">
      <w:pPr>
        <w:spacing w:after="0" w:line="360" w:lineRule="auto"/>
        <w:ind w:firstLine="709"/>
        <w:contextualSpacing/>
        <w:rPr>
          <w:color w:val="262626"/>
          <w:szCs w:val="24"/>
        </w:rPr>
      </w:pPr>
      <w:r w:rsidRPr="00AA4F17">
        <w:rPr>
          <w:color w:val="262626"/>
          <w:szCs w:val="24"/>
        </w:rPr>
        <w:t>Средний уровень посещаемости библиотеки – 3 человека  в день.</w:t>
      </w:r>
    </w:p>
    <w:p w:rsidR="002B2B8D" w:rsidRDefault="002B2B8D" w:rsidP="002B2B8D">
      <w:pPr>
        <w:spacing w:after="0" w:line="360" w:lineRule="auto"/>
        <w:ind w:firstLine="709"/>
        <w:contextualSpacing/>
        <w:rPr>
          <w:color w:val="262626"/>
          <w:szCs w:val="24"/>
        </w:rPr>
      </w:pPr>
      <w:r w:rsidRPr="00AA4F17">
        <w:rPr>
          <w:color w:val="262626"/>
          <w:szCs w:val="24"/>
        </w:rPr>
        <w:lastRenderedPageBreak/>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964B45" w:rsidRPr="002B2B8D" w:rsidRDefault="002B2B8D" w:rsidP="002B2B8D">
      <w:pPr>
        <w:spacing w:after="219" w:line="360" w:lineRule="auto"/>
        <w:ind w:left="128" w:right="0" w:hanging="10"/>
        <w:rPr>
          <w:color w:val="FF0000"/>
          <w:szCs w:val="24"/>
        </w:rPr>
      </w:pPr>
      <w:r>
        <w:rPr>
          <w:szCs w:val="24"/>
        </w:rPr>
        <w:t xml:space="preserve">            </w:t>
      </w:r>
      <w:r w:rsidRPr="00441A49">
        <w:rPr>
          <w:szCs w:val="24"/>
        </w:rPr>
        <w:t>Фонд библиотеки соответствует требованиям ФГОС, учебники фонда входят в  федеральный перечень, (Приказ Министерства просвещения РФ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Список УМК рассмотрен на заседании педагогического совета и утв</w:t>
      </w:r>
      <w:r>
        <w:rPr>
          <w:szCs w:val="24"/>
        </w:rPr>
        <w:t>ержден приказом директора школы</w:t>
      </w:r>
    </w:p>
    <w:p w:rsidR="002B2B8D" w:rsidRDefault="002B2B8D" w:rsidP="002B2B8D">
      <w:pPr>
        <w:spacing w:after="34" w:line="360" w:lineRule="auto"/>
        <w:ind w:left="259" w:right="14" w:firstLine="0"/>
        <w:rPr>
          <w:szCs w:val="24"/>
        </w:rPr>
      </w:pPr>
      <w:r>
        <w:rPr>
          <w:szCs w:val="24"/>
        </w:rPr>
        <w:t xml:space="preserve">        </w:t>
      </w:r>
      <w:r w:rsidRPr="00441A49">
        <w:rPr>
          <w:szCs w:val="24"/>
        </w:rPr>
        <w:t>Каждый класс  начальной школы имеет закрепленное за ним учебное помещение (кабинет), учебное пространство</w:t>
      </w:r>
      <w:r w:rsidRPr="00441A49">
        <w:rPr>
          <w:b/>
          <w:szCs w:val="24"/>
        </w:rPr>
        <w:t xml:space="preserve"> </w:t>
      </w:r>
      <w:r w:rsidRPr="00441A49">
        <w:rPr>
          <w:szCs w:val="24"/>
        </w:rPr>
        <w:t xml:space="preserve">которого  предназначается для осуществления образовательного процесса, внеурочной деятельности. </w:t>
      </w:r>
    </w:p>
    <w:p w:rsidR="002B2B8D" w:rsidRPr="002B2B8D" w:rsidRDefault="002B2B8D" w:rsidP="002B2B8D">
      <w:pPr>
        <w:pStyle w:val="aff5"/>
        <w:tabs>
          <w:tab w:val="left" w:pos="709"/>
        </w:tabs>
        <w:spacing w:line="360" w:lineRule="auto"/>
        <w:ind w:firstLine="709"/>
        <w:contextualSpacing/>
        <w:rPr>
          <w:sz w:val="24"/>
          <w:szCs w:val="24"/>
        </w:rPr>
      </w:pPr>
      <w:r w:rsidRPr="002B2B8D">
        <w:rPr>
          <w:sz w:val="24"/>
          <w:szCs w:val="24"/>
        </w:rPr>
        <w:t>В зональную структуру образовательной организации включены:</w:t>
      </w:r>
    </w:p>
    <w:p w:rsidR="002B2B8D" w:rsidRPr="002B2B8D" w:rsidRDefault="002B2B8D" w:rsidP="00D97192">
      <w:pPr>
        <w:pStyle w:val="a3"/>
        <w:widowControl w:val="0"/>
        <w:numPr>
          <w:ilvl w:val="3"/>
          <w:numId w:val="60"/>
        </w:numPr>
        <w:tabs>
          <w:tab w:val="left" w:pos="344"/>
          <w:tab w:val="left" w:pos="709"/>
        </w:tabs>
        <w:autoSpaceDE w:val="0"/>
        <w:autoSpaceDN w:val="0"/>
        <w:spacing w:after="0" w:line="360" w:lineRule="auto"/>
        <w:ind w:left="0" w:right="0" w:firstLine="709"/>
        <w:rPr>
          <w:szCs w:val="24"/>
        </w:rPr>
      </w:pPr>
      <w:r w:rsidRPr="002B2B8D">
        <w:rPr>
          <w:szCs w:val="24"/>
        </w:rPr>
        <w:t>входная зона;</w:t>
      </w:r>
    </w:p>
    <w:p w:rsidR="002B2B8D" w:rsidRPr="002B2B8D" w:rsidRDefault="002B2B8D" w:rsidP="00D97192">
      <w:pPr>
        <w:pStyle w:val="a3"/>
        <w:widowControl w:val="0"/>
        <w:numPr>
          <w:ilvl w:val="3"/>
          <w:numId w:val="60"/>
        </w:numPr>
        <w:tabs>
          <w:tab w:val="left" w:pos="344"/>
          <w:tab w:val="left" w:pos="709"/>
        </w:tabs>
        <w:autoSpaceDE w:val="0"/>
        <w:autoSpaceDN w:val="0"/>
        <w:spacing w:after="0" w:line="360" w:lineRule="auto"/>
        <w:ind w:left="0" w:right="0" w:firstLine="709"/>
        <w:rPr>
          <w:szCs w:val="24"/>
        </w:rPr>
      </w:pPr>
      <w:r w:rsidRPr="002B2B8D">
        <w:rPr>
          <w:szCs w:val="24"/>
        </w:rPr>
        <w:t>учебные классы с рабочими местами обучающихся и педагогических работников;</w:t>
      </w:r>
    </w:p>
    <w:p w:rsidR="002B2B8D" w:rsidRPr="002B2B8D" w:rsidRDefault="002B2B8D" w:rsidP="00D97192">
      <w:pPr>
        <w:pStyle w:val="a3"/>
        <w:widowControl w:val="0"/>
        <w:numPr>
          <w:ilvl w:val="3"/>
          <w:numId w:val="60"/>
        </w:numPr>
        <w:tabs>
          <w:tab w:val="left" w:pos="344"/>
          <w:tab w:val="left" w:pos="709"/>
        </w:tabs>
        <w:autoSpaceDE w:val="0"/>
        <w:autoSpaceDN w:val="0"/>
        <w:spacing w:after="0" w:line="360" w:lineRule="auto"/>
        <w:ind w:left="0" w:right="0" w:firstLine="709"/>
        <w:rPr>
          <w:szCs w:val="24"/>
        </w:rPr>
      </w:pPr>
      <w:r w:rsidRPr="002B2B8D">
        <w:rPr>
          <w:szCs w:val="24"/>
        </w:rPr>
        <w:t>учебные кабинеты;</w:t>
      </w:r>
    </w:p>
    <w:p w:rsidR="002B2B8D" w:rsidRPr="002B2B8D" w:rsidRDefault="002B2B8D" w:rsidP="00D97192">
      <w:pPr>
        <w:pStyle w:val="a3"/>
        <w:widowControl w:val="0"/>
        <w:numPr>
          <w:ilvl w:val="3"/>
          <w:numId w:val="60"/>
        </w:numPr>
        <w:tabs>
          <w:tab w:val="left" w:pos="344"/>
          <w:tab w:val="left" w:pos="709"/>
        </w:tabs>
        <w:autoSpaceDE w:val="0"/>
        <w:autoSpaceDN w:val="0"/>
        <w:spacing w:after="0" w:line="360" w:lineRule="auto"/>
        <w:ind w:left="0" w:right="0" w:firstLine="709"/>
        <w:rPr>
          <w:szCs w:val="24"/>
        </w:rPr>
      </w:pPr>
      <w:r w:rsidRPr="002B2B8D">
        <w:rPr>
          <w:szCs w:val="24"/>
        </w:rPr>
        <w:t>библиотека;</w:t>
      </w:r>
    </w:p>
    <w:p w:rsidR="002B2B8D" w:rsidRPr="002B2B8D" w:rsidRDefault="002B2B8D" w:rsidP="00D97192">
      <w:pPr>
        <w:pStyle w:val="a3"/>
        <w:widowControl w:val="0"/>
        <w:numPr>
          <w:ilvl w:val="3"/>
          <w:numId w:val="60"/>
        </w:numPr>
        <w:tabs>
          <w:tab w:val="left" w:pos="344"/>
          <w:tab w:val="left" w:pos="709"/>
        </w:tabs>
        <w:autoSpaceDE w:val="0"/>
        <w:autoSpaceDN w:val="0"/>
        <w:spacing w:after="0" w:line="360" w:lineRule="auto"/>
        <w:ind w:left="0" w:right="0" w:firstLine="709"/>
        <w:rPr>
          <w:szCs w:val="24"/>
        </w:rPr>
      </w:pPr>
      <w:r w:rsidRPr="002B2B8D">
        <w:rPr>
          <w:szCs w:val="24"/>
        </w:rPr>
        <w:t>спортивные сооружения (зал, современная спортивная площадка);</w:t>
      </w:r>
    </w:p>
    <w:p w:rsidR="002B2B8D" w:rsidRPr="002B2B8D" w:rsidRDefault="002B2B8D" w:rsidP="00D97192">
      <w:pPr>
        <w:pStyle w:val="a3"/>
        <w:widowControl w:val="0"/>
        <w:numPr>
          <w:ilvl w:val="3"/>
          <w:numId w:val="60"/>
        </w:numPr>
        <w:tabs>
          <w:tab w:val="left" w:pos="344"/>
          <w:tab w:val="left" w:pos="709"/>
        </w:tabs>
        <w:autoSpaceDE w:val="0"/>
        <w:autoSpaceDN w:val="0"/>
        <w:spacing w:after="0" w:line="360" w:lineRule="auto"/>
        <w:ind w:left="0" w:right="0" w:firstLine="709"/>
        <w:rPr>
          <w:szCs w:val="24"/>
        </w:rPr>
      </w:pPr>
      <w:r w:rsidRPr="002B2B8D">
        <w:rPr>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2B2B8D" w:rsidRPr="002B2B8D" w:rsidRDefault="002B2B8D" w:rsidP="00D97192">
      <w:pPr>
        <w:pStyle w:val="a3"/>
        <w:widowControl w:val="0"/>
        <w:numPr>
          <w:ilvl w:val="3"/>
          <w:numId w:val="60"/>
        </w:numPr>
        <w:tabs>
          <w:tab w:val="left" w:pos="344"/>
          <w:tab w:val="left" w:pos="709"/>
        </w:tabs>
        <w:autoSpaceDE w:val="0"/>
        <w:autoSpaceDN w:val="0"/>
        <w:spacing w:after="0" w:line="360" w:lineRule="auto"/>
        <w:ind w:left="0" w:right="0" w:firstLine="709"/>
        <w:rPr>
          <w:szCs w:val="24"/>
        </w:rPr>
      </w:pPr>
      <w:r w:rsidRPr="002B2B8D">
        <w:rPr>
          <w:szCs w:val="24"/>
        </w:rPr>
        <w:t>административные помещения;</w:t>
      </w:r>
    </w:p>
    <w:p w:rsidR="002B2B8D" w:rsidRPr="002B2B8D" w:rsidRDefault="002B2B8D" w:rsidP="00D97192">
      <w:pPr>
        <w:pStyle w:val="a3"/>
        <w:widowControl w:val="0"/>
        <w:numPr>
          <w:ilvl w:val="3"/>
          <w:numId w:val="60"/>
        </w:numPr>
        <w:tabs>
          <w:tab w:val="left" w:pos="344"/>
          <w:tab w:val="left" w:pos="709"/>
        </w:tabs>
        <w:autoSpaceDE w:val="0"/>
        <w:autoSpaceDN w:val="0"/>
        <w:spacing w:after="0" w:line="360" w:lineRule="auto"/>
        <w:ind w:left="0" w:right="0" w:firstLine="709"/>
        <w:rPr>
          <w:szCs w:val="24"/>
        </w:rPr>
      </w:pPr>
      <w:r w:rsidRPr="002B2B8D">
        <w:rPr>
          <w:szCs w:val="24"/>
        </w:rPr>
        <w:t>гардеробы, санузлы;</w:t>
      </w:r>
    </w:p>
    <w:p w:rsidR="002B2B8D" w:rsidRPr="002B2B8D" w:rsidRDefault="002B2B8D" w:rsidP="00D97192">
      <w:pPr>
        <w:pStyle w:val="a3"/>
        <w:widowControl w:val="0"/>
        <w:numPr>
          <w:ilvl w:val="3"/>
          <w:numId w:val="60"/>
        </w:numPr>
        <w:tabs>
          <w:tab w:val="left" w:pos="344"/>
          <w:tab w:val="left" w:pos="709"/>
        </w:tabs>
        <w:autoSpaceDE w:val="0"/>
        <w:autoSpaceDN w:val="0"/>
        <w:spacing w:after="0" w:line="360" w:lineRule="auto"/>
        <w:ind w:left="0" w:right="0" w:firstLine="709"/>
        <w:rPr>
          <w:szCs w:val="24"/>
        </w:rPr>
      </w:pPr>
      <w:r w:rsidRPr="002B2B8D">
        <w:rPr>
          <w:szCs w:val="24"/>
        </w:rPr>
        <w:t>участки (территории) с целесообразным набором оснащённых зон.</w:t>
      </w:r>
    </w:p>
    <w:p w:rsidR="002B2B8D" w:rsidRPr="002B2B8D" w:rsidRDefault="002B2B8D" w:rsidP="002B2B8D">
      <w:pPr>
        <w:pStyle w:val="aff5"/>
        <w:tabs>
          <w:tab w:val="left" w:pos="709"/>
        </w:tabs>
        <w:spacing w:line="360" w:lineRule="auto"/>
        <w:ind w:firstLine="709"/>
        <w:contextualSpacing/>
        <w:rPr>
          <w:sz w:val="24"/>
          <w:szCs w:val="24"/>
        </w:rPr>
      </w:pPr>
      <w:r w:rsidRPr="002B2B8D">
        <w:rPr>
          <w:sz w:val="24"/>
          <w:szCs w:val="24"/>
        </w:rPr>
        <w:t>В основной комплект школьной мебелии оборудования входят:</w:t>
      </w:r>
    </w:p>
    <w:p w:rsidR="002B2B8D" w:rsidRPr="002B2B8D" w:rsidRDefault="002B2B8D" w:rsidP="00D97192">
      <w:pPr>
        <w:pStyle w:val="a3"/>
        <w:widowControl w:val="0"/>
        <w:numPr>
          <w:ilvl w:val="3"/>
          <w:numId w:val="61"/>
        </w:numPr>
        <w:tabs>
          <w:tab w:val="left" w:pos="344"/>
          <w:tab w:val="left" w:pos="709"/>
        </w:tabs>
        <w:autoSpaceDE w:val="0"/>
        <w:autoSpaceDN w:val="0"/>
        <w:spacing w:after="0" w:line="360" w:lineRule="auto"/>
        <w:ind w:left="0" w:right="0" w:firstLine="709"/>
        <w:rPr>
          <w:szCs w:val="24"/>
        </w:rPr>
      </w:pPr>
      <w:r w:rsidRPr="002B2B8D">
        <w:rPr>
          <w:szCs w:val="24"/>
        </w:rPr>
        <w:t>доска классная;</w:t>
      </w:r>
    </w:p>
    <w:p w:rsidR="002B2B8D" w:rsidRPr="002B2B8D" w:rsidRDefault="002B2B8D" w:rsidP="00D97192">
      <w:pPr>
        <w:pStyle w:val="a3"/>
        <w:widowControl w:val="0"/>
        <w:numPr>
          <w:ilvl w:val="3"/>
          <w:numId w:val="61"/>
        </w:numPr>
        <w:tabs>
          <w:tab w:val="left" w:pos="344"/>
          <w:tab w:val="left" w:pos="709"/>
        </w:tabs>
        <w:autoSpaceDE w:val="0"/>
        <w:autoSpaceDN w:val="0"/>
        <w:spacing w:after="0" w:line="360" w:lineRule="auto"/>
        <w:ind w:left="0" w:right="0" w:firstLine="709"/>
        <w:rPr>
          <w:szCs w:val="24"/>
        </w:rPr>
      </w:pPr>
      <w:r w:rsidRPr="002B2B8D">
        <w:rPr>
          <w:w w:val="105"/>
          <w:szCs w:val="24"/>
        </w:rPr>
        <w:t>стол учителя;</w:t>
      </w:r>
    </w:p>
    <w:p w:rsidR="002B2B8D" w:rsidRPr="002B2B8D" w:rsidRDefault="002B2B8D" w:rsidP="00D97192">
      <w:pPr>
        <w:pStyle w:val="a3"/>
        <w:widowControl w:val="0"/>
        <w:numPr>
          <w:ilvl w:val="3"/>
          <w:numId w:val="61"/>
        </w:numPr>
        <w:tabs>
          <w:tab w:val="left" w:pos="344"/>
          <w:tab w:val="left" w:pos="709"/>
        </w:tabs>
        <w:autoSpaceDE w:val="0"/>
        <w:autoSpaceDN w:val="0"/>
        <w:spacing w:after="0" w:line="360" w:lineRule="auto"/>
        <w:ind w:left="0" w:right="0" w:firstLine="709"/>
        <w:rPr>
          <w:szCs w:val="24"/>
        </w:rPr>
      </w:pPr>
      <w:r w:rsidRPr="002B2B8D">
        <w:rPr>
          <w:szCs w:val="24"/>
        </w:rPr>
        <w:t>стул учителя(приставной);</w:t>
      </w:r>
    </w:p>
    <w:p w:rsidR="002B2B8D" w:rsidRPr="002B2B8D" w:rsidRDefault="002B2B8D" w:rsidP="00D97192">
      <w:pPr>
        <w:pStyle w:val="a3"/>
        <w:widowControl w:val="0"/>
        <w:numPr>
          <w:ilvl w:val="3"/>
          <w:numId w:val="61"/>
        </w:numPr>
        <w:tabs>
          <w:tab w:val="left" w:pos="344"/>
          <w:tab w:val="left" w:pos="709"/>
        </w:tabs>
        <w:autoSpaceDE w:val="0"/>
        <w:autoSpaceDN w:val="0"/>
        <w:spacing w:after="0" w:line="360" w:lineRule="auto"/>
        <w:ind w:left="0" w:right="0" w:firstLine="709"/>
        <w:rPr>
          <w:szCs w:val="24"/>
        </w:rPr>
      </w:pPr>
      <w:r w:rsidRPr="002B2B8D">
        <w:rPr>
          <w:szCs w:val="24"/>
        </w:rPr>
        <w:t>стол ученический (регулируемый по высоте);</w:t>
      </w:r>
    </w:p>
    <w:p w:rsidR="002B2B8D" w:rsidRPr="002B2B8D" w:rsidRDefault="002B2B8D" w:rsidP="00D97192">
      <w:pPr>
        <w:pStyle w:val="a3"/>
        <w:widowControl w:val="0"/>
        <w:numPr>
          <w:ilvl w:val="3"/>
          <w:numId w:val="61"/>
        </w:numPr>
        <w:tabs>
          <w:tab w:val="left" w:pos="344"/>
          <w:tab w:val="left" w:pos="709"/>
        </w:tabs>
        <w:autoSpaceDE w:val="0"/>
        <w:autoSpaceDN w:val="0"/>
        <w:spacing w:after="0" w:line="360" w:lineRule="auto"/>
        <w:ind w:left="0" w:right="0" w:firstLine="709"/>
        <w:rPr>
          <w:szCs w:val="24"/>
        </w:rPr>
      </w:pPr>
      <w:r w:rsidRPr="002B2B8D">
        <w:rPr>
          <w:szCs w:val="24"/>
        </w:rPr>
        <w:t>стул ученический (регулируемый по высоте);</w:t>
      </w:r>
    </w:p>
    <w:p w:rsidR="002B2B8D" w:rsidRPr="002B2B8D" w:rsidRDefault="002B2B8D" w:rsidP="00D97192">
      <w:pPr>
        <w:pStyle w:val="a3"/>
        <w:widowControl w:val="0"/>
        <w:numPr>
          <w:ilvl w:val="3"/>
          <w:numId w:val="61"/>
        </w:numPr>
        <w:tabs>
          <w:tab w:val="left" w:pos="344"/>
          <w:tab w:val="left" w:pos="709"/>
        </w:tabs>
        <w:autoSpaceDE w:val="0"/>
        <w:autoSpaceDN w:val="0"/>
        <w:spacing w:after="0" w:line="360" w:lineRule="auto"/>
        <w:ind w:left="0" w:right="0" w:firstLine="709"/>
        <w:rPr>
          <w:szCs w:val="24"/>
        </w:rPr>
      </w:pPr>
      <w:r w:rsidRPr="002B2B8D">
        <w:rPr>
          <w:szCs w:val="24"/>
        </w:rPr>
        <w:t>шкаф для хранения учебных пособий.</w:t>
      </w:r>
    </w:p>
    <w:p w:rsidR="002B2B8D" w:rsidRPr="002B2B8D" w:rsidRDefault="002B2B8D" w:rsidP="002B2B8D">
      <w:pPr>
        <w:pStyle w:val="aff5"/>
        <w:tabs>
          <w:tab w:val="left" w:pos="709"/>
        </w:tabs>
        <w:spacing w:line="360" w:lineRule="auto"/>
        <w:ind w:firstLine="709"/>
        <w:contextualSpacing/>
        <w:rPr>
          <w:sz w:val="24"/>
          <w:szCs w:val="24"/>
        </w:rPr>
      </w:pPr>
      <w:r w:rsidRPr="002B2B8D">
        <w:rPr>
          <w:sz w:val="24"/>
          <w:szCs w:val="24"/>
        </w:rPr>
        <w:t>Учебные классы и кабинеты включают следующие зоны:</w:t>
      </w:r>
    </w:p>
    <w:p w:rsidR="002B2B8D" w:rsidRPr="002B2B8D" w:rsidRDefault="002B2B8D" w:rsidP="00D97192">
      <w:pPr>
        <w:pStyle w:val="a3"/>
        <w:widowControl w:val="0"/>
        <w:numPr>
          <w:ilvl w:val="3"/>
          <w:numId w:val="62"/>
        </w:numPr>
        <w:tabs>
          <w:tab w:val="left" w:pos="344"/>
          <w:tab w:val="left" w:pos="709"/>
        </w:tabs>
        <w:autoSpaceDE w:val="0"/>
        <w:autoSpaceDN w:val="0"/>
        <w:spacing w:after="0" w:line="360" w:lineRule="auto"/>
        <w:ind w:left="0" w:right="0" w:firstLine="709"/>
        <w:rPr>
          <w:szCs w:val="24"/>
        </w:rPr>
      </w:pPr>
      <w:r w:rsidRPr="002B2B8D">
        <w:rPr>
          <w:szCs w:val="24"/>
        </w:rPr>
        <w:lastRenderedPageBreak/>
        <w:t>рабочее место учителя с пространством для размещения часто используемого оснащения;</w:t>
      </w:r>
    </w:p>
    <w:p w:rsidR="002B2B8D" w:rsidRPr="002B2B8D" w:rsidRDefault="002B2B8D" w:rsidP="00D97192">
      <w:pPr>
        <w:pStyle w:val="a3"/>
        <w:widowControl w:val="0"/>
        <w:numPr>
          <w:ilvl w:val="3"/>
          <w:numId w:val="62"/>
        </w:numPr>
        <w:tabs>
          <w:tab w:val="left" w:pos="344"/>
          <w:tab w:val="left" w:pos="709"/>
        </w:tabs>
        <w:autoSpaceDE w:val="0"/>
        <w:autoSpaceDN w:val="0"/>
        <w:spacing w:after="0" w:line="360" w:lineRule="auto"/>
        <w:ind w:left="0" w:right="0" w:firstLine="709"/>
        <w:rPr>
          <w:szCs w:val="24"/>
        </w:rPr>
      </w:pPr>
      <w:r w:rsidRPr="002B2B8D">
        <w:rPr>
          <w:szCs w:val="24"/>
        </w:rPr>
        <w:t>рабочую зону обучающихся с местом для размещения личных вещей;</w:t>
      </w:r>
    </w:p>
    <w:p w:rsidR="002B2B8D" w:rsidRPr="002B2B8D" w:rsidRDefault="002B2B8D" w:rsidP="00D97192">
      <w:pPr>
        <w:pStyle w:val="a3"/>
        <w:widowControl w:val="0"/>
        <w:numPr>
          <w:ilvl w:val="3"/>
          <w:numId w:val="62"/>
        </w:numPr>
        <w:tabs>
          <w:tab w:val="left" w:pos="344"/>
          <w:tab w:val="left" w:pos="709"/>
        </w:tabs>
        <w:autoSpaceDE w:val="0"/>
        <w:autoSpaceDN w:val="0"/>
        <w:spacing w:after="0" w:line="360" w:lineRule="auto"/>
        <w:ind w:left="0" w:right="0" w:firstLine="709"/>
        <w:rPr>
          <w:szCs w:val="24"/>
        </w:rPr>
      </w:pPr>
      <w:r w:rsidRPr="002B2B8D">
        <w:rPr>
          <w:szCs w:val="24"/>
        </w:rPr>
        <w:t>пространство для размещения и хранения учебного оборудования.</w:t>
      </w:r>
    </w:p>
    <w:p w:rsidR="002B2B8D" w:rsidRPr="00441A49" w:rsidRDefault="002B2B8D" w:rsidP="002B2B8D">
      <w:pPr>
        <w:spacing w:after="34" w:line="360" w:lineRule="auto"/>
        <w:ind w:left="259" w:right="14" w:firstLine="0"/>
        <w:rPr>
          <w:szCs w:val="24"/>
        </w:rPr>
      </w:pPr>
    </w:p>
    <w:p w:rsidR="003B7433" w:rsidRPr="003B7433" w:rsidRDefault="002B2B8D" w:rsidP="00D97192">
      <w:pPr>
        <w:pStyle w:val="a3"/>
        <w:numPr>
          <w:ilvl w:val="2"/>
          <w:numId w:val="62"/>
        </w:numPr>
        <w:spacing w:after="3" w:line="360" w:lineRule="auto"/>
        <w:ind w:right="0" w:firstLine="450"/>
        <w:rPr>
          <w:b/>
          <w:szCs w:val="24"/>
        </w:rPr>
      </w:pPr>
      <w:r w:rsidRPr="003B7433">
        <w:rPr>
          <w:b/>
          <w:szCs w:val="24"/>
        </w:rPr>
        <w:t xml:space="preserve">Механизмы достижения целевых ориентиров в системе условий </w:t>
      </w:r>
    </w:p>
    <w:p w:rsidR="002B2B8D" w:rsidRPr="003B7433" w:rsidRDefault="002B2B8D" w:rsidP="003B7433">
      <w:pPr>
        <w:pStyle w:val="a3"/>
        <w:spacing w:after="3" w:line="360" w:lineRule="auto"/>
        <w:ind w:left="117" w:right="0" w:firstLine="0"/>
        <w:rPr>
          <w:szCs w:val="24"/>
        </w:rPr>
      </w:pPr>
      <w:r w:rsidRPr="003B7433">
        <w:rPr>
          <w:szCs w:val="24"/>
        </w:rPr>
        <w:t xml:space="preserve">Основным механизмом достижения целевых ориентиров в системе условий является чёткое взаимодействие всех участников образовательных отношений. </w:t>
      </w:r>
    </w:p>
    <w:p w:rsidR="002B2B8D" w:rsidRPr="00441A49" w:rsidRDefault="002B2B8D" w:rsidP="002B2B8D">
      <w:pPr>
        <w:spacing w:after="34" w:line="360" w:lineRule="auto"/>
        <w:ind w:left="9" w:right="349" w:hanging="10"/>
        <w:rPr>
          <w:szCs w:val="24"/>
        </w:rPr>
      </w:pPr>
      <w:r>
        <w:rPr>
          <w:szCs w:val="24"/>
        </w:rPr>
        <w:t xml:space="preserve">          </w:t>
      </w:r>
      <w:r w:rsidRPr="00441A49">
        <w:rPr>
          <w:szCs w:val="24"/>
        </w:rPr>
        <w:t xml:space="preserve">Модель сетевого графика (дорожной карты) по формированию необходимой системы условий реализации основной образовательной программы начального общего образования Цель: создание системы организационно - управленческого и методического обеспечения по  организации и реализации   федерального государственного образовательного стандарта начального общего образования </w:t>
      </w:r>
    </w:p>
    <w:p w:rsidR="002B2B8D" w:rsidRDefault="002B2B8D" w:rsidP="008A4DE2">
      <w:pPr>
        <w:pStyle w:val="a3"/>
        <w:widowControl w:val="0"/>
        <w:tabs>
          <w:tab w:val="left" w:pos="344"/>
          <w:tab w:val="left" w:pos="709"/>
        </w:tabs>
        <w:autoSpaceDE w:val="0"/>
        <w:autoSpaceDN w:val="0"/>
        <w:spacing w:after="0" w:line="276" w:lineRule="auto"/>
        <w:ind w:left="709" w:right="0" w:firstLine="0"/>
        <w:rPr>
          <w:rFonts w:eastAsiaTheme="minorEastAsia"/>
          <w:color w:val="FF0000"/>
          <w:szCs w:val="24"/>
        </w:rPr>
      </w:pPr>
    </w:p>
    <w:p w:rsidR="003B7433" w:rsidRPr="003B7433" w:rsidRDefault="003B7433" w:rsidP="00531BA0">
      <w:pPr>
        <w:pStyle w:val="aff5"/>
        <w:tabs>
          <w:tab w:val="left" w:pos="709"/>
        </w:tabs>
        <w:spacing w:line="276" w:lineRule="auto"/>
        <w:ind w:firstLine="709"/>
        <w:contextualSpacing/>
        <w:rPr>
          <w:b/>
          <w:sz w:val="24"/>
          <w:szCs w:val="24"/>
        </w:rPr>
      </w:pPr>
      <w:r w:rsidRPr="003B7433">
        <w:rPr>
          <w:b/>
          <w:sz w:val="24"/>
          <w:szCs w:val="24"/>
        </w:rPr>
        <w:t>Условия реализации основной образовательной программы:</w:t>
      </w:r>
    </w:p>
    <w:p w:rsidR="003B7433" w:rsidRPr="003B7433" w:rsidRDefault="003B7433" w:rsidP="00D97192">
      <w:pPr>
        <w:pStyle w:val="a3"/>
        <w:widowControl w:val="0"/>
        <w:numPr>
          <w:ilvl w:val="3"/>
          <w:numId w:val="63"/>
        </w:numPr>
        <w:tabs>
          <w:tab w:val="left" w:pos="344"/>
          <w:tab w:val="left" w:pos="709"/>
        </w:tabs>
        <w:autoSpaceDE w:val="0"/>
        <w:autoSpaceDN w:val="0"/>
        <w:spacing w:after="0" w:line="276" w:lineRule="auto"/>
        <w:ind w:left="0" w:right="0" w:firstLine="709"/>
        <w:rPr>
          <w:szCs w:val="24"/>
        </w:rPr>
      </w:pPr>
      <w:r w:rsidRPr="008A4DE2">
        <w:rPr>
          <w:szCs w:val="24"/>
        </w:rPr>
        <w:t>Соответствие требованиям ФГОС;</w:t>
      </w:r>
    </w:p>
    <w:p w:rsidR="003B7433" w:rsidRPr="003B7433" w:rsidRDefault="003B7433" w:rsidP="00D97192">
      <w:pPr>
        <w:pStyle w:val="a3"/>
        <w:widowControl w:val="0"/>
        <w:numPr>
          <w:ilvl w:val="3"/>
          <w:numId w:val="63"/>
        </w:numPr>
        <w:tabs>
          <w:tab w:val="left" w:pos="344"/>
          <w:tab w:val="left" w:pos="709"/>
        </w:tabs>
        <w:autoSpaceDE w:val="0"/>
        <w:autoSpaceDN w:val="0"/>
        <w:spacing w:after="0" w:line="276" w:lineRule="auto"/>
        <w:ind w:left="0" w:right="0" w:firstLine="709"/>
        <w:rPr>
          <w:szCs w:val="24"/>
        </w:rPr>
      </w:pPr>
      <w:r w:rsidRPr="003B7433">
        <w:rPr>
          <w:szCs w:val="24"/>
        </w:rPr>
        <w:t>гарантия сохранности и укрепления физического, психологического и социального здоровья обучающихся;</w:t>
      </w:r>
    </w:p>
    <w:p w:rsidR="003B7433" w:rsidRPr="003B7433" w:rsidRDefault="003B7433" w:rsidP="00D97192">
      <w:pPr>
        <w:pStyle w:val="a3"/>
        <w:widowControl w:val="0"/>
        <w:numPr>
          <w:ilvl w:val="3"/>
          <w:numId w:val="63"/>
        </w:numPr>
        <w:tabs>
          <w:tab w:val="left" w:pos="344"/>
          <w:tab w:val="left" w:pos="709"/>
        </w:tabs>
        <w:autoSpaceDE w:val="0"/>
        <w:autoSpaceDN w:val="0"/>
        <w:spacing w:after="0" w:line="276" w:lineRule="auto"/>
        <w:ind w:left="0" w:right="0" w:firstLine="709"/>
        <w:rPr>
          <w:szCs w:val="24"/>
        </w:rPr>
      </w:pPr>
      <w:r w:rsidRPr="008A4DE2">
        <w:rPr>
          <w:szCs w:val="24"/>
        </w:rPr>
        <w:t xml:space="preserve">обеспечение достижения планируемых результатов освоения </w:t>
      </w:r>
      <w:r w:rsidRPr="003B7433">
        <w:rPr>
          <w:szCs w:val="24"/>
        </w:rPr>
        <w:t>примерной основной образовательной программы;</w:t>
      </w:r>
    </w:p>
    <w:p w:rsidR="003B7433" w:rsidRPr="003B7433" w:rsidRDefault="003B7433" w:rsidP="00D97192">
      <w:pPr>
        <w:pStyle w:val="a3"/>
        <w:widowControl w:val="0"/>
        <w:numPr>
          <w:ilvl w:val="3"/>
          <w:numId w:val="63"/>
        </w:numPr>
        <w:tabs>
          <w:tab w:val="left" w:pos="344"/>
          <w:tab w:val="left" w:pos="709"/>
        </w:tabs>
        <w:autoSpaceDE w:val="0"/>
        <w:autoSpaceDN w:val="0"/>
        <w:spacing w:after="0" w:line="276" w:lineRule="auto"/>
        <w:ind w:left="0" w:right="0" w:firstLine="709"/>
        <w:rPr>
          <w:szCs w:val="24"/>
        </w:rPr>
      </w:pPr>
      <w:r w:rsidRPr="008A4DE2">
        <w:rPr>
          <w:szCs w:val="24"/>
        </w:rPr>
        <w:t xml:space="preserve">учёт особенностей </w:t>
      </w:r>
      <w:r w:rsidRPr="003B7433">
        <w:rPr>
          <w:szCs w:val="24"/>
        </w:rPr>
        <w:t>школы, её органи</w:t>
      </w:r>
      <w:r w:rsidRPr="008A4DE2">
        <w:rPr>
          <w:szCs w:val="24"/>
        </w:rPr>
        <w:t>зационной структуры, запросов участников образовательно</w:t>
      </w:r>
      <w:r w:rsidRPr="003B7433">
        <w:rPr>
          <w:szCs w:val="24"/>
        </w:rPr>
        <w:t>го процесса;</w:t>
      </w:r>
    </w:p>
    <w:p w:rsidR="003B7433" w:rsidRDefault="003B7433" w:rsidP="00D97192">
      <w:pPr>
        <w:pStyle w:val="a3"/>
        <w:widowControl w:val="0"/>
        <w:numPr>
          <w:ilvl w:val="3"/>
          <w:numId w:val="63"/>
        </w:numPr>
        <w:tabs>
          <w:tab w:val="left" w:pos="344"/>
          <w:tab w:val="left" w:pos="709"/>
        </w:tabs>
        <w:autoSpaceDE w:val="0"/>
        <w:autoSpaceDN w:val="0"/>
        <w:spacing w:after="0" w:line="276" w:lineRule="auto"/>
        <w:ind w:left="0" w:right="0" w:firstLine="709"/>
        <w:rPr>
          <w:szCs w:val="24"/>
        </w:rPr>
      </w:pPr>
      <w:r w:rsidRPr="008A4DE2">
        <w:rPr>
          <w:szCs w:val="24"/>
        </w:rPr>
        <w:t xml:space="preserve">предоставление возможности </w:t>
      </w:r>
      <w:r w:rsidRPr="003B7433">
        <w:rPr>
          <w:szCs w:val="24"/>
        </w:rPr>
        <w:t>взаимодействия с социальными партнёрами, использования ресурсов социу</w:t>
      </w:r>
      <w:r w:rsidRPr="008A4DE2">
        <w:rPr>
          <w:szCs w:val="24"/>
        </w:rPr>
        <w:t>м</w:t>
      </w:r>
      <w:r w:rsidRPr="003B7433">
        <w:rPr>
          <w:szCs w:val="24"/>
        </w:rPr>
        <w:t>а.</w:t>
      </w:r>
    </w:p>
    <w:p w:rsidR="003B7433" w:rsidRPr="00531BA0" w:rsidRDefault="003B7433" w:rsidP="00531BA0">
      <w:pPr>
        <w:widowControl w:val="0"/>
        <w:tabs>
          <w:tab w:val="left" w:pos="344"/>
          <w:tab w:val="left" w:pos="709"/>
        </w:tabs>
        <w:autoSpaceDE w:val="0"/>
        <w:autoSpaceDN w:val="0"/>
        <w:spacing w:after="0" w:line="240" w:lineRule="auto"/>
        <w:ind w:left="0" w:right="0" w:firstLine="0"/>
        <w:rPr>
          <w:szCs w:val="24"/>
        </w:rPr>
      </w:pPr>
    </w:p>
    <w:tbl>
      <w:tblPr>
        <w:tblStyle w:val="35"/>
        <w:tblW w:w="10491" w:type="dxa"/>
        <w:tblInd w:w="-318" w:type="dxa"/>
        <w:tblLayout w:type="fixed"/>
        <w:tblLook w:val="04A0" w:firstRow="1" w:lastRow="0" w:firstColumn="1" w:lastColumn="0" w:noHBand="0" w:noVBand="1"/>
      </w:tblPr>
      <w:tblGrid>
        <w:gridCol w:w="2978"/>
        <w:gridCol w:w="5670"/>
        <w:gridCol w:w="1843"/>
      </w:tblGrid>
      <w:tr w:rsidR="003B7433" w:rsidRPr="006E5B10" w:rsidTr="00672506">
        <w:tc>
          <w:tcPr>
            <w:tcW w:w="2978" w:type="dxa"/>
          </w:tcPr>
          <w:p w:rsidR="003B7433" w:rsidRPr="006E5B10" w:rsidRDefault="003B7433" w:rsidP="003B7433">
            <w:pPr>
              <w:ind w:left="0"/>
              <w:rPr>
                <w:b/>
                <w:szCs w:val="24"/>
              </w:rPr>
            </w:pPr>
            <w:r w:rsidRPr="006E5B10">
              <w:rPr>
                <w:b/>
                <w:szCs w:val="24"/>
              </w:rPr>
              <w:t>Направление мероприятий</w:t>
            </w:r>
          </w:p>
        </w:tc>
        <w:tc>
          <w:tcPr>
            <w:tcW w:w="5670" w:type="dxa"/>
          </w:tcPr>
          <w:p w:rsidR="003B7433" w:rsidRPr="006E5B10" w:rsidRDefault="003B7433" w:rsidP="003B7433">
            <w:pPr>
              <w:ind w:left="34"/>
              <w:rPr>
                <w:b/>
                <w:szCs w:val="24"/>
              </w:rPr>
            </w:pPr>
            <w:r w:rsidRPr="006E5B10">
              <w:rPr>
                <w:b/>
                <w:szCs w:val="24"/>
              </w:rPr>
              <w:t>Мероприятия</w:t>
            </w:r>
          </w:p>
        </w:tc>
        <w:tc>
          <w:tcPr>
            <w:tcW w:w="1843" w:type="dxa"/>
          </w:tcPr>
          <w:p w:rsidR="003B7433" w:rsidRPr="006E5B10" w:rsidRDefault="003B7433" w:rsidP="00672506">
            <w:pPr>
              <w:ind w:left="34"/>
              <w:rPr>
                <w:b/>
                <w:szCs w:val="24"/>
              </w:rPr>
            </w:pPr>
            <w:r w:rsidRPr="006E5B10">
              <w:rPr>
                <w:b/>
                <w:szCs w:val="24"/>
              </w:rPr>
              <w:t>Сроки реализации</w:t>
            </w:r>
          </w:p>
        </w:tc>
      </w:tr>
      <w:tr w:rsidR="003B7433" w:rsidRPr="006E5B10" w:rsidTr="00672506">
        <w:tc>
          <w:tcPr>
            <w:tcW w:w="2978" w:type="dxa"/>
          </w:tcPr>
          <w:p w:rsidR="003B7433" w:rsidRPr="006E5B10" w:rsidRDefault="003B7433" w:rsidP="003B7433">
            <w:pPr>
              <w:tabs>
                <w:tab w:val="left" w:pos="2302"/>
              </w:tabs>
              <w:ind w:left="0"/>
              <w:rPr>
                <w:szCs w:val="24"/>
              </w:rPr>
            </w:pPr>
            <w:r w:rsidRPr="006E5B10">
              <w:rPr>
                <w:szCs w:val="24"/>
              </w:rPr>
              <w:t>1. Организационно-управленческое обеспечение</w:t>
            </w:r>
          </w:p>
        </w:tc>
        <w:tc>
          <w:tcPr>
            <w:tcW w:w="5670" w:type="dxa"/>
          </w:tcPr>
          <w:p w:rsidR="003B7433" w:rsidRPr="006E5B10" w:rsidRDefault="003B7433" w:rsidP="003B7433">
            <w:pPr>
              <w:ind w:left="34"/>
              <w:rPr>
                <w:szCs w:val="24"/>
              </w:rPr>
            </w:pPr>
            <w:r w:rsidRPr="006E5B10">
              <w:rPr>
                <w:szCs w:val="24"/>
              </w:rPr>
              <w:t xml:space="preserve"> Создание рабочей группы по разработке основной образовательной программы начального общего образования </w:t>
            </w:r>
          </w:p>
        </w:tc>
        <w:tc>
          <w:tcPr>
            <w:tcW w:w="1843" w:type="dxa"/>
          </w:tcPr>
          <w:p w:rsidR="003B7433" w:rsidRPr="006E5B10" w:rsidRDefault="003B7433" w:rsidP="00672506">
            <w:pPr>
              <w:ind w:left="34"/>
              <w:rPr>
                <w:szCs w:val="24"/>
              </w:rPr>
            </w:pPr>
            <w:r w:rsidRPr="006E5B10">
              <w:rPr>
                <w:szCs w:val="24"/>
              </w:rPr>
              <w:t xml:space="preserve">Февраль </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Информирование родителей (законных представителей) о реализации федерального государственного образовательного стандарта начального общего образования через проведение родительских собраний, сайт школы</w:t>
            </w:r>
          </w:p>
        </w:tc>
        <w:tc>
          <w:tcPr>
            <w:tcW w:w="1843" w:type="dxa"/>
          </w:tcPr>
          <w:p w:rsidR="003B7433" w:rsidRPr="006E5B10" w:rsidRDefault="003B7433" w:rsidP="00672506">
            <w:pPr>
              <w:ind w:left="34"/>
              <w:rPr>
                <w:szCs w:val="24"/>
              </w:rPr>
            </w:pPr>
            <w:r w:rsidRPr="006E5B10">
              <w:rPr>
                <w:szCs w:val="24"/>
              </w:rPr>
              <w:t>Постоянно</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Проектирование и утверждение учебного плана школы на новый учебный год</w:t>
            </w:r>
          </w:p>
        </w:tc>
        <w:tc>
          <w:tcPr>
            <w:tcW w:w="1843" w:type="dxa"/>
          </w:tcPr>
          <w:p w:rsidR="003B7433" w:rsidRPr="006E5B10" w:rsidRDefault="003B7433" w:rsidP="00672506">
            <w:pPr>
              <w:ind w:left="34"/>
              <w:rPr>
                <w:szCs w:val="24"/>
              </w:rPr>
            </w:pPr>
            <w:r w:rsidRPr="006E5B10">
              <w:rPr>
                <w:szCs w:val="24"/>
              </w:rPr>
              <w:t>До 1 сентября</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Утверждение основной образовательной программы начального общего образования на заседании педагогического совета</w:t>
            </w:r>
          </w:p>
        </w:tc>
        <w:tc>
          <w:tcPr>
            <w:tcW w:w="1843" w:type="dxa"/>
          </w:tcPr>
          <w:p w:rsidR="003B7433" w:rsidRPr="006E5B10" w:rsidRDefault="003B7433" w:rsidP="00672506">
            <w:pPr>
              <w:ind w:left="34"/>
              <w:rPr>
                <w:szCs w:val="24"/>
              </w:rPr>
            </w:pPr>
            <w:r w:rsidRPr="006E5B10">
              <w:rPr>
                <w:szCs w:val="24"/>
              </w:rPr>
              <w:t>До 1 сентября</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 xml:space="preserve">Проведение экспертизы рабочих программ учебных </w:t>
            </w:r>
            <w:r w:rsidRPr="006E5B10">
              <w:rPr>
                <w:szCs w:val="24"/>
              </w:rPr>
              <w:lastRenderedPageBreak/>
              <w:t>предметов и внеучебной деятельности.</w:t>
            </w:r>
          </w:p>
        </w:tc>
        <w:tc>
          <w:tcPr>
            <w:tcW w:w="1843" w:type="dxa"/>
          </w:tcPr>
          <w:p w:rsidR="003B7433" w:rsidRPr="006E5B10" w:rsidRDefault="003B7433" w:rsidP="00672506">
            <w:pPr>
              <w:ind w:left="34"/>
              <w:rPr>
                <w:szCs w:val="24"/>
              </w:rPr>
            </w:pPr>
            <w:r w:rsidRPr="006E5B10">
              <w:rPr>
                <w:szCs w:val="24"/>
              </w:rPr>
              <w:lastRenderedPageBreak/>
              <w:t>До 1 сентября</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Внесение изменений (по необходимости) в соответствие с требованиями ФГОС в локальные акты образовательной организации</w:t>
            </w:r>
          </w:p>
        </w:tc>
        <w:tc>
          <w:tcPr>
            <w:tcW w:w="1843" w:type="dxa"/>
          </w:tcPr>
          <w:p w:rsidR="003B7433" w:rsidRPr="006E5B10" w:rsidRDefault="003B7433" w:rsidP="00672506">
            <w:pPr>
              <w:ind w:left="34"/>
              <w:rPr>
                <w:szCs w:val="24"/>
              </w:rPr>
            </w:pPr>
            <w:r w:rsidRPr="006E5B10">
              <w:rPr>
                <w:szCs w:val="24"/>
              </w:rPr>
              <w:t>По необходимости</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Создание необходимых условий для организации внеурочной деятельности обучающихся на базе школы</w:t>
            </w:r>
          </w:p>
        </w:tc>
        <w:tc>
          <w:tcPr>
            <w:tcW w:w="1843" w:type="dxa"/>
          </w:tcPr>
          <w:p w:rsidR="003B7433" w:rsidRPr="006E5B10" w:rsidRDefault="003B7433" w:rsidP="00672506">
            <w:pPr>
              <w:ind w:left="34"/>
              <w:rPr>
                <w:szCs w:val="24"/>
              </w:rPr>
            </w:pPr>
            <w:r w:rsidRPr="006E5B10">
              <w:rPr>
                <w:szCs w:val="24"/>
              </w:rPr>
              <w:t>В течение года</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Создание и реализация плана дополнительного образования</w:t>
            </w:r>
          </w:p>
        </w:tc>
        <w:tc>
          <w:tcPr>
            <w:tcW w:w="1843" w:type="dxa"/>
          </w:tcPr>
          <w:p w:rsidR="003B7433" w:rsidRPr="006E5B10" w:rsidRDefault="003B7433" w:rsidP="00672506">
            <w:pPr>
              <w:ind w:left="34"/>
              <w:rPr>
                <w:szCs w:val="24"/>
              </w:rPr>
            </w:pPr>
            <w:r w:rsidRPr="006E5B10">
              <w:rPr>
                <w:szCs w:val="24"/>
              </w:rPr>
              <w:t>До 1 сентября</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Организация работы с одаренными детьми: участие в интеллектуальных конкурсах, олимпиадах различного уровня; спортивных соревнованиях и конкурсах</w:t>
            </w:r>
          </w:p>
        </w:tc>
        <w:tc>
          <w:tcPr>
            <w:tcW w:w="1843" w:type="dxa"/>
          </w:tcPr>
          <w:p w:rsidR="003B7433" w:rsidRPr="006E5B10" w:rsidRDefault="003B7433" w:rsidP="00672506">
            <w:pPr>
              <w:ind w:left="34"/>
              <w:rPr>
                <w:szCs w:val="24"/>
              </w:rPr>
            </w:pPr>
            <w:r w:rsidRPr="006E5B10">
              <w:rPr>
                <w:szCs w:val="24"/>
              </w:rPr>
              <w:t>В течение учебного года</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Организация отдыха и оздоровления детей в летний период.</w:t>
            </w:r>
          </w:p>
        </w:tc>
        <w:tc>
          <w:tcPr>
            <w:tcW w:w="1843" w:type="dxa"/>
          </w:tcPr>
          <w:p w:rsidR="003B7433" w:rsidRPr="006E5B10" w:rsidRDefault="003B7433" w:rsidP="00672506">
            <w:pPr>
              <w:ind w:left="34"/>
              <w:rPr>
                <w:szCs w:val="24"/>
              </w:rPr>
            </w:pPr>
            <w:r w:rsidRPr="006E5B10">
              <w:rPr>
                <w:szCs w:val="24"/>
              </w:rPr>
              <w:t>Июнь</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Привлечение дополнительных финансовых средств за счет пожертвований и целевых взносов физических и (или) юридических лиц</w:t>
            </w:r>
          </w:p>
        </w:tc>
        <w:tc>
          <w:tcPr>
            <w:tcW w:w="1843" w:type="dxa"/>
          </w:tcPr>
          <w:p w:rsidR="003B7433" w:rsidRPr="006E5B10" w:rsidRDefault="003B7433" w:rsidP="00672506">
            <w:pPr>
              <w:ind w:left="34"/>
              <w:rPr>
                <w:szCs w:val="24"/>
              </w:rPr>
            </w:pPr>
            <w:r w:rsidRPr="006E5B10">
              <w:rPr>
                <w:szCs w:val="24"/>
              </w:rPr>
              <w:t>В течение года</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Приведение материально-технической базы школы в соответствие с действующими санитарными и противопожарными нормами, нормами охраны труда работников образовательной организации</w:t>
            </w:r>
          </w:p>
        </w:tc>
        <w:tc>
          <w:tcPr>
            <w:tcW w:w="1843" w:type="dxa"/>
          </w:tcPr>
          <w:p w:rsidR="003B7433" w:rsidRPr="006E5B10" w:rsidRDefault="003B7433" w:rsidP="00672506">
            <w:pPr>
              <w:ind w:left="34"/>
              <w:rPr>
                <w:szCs w:val="24"/>
              </w:rPr>
            </w:pPr>
            <w:r w:rsidRPr="006E5B10">
              <w:rPr>
                <w:szCs w:val="24"/>
              </w:rPr>
              <w:t>До 1 сентября</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Приведение учебно-методического и информационного обеспечения образовательного процесса в соответствие с требованиями целей и планируемых результатов освоения основной образовательной программы начального общего образования.</w:t>
            </w:r>
          </w:p>
        </w:tc>
        <w:tc>
          <w:tcPr>
            <w:tcW w:w="1843" w:type="dxa"/>
          </w:tcPr>
          <w:p w:rsidR="003B7433" w:rsidRPr="006E5B10" w:rsidRDefault="003B7433" w:rsidP="00672506">
            <w:pPr>
              <w:ind w:left="34"/>
              <w:rPr>
                <w:szCs w:val="24"/>
              </w:rPr>
            </w:pPr>
            <w:r w:rsidRPr="006E5B10">
              <w:rPr>
                <w:szCs w:val="24"/>
              </w:rPr>
              <w:t>До 1 сентября</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Анализ имеющегося учебного фонда библиотеки школы для реализации ФГОС в начальной школе.</w:t>
            </w:r>
          </w:p>
        </w:tc>
        <w:tc>
          <w:tcPr>
            <w:tcW w:w="1843" w:type="dxa"/>
          </w:tcPr>
          <w:p w:rsidR="003B7433" w:rsidRPr="006E5B10" w:rsidRDefault="003B7433" w:rsidP="00672506">
            <w:pPr>
              <w:ind w:left="34"/>
              <w:rPr>
                <w:szCs w:val="24"/>
              </w:rPr>
            </w:pPr>
            <w:r w:rsidRPr="006E5B10">
              <w:rPr>
                <w:szCs w:val="24"/>
              </w:rPr>
              <w:t>До 1 апреля</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Комплектование библиотеки УМК по всем учебным предметам учебного плана ООП НОО, в соответствии с Федеральным перечнем</w:t>
            </w:r>
          </w:p>
        </w:tc>
        <w:tc>
          <w:tcPr>
            <w:tcW w:w="1843" w:type="dxa"/>
          </w:tcPr>
          <w:p w:rsidR="003B7433" w:rsidRPr="006E5B10" w:rsidRDefault="003B7433" w:rsidP="00672506">
            <w:pPr>
              <w:ind w:left="34"/>
              <w:rPr>
                <w:szCs w:val="24"/>
              </w:rPr>
            </w:pPr>
            <w:r w:rsidRPr="006E5B10">
              <w:rPr>
                <w:szCs w:val="24"/>
              </w:rPr>
              <w:t>По мере поступления средств</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Проведение совещаний с учителями начальных классов по изучению нормативно-правовых документов по ФГОС НОО</w:t>
            </w:r>
          </w:p>
        </w:tc>
        <w:tc>
          <w:tcPr>
            <w:tcW w:w="1843" w:type="dxa"/>
          </w:tcPr>
          <w:p w:rsidR="003B7433" w:rsidRPr="006E5B10" w:rsidRDefault="003B7433" w:rsidP="00672506">
            <w:pPr>
              <w:ind w:left="34"/>
              <w:rPr>
                <w:szCs w:val="24"/>
              </w:rPr>
            </w:pPr>
            <w:r w:rsidRPr="006E5B10">
              <w:rPr>
                <w:szCs w:val="24"/>
              </w:rPr>
              <w:t>По мере поступления</w:t>
            </w:r>
          </w:p>
        </w:tc>
      </w:tr>
      <w:tr w:rsidR="003B7433" w:rsidRPr="006E5B10" w:rsidTr="00672506">
        <w:tc>
          <w:tcPr>
            <w:tcW w:w="2978" w:type="dxa"/>
          </w:tcPr>
          <w:p w:rsidR="003B7433" w:rsidRPr="006E5B10" w:rsidRDefault="003B7433" w:rsidP="003B7433">
            <w:pPr>
              <w:ind w:left="0"/>
              <w:rPr>
                <w:b/>
                <w:szCs w:val="24"/>
              </w:rPr>
            </w:pPr>
            <w:r w:rsidRPr="006E5B10">
              <w:rPr>
                <w:szCs w:val="24"/>
              </w:rPr>
              <w:t>2.</w:t>
            </w:r>
            <w:r w:rsidRPr="006E5B10">
              <w:rPr>
                <w:szCs w:val="24"/>
              </w:rPr>
              <w:t> </w:t>
            </w:r>
            <w:r w:rsidRPr="006E5B10">
              <w:rPr>
                <w:szCs w:val="24"/>
              </w:rPr>
              <w:t xml:space="preserve">Нормативное обеспечение </w:t>
            </w:r>
          </w:p>
        </w:tc>
        <w:tc>
          <w:tcPr>
            <w:tcW w:w="5670" w:type="dxa"/>
          </w:tcPr>
          <w:p w:rsidR="003B7433" w:rsidRPr="006E5B10" w:rsidRDefault="003B7433" w:rsidP="003B7433">
            <w:pPr>
              <w:ind w:left="34"/>
              <w:rPr>
                <w:b/>
                <w:szCs w:val="24"/>
              </w:rPr>
            </w:pPr>
            <w:r w:rsidRPr="006E5B10">
              <w:rPr>
                <w:spacing w:val="-2"/>
                <w:szCs w:val="24"/>
              </w:rPr>
              <w:t xml:space="preserve">Наличие решения </w:t>
            </w:r>
            <w:r w:rsidRPr="006E5B10">
              <w:rPr>
                <w:spacing w:val="2"/>
                <w:szCs w:val="24"/>
              </w:rPr>
              <w:t>о введении в образо</w:t>
            </w:r>
            <w:r w:rsidRPr="006E5B10">
              <w:rPr>
                <w:szCs w:val="24"/>
              </w:rPr>
              <w:t>вательной организации ФГОС НОО</w:t>
            </w:r>
          </w:p>
        </w:tc>
        <w:tc>
          <w:tcPr>
            <w:tcW w:w="1843" w:type="dxa"/>
          </w:tcPr>
          <w:p w:rsidR="003B7433" w:rsidRPr="006E5B10" w:rsidRDefault="003B7433" w:rsidP="00672506">
            <w:pPr>
              <w:ind w:left="34"/>
              <w:rPr>
                <w:szCs w:val="24"/>
              </w:rPr>
            </w:pPr>
            <w:r w:rsidRPr="006E5B10">
              <w:rPr>
                <w:szCs w:val="24"/>
              </w:rPr>
              <w:t>Приказ</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pacing w:val="-2"/>
                <w:szCs w:val="24"/>
              </w:rPr>
            </w:pPr>
            <w:r w:rsidRPr="006E5B10">
              <w:rPr>
                <w:szCs w:val="24"/>
              </w:rPr>
              <w:t>Разработка на основе примерной основной образовательной программы на</w:t>
            </w:r>
            <w:r w:rsidRPr="006E5B10">
              <w:rPr>
                <w:spacing w:val="2"/>
                <w:szCs w:val="24"/>
              </w:rPr>
              <w:t xml:space="preserve">чального общего образования основной образовательной программы </w:t>
            </w:r>
            <w:r w:rsidRPr="006E5B10">
              <w:rPr>
                <w:szCs w:val="24"/>
              </w:rPr>
              <w:t>школы</w:t>
            </w:r>
          </w:p>
        </w:tc>
        <w:tc>
          <w:tcPr>
            <w:tcW w:w="1843" w:type="dxa"/>
          </w:tcPr>
          <w:p w:rsidR="003B7433" w:rsidRPr="006E5B10" w:rsidRDefault="003B7433" w:rsidP="00672506">
            <w:pPr>
              <w:ind w:left="34"/>
              <w:rPr>
                <w:szCs w:val="24"/>
              </w:rPr>
            </w:pPr>
            <w:r w:rsidRPr="006E5B10">
              <w:rPr>
                <w:szCs w:val="24"/>
              </w:rPr>
              <w:t>До 1 сентября</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pacing w:val="-4"/>
                <w:szCs w:val="24"/>
              </w:rPr>
              <w:t xml:space="preserve">Утверждение основной образовательной </w:t>
            </w:r>
            <w:r w:rsidRPr="006E5B10">
              <w:rPr>
                <w:szCs w:val="24"/>
              </w:rPr>
              <w:t>программы организации, осуществляющей образовательную деятельность</w:t>
            </w:r>
          </w:p>
        </w:tc>
        <w:tc>
          <w:tcPr>
            <w:tcW w:w="1843" w:type="dxa"/>
          </w:tcPr>
          <w:p w:rsidR="003B7433" w:rsidRPr="006E5B10" w:rsidRDefault="003B7433" w:rsidP="00672506">
            <w:pPr>
              <w:ind w:left="34"/>
              <w:rPr>
                <w:szCs w:val="24"/>
              </w:rPr>
            </w:pPr>
            <w:r w:rsidRPr="006E5B10">
              <w:rPr>
                <w:szCs w:val="24"/>
              </w:rPr>
              <w:t>До 1 сентября</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pacing w:val="2"/>
                <w:szCs w:val="24"/>
              </w:rPr>
            </w:pPr>
            <w:r w:rsidRPr="006E5B10">
              <w:rPr>
                <w:szCs w:val="24"/>
              </w:rPr>
              <w:t xml:space="preserve">Приведение должностных инструкций </w:t>
            </w:r>
            <w:r w:rsidRPr="006E5B10">
              <w:rPr>
                <w:spacing w:val="-2"/>
                <w:szCs w:val="24"/>
              </w:rPr>
              <w:t xml:space="preserve">работников в соответствие с требованиями </w:t>
            </w:r>
            <w:r w:rsidRPr="006E5B10">
              <w:rPr>
                <w:szCs w:val="24"/>
              </w:rPr>
              <w:t>ФГОС НОО</w:t>
            </w:r>
            <w:r w:rsidRPr="006E5B10">
              <w:rPr>
                <w:spacing w:val="-2"/>
                <w:szCs w:val="24"/>
              </w:rPr>
              <w:t xml:space="preserve"> и тарифно­квалификационными</w:t>
            </w:r>
            <w:r w:rsidRPr="006E5B10">
              <w:rPr>
                <w:szCs w:val="24"/>
              </w:rPr>
              <w:t xml:space="preserve"> характеристиками и профессиональным стандартом</w:t>
            </w:r>
          </w:p>
        </w:tc>
        <w:tc>
          <w:tcPr>
            <w:tcW w:w="1843" w:type="dxa"/>
          </w:tcPr>
          <w:p w:rsidR="003B7433" w:rsidRPr="006E5B10" w:rsidRDefault="003B7433" w:rsidP="00672506">
            <w:pPr>
              <w:ind w:left="34"/>
              <w:rPr>
                <w:szCs w:val="24"/>
              </w:rPr>
            </w:pPr>
            <w:r w:rsidRPr="006E5B10">
              <w:rPr>
                <w:szCs w:val="24"/>
              </w:rPr>
              <w:t>До 1 сентября</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pacing w:val="-2"/>
                <w:szCs w:val="24"/>
              </w:rPr>
              <w:t>Определение списка учебн</w:t>
            </w:r>
            <w:r w:rsidRPr="00533A5A">
              <w:rPr>
                <w:spacing w:val="-2"/>
                <w:szCs w:val="24"/>
              </w:rPr>
              <w:t>иков и учеб</w:t>
            </w:r>
            <w:r w:rsidRPr="006E5B10">
              <w:rPr>
                <w:spacing w:val="2"/>
                <w:szCs w:val="24"/>
              </w:rPr>
              <w:t xml:space="preserve">ных пособий, используемых в образовательной деятельности в соответствии со </w:t>
            </w:r>
            <w:r w:rsidRPr="006E5B10">
              <w:rPr>
                <w:szCs w:val="24"/>
              </w:rPr>
              <w:t>ФГОС НОО</w:t>
            </w:r>
          </w:p>
        </w:tc>
        <w:tc>
          <w:tcPr>
            <w:tcW w:w="1843" w:type="dxa"/>
          </w:tcPr>
          <w:p w:rsidR="003B7433" w:rsidRPr="006E5B10" w:rsidRDefault="003B7433" w:rsidP="00672506">
            <w:pPr>
              <w:ind w:left="34"/>
              <w:rPr>
                <w:szCs w:val="24"/>
              </w:rPr>
            </w:pPr>
            <w:r w:rsidRPr="006E5B10">
              <w:rPr>
                <w:szCs w:val="24"/>
              </w:rPr>
              <w:t>Ежегодно</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tabs>
                <w:tab w:val="left" w:pos="4500"/>
                <w:tab w:val="left" w:pos="9180"/>
                <w:tab w:val="left" w:pos="9360"/>
              </w:tabs>
              <w:adjustRightInd w:val="0"/>
              <w:ind w:left="34"/>
              <w:textAlignment w:val="center"/>
              <w:rPr>
                <w:szCs w:val="24"/>
              </w:rPr>
            </w:pPr>
            <w:r w:rsidRPr="006E5B10">
              <w:rPr>
                <w:szCs w:val="24"/>
              </w:rPr>
              <w:t>Разработка:</w:t>
            </w:r>
          </w:p>
          <w:p w:rsidR="003B7433" w:rsidRPr="006E5B10" w:rsidRDefault="003B7433" w:rsidP="003B7433">
            <w:pPr>
              <w:tabs>
                <w:tab w:val="left" w:pos="4500"/>
                <w:tab w:val="left" w:pos="9180"/>
                <w:tab w:val="left" w:pos="9360"/>
              </w:tabs>
              <w:adjustRightInd w:val="0"/>
              <w:ind w:left="34"/>
              <w:textAlignment w:val="center"/>
              <w:rPr>
                <w:szCs w:val="24"/>
              </w:rPr>
            </w:pPr>
            <w:r w:rsidRPr="006E5B10">
              <w:rPr>
                <w:szCs w:val="24"/>
              </w:rPr>
              <w:t>—</w:t>
            </w:r>
            <w:r w:rsidRPr="006E5B10">
              <w:rPr>
                <w:szCs w:val="24"/>
              </w:rPr>
              <w:t> </w:t>
            </w:r>
            <w:r w:rsidRPr="006E5B10">
              <w:rPr>
                <w:szCs w:val="24"/>
              </w:rPr>
              <w:t>учебного плана;</w:t>
            </w:r>
          </w:p>
          <w:p w:rsidR="003B7433" w:rsidRPr="006E5B10" w:rsidRDefault="003B7433" w:rsidP="003B7433">
            <w:pPr>
              <w:tabs>
                <w:tab w:val="left" w:pos="4500"/>
                <w:tab w:val="left" w:pos="9180"/>
                <w:tab w:val="left" w:pos="9360"/>
              </w:tabs>
              <w:adjustRightInd w:val="0"/>
              <w:ind w:left="34"/>
              <w:textAlignment w:val="center"/>
              <w:rPr>
                <w:szCs w:val="24"/>
              </w:rPr>
            </w:pPr>
            <w:r w:rsidRPr="006E5B10">
              <w:rPr>
                <w:spacing w:val="-2"/>
                <w:szCs w:val="24"/>
              </w:rPr>
              <w:t>—</w:t>
            </w:r>
            <w:r w:rsidRPr="006E5B10">
              <w:rPr>
                <w:spacing w:val="-2"/>
                <w:szCs w:val="24"/>
              </w:rPr>
              <w:t> </w:t>
            </w:r>
            <w:r w:rsidRPr="006E5B10">
              <w:rPr>
                <w:spacing w:val="-2"/>
                <w:szCs w:val="24"/>
              </w:rPr>
              <w:t>рабочих программ учебных предме</w:t>
            </w:r>
            <w:r w:rsidRPr="00533A5A">
              <w:rPr>
                <w:szCs w:val="24"/>
              </w:rPr>
              <w:t>тов</w:t>
            </w:r>
            <w:r w:rsidRPr="006E5B10">
              <w:rPr>
                <w:szCs w:val="24"/>
              </w:rPr>
              <w:t>;</w:t>
            </w:r>
          </w:p>
          <w:p w:rsidR="003B7433" w:rsidRPr="006E5B10" w:rsidRDefault="003B7433" w:rsidP="003B7433">
            <w:pPr>
              <w:tabs>
                <w:tab w:val="left" w:pos="4500"/>
                <w:tab w:val="left" w:pos="9180"/>
                <w:tab w:val="left" w:pos="9360"/>
              </w:tabs>
              <w:adjustRightInd w:val="0"/>
              <w:ind w:left="34"/>
              <w:textAlignment w:val="center"/>
              <w:rPr>
                <w:szCs w:val="24"/>
              </w:rPr>
            </w:pPr>
            <w:r w:rsidRPr="006E5B10">
              <w:rPr>
                <w:spacing w:val="2"/>
                <w:szCs w:val="24"/>
              </w:rPr>
              <w:t>—</w:t>
            </w:r>
            <w:r w:rsidRPr="006E5B10">
              <w:rPr>
                <w:spacing w:val="2"/>
                <w:szCs w:val="24"/>
              </w:rPr>
              <w:t> </w:t>
            </w:r>
            <w:r w:rsidRPr="006E5B10">
              <w:rPr>
                <w:spacing w:val="2"/>
                <w:szCs w:val="24"/>
              </w:rPr>
              <w:t>календарного учебного гра</w:t>
            </w:r>
            <w:r w:rsidRPr="006E5B10">
              <w:rPr>
                <w:szCs w:val="24"/>
              </w:rPr>
              <w:t>фика;</w:t>
            </w:r>
          </w:p>
          <w:p w:rsidR="003B7433" w:rsidRPr="006E5B10" w:rsidRDefault="003B7433" w:rsidP="003B7433">
            <w:pPr>
              <w:tabs>
                <w:tab w:val="left" w:pos="4500"/>
                <w:tab w:val="left" w:pos="9180"/>
                <w:tab w:val="left" w:pos="9360"/>
              </w:tabs>
              <w:adjustRightInd w:val="0"/>
              <w:ind w:left="34"/>
              <w:textAlignment w:val="center"/>
              <w:rPr>
                <w:szCs w:val="24"/>
              </w:rPr>
            </w:pPr>
            <w:r w:rsidRPr="006E5B10">
              <w:rPr>
                <w:spacing w:val="-2"/>
                <w:szCs w:val="24"/>
              </w:rPr>
              <w:t>—</w:t>
            </w:r>
            <w:r w:rsidRPr="006E5B10">
              <w:rPr>
                <w:spacing w:val="-2"/>
                <w:szCs w:val="24"/>
              </w:rPr>
              <w:t> </w:t>
            </w:r>
            <w:r>
              <w:rPr>
                <w:spacing w:val="-2"/>
                <w:szCs w:val="24"/>
              </w:rPr>
              <w:t>рабочих программ</w:t>
            </w:r>
            <w:r w:rsidRPr="006E5B10">
              <w:rPr>
                <w:spacing w:val="-2"/>
                <w:szCs w:val="24"/>
              </w:rPr>
              <w:t xml:space="preserve"> внеурочной деятельно</w:t>
            </w:r>
            <w:r w:rsidRPr="00533A5A">
              <w:rPr>
                <w:szCs w:val="24"/>
              </w:rPr>
              <w:t>сти обучающихся.</w:t>
            </w:r>
          </w:p>
        </w:tc>
        <w:tc>
          <w:tcPr>
            <w:tcW w:w="1843" w:type="dxa"/>
          </w:tcPr>
          <w:p w:rsidR="003B7433" w:rsidRPr="006E5B10" w:rsidRDefault="003B7433" w:rsidP="00672506">
            <w:pPr>
              <w:ind w:left="34"/>
              <w:rPr>
                <w:szCs w:val="24"/>
              </w:rPr>
            </w:pPr>
            <w:r w:rsidRPr="006E5B10">
              <w:rPr>
                <w:szCs w:val="24"/>
              </w:rPr>
              <w:t>До 1 сентября</w:t>
            </w:r>
          </w:p>
        </w:tc>
      </w:tr>
      <w:tr w:rsidR="003B7433" w:rsidRPr="006E5B10" w:rsidTr="00672506">
        <w:tc>
          <w:tcPr>
            <w:tcW w:w="2978" w:type="dxa"/>
          </w:tcPr>
          <w:p w:rsidR="003B7433" w:rsidRPr="006E5B10" w:rsidRDefault="003B7433" w:rsidP="003B7433">
            <w:pPr>
              <w:ind w:left="0"/>
              <w:rPr>
                <w:szCs w:val="24"/>
              </w:rPr>
            </w:pPr>
            <w:r w:rsidRPr="006E5B10">
              <w:rPr>
                <w:szCs w:val="24"/>
              </w:rPr>
              <w:t>3. Методическое обеспечение</w:t>
            </w:r>
          </w:p>
        </w:tc>
        <w:tc>
          <w:tcPr>
            <w:tcW w:w="5670" w:type="dxa"/>
          </w:tcPr>
          <w:p w:rsidR="003B7433" w:rsidRPr="006E5B10" w:rsidRDefault="003B7433" w:rsidP="003B7433">
            <w:pPr>
              <w:ind w:left="34"/>
              <w:rPr>
                <w:szCs w:val="24"/>
              </w:rPr>
            </w:pPr>
            <w:r w:rsidRPr="006E5B10">
              <w:rPr>
                <w:szCs w:val="24"/>
              </w:rPr>
              <w:t>Ознакомление педагогического коллектива школы с изменениями в ФГОС НОО</w:t>
            </w:r>
          </w:p>
        </w:tc>
        <w:tc>
          <w:tcPr>
            <w:tcW w:w="1843" w:type="dxa"/>
          </w:tcPr>
          <w:p w:rsidR="003B7433" w:rsidRPr="006E5B10" w:rsidRDefault="003B7433" w:rsidP="00672506">
            <w:pPr>
              <w:ind w:left="34"/>
              <w:rPr>
                <w:szCs w:val="24"/>
              </w:rPr>
            </w:pPr>
            <w:r w:rsidRPr="006E5B10">
              <w:rPr>
                <w:szCs w:val="24"/>
              </w:rPr>
              <w:t>По мере поступления</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Ознакомление педагогического коллектива школы с Методическими рекомендациями для общеобразовательных учреждений по введению ФГОС НОО</w:t>
            </w:r>
          </w:p>
        </w:tc>
        <w:tc>
          <w:tcPr>
            <w:tcW w:w="1843" w:type="dxa"/>
          </w:tcPr>
          <w:p w:rsidR="003B7433" w:rsidRPr="006E5B10" w:rsidRDefault="003B7433" w:rsidP="00672506">
            <w:pPr>
              <w:ind w:left="34"/>
              <w:rPr>
                <w:b/>
                <w:szCs w:val="24"/>
              </w:rPr>
            </w:pPr>
            <w:r w:rsidRPr="006E5B10">
              <w:rPr>
                <w:szCs w:val="24"/>
              </w:rPr>
              <w:t>По мере поступления</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Участие в районных обучающих семинарах для руководителей и заместителей директоров по разработке образовательной программы школы</w:t>
            </w:r>
          </w:p>
        </w:tc>
        <w:tc>
          <w:tcPr>
            <w:tcW w:w="1843" w:type="dxa"/>
          </w:tcPr>
          <w:p w:rsidR="003B7433" w:rsidRPr="006E5B10" w:rsidRDefault="003B7433" w:rsidP="00672506">
            <w:pPr>
              <w:ind w:left="34"/>
              <w:rPr>
                <w:szCs w:val="24"/>
              </w:rPr>
            </w:pPr>
            <w:r w:rsidRPr="006E5B10">
              <w:rPr>
                <w:szCs w:val="24"/>
              </w:rPr>
              <w:t>По плану управления</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Участие в районном обучающем семинаре для учителей начальной школы, осуществляющих переход на федеральный государственный образовательный стандарт начального общего образования, по разработке рабочих программ.</w:t>
            </w:r>
          </w:p>
        </w:tc>
        <w:tc>
          <w:tcPr>
            <w:tcW w:w="1843" w:type="dxa"/>
          </w:tcPr>
          <w:p w:rsidR="003B7433" w:rsidRPr="006E5B10" w:rsidRDefault="003B7433" w:rsidP="00672506">
            <w:pPr>
              <w:ind w:left="34"/>
              <w:rPr>
                <w:szCs w:val="24"/>
              </w:rPr>
            </w:pPr>
            <w:r w:rsidRPr="006E5B10">
              <w:rPr>
                <w:szCs w:val="24"/>
              </w:rPr>
              <w:t>По плану управления</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Изучение, обобщение и внедрение опыта образовательных учреждений района, образовательных учреждений РФ по формированию универсальных учебных действий; духовно-нравственному развитию, воспитанию обучающихся; формированию культуры здорового и безопасного образа жизни обучающихся; организации коррекционной работы с детьми.</w:t>
            </w:r>
          </w:p>
        </w:tc>
        <w:tc>
          <w:tcPr>
            <w:tcW w:w="1843" w:type="dxa"/>
          </w:tcPr>
          <w:p w:rsidR="003B7433" w:rsidRPr="006E5B10" w:rsidRDefault="003B7433" w:rsidP="00672506">
            <w:pPr>
              <w:ind w:left="34"/>
              <w:rPr>
                <w:szCs w:val="24"/>
              </w:rPr>
            </w:pPr>
            <w:r w:rsidRPr="006E5B10">
              <w:rPr>
                <w:szCs w:val="24"/>
              </w:rPr>
              <w:t>Постоянно</w:t>
            </w:r>
          </w:p>
        </w:tc>
      </w:tr>
      <w:tr w:rsidR="003B7433" w:rsidRPr="006E5B10" w:rsidTr="00672506">
        <w:tc>
          <w:tcPr>
            <w:tcW w:w="2978" w:type="dxa"/>
          </w:tcPr>
          <w:p w:rsidR="003B7433" w:rsidRPr="006E5B10" w:rsidRDefault="003B7433" w:rsidP="003B7433">
            <w:pPr>
              <w:ind w:left="0"/>
              <w:rPr>
                <w:szCs w:val="24"/>
              </w:rPr>
            </w:pPr>
            <w:r w:rsidRPr="006E5B10">
              <w:rPr>
                <w:szCs w:val="24"/>
              </w:rPr>
              <w:t>4. Кадровое обеспечение</w:t>
            </w:r>
          </w:p>
        </w:tc>
        <w:tc>
          <w:tcPr>
            <w:tcW w:w="5670" w:type="dxa"/>
          </w:tcPr>
          <w:p w:rsidR="003B7433" w:rsidRPr="006E5B10" w:rsidRDefault="003B7433" w:rsidP="003B7433">
            <w:pPr>
              <w:ind w:left="34"/>
              <w:rPr>
                <w:szCs w:val="24"/>
              </w:rPr>
            </w:pPr>
            <w:r w:rsidRPr="006E5B10">
              <w:rPr>
                <w:szCs w:val="24"/>
              </w:rPr>
              <w:t>Обеспечение условий для непрерывного профессионального развития педагогических работников школы</w:t>
            </w:r>
          </w:p>
        </w:tc>
        <w:tc>
          <w:tcPr>
            <w:tcW w:w="1843" w:type="dxa"/>
          </w:tcPr>
          <w:p w:rsidR="003B7433" w:rsidRPr="006E5B10" w:rsidRDefault="003B7433" w:rsidP="00672506">
            <w:pPr>
              <w:ind w:left="34"/>
              <w:rPr>
                <w:szCs w:val="24"/>
              </w:rPr>
            </w:pPr>
            <w:r w:rsidRPr="006E5B10">
              <w:rPr>
                <w:szCs w:val="24"/>
              </w:rPr>
              <w:t>В течение года</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Своевременное прохождение курсов переподготовки учителями начальных классов</w:t>
            </w:r>
          </w:p>
        </w:tc>
        <w:tc>
          <w:tcPr>
            <w:tcW w:w="1843" w:type="dxa"/>
          </w:tcPr>
          <w:p w:rsidR="003B7433" w:rsidRPr="006E5B10" w:rsidRDefault="003B7433" w:rsidP="00672506">
            <w:pPr>
              <w:ind w:left="34"/>
              <w:rPr>
                <w:szCs w:val="24"/>
              </w:rPr>
            </w:pPr>
            <w:r w:rsidRPr="006E5B10">
              <w:rPr>
                <w:szCs w:val="24"/>
              </w:rPr>
              <w:t>По плану</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Участие в работе РМО учителей начальных классов, реализующих федеральный государственный образовательный стандарт начального общего образования, в том числе по использованию в образовательном процессе современных образовательных технологий деятельностного типа</w:t>
            </w:r>
          </w:p>
        </w:tc>
        <w:tc>
          <w:tcPr>
            <w:tcW w:w="1843" w:type="dxa"/>
          </w:tcPr>
          <w:p w:rsidR="003B7433" w:rsidRPr="006E5B10" w:rsidRDefault="003B7433" w:rsidP="00672506">
            <w:pPr>
              <w:ind w:left="34"/>
              <w:rPr>
                <w:szCs w:val="24"/>
              </w:rPr>
            </w:pPr>
            <w:r w:rsidRPr="006E5B10">
              <w:rPr>
                <w:szCs w:val="24"/>
              </w:rPr>
              <w:t>По плану РМО</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Обеспечение условий для прохождения аттестации педагогическими работниками</w:t>
            </w:r>
          </w:p>
        </w:tc>
        <w:tc>
          <w:tcPr>
            <w:tcW w:w="1843" w:type="dxa"/>
          </w:tcPr>
          <w:p w:rsidR="003B7433" w:rsidRPr="006E5B10" w:rsidRDefault="003B7433" w:rsidP="00672506">
            <w:pPr>
              <w:ind w:left="34"/>
              <w:rPr>
                <w:szCs w:val="24"/>
              </w:rPr>
            </w:pPr>
            <w:r w:rsidRPr="006E5B10">
              <w:rPr>
                <w:szCs w:val="24"/>
              </w:rPr>
              <w:t>По плану</w:t>
            </w:r>
          </w:p>
        </w:tc>
      </w:tr>
      <w:tr w:rsidR="003B7433" w:rsidRPr="006D3726" w:rsidTr="00672506">
        <w:tc>
          <w:tcPr>
            <w:tcW w:w="2978" w:type="dxa"/>
          </w:tcPr>
          <w:p w:rsidR="003B7433" w:rsidRPr="006E5B10" w:rsidRDefault="003B7433" w:rsidP="003B7433">
            <w:pPr>
              <w:ind w:left="0"/>
              <w:rPr>
                <w:szCs w:val="24"/>
              </w:rPr>
            </w:pPr>
            <w:r w:rsidRPr="006E5B10">
              <w:rPr>
                <w:szCs w:val="24"/>
              </w:rPr>
              <w:t>5. Финансовое обеспечение введения ФГОС НОО</w:t>
            </w:r>
          </w:p>
        </w:tc>
        <w:tc>
          <w:tcPr>
            <w:tcW w:w="5670" w:type="dxa"/>
          </w:tcPr>
          <w:p w:rsidR="003B7433" w:rsidRPr="006E5B10" w:rsidRDefault="003B7433" w:rsidP="003B7433">
            <w:pPr>
              <w:ind w:left="34"/>
              <w:rPr>
                <w:szCs w:val="24"/>
              </w:rPr>
            </w:pPr>
            <w:r w:rsidRPr="006E5B10">
              <w:rPr>
                <w:spacing w:val="2"/>
                <w:szCs w:val="24"/>
              </w:rPr>
              <w:t>Определение объёма расходов, необ</w:t>
            </w:r>
            <w:r w:rsidRPr="006E5B10">
              <w:rPr>
                <w:szCs w:val="24"/>
              </w:rPr>
              <w:t>ходимых для реализации ООП и достижения планируемых результатов</w:t>
            </w:r>
          </w:p>
        </w:tc>
        <w:tc>
          <w:tcPr>
            <w:tcW w:w="1843" w:type="dxa"/>
          </w:tcPr>
          <w:p w:rsidR="003B7433" w:rsidRPr="006E5B10" w:rsidRDefault="003B7433" w:rsidP="00672506">
            <w:pPr>
              <w:ind w:left="34"/>
              <w:rPr>
                <w:szCs w:val="24"/>
              </w:rPr>
            </w:pP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pacing w:val="2"/>
                <w:szCs w:val="24"/>
              </w:rPr>
            </w:pPr>
            <w:r w:rsidRPr="006E5B10">
              <w:rPr>
                <w:szCs w:val="24"/>
              </w:rPr>
              <w:t xml:space="preserve">Корректировка локальных актов (внесение </w:t>
            </w:r>
            <w:r w:rsidRPr="006E5B10">
              <w:rPr>
                <w:spacing w:val="2"/>
                <w:szCs w:val="24"/>
              </w:rPr>
              <w:t xml:space="preserve">изменений в них), регламентирующих </w:t>
            </w:r>
            <w:r w:rsidRPr="006E5B10">
              <w:rPr>
                <w:szCs w:val="24"/>
              </w:rPr>
              <w:t xml:space="preserve">установление заработной платы работников образовательной организациив том </w:t>
            </w:r>
            <w:r w:rsidRPr="006E5B10">
              <w:rPr>
                <w:spacing w:val="2"/>
                <w:szCs w:val="24"/>
              </w:rPr>
              <w:t>числе стимулирующих надбавок и до</w:t>
            </w:r>
            <w:r w:rsidRPr="006E5B10">
              <w:rPr>
                <w:szCs w:val="24"/>
              </w:rPr>
              <w:t>плат, порядка и размеров премирования</w:t>
            </w:r>
          </w:p>
        </w:tc>
        <w:tc>
          <w:tcPr>
            <w:tcW w:w="1843" w:type="dxa"/>
          </w:tcPr>
          <w:p w:rsidR="003B7433" w:rsidRPr="006E5B10" w:rsidRDefault="003B7433" w:rsidP="00672506">
            <w:pPr>
              <w:ind w:left="34"/>
              <w:rPr>
                <w:szCs w:val="24"/>
              </w:rPr>
            </w:pPr>
            <w:r w:rsidRPr="00533A5A">
              <w:rPr>
                <w:szCs w:val="24"/>
              </w:rPr>
              <w:t>До 1 сентября</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Заключение дополнительных соглашений к трудовому договору с педагогическими работниками</w:t>
            </w:r>
          </w:p>
        </w:tc>
        <w:tc>
          <w:tcPr>
            <w:tcW w:w="1843" w:type="dxa"/>
          </w:tcPr>
          <w:p w:rsidR="003B7433" w:rsidRPr="006E5B10" w:rsidRDefault="003B7433" w:rsidP="00672506">
            <w:pPr>
              <w:ind w:left="34"/>
              <w:rPr>
                <w:szCs w:val="24"/>
              </w:rPr>
            </w:pPr>
            <w:r w:rsidRPr="00533A5A">
              <w:rPr>
                <w:szCs w:val="24"/>
              </w:rPr>
              <w:t>По мере необходимости</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Привлечение дополнительных финансовых средств за счет пожертвований и целевых взносов физических и (или) юридических лиц</w:t>
            </w:r>
          </w:p>
        </w:tc>
        <w:tc>
          <w:tcPr>
            <w:tcW w:w="1843" w:type="dxa"/>
          </w:tcPr>
          <w:p w:rsidR="003B7433" w:rsidRPr="006E5B10" w:rsidRDefault="003B7433" w:rsidP="00672506">
            <w:pPr>
              <w:ind w:left="34"/>
              <w:rPr>
                <w:szCs w:val="24"/>
              </w:rPr>
            </w:pPr>
            <w:r w:rsidRPr="00533A5A">
              <w:rPr>
                <w:szCs w:val="24"/>
              </w:rPr>
              <w:t>По мере возможности</w:t>
            </w:r>
          </w:p>
        </w:tc>
      </w:tr>
      <w:tr w:rsidR="003B7433" w:rsidRPr="006E5B10" w:rsidTr="00672506">
        <w:tc>
          <w:tcPr>
            <w:tcW w:w="2978" w:type="dxa"/>
          </w:tcPr>
          <w:p w:rsidR="003B7433" w:rsidRPr="006E5B10" w:rsidRDefault="003B7433" w:rsidP="003B7433">
            <w:pPr>
              <w:ind w:left="0"/>
              <w:rPr>
                <w:szCs w:val="24"/>
              </w:rPr>
            </w:pPr>
            <w:r w:rsidRPr="006E5B10">
              <w:rPr>
                <w:szCs w:val="24"/>
              </w:rPr>
              <w:t>6. Информационное обеспечение введения ФГОС НОО</w:t>
            </w:r>
          </w:p>
        </w:tc>
        <w:tc>
          <w:tcPr>
            <w:tcW w:w="5670" w:type="dxa"/>
          </w:tcPr>
          <w:p w:rsidR="003B7433" w:rsidRPr="006E5B10" w:rsidRDefault="003B7433" w:rsidP="003B7433">
            <w:pPr>
              <w:ind w:left="34"/>
              <w:rPr>
                <w:szCs w:val="24"/>
              </w:rPr>
            </w:pPr>
            <w:r w:rsidRPr="006E5B10">
              <w:rPr>
                <w:szCs w:val="24"/>
              </w:rPr>
              <w:t xml:space="preserve">Размещение на сайте  школы  информационных материалов о </w:t>
            </w:r>
            <w:r w:rsidRPr="006E5B10">
              <w:rPr>
                <w:spacing w:val="-2"/>
                <w:szCs w:val="24"/>
              </w:rPr>
              <w:t xml:space="preserve">введении и реализации </w:t>
            </w:r>
            <w:r w:rsidRPr="006E5B10">
              <w:rPr>
                <w:szCs w:val="24"/>
              </w:rPr>
              <w:t>ФГОС НОО</w:t>
            </w:r>
          </w:p>
        </w:tc>
        <w:tc>
          <w:tcPr>
            <w:tcW w:w="1843" w:type="dxa"/>
          </w:tcPr>
          <w:p w:rsidR="003B7433" w:rsidRPr="006E5B10" w:rsidRDefault="003B7433" w:rsidP="00672506">
            <w:pPr>
              <w:ind w:left="34"/>
              <w:rPr>
                <w:szCs w:val="24"/>
              </w:rPr>
            </w:pPr>
            <w:r w:rsidRPr="006E5B10">
              <w:rPr>
                <w:szCs w:val="24"/>
              </w:rPr>
              <w:t>По мере необходимости</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pacing w:val="2"/>
                <w:szCs w:val="24"/>
              </w:rPr>
            </w:pPr>
            <w:r w:rsidRPr="006E5B10">
              <w:rPr>
                <w:spacing w:val="-4"/>
                <w:szCs w:val="24"/>
              </w:rPr>
              <w:t xml:space="preserve">Обеспечение публичной отчётности </w:t>
            </w:r>
            <w:r w:rsidRPr="006E5B10">
              <w:rPr>
                <w:spacing w:val="-2"/>
                <w:szCs w:val="24"/>
              </w:rPr>
              <w:t>о ходе и результатах введения и реализации ФГОС НОО</w:t>
            </w:r>
          </w:p>
        </w:tc>
        <w:tc>
          <w:tcPr>
            <w:tcW w:w="1843" w:type="dxa"/>
          </w:tcPr>
          <w:p w:rsidR="003B7433" w:rsidRPr="006E5B10" w:rsidRDefault="003B7433" w:rsidP="00672506">
            <w:pPr>
              <w:ind w:left="34"/>
              <w:rPr>
                <w:szCs w:val="24"/>
              </w:rPr>
            </w:pPr>
            <w:r w:rsidRPr="006E5B10">
              <w:rPr>
                <w:szCs w:val="24"/>
              </w:rPr>
              <w:t xml:space="preserve">Июнь </w:t>
            </w:r>
          </w:p>
        </w:tc>
      </w:tr>
      <w:tr w:rsidR="003B7433" w:rsidRPr="006E5B10" w:rsidTr="00672506">
        <w:tc>
          <w:tcPr>
            <w:tcW w:w="2978" w:type="dxa"/>
          </w:tcPr>
          <w:p w:rsidR="003B7433" w:rsidRPr="006E5B10" w:rsidRDefault="003B7433" w:rsidP="003B7433">
            <w:pPr>
              <w:ind w:left="0"/>
              <w:rPr>
                <w:szCs w:val="24"/>
              </w:rPr>
            </w:pPr>
            <w:r w:rsidRPr="006E5B10">
              <w:rPr>
                <w:szCs w:val="24"/>
              </w:rPr>
              <w:t>7. Материально­техническое обеспечение введения ФГОС НОО</w:t>
            </w:r>
          </w:p>
        </w:tc>
        <w:tc>
          <w:tcPr>
            <w:tcW w:w="5670" w:type="dxa"/>
          </w:tcPr>
          <w:p w:rsidR="003B7433" w:rsidRPr="006E5B10" w:rsidRDefault="003B7433" w:rsidP="003B7433">
            <w:pPr>
              <w:ind w:left="34"/>
              <w:rPr>
                <w:spacing w:val="-4"/>
                <w:szCs w:val="24"/>
              </w:rPr>
            </w:pPr>
            <w:r w:rsidRPr="006E5B10">
              <w:rPr>
                <w:szCs w:val="24"/>
              </w:rPr>
              <w:t>Приведение материально-технической базы школы в соответствие с действующими санитарными и противопожарными нормами, нормами охраны труда работников образовательной организации</w:t>
            </w:r>
          </w:p>
        </w:tc>
        <w:tc>
          <w:tcPr>
            <w:tcW w:w="1843" w:type="dxa"/>
          </w:tcPr>
          <w:p w:rsidR="003B7433" w:rsidRPr="006E5B10" w:rsidRDefault="003B7433" w:rsidP="00672506">
            <w:pPr>
              <w:ind w:left="34"/>
              <w:rPr>
                <w:szCs w:val="24"/>
              </w:rPr>
            </w:pPr>
            <w:r w:rsidRPr="006E5B10">
              <w:rPr>
                <w:szCs w:val="24"/>
              </w:rPr>
              <w:t>В течение года</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Приведение учебно-методического и информационного обеспечения образовательного процесса в соответствие с требованиями целей и планируемых результатов освоения основной образовательной программы начального общего образования.</w:t>
            </w:r>
          </w:p>
        </w:tc>
        <w:tc>
          <w:tcPr>
            <w:tcW w:w="1843" w:type="dxa"/>
          </w:tcPr>
          <w:p w:rsidR="003B7433" w:rsidRPr="006E5B10" w:rsidRDefault="003B7433" w:rsidP="00672506">
            <w:pPr>
              <w:ind w:left="34"/>
              <w:rPr>
                <w:szCs w:val="24"/>
              </w:rPr>
            </w:pPr>
            <w:r w:rsidRPr="006E5B10">
              <w:rPr>
                <w:szCs w:val="24"/>
              </w:rPr>
              <w:t>В течение года</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Анализ имеющегося учебного фонда библиотеки школы для реализации ФГОС в начальной школе.</w:t>
            </w:r>
          </w:p>
        </w:tc>
        <w:tc>
          <w:tcPr>
            <w:tcW w:w="1843" w:type="dxa"/>
          </w:tcPr>
          <w:p w:rsidR="003B7433" w:rsidRPr="006E5B10" w:rsidRDefault="003B7433" w:rsidP="00672506">
            <w:pPr>
              <w:ind w:left="34"/>
              <w:rPr>
                <w:szCs w:val="24"/>
              </w:rPr>
            </w:pPr>
            <w:r w:rsidRPr="006E5B10">
              <w:rPr>
                <w:szCs w:val="24"/>
              </w:rPr>
              <w:t>До 1 апреля</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Комплектование библиотеки УМК по всем учебным предметам учебного плана ООП НОО, в соответствии с Федеральным перечнем</w:t>
            </w:r>
          </w:p>
        </w:tc>
        <w:tc>
          <w:tcPr>
            <w:tcW w:w="1843" w:type="dxa"/>
          </w:tcPr>
          <w:p w:rsidR="003B7433" w:rsidRPr="006E5B10" w:rsidRDefault="003B7433" w:rsidP="00672506">
            <w:pPr>
              <w:ind w:left="34"/>
              <w:rPr>
                <w:szCs w:val="24"/>
              </w:rPr>
            </w:pPr>
            <w:r w:rsidRPr="006E5B10">
              <w:rPr>
                <w:szCs w:val="24"/>
              </w:rPr>
              <w:t>По мере поступления средств</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Обеспечение соответствия санитарно­гигиенических условий требованиям ФГОС НОО</w:t>
            </w:r>
          </w:p>
        </w:tc>
        <w:tc>
          <w:tcPr>
            <w:tcW w:w="1843" w:type="dxa"/>
          </w:tcPr>
          <w:p w:rsidR="003B7433" w:rsidRPr="006E5B10" w:rsidRDefault="003B7433" w:rsidP="00672506">
            <w:pPr>
              <w:ind w:left="34"/>
              <w:rPr>
                <w:szCs w:val="24"/>
              </w:rPr>
            </w:pPr>
            <w:r w:rsidRPr="006E5B10">
              <w:rPr>
                <w:szCs w:val="24"/>
              </w:rPr>
              <w:t>Постоянно</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3" w:type="dxa"/>
          </w:tcPr>
          <w:p w:rsidR="003B7433" w:rsidRPr="006E5B10" w:rsidRDefault="003B7433" w:rsidP="00672506">
            <w:pPr>
              <w:ind w:left="34"/>
              <w:rPr>
                <w:szCs w:val="24"/>
              </w:rPr>
            </w:pPr>
            <w:r w:rsidRPr="006E5B10">
              <w:rPr>
                <w:szCs w:val="24"/>
              </w:rPr>
              <w:t>Постоянно</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 xml:space="preserve">Обеспечение укомплектованности библиотечно­информационного центра печатными </w:t>
            </w:r>
            <w:r w:rsidRPr="006E5B10">
              <w:rPr>
                <w:szCs w:val="24"/>
              </w:rPr>
              <w:lastRenderedPageBreak/>
              <w:t>и электронными образовательными ресурсами:</w:t>
            </w:r>
          </w:p>
        </w:tc>
        <w:tc>
          <w:tcPr>
            <w:tcW w:w="1843" w:type="dxa"/>
          </w:tcPr>
          <w:p w:rsidR="003B7433" w:rsidRPr="006E5B10" w:rsidRDefault="003B7433" w:rsidP="00672506">
            <w:pPr>
              <w:ind w:left="34"/>
              <w:rPr>
                <w:szCs w:val="24"/>
              </w:rPr>
            </w:pPr>
            <w:r w:rsidRPr="006E5B10">
              <w:rPr>
                <w:szCs w:val="24"/>
              </w:rPr>
              <w:lastRenderedPageBreak/>
              <w:t>Февраль-март</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1843" w:type="dxa"/>
          </w:tcPr>
          <w:p w:rsidR="003B7433" w:rsidRPr="006E5B10" w:rsidRDefault="003B7433" w:rsidP="00672506">
            <w:pPr>
              <w:ind w:left="34"/>
              <w:rPr>
                <w:szCs w:val="24"/>
              </w:rPr>
            </w:pPr>
            <w:r w:rsidRPr="006E5B10">
              <w:rPr>
                <w:szCs w:val="24"/>
              </w:rPr>
              <w:t>Постоянно</w:t>
            </w:r>
          </w:p>
        </w:tc>
      </w:tr>
      <w:tr w:rsidR="003B7433" w:rsidRPr="006E5B10" w:rsidTr="00672506">
        <w:tc>
          <w:tcPr>
            <w:tcW w:w="2978" w:type="dxa"/>
          </w:tcPr>
          <w:p w:rsidR="003B7433" w:rsidRPr="006E5B10" w:rsidRDefault="003B7433" w:rsidP="003B7433">
            <w:pPr>
              <w:ind w:left="0"/>
              <w:rPr>
                <w:szCs w:val="24"/>
              </w:rPr>
            </w:pPr>
          </w:p>
        </w:tc>
        <w:tc>
          <w:tcPr>
            <w:tcW w:w="5670" w:type="dxa"/>
          </w:tcPr>
          <w:p w:rsidR="003B7433" w:rsidRPr="006E5B10" w:rsidRDefault="003B7433" w:rsidP="003B7433">
            <w:pPr>
              <w:ind w:left="34"/>
              <w:rPr>
                <w:szCs w:val="24"/>
              </w:rPr>
            </w:pPr>
            <w:r w:rsidRPr="006E5B10">
              <w:rPr>
                <w:szCs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843" w:type="dxa"/>
          </w:tcPr>
          <w:p w:rsidR="003B7433" w:rsidRPr="006E5B10" w:rsidRDefault="003B7433" w:rsidP="00672506">
            <w:pPr>
              <w:ind w:left="34"/>
              <w:rPr>
                <w:szCs w:val="24"/>
              </w:rPr>
            </w:pPr>
            <w:r w:rsidRPr="006E5B10">
              <w:rPr>
                <w:szCs w:val="24"/>
              </w:rPr>
              <w:t>Постоянно</w:t>
            </w:r>
          </w:p>
        </w:tc>
      </w:tr>
    </w:tbl>
    <w:p w:rsidR="002471D3" w:rsidRPr="00441A49" w:rsidRDefault="002471D3" w:rsidP="00356A0F">
      <w:pPr>
        <w:spacing w:after="0" w:line="360" w:lineRule="auto"/>
        <w:ind w:left="5034" w:right="0" w:firstLine="0"/>
        <w:rPr>
          <w:szCs w:val="24"/>
        </w:rPr>
      </w:pPr>
    </w:p>
    <w:p w:rsidR="002471D3" w:rsidRPr="00441A49" w:rsidRDefault="002471D3" w:rsidP="003B7433">
      <w:pPr>
        <w:spacing w:line="360" w:lineRule="auto"/>
        <w:ind w:left="0" w:firstLine="0"/>
        <w:rPr>
          <w:szCs w:val="24"/>
        </w:rPr>
        <w:sectPr w:rsidR="002471D3" w:rsidRPr="00441A49" w:rsidSect="004E2EA2">
          <w:headerReference w:type="even" r:id="rId40"/>
          <w:headerReference w:type="default" r:id="rId41"/>
          <w:footerReference w:type="even" r:id="rId42"/>
          <w:footerReference w:type="default" r:id="rId43"/>
          <w:headerReference w:type="first" r:id="rId44"/>
          <w:footerReference w:type="first" r:id="rId45"/>
          <w:pgSz w:w="11906" w:h="16838"/>
          <w:pgMar w:top="619" w:right="702" w:bottom="0" w:left="1133" w:header="720" w:footer="720" w:gutter="0"/>
          <w:cols w:space="720"/>
          <w:titlePg/>
        </w:sectPr>
      </w:pPr>
    </w:p>
    <w:p w:rsidR="002471D3" w:rsidRPr="00441A49" w:rsidRDefault="00E440B0" w:rsidP="003B7433">
      <w:pPr>
        <w:spacing w:after="26" w:line="360" w:lineRule="auto"/>
        <w:ind w:left="0" w:right="0" w:firstLine="0"/>
        <w:rPr>
          <w:szCs w:val="24"/>
        </w:rPr>
      </w:pPr>
      <w:r w:rsidRPr="00441A49">
        <w:rPr>
          <w:szCs w:val="24"/>
        </w:rPr>
        <w:lastRenderedPageBreak/>
        <w:t xml:space="preserve"> </w:t>
      </w:r>
    </w:p>
    <w:p w:rsidR="002471D3" w:rsidRPr="00441A49" w:rsidRDefault="00E440B0" w:rsidP="003B7433">
      <w:pPr>
        <w:spacing w:after="0" w:line="360" w:lineRule="auto"/>
        <w:ind w:left="10" w:right="44" w:hanging="10"/>
        <w:rPr>
          <w:szCs w:val="24"/>
        </w:rPr>
      </w:pPr>
      <w:r w:rsidRPr="00441A49">
        <w:rPr>
          <w:b/>
          <w:szCs w:val="24"/>
        </w:rPr>
        <w:t xml:space="preserve">Приложение №1 «Оценочные материалы» к ООП НОО </w:t>
      </w:r>
    </w:p>
    <w:p w:rsidR="002471D3" w:rsidRPr="00441A49" w:rsidRDefault="00E440B0" w:rsidP="00356A0F">
      <w:pPr>
        <w:spacing w:after="3" w:line="360" w:lineRule="auto"/>
        <w:ind w:left="2814" w:right="0" w:hanging="10"/>
        <w:rPr>
          <w:szCs w:val="24"/>
        </w:rPr>
      </w:pPr>
      <w:r w:rsidRPr="00441A49">
        <w:rPr>
          <w:b/>
          <w:szCs w:val="24"/>
        </w:rPr>
        <w:t xml:space="preserve">Оценочные  и  методические  материалы,  обеспечивающие  реализацию  ФГОС  НОО </w:t>
      </w:r>
    </w:p>
    <w:p w:rsidR="002471D3" w:rsidRPr="00441A49" w:rsidRDefault="00E440B0" w:rsidP="00356A0F">
      <w:pPr>
        <w:spacing w:after="0" w:line="360" w:lineRule="auto"/>
        <w:ind w:left="7532" w:right="0" w:firstLine="0"/>
        <w:rPr>
          <w:szCs w:val="24"/>
        </w:rPr>
      </w:pPr>
      <w:r w:rsidRPr="00441A49">
        <w:rPr>
          <w:b/>
          <w:szCs w:val="24"/>
        </w:rPr>
        <w:t xml:space="preserve"> </w:t>
      </w:r>
    </w:p>
    <w:tbl>
      <w:tblPr>
        <w:tblW w:w="14772" w:type="dxa"/>
        <w:tblInd w:w="643" w:type="dxa"/>
        <w:tblCellMar>
          <w:top w:w="14" w:type="dxa"/>
          <w:left w:w="106" w:type="dxa"/>
        </w:tblCellMar>
        <w:tblLook w:val="04A0" w:firstRow="1" w:lastRow="0" w:firstColumn="1" w:lastColumn="0" w:noHBand="0" w:noVBand="1"/>
      </w:tblPr>
      <w:tblGrid>
        <w:gridCol w:w="958"/>
        <w:gridCol w:w="1829"/>
        <w:gridCol w:w="2660"/>
        <w:gridCol w:w="3232"/>
        <w:gridCol w:w="6093"/>
      </w:tblGrid>
      <w:tr w:rsidR="002471D3" w:rsidRPr="00441A49" w:rsidTr="00531BA0">
        <w:trPr>
          <w:trHeight w:val="430"/>
        </w:trPr>
        <w:tc>
          <w:tcPr>
            <w:tcW w:w="958"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53" w:right="0" w:firstLine="0"/>
              <w:rPr>
                <w:szCs w:val="24"/>
              </w:rPr>
            </w:pPr>
            <w:r w:rsidRPr="00441A49">
              <w:rPr>
                <w:b/>
                <w:szCs w:val="24"/>
              </w:rPr>
              <w:t xml:space="preserve">Класс </w:t>
            </w:r>
          </w:p>
        </w:tc>
        <w:tc>
          <w:tcPr>
            <w:tcW w:w="182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11" w:firstLine="0"/>
              <w:rPr>
                <w:szCs w:val="24"/>
              </w:rPr>
            </w:pPr>
            <w:r w:rsidRPr="00441A49">
              <w:rPr>
                <w:b/>
                <w:szCs w:val="24"/>
              </w:rPr>
              <w:t xml:space="preserve">Предмет </w:t>
            </w:r>
          </w:p>
        </w:tc>
        <w:tc>
          <w:tcPr>
            <w:tcW w:w="26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12" w:firstLine="0"/>
              <w:rPr>
                <w:szCs w:val="24"/>
              </w:rPr>
            </w:pPr>
            <w:r w:rsidRPr="00441A49">
              <w:rPr>
                <w:b/>
                <w:szCs w:val="24"/>
              </w:rPr>
              <w:t xml:space="preserve">Учебник </w:t>
            </w:r>
          </w:p>
        </w:tc>
        <w:tc>
          <w:tcPr>
            <w:tcW w:w="323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55" w:right="0" w:firstLine="0"/>
              <w:rPr>
                <w:szCs w:val="24"/>
              </w:rPr>
            </w:pPr>
            <w:r w:rsidRPr="00441A49">
              <w:rPr>
                <w:b/>
                <w:szCs w:val="24"/>
              </w:rPr>
              <w:t xml:space="preserve">Методическая  литература </w:t>
            </w:r>
          </w:p>
        </w:tc>
        <w:tc>
          <w:tcPr>
            <w:tcW w:w="609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12" w:firstLine="0"/>
              <w:rPr>
                <w:szCs w:val="24"/>
              </w:rPr>
            </w:pPr>
            <w:r w:rsidRPr="00441A49">
              <w:rPr>
                <w:b/>
                <w:szCs w:val="24"/>
              </w:rPr>
              <w:t xml:space="preserve">Оценочный  материал </w:t>
            </w:r>
          </w:p>
        </w:tc>
      </w:tr>
      <w:tr w:rsidR="002471D3" w:rsidRPr="00441A49" w:rsidTr="00531BA0">
        <w:trPr>
          <w:trHeight w:val="496"/>
        </w:trPr>
        <w:tc>
          <w:tcPr>
            <w:tcW w:w="958"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05" w:firstLine="0"/>
              <w:rPr>
                <w:szCs w:val="24"/>
              </w:rPr>
            </w:pPr>
            <w:r w:rsidRPr="00441A49">
              <w:rPr>
                <w:szCs w:val="24"/>
              </w:rPr>
              <w:t xml:space="preserve">1 </w:t>
            </w:r>
          </w:p>
        </w:tc>
        <w:tc>
          <w:tcPr>
            <w:tcW w:w="182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Русский язык </w:t>
            </w:r>
          </w:p>
        </w:tc>
        <w:tc>
          <w:tcPr>
            <w:tcW w:w="26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Канакина В.П. Горецкий В.Г. </w:t>
            </w:r>
          </w:p>
          <w:p w:rsidR="002471D3" w:rsidRPr="00441A49" w:rsidRDefault="00E440B0" w:rsidP="00356A0F">
            <w:pPr>
              <w:spacing w:after="20" w:line="360" w:lineRule="auto"/>
              <w:ind w:left="0" w:right="0" w:firstLine="0"/>
              <w:rPr>
                <w:szCs w:val="24"/>
              </w:rPr>
            </w:pPr>
            <w:r w:rsidRPr="00441A49">
              <w:rPr>
                <w:szCs w:val="24"/>
              </w:rPr>
              <w:t xml:space="preserve">Русский язык </w:t>
            </w:r>
          </w:p>
          <w:p w:rsidR="002471D3" w:rsidRPr="00441A49" w:rsidRDefault="00E440B0" w:rsidP="00356A0F">
            <w:pPr>
              <w:spacing w:after="14" w:line="360" w:lineRule="auto"/>
              <w:ind w:left="0" w:right="692" w:firstLine="0"/>
              <w:rPr>
                <w:szCs w:val="24"/>
              </w:rPr>
            </w:pPr>
            <w:r w:rsidRPr="00441A49">
              <w:rPr>
                <w:szCs w:val="24"/>
              </w:rPr>
              <w:t xml:space="preserve">1 класс Учебник для образовательных учреждений </w:t>
            </w:r>
          </w:p>
          <w:p w:rsidR="002471D3" w:rsidRPr="00441A49" w:rsidRDefault="00E440B0" w:rsidP="00356A0F">
            <w:pPr>
              <w:tabs>
                <w:tab w:val="right" w:pos="2446"/>
              </w:tabs>
              <w:spacing w:after="0" w:line="360" w:lineRule="auto"/>
              <w:ind w:left="0" w:right="0" w:firstLine="0"/>
              <w:rPr>
                <w:szCs w:val="24"/>
              </w:rPr>
            </w:pPr>
            <w:r w:rsidRPr="00441A49">
              <w:rPr>
                <w:szCs w:val="24"/>
              </w:rPr>
              <w:t xml:space="preserve">М.; </w:t>
            </w:r>
            <w:r w:rsidRPr="00441A49">
              <w:rPr>
                <w:szCs w:val="24"/>
              </w:rPr>
              <w:tab/>
              <w:t xml:space="preserve">Просвещение, </w:t>
            </w:r>
          </w:p>
          <w:p w:rsidR="002471D3" w:rsidRPr="00441A49" w:rsidRDefault="00E440B0" w:rsidP="00356A0F">
            <w:pPr>
              <w:spacing w:after="0" w:line="360" w:lineRule="auto"/>
              <w:ind w:left="0" w:right="0" w:firstLine="0"/>
              <w:rPr>
                <w:szCs w:val="24"/>
              </w:rPr>
            </w:pPr>
            <w:r w:rsidRPr="00441A49">
              <w:rPr>
                <w:szCs w:val="24"/>
              </w:rPr>
              <w:t xml:space="preserve">2020 </w:t>
            </w:r>
          </w:p>
          <w:p w:rsidR="002471D3" w:rsidRPr="00441A49" w:rsidRDefault="00E440B0" w:rsidP="00356A0F">
            <w:pPr>
              <w:spacing w:after="0" w:line="360" w:lineRule="auto"/>
              <w:ind w:left="0" w:right="0" w:firstLine="0"/>
              <w:rPr>
                <w:szCs w:val="24"/>
              </w:rPr>
            </w:pPr>
            <w:r w:rsidRPr="00441A49">
              <w:rPr>
                <w:szCs w:val="24"/>
              </w:rPr>
              <w:t xml:space="preserve"> </w:t>
            </w:r>
          </w:p>
        </w:tc>
        <w:tc>
          <w:tcPr>
            <w:tcW w:w="323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45" w:line="360" w:lineRule="auto"/>
              <w:ind w:left="0" w:right="0" w:firstLine="0"/>
              <w:rPr>
                <w:szCs w:val="24"/>
              </w:rPr>
            </w:pPr>
            <w:r w:rsidRPr="00441A49">
              <w:rPr>
                <w:szCs w:val="24"/>
              </w:rPr>
              <w:t xml:space="preserve">1. Сборник рабочих программ к УМК «Школа </w:t>
            </w:r>
          </w:p>
          <w:p w:rsidR="002471D3" w:rsidRPr="00441A49" w:rsidRDefault="00E440B0" w:rsidP="00356A0F">
            <w:pPr>
              <w:spacing w:after="22" w:line="360" w:lineRule="auto"/>
              <w:ind w:left="0" w:right="0" w:firstLine="0"/>
              <w:rPr>
                <w:szCs w:val="24"/>
              </w:rPr>
            </w:pPr>
            <w:r w:rsidRPr="00441A49">
              <w:rPr>
                <w:szCs w:val="24"/>
              </w:rPr>
              <w:t xml:space="preserve">России» 1-4 классы </w:t>
            </w:r>
          </w:p>
          <w:p w:rsidR="002471D3" w:rsidRPr="00441A49" w:rsidRDefault="00E440B0" w:rsidP="00356A0F">
            <w:pPr>
              <w:spacing w:after="0" w:line="360" w:lineRule="auto"/>
              <w:ind w:left="0" w:right="366" w:firstLine="0"/>
              <w:rPr>
                <w:szCs w:val="24"/>
              </w:rPr>
            </w:pPr>
            <w:r w:rsidRPr="00441A49">
              <w:rPr>
                <w:szCs w:val="24"/>
              </w:rPr>
              <w:t xml:space="preserve">Изд. Просвещение 2016г. 2..Ситникова Т.Н.,  Яценко И.Ф. </w:t>
            </w:r>
          </w:p>
          <w:p w:rsidR="002471D3" w:rsidRPr="00441A49" w:rsidRDefault="00E440B0" w:rsidP="00356A0F">
            <w:pPr>
              <w:spacing w:after="0" w:line="360" w:lineRule="auto"/>
              <w:ind w:left="0" w:right="0" w:firstLine="0"/>
              <w:rPr>
                <w:szCs w:val="24"/>
              </w:rPr>
            </w:pPr>
            <w:r w:rsidRPr="00441A49">
              <w:rPr>
                <w:szCs w:val="24"/>
              </w:rPr>
              <w:t xml:space="preserve">Васильева Н.Ю. </w:t>
            </w:r>
          </w:p>
          <w:p w:rsidR="002471D3" w:rsidRPr="00441A49" w:rsidRDefault="00E440B0" w:rsidP="00356A0F">
            <w:pPr>
              <w:spacing w:after="0" w:line="360" w:lineRule="auto"/>
              <w:ind w:left="0" w:right="110" w:firstLine="0"/>
              <w:rPr>
                <w:szCs w:val="24"/>
              </w:rPr>
            </w:pPr>
            <w:r w:rsidRPr="00441A49">
              <w:rPr>
                <w:szCs w:val="24"/>
              </w:rPr>
              <w:t xml:space="preserve">Поурочные разработки по русскому языку: 1 классМ.:ВАКО, 2015 </w:t>
            </w:r>
          </w:p>
        </w:tc>
        <w:tc>
          <w:tcPr>
            <w:tcW w:w="609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line="360" w:lineRule="auto"/>
              <w:ind w:left="0" w:right="0" w:firstLine="0"/>
              <w:rPr>
                <w:szCs w:val="24"/>
              </w:rPr>
            </w:pPr>
            <w:r w:rsidRPr="00441A49">
              <w:rPr>
                <w:szCs w:val="24"/>
              </w:rPr>
              <w:t xml:space="preserve">Канакина В.П., Щеголева Г.С. </w:t>
            </w:r>
          </w:p>
          <w:p w:rsidR="002471D3" w:rsidRPr="00441A49" w:rsidRDefault="00E440B0" w:rsidP="00356A0F">
            <w:pPr>
              <w:spacing w:after="0" w:line="360" w:lineRule="auto"/>
              <w:ind w:left="0" w:right="111" w:firstLine="0"/>
              <w:rPr>
                <w:szCs w:val="24"/>
              </w:rPr>
            </w:pPr>
            <w:r w:rsidRPr="00441A49">
              <w:rPr>
                <w:szCs w:val="24"/>
              </w:rPr>
              <w:t xml:space="preserve">Русский </w:t>
            </w:r>
            <w:r w:rsidRPr="00441A49">
              <w:rPr>
                <w:szCs w:val="24"/>
              </w:rPr>
              <w:tab/>
              <w:t xml:space="preserve">язык </w:t>
            </w:r>
            <w:r w:rsidRPr="00441A49">
              <w:rPr>
                <w:szCs w:val="24"/>
              </w:rPr>
              <w:tab/>
              <w:t xml:space="preserve">Сборник </w:t>
            </w:r>
            <w:r w:rsidRPr="00441A49">
              <w:rPr>
                <w:szCs w:val="24"/>
              </w:rPr>
              <w:tab/>
              <w:t xml:space="preserve">диктантов </w:t>
            </w:r>
            <w:r w:rsidRPr="00441A49">
              <w:rPr>
                <w:szCs w:val="24"/>
              </w:rPr>
              <w:tab/>
              <w:t xml:space="preserve">и самостоятельных работ.1-4 классы: пособие для учителей общеобразовательных учреждений М. – Просвещение, 2019. </w:t>
            </w:r>
          </w:p>
          <w:p w:rsidR="002471D3" w:rsidRPr="00441A49" w:rsidRDefault="00E440B0" w:rsidP="00356A0F">
            <w:pPr>
              <w:spacing w:after="7" w:line="360" w:lineRule="auto"/>
              <w:ind w:left="0" w:right="163" w:firstLine="0"/>
              <w:rPr>
                <w:szCs w:val="24"/>
              </w:rPr>
            </w:pPr>
            <w:r w:rsidRPr="00441A49">
              <w:rPr>
                <w:i/>
                <w:szCs w:val="24"/>
              </w:rPr>
              <w:t xml:space="preserve">Канакина В. П. </w:t>
            </w:r>
            <w:r w:rsidRPr="00441A49">
              <w:rPr>
                <w:szCs w:val="24"/>
              </w:rPr>
              <w:t xml:space="preserve">Русский язык. Проверочные работы: пособие для учащихся 1 класса  начальной школы /Горецкий В. Г., Канакина В. П. – М.: Просвещение, 2020. </w:t>
            </w:r>
          </w:p>
          <w:p w:rsidR="002471D3" w:rsidRDefault="008A4DE2" w:rsidP="00356A0F">
            <w:pPr>
              <w:spacing w:after="0" w:line="360" w:lineRule="auto"/>
              <w:ind w:left="0" w:right="336" w:firstLine="0"/>
              <w:rPr>
                <w:szCs w:val="24"/>
              </w:rPr>
            </w:pPr>
            <w:r>
              <w:rPr>
                <w:szCs w:val="24"/>
              </w:rPr>
              <w:t>Рабочая тетрадь. Русский язык 1 класс. В.П.Канакина.М.,Просв.,</w:t>
            </w:r>
            <w:r w:rsidR="00E440B0" w:rsidRPr="00441A49">
              <w:rPr>
                <w:szCs w:val="24"/>
              </w:rPr>
              <w:t xml:space="preserve"> </w:t>
            </w:r>
            <w:r>
              <w:rPr>
                <w:szCs w:val="24"/>
              </w:rPr>
              <w:t>2020</w:t>
            </w:r>
          </w:p>
          <w:p w:rsidR="008A4DE2" w:rsidRDefault="008A4DE2" w:rsidP="00356A0F">
            <w:pPr>
              <w:spacing w:after="0" w:line="360" w:lineRule="auto"/>
              <w:ind w:left="0" w:right="336" w:firstLine="0"/>
              <w:rPr>
                <w:szCs w:val="24"/>
              </w:rPr>
            </w:pPr>
            <w:r>
              <w:rPr>
                <w:szCs w:val="24"/>
              </w:rPr>
              <w:t>Русский язык. Проверочные работы. 1 класс. В.П.Канакина.М.,Просв.,</w:t>
            </w:r>
            <w:r w:rsidRPr="00441A49">
              <w:rPr>
                <w:szCs w:val="24"/>
              </w:rPr>
              <w:t xml:space="preserve"> </w:t>
            </w:r>
            <w:r>
              <w:rPr>
                <w:szCs w:val="24"/>
              </w:rPr>
              <w:t>2019</w:t>
            </w:r>
          </w:p>
          <w:p w:rsidR="008A4DE2" w:rsidRDefault="008A4DE2" w:rsidP="00356A0F">
            <w:pPr>
              <w:spacing w:after="0" w:line="360" w:lineRule="auto"/>
              <w:ind w:left="0" w:right="336" w:firstLine="0"/>
              <w:rPr>
                <w:szCs w:val="24"/>
              </w:rPr>
            </w:pPr>
            <w:r>
              <w:rPr>
                <w:szCs w:val="24"/>
              </w:rPr>
              <w:t>КИМы. Русский язык.М., «ВАКО». 2019</w:t>
            </w:r>
          </w:p>
          <w:p w:rsidR="008A4DE2" w:rsidRPr="00441A49" w:rsidRDefault="008A4DE2" w:rsidP="00356A0F">
            <w:pPr>
              <w:spacing w:after="0" w:line="360" w:lineRule="auto"/>
              <w:ind w:left="0" w:right="336" w:firstLine="0"/>
              <w:rPr>
                <w:szCs w:val="24"/>
              </w:rPr>
            </w:pPr>
            <w:r>
              <w:rPr>
                <w:szCs w:val="24"/>
              </w:rPr>
              <w:t>Прописи. 1 класс. 4 ч. В.Г.Горецкий, Н.А.Федосеева. М.,Просв.,</w:t>
            </w:r>
            <w:r w:rsidRPr="00441A49">
              <w:rPr>
                <w:szCs w:val="24"/>
              </w:rPr>
              <w:t xml:space="preserve"> </w:t>
            </w:r>
            <w:r>
              <w:rPr>
                <w:szCs w:val="24"/>
              </w:rPr>
              <w:t>2024</w:t>
            </w:r>
          </w:p>
        </w:tc>
      </w:tr>
      <w:tr w:rsidR="002471D3" w:rsidRPr="00441A49" w:rsidTr="00531BA0">
        <w:trPr>
          <w:trHeight w:val="2497"/>
        </w:trPr>
        <w:tc>
          <w:tcPr>
            <w:tcW w:w="958"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05" w:firstLine="0"/>
              <w:rPr>
                <w:szCs w:val="24"/>
              </w:rPr>
            </w:pPr>
            <w:r w:rsidRPr="00441A49">
              <w:rPr>
                <w:szCs w:val="24"/>
              </w:rPr>
              <w:lastRenderedPageBreak/>
              <w:t xml:space="preserve">2 </w:t>
            </w:r>
          </w:p>
        </w:tc>
        <w:tc>
          <w:tcPr>
            <w:tcW w:w="182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10" w:firstLine="0"/>
              <w:rPr>
                <w:szCs w:val="24"/>
              </w:rPr>
            </w:pPr>
            <w:r w:rsidRPr="00441A49">
              <w:rPr>
                <w:szCs w:val="24"/>
              </w:rPr>
              <w:t xml:space="preserve">Русский язык </w:t>
            </w:r>
          </w:p>
        </w:tc>
        <w:tc>
          <w:tcPr>
            <w:tcW w:w="26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1" w:line="360" w:lineRule="auto"/>
              <w:ind w:left="0" w:right="0" w:firstLine="0"/>
              <w:rPr>
                <w:szCs w:val="24"/>
              </w:rPr>
            </w:pPr>
            <w:r w:rsidRPr="00441A49">
              <w:rPr>
                <w:szCs w:val="24"/>
              </w:rPr>
              <w:t xml:space="preserve">В.П.Канакина  </w:t>
            </w:r>
          </w:p>
          <w:p w:rsidR="002471D3" w:rsidRPr="00441A49" w:rsidRDefault="00E440B0" w:rsidP="00356A0F">
            <w:pPr>
              <w:spacing w:after="21" w:line="360" w:lineRule="auto"/>
              <w:ind w:left="0" w:right="0" w:firstLine="0"/>
              <w:rPr>
                <w:szCs w:val="24"/>
              </w:rPr>
            </w:pPr>
            <w:r w:rsidRPr="00441A49">
              <w:rPr>
                <w:szCs w:val="24"/>
              </w:rPr>
              <w:t xml:space="preserve">В.Г.Горецкий  </w:t>
            </w:r>
          </w:p>
          <w:p w:rsidR="002471D3" w:rsidRPr="00441A49" w:rsidRDefault="00E440B0" w:rsidP="00356A0F">
            <w:pPr>
              <w:spacing w:after="0" w:line="360" w:lineRule="auto"/>
              <w:ind w:left="0" w:right="0" w:firstLine="0"/>
              <w:rPr>
                <w:szCs w:val="24"/>
              </w:rPr>
            </w:pPr>
            <w:r w:rsidRPr="00441A49">
              <w:rPr>
                <w:szCs w:val="24"/>
              </w:rPr>
              <w:t xml:space="preserve">Русский язык  </w:t>
            </w:r>
          </w:p>
          <w:p w:rsidR="002471D3" w:rsidRPr="00441A49" w:rsidRDefault="00E440B0" w:rsidP="00356A0F">
            <w:pPr>
              <w:spacing w:after="0" w:line="360" w:lineRule="auto"/>
              <w:ind w:left="0" w:right="0" w:firstLine="0"/>
              <w:rPr>
                <w:szCs w:val="24"/>
              </w:rPr>
            </w:pPr>
            <w:r w:rsidRPr="00441A49">
              <w:rPr>
                <w:szCs w:val="24"/>
              </w:rPr>
              <w:t xml:space="preserve">М.: Просвещение 2021 г </w:t>
            </w:r>
          </w:p>
        </w:tc>
        <w:tc>
          <w:tcPr>
            <w:tcW w:w="323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2" w:line="360" w:lineRule="auto"/>
              <w:ind w:left="0" w:right="0" w:firstLine="0"/>
              <w:rPr>
                <w:szCs w:val="24"/>
              </w:rPr>
            </w:pPr>
            <w:r w:rsidRPr="00441A49">
              <w:rPr>
                <w:szCs w:val="24"/>
              </w:rPr>
              <w:t xml:space="preserve">Т.Н. Ситникова  </w:t>
            </w:r>
          </w:p>
          <w:p w:rsidR="002471D3" w:rsidRPr="00441A49" w:rsidRDefault="00E440B0" w:rsidP="00356A0F">
            <w:pPr>
              <w:spacing w:after="25" w:line="360" w:lineRule="auto"/>
              <w:ind w:left="0" w:right="22" w:firstLine="0"/>
              <w:rPr>
                <w:szCs w:val="24"/>
              </w:rPr>
            </w:pPr>
            <w:r w:rsidRPr="00441A49">
              <w:rPr>
                <w:szCs w:val="24"/>
              </w:rPr>
              <w:t xml:space="preserve">И.Ф.Яценко Поурочные разработки по русскому языку </w:t>
            </w:r>
          </w:p>
          <w:p w:rsidR="002471D3" w:rsidRPr="00441A49" w:rsidRDefault="00E440B0" w:rsidP="00356A0F">
            <w:pPr>
              <w:spacing w:after="0" w:line="360" w:lineRule="auto"/>
              <w:ind w:left="0" w:right="0" w:firstLine="0"/>
              <w:rPr>
                <w:szCs w:val="24"/>
              </w:rPr>
            </w:pPr>
            <w:r w:rsidRPr="00441A49">
              <w:rPr>
                <w:szCs w:val="24"/>
              </w:rPr>
              <w:t xml:space="preserve">Москва «Вако»2019г </w:t>
            </w:r>
          </w:p>
        </w:tc>
        <w:tc>
          <w:tcPr>
            <w:tcW w:w="609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273" w:firstLine="0"/>
              <w:rPr>
                <w:szCs w:val="24"/>
              </w:rPr>
            </w:pPr>
            <w:r w:rsidRPr="00441A49">
              <w:rPr>
                <w:szCs w:val="24"/>
              </w:rPr>
              <w:t xml:space="preserve">Т.В.Игнатьева. Дидактический материал по русскому языку. «Экзамен», 2019 г. Проверочные и контрольные работы по русскому языку. 2 класс/ Сост. Т.Н. Максимова.- М.: Вако,2020г. </w:t>
            </w:r>
          </w:p>
          <w:p w:rsidR="002471D3" w:rsidRPr="00441A49" w:rsidRDefault="00E440B0" w:rsidP="00356A0F">
            <w:pPr>
              <w:spacing w:after="0" w:line="360" w:lineRule="auto"/>
              <w:ind w:left="0" w:right="326" w:firstLine="0"/>
              <w:rPr>
                <w:szCs w:val="24"/>
              </w:rPr>
            </w:pPr>
            <w:r w:rsidRPr="00441A49">
              <w:rPr>
                <w:szCs w:val="24"/>
              </w:rPr>
              <w:t xml:space="preserve">Крылова О.Н. КИМ ВПР. Русский язык. 2 класс. Контрольно- измерительные материалы: Всероссийская проверочная работа. ФГОС/ О. Н. </w:t>
            </w:r>
          </w:p>
          <w:p w:rsidR="002471D3" w:rsidRPr="00441A49" w:rsidRDefault="00E440B0" w:rsidP="00356A0F">
            <w:pPr>
              <w:spacing w:after="0" w:line="360" w:lineRule="auto"/>
              <w:ind w:left="0" w:right="0" w:firstLine="0"/>
              <w:rPr>
                <w:szCs w:val="24"/>
              </w:rPr>
            </w:pPr>
            <w:r w:rsidRPr="00441A49">
              <w:rPr>
                <w:szCs w:val="24"/>
              </w:rPr>
              <w:t xml:space="preserve">Крылова.- М. Издательство «Экзамен», 2020 г. </w:t>
            </w:r>
          </w:p>
        </w:tc>
      </w:tr>
      <w:tr w:rsidR="002471D3" w:rsidRPr="00441A49" w:rsidTr="00531BA0">
        <w:trPr>
          <w:trHeight w:val="1116"/>
        </w:trPr>
        <w:tc>
          <w:tcPr>
            <w:tcW w:w="958"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05" w:firstLine="0"/>
              <w:rPr>
                <w:szCs w:val="24"/>
              </w:rPr>
            </w:pPr>
            <w:r w:rsidRPr="00441A49">
              <w:rPr>
                <w:szCs w:val="24"/>
              </w:rPr>
              <w:t xml:space="preserve">3 </w:t>
            </w:r>
          </w:p>
        </w:tc>
        <w:tc>
          <w:tcPr>
            <w:tcW w:w="182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91" w:right="0" w:firstLine="0"/>
              <w:rPr>
                <w:szCs w:val="24"/>
              </w:rPr>
            </w:pPr>
            <w:r w:rsidRPr="00441A49">
              <w:rPr>
                <w:szCs w:val="24"/>
              </w:rPr>
              <w:t xml:space="preserve">Русский язык. </w:t>
            </w:r>
          </w:p>
        </w:tc>
        <w:tc>
          <w:tcPr>
            <w:tcW w:w="26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tabs>
                <w:tab w:val="right" w:pos="2446"/>
              </w:tabs>
              <w:spacing w:after="28" w:line="360" w:lineRule="auto"/>
              <w:ind w:left="0" w:right="0" w:firstLine="0"/>
              <w:rPr>
                <w:szCs w:val="24"/>
              </w:rPr>
            </w:pPr>
            <w:r w:rsidRPr="00441A49">
              <w:rPr>
                <w:szCs w:val="24"/>
              </w:rPr>
              <w:t xml:space="preserve">Канакина </w:t>
            </w:r>
            <w:r w:rsidRPr="00441A49">
              <w:rPr>
                <w:szCs w:val="24"/>
              </w:rPr>
              <w:tab/>
              <w:t xml:space="preserve">В.П. </w:t>
            </w:r>
          </w:p>
          <w:p w:rsidR="002471D3" w:rsidRPr="00441A49" w:rsidRDefault="00E440B0" w:rsidP="00356A0F">
            <w:pPr>
              <w:spacing w:line="360" w:lineRule="auto"/>
              <w:ind w:left="0" w:right="0" w:firstLine="0"/>
              <w:rPr>
                <w:szCs w:val="24"/>
              </w:rPr>
            </w:pPr>
            <w:r w:rsidRPr="00441A49">
              <w:rPr>
                <w:szCs w:val="24"/>
              </w:rPr>
              <w:t xml:space="preserve">Русский язык.(2ч) </w:t>
            </w:r>
          </w:p>
          <w:p w:rsidR="002471D3" w:rsidRPr="00441A49" w:rsidRDefault="00E440B0" w:rsidP="00356A0F">
            <w:pPr>
              <w:tabs>
                <w:tab w:val="center" w:pos="1095"/>
                <w:tab w:val="right" w:pos="2446"/>
              </w:tabs>
              <w:spacing w:after="28" w:line="360" w:lineRule="auto"/>
              <w:ind w:left="0" w:right="0" w:firstLine="0"/>
              <w:rPr>
                <w:szCs w:val="24"/>
              </w:rPr>
            </w:pPr>
            <w:r w:rsidRPr="00441A49">
              <w:rPr>
                <w:szCs w:val="24"/>
              </w:rPr>
              <w:t xml:space="preserve">Р/т </w:t>
            </w:r>
            <w:r w:rsidRPr="00441A49">
              <w:rPr>
                <w:szCs w:val="24"/>
              </w:rPr>
              <w:tab/>
              <w:t xml:space="preserve">Канакина </w:t>
            </w:r>
            <w:r w:rsidRPr="00441A49">
              <w:rPr>
                <w:szCs w:val="24"/>
              </w:rPr>
              <w:tab/>
              <w:t xml:space="preserve">В.П. </w:t>
            </w:r>
          </w:p>
          <w:p w:rsidR="002471D3" w:rsidRPr="00441A49" w:rsidRDefault="00E440B0" w:rsidP="00356A0F">
            <w:pPr>
              <w:spacing w:after="0" w:line="360" w:lineRule="auto"/>
              <w:ind w:left="0" w:right="0" w:firstLine="0"/>
              <w:rPr>
                <w:szCs w:val="24"/>
              </w:rPr>
            </w:pPr>
            <w:r w:rsidRPr="00441A49">
              <w:rPr>
                <w:szCs w:val="24"/>
              </w:rPr>
              <w:t xml:space="preserve">Русский язык.(2ч) </w:t>
            </w:r>
          </w:p>
        </w:tc>
        <w:tc>
          <w:tcPr>
            <w:tcW w:w="323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Поурочные </w:t>
            </w:r>
            <w:r w:rsidRPr="00441A49">
              <w:rPr>
                <w:szCs w:val="24"/>
              </w:rPr>
              <w:tab/>
              <w:t xml:space="preserve">разработки  О.И.Дмитриева 2019 г. Издво  «Вако» </w:t>
            </w:r>
          </w:p>
          <w:p w:rsidR="002471D3" w:rsidRPr="00441A49" w:rsidRDefault="00E440B0" w:rsidP="00356A0F">
            <w:pPr>
              <w:spacing w:after="0" w:line="360" w:lineRule="auto"/>
              <w:ind w:left="0" w:right="0" w:firstLine="0"/>
              <w:rPr>
                <w:szCs w:val="24"/>
              </w:rPr>
            </w:pPr>
            <w:r w:rsidRPr="00441A49">
              <w:rPr>
                <w:szCs w:val="24"/>
              </w:rPr>
              <w:t xml:space="preserve">Орфографический  словарь.   </w:t>
            </w:r>
          </w:p>
        </w:tc>
        <w:tc>
          <w:tcPr>
            <w:tcW w:w="609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Контрольно–измерительные материалы. Русский  язык 2021 г., Ид-во «Вако»; Составитель: В.В. </w:t>
            </w:r>
          </w:p>
          <w:p w:rsidR="002471D3" w:rsidRPr="00441A49" w:rsidRDefault="00E440B0" w:rsidP="00356A0F">
            <w:pPr>
              <w:spacing w:after="17" w:line="360" w:lineRule="auto"/>
              <w:ind w:left="0" w:right="0" w:firstLine="0"/>
              <w:rPr>
                <w:szCs w:val="24"/>
              </w:rPr>
            </w:pPr>
            <w:r w:rsidRPr="00441A49">
              <w:rPr>
                <w:szCs w:val="24"/>
              </w:rPr>
              <w:t xml:space="preserve">Никифорова;   </w:t>
            </w:r>
          </w:p>
          <w:p w:rsidR="002471D3" w:rsidRPr="00441A49" w:rsidRDefault="00E440B0" w:rsidP="00356A0F">
            <w:pPr>
              <w:spacing w:after="0" w:line="360" w:lineRule="auto"/>
              <w:ind w:left="0" w:right="0" w:firstLine="0"/>
              <w:rPr>
                <w:szCs w:val="24"/>
              </w:rPr>
            </w:pPr>
            <w:r w:rsidRPr="00441A49">
              <w:rPr>
                <w:szCs w:val="24"/>
              </w:rPr>
              <w:t xml:space="preserve">Крылова О.Н. КИМ ВПР. Русский язык. 3 класс. </w:t>
            </w:r>
          </w:p>
        </w:tc>
      </w:tr>
    </w:tbl>
    <w:p w:rsidR="002471D3" w:rsidRPr="00441A49" w:rsidRDefault="002471D3" w:rsidP="00356A0F">
      <w:pPr>
        <w:spacing w:after="0" w:line="360" w:lineRule="auto"/>
        <w:ind w:left="-900" w:right="701" w:firstLine="0"/>
        <w:rPr>
          <w:szCs w:val="24"/>
        </w:rPr>
      </w:pPr>
    </w:p>
    <w:tbl>
      <w:tblPr>
        <w:tblW w:w="14832" w:type="dxa"/>
        <w:tblInd w:w="643" w:type="dxa"/>
        <w:tblCellMar>
          <w:top w:w="14" w:type="dxa"/>
          <w:left w:w="106" w:type="dxa"/>
          <w:right w:w="94" w:type="dxa"/>
        </w:tblCellMar>
        <w:tblLook w:val="04A0" w:firstRow="1" w:lastRow="0" w:firstColumn="1" w:lastColumn="0" w:noHBand="0" w:noVBand="1"/>
      </w:tblPr>
      <w:tblGrid>
        <w:gridCol w:w="960"/>
        <w:gridCol w:w="1843"/>
        <w:gridCol w:w="2552"/>
        <w:gridCol w:w="3260"/>
        <w:gridCol w:w="6217"/>
      </w:tblGrid>
      <w:tr w:rsidR="002471D3" w:rsidRPr="00441A49" w:rsidTr="00531BA0">
        <w:trPr>
          <w:trHeight w:val="1347"/>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2471D3" w:rsidP="00356A0F">
            <w:pPr>
              <w:spacing w:after="160" w:line="360" w:lineRule="auto"/>
              <w:ind w:left="0" w:right="0" w:firstLine="0"/>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2471D3" w:rsidP="00356A0F">
            <w:pPr>
              <w:spacing w:after="160" w:line="360" w:lineRule="auto"/>
              <w:ind w:left="0" w:right="0" w:firstLine="0"/>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2021г. Изд-во  «Просвещение»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w:t>
            </w:r>
          </w:p>
          <w:p w:rsidR="002471D3" w:rsidRPr="00441A49" w:rsidRDefault="00E440B0" w:rsidP="00356A0F">
            <w:pPr>
              <w:spacing w:after="0" w:line="360" w:lineRule="auto"/>
              <w:ind w:left="0" w:right="0" w:firstLine="0"/>
              <w:rPr>
                <w:szCs w:val="24"/>
              </w:rPr>
            </w:pPr>
            <w:r w:rsidRPr="00441A49">
              <w:rPr>
                <w:szCs w:val="24"/>
              </w:rPr>
              <w:t xml:space="preserve">  </w:t>
            </w:r>
          </w:p>
        </w:tc>
        <w:tc>
          <w:tcPr>
            <w:tcW w:w="6217" w:type="dxa"/>
            <w:tcBorders>
              <w:top w:val="single" w:sz="4" w:space="0" w:color="000000"/>
              <w:left w:val="single" w:sz="4" w:space="0" w:color="000000"/>
              <w:bottom w:val="single" w:sz="4" w:space="0" w:color="000000"/>
              <w:right w:val="single" w:sz="4" w:space="0" w:color="000000"/>
            </w:tcBorders>
          </w:tcPr>
          <w:p w:rsidR="002471D3" w:rsidRDefault="0098087E" w:rsidP="003B7433">
            <w:pPr>
              <w:spacing w:after="18" w:line="360" w:lineRule="auto"/>
              <w:ind w:left="0" w:right="236" w:firstLine="0"/>
              <w:rPr>
                <w:szCs w:val="24"/>
              </w:rPr>
            </w:pPr>
            <w:r>
              <w:rPr>
                <w:szCs w:val="24"/>
              </w:rPr>
              <w:t>Учебное пособие. Проверочные работы по русскому языку. В.П.Канакина, Г.С.Щёголева,</w:t>
            </w:r>
            <w:r w:rsidR="00E440B0" w:rsidRPr="00441A49">
              <w:rPr>
                <w:szCs w:val="24"/>
              </w:rPr>
              <w:t xml:space="preserve">М.: </w:t>
            </w:r>
            <w:r w:rsidR="003B7433">
              <w:rPr>
                <w:szCs w:val="24"/>
              </w:rPr>
              <w:t>Просв</w:t>
            </w:r>
            <w:r>
              <w:rPr>
                <w:szCs w:val="24"/>
              </w:rPr>
              <w:t>,2023</w:t>
            </w:r>
            <w:r w:rsidR="00E440B0" w:rsidRPr="00441A49">
              <w:rPr>
                <w:szCs w:val="24"/>
              </w:rPr>
              <w:t xml:space="preserve">. </w:t>
            </w:r>
          </w:p>
          <w:p w:rsidR="007C61D4" w:rsidRDefault="007C61D4" w:rsidP="003B7433">
            <w:pPr>
              <w:spacing w:after="18" w:line="360" w:lineRule="auto"/>
              <w:ind w:left="0" w:right="236" w:firstLine="0"/>
              <w:rPr>
                <w:szCs w:val="24"/>
              </w:rPr>
            </w:pPr>
            <w:r>
              <w:rPr>
                <w:szCs w:val="24"/>
              </w:rPr>
              <w:t>Упражнения, диктанты, контрольное списывание по русскому языку.О.Д.Ушакова- СПБ, Литера, 2023</w:t>
            </w:r>
          </w:p>
          <w:p w:rsidR="00910AD1" w:rsidRPr="00441A49" w:rsidRDefault="00910AD1" w:rsidP="003B7433">
            <w:pPr>
              <w:spacing w:after="18" w:line="360" w:lineRule="auto"/>
              <w:ind w:left="0" w:right="236" w:firstLine="0"/>
              <w:rPr>
                <w:szCs w:val="24"/>
              </w:rPr>
            </w:pPr>
            <w:r>
              <w:rPr>
                <w:szCs w:val="24"/>
              </w:rPr>
              <w:t>Учебное издание. Тренажёр по чистописанию. .Переход с узкой строки на широкую 2-3 класс. О.Е.Жиренко, Е.В.Колядожных</w:t>
            </w:r>
          </w:p>
        </w:tc>
      </w:tr>
      <w:tr w:rsidR="002471D3" w:rsidRPr="00441A49" w:rsidTr="00531BA0">
        <w:trPr>
          <w:trHeight w:val="2770"/>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1" w:firstLine="0"/>
              <w:rPr>
                <w:szCs w:val="24"/>
              </w:rPr>
            </w:pPr>
            <w:r w:rsidRPr="00441A49">
              <w:rPr>
                <w:szCs w:val="24"/>
              </w:rPr>
              <w:lastRenderedPageBreak/>
              <w:t xml:space="preserve">4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7" w:firstLine="0"/>
              <w:rPr>
                <w:szCs w:val="24"/>
              </w:rPr>
            </w:pPr>
            <w:r w:rsidRPr="00441A49">
              <w:rPr>
                <w:szCs w:val="24"/>
              </w:rPr>
              <w:t xml:space="preserve">Русский язык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В.П.Канакина  В.Г.Горецкий  </w:t>
            </w:r>
          </w:p>
          <w:p w:rsidR="002471D3" w:rsidRPr="00441A49" w:rsidRDefault="00E440B0" w:rsidP="00356A0F">
            <w:pPr>
              <w:spacing w:after="20" w:line="360" w:lineRule="auto"/>
              <w:ind w:left="0" w:right="0" w:firstLine="0"/>
              <w:rPr>
                <w:szCs w:val="24"/>
              </w:rPr>
            </w:pPr>
            <w:r w:rsidRPr="00441A49">
              <w:rPr>
                <w:szCs w:val="24"/>
              </w:rPr>
              <w:t xml:space="preserve">Русский язык  </w:t>
            </w:r>
          </w:p>
          <w:p w:rsidR="002471D3" w:rsidRPr="00441A49" w:rsidRDefault="00E440B0" w:rsidP="00356A0F">
            <w:pPr>
              <w:spacing w:after="0" w:line="360" w:lineRule="auto"/>
              <w:ind w:left="0" w:right="0" w:firstLine="0"/>
              <w:rPr>
                <w:szCs w:val="24"/>
              </w:rPr>
            </w:pPr>
            <w:r w:rsidRPr="00441A49">
              <w:rPr>
                <w:szCs w:val="24"/>
              </w:rPr>
              <w:t xml:space="preserve"> Москва </w:t>
            </w:r>
          </w:p>
          <w:p w:rsidR="002471D3" w:rsidRPr="00441A49" w:rsidRDefault="00E440B0" w:rsidP="00356A0F">
            <w:pPr>
              <w:spacing w:after="10" w:line="360" w:lineRule="auto"/>
              <w:ind w:left="0" w:right="0" w:firstLine="0"/>
              <w:rPr>
                <w:szCs w:val="24"/>
              </w:rPr>
            </w:pPr>
            <w:r w:rsidRPr="00441A49">
              <w:rPr>
                <w:szCs w:val="24"/>
              </w:rPr>
              <w:t xml:space="preserve">«Просвещение» 2020 </w:t>
            </w:r>
          </w:p>
          <w:p w:rsidR="002471D3" w:rsidRPr="00441A49" w:rsidRDefault="00E440B0" w:rsidP="00356A0F">
            <w:pPr>
              <w:spacing w:after="0" w:line="360" w:lineRule="auto"/>
              <w:ind w:left="0" w:right="0" w:firstLine="0"/>
              <w:rPr>
                <w:szCs w:val="24"/>
              </w:rPr>
            </w:pPr>
            <w:r w:rsidRPr="00441A49">
              <w:rPr>
                <w:szCs w:val="24"/>
              </w:rPr>
              <w:t xml:space="preserve">г.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3" w:line="360" w:lineRule="auto"/>
              <w:ind w:left="0" w:right="0" w:firstLine="0"/>
              <w:rPr>
                <w:szCs w:val="24"/>
              </w:rPr>
            </w:pPr>
            <w:r w:rsidRPr="00441A49">
              <w:rPr>
                <w:szCs w:val="24"/>
              </w:rPr>
              <w:t xml:space="preserve">Н. Ситникова  </w:t>
            </w:r>
          </w:p>
          <w:p w:rsidR="002471D3" w:rsidRPr="00441A49" w:rsidRDefault="00E440B0" w:rsidP="00356A0F">
            <w:pPr>
              <w:spacing w:after="25" w:line="360" w:lineRule="auto"/>
              <w:ind w:left="0" w:right="0" w:firstLine="0"/>
              <w:rPr>
                <w:szCs w:val="24"/>
              </w:rPr>
            </w:pPr>
            <w:r w:rsidRPr="00441A49">
              <w:rPr>
                <w:szCs w:val="24"/>
              </w:rPr>
              <w:t xml:space="preserve">И.Ф.Яценко Поурочные разработки по русскому языку </w:t>
            </w:r>
          </w:p>
          <w:p w:rsidR="002471D3" w:rsidRPr="00441A49" w:rsidRDefault="00E440B0" w:rsidP="00356A0F">
            <w:pPr>
              <w:spacing w:after="0" w:line="360" w:lineRule="auto"/>
              <w:ind w:left="0" w:right="0" w:firstLine="0"/>
              <w:rPr>
                <w:szCs w:val="24"/>
              </w:rPr>
            </w:pPr>
            <w:r w:rsidRPr="00441A49">
              <w:rPr>
                <w:szCs w:val="24"/>
              </w:rPr>
              <w:t xml:space="preserve">Москва «Вако»2015г </w:t>
            </w:r>
          </w:p>
        </w:tc>
        <w:tc>
          <w:tcPr>
            <w:tcW w:w="6217"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Контрольно – измерительные материалы по русскому языку Москва   «Вако»2013 г  4 класс. </w:t>
            </w:r>
          </w:p>
          <w:p w:rsidR="00A456D0" w:rsidRDefault="00E440B0" w:rsidP="00356A0F">
            <w:pPr>
              <w:spacing w:after="0" w:line="360" w:lineRule="auto"/>
              <w:ind w:left="0" w:right="0" w:firstLine="0"/>
              <w:rPr>
                <w:szCs w:val="24"/>
              </w:rPr>
            </w:pPr>
            <w:r w:rsidRPr="00441A49">
              <w:rPr>
                <w:szCs w:val="24"/>
              </w:rPr>
              <w:t xml:space="preserve">Крылова О.Н. КИМ ВПР. Русский язык. 4 класс. Контрольно- </w:t>
            </w:r>
            <w:r w:rsidRPr="00441A49">
              <w:rPr>
                <w:szCs w:val="24"/>
              </w:rPr>
              <w:tab/>
              <w:t xml:space="preserve">измерительные </w:t>
            </w:r>
            <w:r w:rsidRPr="00441A49">
              <w:rPr>
                <w:szCs w:val="24"/>
              </w:rPr>
              <w:tab/>
              <w:t xml:space="preserve">материалы: Всероссийская проверочная работа. ФГОС/ О. Н. Крылова.- М. Издательство «Экзамен»,2020. </w:t>
            </w:r>
          </w:p>
          <w:p w:rsidR="002471D3" w:rsidRDefault="00A456D0" w:rsidP="00356A0F">
            <w:pPr>
              <w:spacing w:after="0" w:line="360" w:lineRule="auto"/>
              <w:ind w:left="0" w:right="0" w:firstLine="0"/>
              <w:rPr>
                <w:szCs w:val="24"/>
              </w:rPr>
            </w:pPr>
            <w:r>
              <w:rPr>
                <w:szCs w:val="24"/>
              </w:rPr>
              <w:t>Рабочая тетрадь. Русский язык. В.П.Канакина М.,Просв,2024</w:t>
            </w:r>
          </w:p>
          <w:p w:rsidR="00A456D0" w:rsidRPr="00441A49" w:rsidRDefault="00A456D0" w:rsidP="00A456D0">
            <w:pPr>
              <w:spacing w:after="0" w:line="360" w:lineRule="auto"/>
              <w:ind w:left="0" w:right="0" w:firstLine="0"/>
              <w:rPr>
                <w:szCs w:val="24"/>
              </w:rPr>
            </w:pPr>
            <w:r>
              <w:rPr>
                <w:szCs w:val="24"/>
              </w:rPr>
              <w:t>В.П.Канакина Русский язык. 4 класс. Проверочные работы. М.,Просв,2019</w:t>
            </w:r>
          </w:p>
        </w:tc>
      </w:tr>
      <w:tr w:rsidR="002471D3" w:rsidRPr="00441A49" w:rsidTr="00531BA0">
        <w:trPr>
          <w:trHeight w:val="922"/>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1" w:firstLine="0"/>
              <w:rPr>
                <w:szCs w:val="24"/>
              </w:rPr>
            </w:pPr>
            <w:r w:rsidRPr="00441A49">
              <w:rPr>
                <w:szCs w:val="24"/>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466" w:right="0" w:hanging="466"/>
              <w:rPr>
                <w:szCs w:val="24"/>
              </w:rPr>
            </w:pPr>
            <w:r w:rsidRPr="00441A49">
              <w:rPr>
                <w:szCs w:val="24"/>
              </w:rPr>
              <w:t xml:space="preserve">Литературное  чтение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1" w:line="360" w:lineRule="auto"/>
              <w:ind w:left="0" w:right="0" w:firstLine="0"/>
              <w:rPr>
                <w:szCs w:val="24"/>
              </w:rPr>
            </w:pPr>
            <w:r w:rsidRPr="00441A49">
              <w:rPr>
                <w:szCs w:val="24"/>
              </w:rPr>
              <w:t xml:space="preserve">В.Г.Горецкий, </w:t>
            </w:r>
          </w:p>
          <w:p w:rsidR="002471D3" w:rsidRPr="00441A49" w:rsidRDefault="00E440B0" w:rsidP="00356A0F">
            <w:pPr>
              <w:spacing w:after="0" w:line="360" w:lineRule="auto"/>
              <w:ind w:left="0" w:right="0" w:firstLine="0"/>
              <w:rPr>
                <w:szCs w:val="24"/>
              </w:rPr>
            </w:pPr>
            <w:r w:rsidRPr="00441A49">
              <w:rPr>
                <w:szCs w:val="24"/>
              </w:rPr>
              <w:t xml:space="preserve">В.А.Кирюшкин Русская азбука: </w:t>
            </w:r>
          </w:p>
          <w:p w:rsidR="002471D3" w:rsidRPr="00441A49" w:rsidRDefault="00E440B0" w:rsidP="00356A0F">
            <w:pPr>
              <w:spacing w:after="22" w:line="360" w:lineRule="auto"/>
              <w:ind w:left="0" w:right="0" w:firstLine="0"/>
              <w:rPr>
                <w:szCs w:val="24"/>
              </w:rPr>
            </w:pPr>
            <w:r w:rsidRPr="00441A49">
              <w:rPr>
                <w:szCs w:val="24"/>
              </w:rPr>
              <w:t xml:space="preserve">Учебник.-М.; </w:t>
            </w:r>
          </w:p>
          <w:p w:rsidR="002471D3" w:rsidRPr="00441A49" w:rsidRDefault="00E440B0" w:rsidP="00356A0F">
            <w:pPr>
              <w:spacing w:after="21" w:line="360" w:lineRule="auto"/>
              <w:ind w:left="0" w:right="0" w:firstLine="0"/>
              <w:rPr>
                <w:szCs w:val="24"/>
              </w:rPr>
            </w:pPr>
            <w:r w:rsidRPr="00441A49">
              <w:rPr>
                <w:szCs w:val="24"/>
              </w:rPr>
              <w:t xml:space="preserve">Просвещение,2020 </w:t>
            </w:r>
          </w:p>
          <w:p w:rsidR="002471D3" w:rsidRPr="00441A49" w:rsidRDefault="00E440B0" w:rsidP="00356A0F">
            <w:pPr>
              <w:spacing w:after="21" w:line="360" w:lineRule="auto"/>
              <w:ind w:left="0" w:right="0" w:firstLine="0"/>
              <w:rPr>
                <w:szCs w:val="24"/>
              </w:rPr>
            </w:pPr>
            <w:r w:rsidRPr="00441A49">
              <w:rPr>
                <w:szCs w:val="24"/>
              </w:rPr>
              <w:t xml:space="preserve">Л.Ф.Климанова, </w:t>
            </w:r>
          </w:p>
          <w:p w:rsidR="002471D3" w:rsidRPr="00441A49" w:rsidRDefault="00E440B0" w:rsidP="00356A0F">
            <w:pPr>
              <w:spacing w:after="0" w:line="360" w:lineRule="auto"/>
              <w:ind w:left="0" w:right="60" w:firstLine="0"/>
              <w:rPr>
                <w:szCs w:val="24"/>
              </w:rPr>
            </w:pPr>
            <w:r w:rsidRPr="00441A49">
              <w:rPr>
                <w:szCs w:val="24"/>
              </w:rPr>
              <w:t xml:space="preserve">В.Г.Горецкий, М.В.Голованова. Литературное  чтение- учебник в 2-х частях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1" w:line="360" w:lineRule="auto"/>
              <w:ind w:left="0" w:right="0" w:firstLine="0"/>
              <w:rPr>
                <w:szCs w:val="24"/>
              </w:rPr>
            </w:pPr>
            <w:r w:rsidRPr="00441A49">
              <w:rPr>
                <w:szCs w:val="24"/>
              </w:rPr>
              <w:t xml:space="preserve">В.Г.Горецкий, </w:t>
            </w:r>
          </w:p>
          <w:p w:rsidR="002471D3" w:rsidRPr="00441A49" w:rsidRDefault="00E440B0" w:rsidP="00356A0F">
            <w:pPr>
              <w:spacing w:after="0" w:line="360" w:lineRule="auto"/>
              <w:ind w:left="0" w:right="0" w:firstLine="0"/>
              <w:rPr>
                <w:szCs w:val="24"/>
              </w:rPr>
            </w:pPr>
            <w:r w:rsidRPr="00441A49">
              <w:rPr>
                <w:szCs w:val="24"/>
              </w:rPr>
              <w:t xml:space="preserve">В.А.Кирюшкин </w:t>
            </w:r>
          </w:p>
          <w:p w:rsidR="002471D3" w:rsidRPr="00441A49" w:rsidRDefault="00E440B0" w:rsidP="00356A0F">
            <w:pPr>
              <w:spacing w:after="0" w:line="360" w:lineRule="auto"/>
              <w:ind w:left="0" w:right="0" w:firstLine="0"/>
              <w:rPr>
                <w:szCs w:val="24"/>
              </w:rPr>
            </w:pPr>
            <w:r w:rsidRPr="00441A49">
              <w:rPr>
                <w:szCs w:val="24"/>
              </w:rPr>
              <w:t xml:space="preserve">Методическое пособие по обучению грамоте и письму. Книга для учителя.-М.Просвящение.-2020. </w:t>
            </w:r>
          </w:p>
          <w:p w:rsidR="002471D3" w:rsidRPr="00441A49" w:rsidRDefault="00E440B0" w:rsidP="00356A0F">
            <w:pPr>
              <w:spacing w:after="0" w:line="360" w:lineRule="auto"/>
              <w:ind w:left="0" w:right="0" w:firstLine="0"/>
              <w:rPr>
                <w:szCs w:val="24"/>
              </w:rPr>
            </w:pPr>
            <w:r w:rsidRPr="00441A49">
              <w:rPr>
                <w:szCs w:val="24"/>
              </w:rPr>
              <w:t xml:space="preserve">О.Е.Жиренко,Л.А, </w:t>
            </w:r>
          </w:p>
          <w:p w:rsidR="002471D3" w:rsidRPr="00441A49" w:rsidRDefault="00E440B0" w:rsidP="00356A0F">
            <w:pPr>
              <w:spacing w:after="0" w:line="360" w:lineRule="auto"/>
              <w:ind w:left="0" w:right="0" w:firstLine="0"/>
              <w:rPr>
                <w:szCs w:val="24"/>
              </w:rPr>
            </w:pPr>
            <w:r w:rsidRPr="00441A49">
              <w:rPr>
                <w:szCs w:val="24"/>
              </w:rPr>
              <w:t xml:space="preserve">О.А.Обухова. Поурочные разработки по обучению грамоте: чтение и письмо.М.;ВАКО,2019. </w:t>
            </w:r>
          </w:p>
        </w:tc>
        <w:tc>
          <w:tcPr>
            <w:tcW w:w="6217" w:type="dxa"/>
            <w:tcBorders>
              <w:top w:val="single" w:sz="4" w:space="0" w:color="000000"/>
              <w:left w:val="single" w:sz="4" w:space="0" w:color="000000"/>
              <w:bottom w:val="single" w:sz="4" w:space="0" w:color="000000"/>
              <w:right w:val="single" w:sz="4" w:space="0" w:color="000000"/>
            </w:tcBorders>
          </w:tcPr>
          <w:p w:rsidR="002471D3" w:rsidRDefault="00A456D0" w:rsidP="00356A0F">
            <w:pPr>
              <w:spacing w:after="0" w:line="360" w:lineRule="auto"/>
              <w:ind w:left="0" w:right="0" w:firstLine="0"/>
              <w:rPr>
                <w:szCs w:val="24"/>
              </w:rPr>
            </w:pPr>
            <w:r>
              <w:rPr>
                <w:szCs w:val="24"/>
              </w:rPr>
              <w:t>КИМы. Литературное чтение.1 класс. М., ВАКО,2019</w:t>
            </w:r>
          </w:p>
          <w:p w:rsidR="00A456D0" w:rsidRDefault="00A456D0" w:rsidP="00356A0F">
            <w:pPr>
              <w:spacing w:after="0" w:line="360" w:lineRule="auto"/>
              <w:ind w:left="0" w:right="0" w:firstLine="0"/>
              <w:rPr>
                <w:szCs w:val="24"/>
              </w:rPr>
            </w:pPr>
            <w:r>
              <w:rPr>
                <w:szCs w:val="24"/>
              </w:rPr>
              <w:t>Тренажёр по чтению. Послебуквенный период. 1 класс. «Экзамен», М., 2019</w:t>
            </w:r>
          </w:p>
          <w:p w:rsidR="00A456D0" w:rsidRDefault="00A456D0" w:rsidP="00356A0F">
            <w:pPr>
              <w:spacing w:after="0" w:line="360" w:lineRule="auto"/>
              <w:ind w:left="0" w:right="0" w:firstLine="0"/>
              <w:rPr>
                <w:szCs w:val="24"/>
              </w:rPr>
            </w:pPr>
            <w:r>
              <w:rPr>
                <w:szCs w:val="24"/>
              </w:rPr>
              <w:t>Чтение. Работа с текстом. 1 класс.В.Н.Крылова,М., «Экзамен», 2023</w:t>
            </w:r>
          </w:p>
          <w:p w:rsidR="00A456D0" w:rsidRPr="00441A49" w:rsidRDefault="00A456D0" w:rsidP="00356A0F">
            <w:pPr>
              <w:spacing w:after="0" w:line="360" w:lineRule="auto"/>
              <w:ind w:left="0" w:right="0" w:firstLine="0"/>
              <w:rPr>
                <w:szCs w:val="24"/>
              </w:rPr>
            </w:pPr>
            <w:r>
              <w:rPr>
                <w:szCs w:val="24"/>
              </w:rPr>
              <w:t>М.Буряк. смысловое чтение. 1 класс. Тетрадь-тренажёр. Ростов- на –Дону. «Феникс»., 2023</w:t>
            </w:r>
          </w:p>
        </w:tc>
      </w:tr>
      <w:tr w:rsidR="002471D3" w:rsidRPr="00441A49" w:rsidTr="00531BA0">
        <w:trPr>
          <w:trHeight w:val="1687"/>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1" w:firstLine="0"/>
              <w:rPr>
                <w:szCs w:val="24"/>
              </w:rPr>
            </w:pPr>
            <w:r w:rsidRPr="00441A49">
              <w:rPr>
                <w:szCs w:val="24"/>
              </w:rPr>
              <w:lastRenderedPageBreak/>
              <w:t xml:space="preserve">2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Литературное чтение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1" w:line="360" w:lineRule="auto"/>
              <w:ind w:left="0" w:right="0" w:firstLine="0"/>
              <w:rPr>
                <w:szCs w:val="24"/>
              </w:rPr>
            </w:pPr>
            <w:r w:rsidRPr="00441A49">
              <w:rPr>
                <w:szCs w:val="24"/>
              </w:rPr>
              <w:t xml:space="preserve">Л.Ф.Климанова </w:t>
            </w:r>
          </w:p>
          <w:p w:rsidR="002471D3" w:rsidRPr="00441A49" w:rsidRDefault="00E440B0" w:rsidP="00356A0F">
            <w:pPr>
              <w:spacing w:after="0" w:line="360" w:lineRule="auto"/>
              <w:ind w:left="0" w:right="0" w:firstLine="0"/>
              <w:rPr>
                <w:szCs w:val="24"/>
              </w:rPr>
            </w:pPr>
            <w:r w:rsidRPr="00441A49">
              <w:rPr>
                <w:szCs w:val="24"/>
              </w:rPr>
              <w:t xml:space="preserve">В.Г.Горецкий </w:t>
            </w:r>
          </w:p>
          <w:p w:rsidR="002471D3" w:rsidRPr="00441A49" w:rsidRDefault="00E440B0" w:rsidP="00356A0F">
            <w:pPr>
              <w:spacing w:after="20" w:line="360" w:lineRule="auto"/>
              <w:ind w:left="0" w:right="0" w:firstLine="0"/>
              <w:rPr>
                <w:szCs w:val="24"/>
              </w:rPr>
            </w:pPr>
            <w:r w:rsidRPr="00441A49">
              <w:rPr>
                <w:szCs w:val="24"/>
              </w:rPr>
              <w:t xml:space="preserve">Литературное чтение </w:t>
            </w:r>
          </w:p>
          <w:p w:rsidR="002471D3" w:rsidRPr="00441A49" w:rsidRDefault="00E440B0" w:rsidP="00356A0F">
            <w:pPr>
              <w:spacing w:after="0" w:line="360" w:lineRule="auto"/>
              <w:ind w:left="0" w:right="0" w:firstLine="0"/>
              <w:rPr>
                <w:szCs w:val="24"/>
              </w:rPr>
            </w:pPr>
            <w:r w:rsidRPr="00441A49">
              <w:rPr>
                <w:szCs w:val="24"/>
              </w:rPr>
              <w:t xml:space="preserve">2 класс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С.В. Кутявина </w:t>
            </w:r>
          </w:p>
          <w:p w:rsidR="002471D3" w:rsidRPr="00441A49" w:rsidRDefault="00E440B0" w:rsidP="00356A0F">
            <w:pPr>
              <w:spacing w:after="23" w:line="360" w:lineRule="auto"/>
              <w:ind w:left="0" w:right="0" w:firstLine="0"/>
              <w:rPr>
                <w:szCs w:val="24"/>
              </w:rPr>
            </w:pPr>
            <w:r w:rsidRPr="00441A49">
              <w:rPr>
                <w:szCs w:val="24"/>
              </w:rPr>
              <w:t xml:space="preserve">Поурочные разработки по литературному чтению к учебнику Л.Ф.Климановой.  </w:t>
            </w:r>
          </w:p>
          <w:p w:rsidR="002471D3" w:rsidRPr="00441A49" w:rsidRDefault="00E440B0" w:rsidP="00356A0F">
            <w:pPr>
              <w:spacing w:after="0" w:line="360" w:lineRule="auto"/>
              <w:ind w:left="0" w:right="0" w:firstLine="0"/>
              <w:rPr>
                <w:szCs w:val="24"/>
              </w:rPr>
            </w:pPr>
            <w:r w:rsidRPr="00441A49">
              <w:rPr>
                <w:szCs w:val="24"/>
              </w:rPr>
              <w:t xml:space="preserve">Москва «Вако» 2019г </w:t>
            </w:r>
          </w:p>
        </w:tc>
        <w:tc>
          <w:tcPr>
            <w:tcW w:w="6217"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11" w:line="360" w:lineRule="auto"/>
              <w:ind w:left="0" w:right="0" w:firstLine="0"/>
              <w:rPr>
                <w:szCs w:val="24"/>
              </w:rPr>
            </w:pPr>
            <w:r w:rsidRPr="00441A49">
              <w:rPr>
                <w:szCs w:val="24"/>
              </w:rPr>
              <w:t xml:space="preserve">Дидактический материал для отработки навыков чтения. </w:t>
            </w:r>
          </w:p>
          <w:p w:rsidR="002471D3" w:rsidRPr="00441A49" w:rsidRDefault="00E440B0" w:rsidP="003B7433">
            <w:pPr>
              <w:spacing w:after="0" w:line="360" w:lineRule="auto"/>
              <w:ind w:left="0" w:right="114" w:firstLine="0"/>
              <w:rPr>
                <w:szCs w:val="24"/>
              </w:rPr>
            </w:pPr>
            <w:r w:rsidRPr="00441A49">
              <w:rPr>
                <w:szCs w:val="24"/>
              </w:rPr>
              <w:t xml:space="preserve">Контрольно- измерительные материалы. Литературное чтение.2 класс./ Сост. М.В.Бойкина.- М.Просвещение ,2021 </w:t>
            </w:r>
          </w:p>
        </w:tc>
      </w:tr>
    </w:tbl>
    <w:p w:rsidR="002471D3" w:rsidRPr="00441A49" w:rsidRDefault="002471D3" w:rsidP="00356A0F">
      <w:pPr>
        <w:spacing w:after="0" w:line="360" w:lineRule="auto"/>
        <w:ind w:left="-900" w:right="701" w:firstLine="0"/>
        <w:rPr>
          <w:szCs w:val="24"/>
        </w:rPr>
      </w:pPr>
    </w:p>
    <w:tbl>
      <w:tblPr>
        <w:tblW w:w="14548" w:type="dxa"/>
        <w:tblInd w:w="643" w:type="dxa"/>
        <w:tblCellMar>
          <w:top w:w="14" w:type="dxa"/>
          <w:left w:w="106" w:type="dxa"/>
          <w:right w:w="50" w:type="dxa"/>
        </w:tblCellMar>
        <w:tblLook w:val="04A0" w:firstRow="1" w:lastRow="0" w:firstColumn="1" w:lastColumn="0" w:noHBand="0" w:noVBand="1"/>
      </w:tblPr>
      <w:tblGrid>
        <w:gridCol w:w="960"/>
        <w:gridCol w:w="1843"/>
        <w:gridCol w:w="2552"/>
        <w:gridCol w:w="3260"/>
        <w:gridCol w:w="5933"/>
      </w:tblGrid>
      <w:tr w:rsidR="002471D3" w:rsidRPr="00441A49" w:rsidTr="00531BA0">
        <w:trPr>
          <w:trHeight w:val="840"/>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2471D3" w:rsidP="00356A0F">
            <w:pPr>
              <w:spacing w:after="160" w:line="360" w:lineRule="auto"/>
              <w:ind w:left="0" w:right="0" w:firstLine="0"/>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2471D3" w:rsidP="00356A0F">
            <w:pPr>
              <w:spacing w:after="160" w:line="360" w:lineRule="auto"/>
              <w:ind w:left="0" w:right="0" w:firstLine="0"/>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Москва </w:t>
            </w:r>
          </w:p>
          <w:p w:rsidR="002471D3" w:rsidRPr="00441A49" w:rsidRDefault="00E440B0" w:rsidP="00356A0F">
            <w:pPr>
              <w:spacing w:after="10" w:line="360" w:lineRule="auto"/>
              <w:ind w:left="0" w:right="0" w:firstLine="0"/>
              <w:rPr>
                <w:szCs w:val="24"/>
              </w:rPr>
            </w:pPr>
            <w:r w:rsidRPr="00441A49">
              <w:rPr>
                <w:szCs w:val="24"/>
              </w:rPr>
              <w:t xml:space="preserve">«Просвещение» 2020 </w:t>
            </w:r>
          </w:p>
          <w:p w:rsidR="002471D3" w:rsidRPr="00441A49" w:rsidRDefault="00E440B0" w:rsidP="00356A0F">
            <w:pPr>
              <w:spacing w:after="0" w:line="360" w:lineRule="auto"/>
              <w:ind w:left="0" w:right="0" w:firstLine="0"/>
              <w:rPr>
                <w:szCs w:val="24"/>
              </w:rPr>
            </w:pPr>
            <w:r w:rsidRPr="00441A49">
              <w:rPr>
                <w:szCs w:val="24"/>
              </w:rPr>
              <w:t xml:space="preserve">г.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2471D3" w:rsidP="00356A0F">
            <w:pPr>
              <w:spacing w:after="160" w:line="360" w:lineRule="auto"/>
              <w:ind w:left="0" w:right="0" w:firstLine="0"/>
              <w:rPr>
                <w:szCs w:val="24"/>
              </w:rPr>
            </w:pPr>
          </w:p>
        </w:tc>
        <w:tc>
          <w:tcPr>
            <w:tcW w:w="5933" w:type="dxa"/>
            <w:tcBorders>
              <w:top w:val="single" w:sz="4" w:space="0" w:color="000000"/>
              <w:left w:val="single" w:sz="4" w:space="0" w:color="000000"/>
              <w:bottom w:val="single" w:sz="4" w:space="0" w:color="000000"/>
              <w:right w:val="single" w:sz="4" w:space="0" w:color="000000"/>
            </w:tcBorders>
          </w:tcPr>
          <w:p w:rsidR="002471D3" w:rsidRPr="00441A49" w:rsidRDefault="002471D3" w:rsidP="00356A0F">
            <w:pPr>
              <w:spacing w:after="160" w:line="360" w:lineRule="auto"/>
              <w:ind w:left="0" w:right="0" w:firstLine="0"/>
              <w:rPr>
                <w:szCs w:val="24"/>
              </w:rPr>
            </w:pPr>
          </w:p>
        </w:tc>
      </w:tr>
      <w:tr w:rsidR="002471D3" w:rsidRPr="00441A49" w:rsidTr="00531BA0">
        <w:trPr>
          <w:trHeight w:val="1942"/>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55" w:firstLine="0"/>
              <w:rPr>
                <w:szCs w:val="24"/>
              </w:rPr>
            </w:pPr>
            <w:r w:rsidRPr="00441A49">
              <w:rPr>
                <w:szCs w:val="24"/>
              </w:rPr>
              <w:t xml:space="preserve">3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Литературное чтение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«Литературное </w:t>
            </w:r>
          </w:p>
          <w:p w:rsidR="002471D3" w:rsidRPr="00441A49" w:rsidRDefault="00E440B0" w:rsidP="00356A0F">
            <w:pPr>
              <w:spacing w:after="46" w:line="360" w:lineRule="auto"/>
              <w:ind w:left="0" w:right="59" w:firstLine="0"/>
              <w:rPr>
                <w:szCs w:val="24"/>
              </w:rPr>
            </w:pPr>
            <w:r w:rsidRPr="00441A49">
              <w:rPr>
                <w:szCs w:val="24"/>
              </w:rPr>
              <w:t xml:space="preserve">чтение». (2ч) М: «Просвещение» 2020 г.  авторов Л. Ф. Климановой, В. Г. Горецкого, М. В. </w:t>
            </w:r>
          </w:p>
          <w:p w:rsidR="002471D3" w:rsidRPr="00441A49" w:rsidRDefault="00E440B0" w:rsidP="00356A0F">
            <w:pPr>
              <w:spacing w:after="0" w:line="360" w:lineRule="auto"/>
              <w:ind w:left="0" w:right="0" w:firstLine="0"/>
              <w:rPr>
                <w:szCs w:val="24"/>
              </w:rPr>
            </w:pPr>
            <w:r w:rsidRPr="00441A49">
              <w:rPr>
                <w:szCs w:val="24"/>
              </w:rPr>
              <w:t xml:space="preserve">Головановой.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С.В. Кутявина </w:t>
            </w:r>
          </w:p>
          <w:p w:rsidR="002471D3" w:rsidRPr="00441A49" w:rsidRDefault="00E440B0" w:rsidP="00356A0F">
            <w:pPr>
              <w:spacing w:after="46" w:line="360" w:lineRule="auto"/>
              <w:ind w:left="0" w:right="0" w:firstLine="0"/>
              <w:rPr>
                <w:szCs w:val="24"/>
              </w:rPr>
            </w:pPr>
            <w:r w:rsidRPr="00441A49">
              <w:rPr>
                <w:szCs w:val="24"/>
              </w:rPr>
              <w:t xml:space="preserve">Поурочные разработки по литературному чтению к учебнику Л.Ф.Климановой. </w:t>
            </w:r>
          </w:p>
          <w:p w:rsidR="002471D3" w:rsidRPr="00441A49" w:rsidRDefault="00E440B0" w:rsidP="00356A0F">
            <w:pPr>
              <w:spacing w:after="0" w:line="360" w:lineRule="auto"/>
              <w:ind w:left="0" w:right="0" w:firstLine="0"/>
              <w:rPr>
                <w:szCs w:val="24"/>
              </w:rPr>
            </w:pPr>
            <w:r w:rsidRPr="00441A49">
              <w:rPr>
                <w:szCs w:val="24"/>
              </w:rPr>
              <w:t xml:space="preserve">Москва «Вако» 2019г </w:t>
            </w:r>
          </w:p>
        </w:tc>
        <w:tc>
          <w:tcPr>
            <w:tcW w:w="5933" w:type="dxa"/>
            <w:tcBorders>
              <w:top w:val="single" w:sz="4" w:space="0" w:color="000000"/>
              <w:left w:val="single" w:sz="4" w:space="0" w:color="000000"/>
              <w:bottom w:val="single" w:sz="4" w:space="0" w:color="000000"/>
              <w:right w:val="single" w:sz="4" w:space="0" w:color="000000"/>
            </w:tcBorders>
          </w:tcPr>
          <w:p w:rsidR="002471D3" w:rsidRPr="007F4B8A" w:rsidRDefault="00E440B0" w:rsidP="00356A0F">
            <w:pPr>
              <w:tabs>
                <w:tab w:val="center" w:pos="1519"/>
                <w:tab w:val="center" w:pos="4622"/>
              </w:tabs>
              <w:spacing w:after="0" w:line="360" w:lineRule="auto"/>
              <w:ind w:left="0" w:right="0" w:firstLine="0"/>
              <w:rPr>
                <w:color w:val="262626" w:themeColor="text1" w:themeTint="D9"/>
                <w:szCs w:val="24"/>
              </w:rPr>
            </w:pPr>
            <w:r w:rsidRPr="007F4B8A">
              <w:rPr>
                <w:rFonts w:eastAsia="Calibri"/>
                <w:color w:val="262626" w:themeColor="text1" w:themeTint="D9"/>
                <w:szCs w:val="24"/>
              </w:rPr>
              <w:tab/>
            </w:r>
            <w:r w:rsidRPr="007F4B8A">
              <w:rPr>
                <w:color w:val="262626" w:themeColor="text1" w:themeTint="D9"/>
                <w:szCs w:val="24"/>
              </w:rPr>
              <w:t xml:space="preserve">«Контрольно–измерительные </w:t>
            </w:r>
            <w:r w:rsidRPr="007F4B8A">
              <w:rPr>
                <w:color w:val="262626" w:themeColor="text1" w:themeTint="D9"/>
                <w:szCs w:val="24"/>
              </w:rPr>
              <w:tab/>
              <w:t xml:space="preserve">материалы. </w:t>
            </w:r>
          </w:p>
          <w:p w:rsidR="002471D3" w:rsidRPr="007F4B8A" w:rsidRDefault="00E440B0" w:rsidP="00356A0F">
            <w:pPr>
              <w:spacing w:after="20" w:line="360" w:lineRule="auto"/>
              <w:ind w:left="0" w:right="0" w:firstLine="0"/>
              <w:rPr>
                <w:color w:val="262626" w:themeColor="text1" w:themeTint="D9"/>
                <w:szCs w:val="24"/>
              </w:rPr>
            </w:pPr>
            <w:r w:rsidRPr="007F4B8A">
              <w:rPr>
                <w:color w:val="262626" w:themeColor="text1" w:themeTint="D9"/>
                <w:szCs w:val="24"/>
              </w:rPr>
              <w:t xml:space="preserve">Литературное чтение: 3 класс». Составитель С.В. </w:t>
            </w:r>
          </w:p>
          <w:p w:rsidR="002471D3" w:rsidRPr="007F4B8A" w:rsidRDefault="00E440B0" w:rsidP="00356A0F">
            <w:pPr>
              <w:spacing w:after="0" w:line="360" w:lineRule="auto"/>
              <w:ind w:left="0" w:right="0" w:firstLine="0"/>
              <w:rPr>
                <w:color w:val="262626" w:themeColor="text1" w:themeTint="D9"/>
                <w:szCs w:val="24"/>
              </w:rPr>
            </w:pPr>
            <w:r w:rsidRPr="007F4B8A">
              <w:rPr>
                <w:color w:val="262626" w:themeColor="text1" w:themeTint="D9"/>
                <w:szCs w:val="24"/>
              </w:rPr>
              <w:t xml:space="preserve">Кутявина- М.: ВАКО,  2021г </w:t>
            </w:r>
          </w:p>
          <w:p w:rsidR="002471D3" w:rsidRPr="00441A49" w:rsidRDefault="00E440B0" w:rsidP="00356A0F">
            <w:pPr>
              <w:spacing w:after="0" w:line="360" w:lineRule="auto"/>
              <w:ind w:left="0" w:right="0" w:firstLine="0"/>
              <w:rPr>
                <w:szCs w:val="24"/>
              </w:rPr>
            </w:pPr>
            <w:r w:rsidRPr="00441A49">
              <w:rPr>
                <w:b/>
                <w:szCs w:val="24"/>
              </w:rPr>
              <w:t xml:space="preserve"> </w:t>
            </w:r>
          </w:p>
          <w:p w:rsidR="002471D3" w:rsidRPr="00441A49" w:rsidRDefault="00E440B0" w:rsidP="00356A0F">
            <w:pPr>
              <w:spacing w:after="0" w:line="360" w:lineRule="auto"/>
              <w:ind w:left="0" w:right="0" w:firstLine="0"/>
              <w:rPr>
                <w:szCs w:val="24"/>
              </w:rPr>
            </w:pPr>
            <w:r w:rsidRPr="00441A49">
              <w:rPr>
                <w:b/>
                <w:szCs w:val="24"/>
              </w:rPr>
              <w:t xml:space="preserve"> </w:t>
            </w:r>
          </w:p>
        </w:tc>
      </w:tr>
      <w:tr w:rsidR="002471D3" w:rsidRPr="00441A49" w:rsidTr="00531BA0">
        <w:trPr>
          <w:trHeight w:val="213"/>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55" w:firstLine="0"/>
              <w:rPr>
                <w:szCs w:val="24"/>
              </w:rPr>
            </w:pPr>
            <w:r w:rsidRPr="00441A49">
              <w:rPr>
                <w:szCs w:val="24"/>
              </w:rPr>
              <w:t xml:space="preserve">4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Литературное чтение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1" w:line="360" w:lineRule="auto"/>
              <w:ind w:left="0" w:right="0" w:firstLine="0"/>
              <w:rPr>
                <w:szCs w:val="24"/>
              </w:rPr>
            </w:pPr>
            <w:r w:rsidRPr="00441A49">
              <w:rPr>
                <w:szCs w:val="24"/>
              </w:rPr>
              <w:t xml:space="preserve">Л.Ф.Климанова </w:t>
            </w:r>
          </w:p>
          <w:p w:rsidR="002471D3" w:rsidRPr="00441A49" w:rsidRDefault="00E440B0" w:rsidP="00356A0F">
            <w:pPr>
              <w:spacing w:after="0" w:line="360" w:lineRule="auto"/>
              <w:ind w:left="0" w:right="0" w:firstLine="0"/>
              <w:rPr>
                <w:szCs w:val="24"/>
              </w:rPr>
            </w:pPr>
            <w:r w:rsidRPr="00441A49">
              <w:rPr>
                <w:szCs w:val="24"/>
              </w:rPr>
              <w:t xml:space="preserve">В.Г.Горецкий </w:t>
            </w:r>
          </w:p>
          <w:p w:rsidR="002471D3" w:rsidRPr="00441A49" w:rsidRDefault="00E440B0" w:rsidP="00356A0F">
            <w:pPr>
              <w:spacing w:after="20" w:line="360" w:lineRule="auto"/>
              <w:ind w:left="0" w:right="0" w:firstLine="0"/>
              <w:rPr>
                <w:szCs w:val="24"/>
              </w:rPr>
            </w:pPr>
            <w:r w:rsidRPr="00441A49">
              <w:rPr>
                <w:szCs w:val="24"/>
              </w:rPr>
              <w:t xml:space="preserve">Литературное чтение </w:t>
            </w:r>
          </w:p>
          <w:p w:rsidR="002471D3" w:rsidRPr="00441A49" w:rsidRDefault="00E440B0" w:rsidP="00356A0F">
            <w:pPr>
              <w:spacing w:after="0" w:line="360" w:lineRule="auto"/>
              <w:ind w:left="0" w:right="0" w:firstLine="0"/>
              <w:rPr>
                <w:szCs w:val="24"/>
              </w:rPr>
            </w:pPr>
            <w:r w:rsidRPr="00441A49">
              <w:rPr>
                <w:szCs w:val="24"/>
              </w:rPr>
              <w:t xml:space="preserve">4 класс  </w:t>
            </w:r>
          </w:p>
          <w:p w:rsidR="002471D3" w:rsidRPr="00441A49" w:rsidRDefault="00E440B0" w:rsidP="00356A0F">
            <w:pPr>
              <w:spacing w:after="0" w:line="360" w:lineRule="auto"/>
              <w:ind w:left="0" w:right="0" w:firstLine="0"/>
              <w:rPr>
                <w:szCs w:val="24"/>
              </w:rPr>
            </w:pPr>
            <w:r w:rsidRPr="00441A49">
              <w:rPr>
                <w:szCs w:val="24"/>
              </w:rPr>
              <w:t xml:space="preserve">Москва </w:t>
            </w:r>
          </w:p>
          <w:p w:rsidR="002471D3" w:rsidRPr="00441A49" w:rsidRDefault="00E440B0" w:rsidP="003B7433">
            <w:pPr>
              <w:spacing w:after="10" w:line="360" w:lineRule="auto"/>
              <w:ind w:left="0" w:right="0" w:firstLine="0"/>
              <w:rPr>
                <w:szCs w:val="24"/>
              </w:rPr>
            </w:pPr>
            <w:r w:rsidRPr="00441A49">
              <w:rPr>
                <w:szCs w:val="24"/>
              </w:rPr>
              <w:t xml:space="preserve">«Просвещение» 2019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С.В. Кутявина </w:t>
            </w:r>
          </w:p>
          <w:p w:rsidR="002471D3" w:rsidRPr="00441A49" w:rsidRDefault="00E440B0" w:rsidP="00356A0F">
            <w:pPr>
              <w:spacing w:after="24" w:line="360" w:lineRule="auto"/>
              <w:ind w:left="0" w:right="0" w:firstLine="0"/>
              <w:rPr>
                <w:szCs w:val="24"/>
              </w:rPr>
            </w:pPr>
            <w:r w:rsidRPr="00441A49">
              <w:rPr>
                <w:szCs w:val="24"/>
              </w:rPr>
              <w:t xml:space="preserve">Поурочные разработки по литературному чтению к учебнику  </w:t>
            </w:r>
          </w:p>
          <w:p w:rsidR="002471D3" w:rsidRPr="00441A49" w:rsidRDefault="00E440B0" w:rsidP="00356A0F">
            <w:pPr>
              <w:spacing w:after="22" w:line="360" w:lineRule="auto"/>
              <w:ind w:left="0" w:right="0" w:firstLine="0"/>
              <w:rPr>
                <w:szCs w:val="24"/>
              </w:rPr>
            </w:pPr>
            <w:r w:rsidRPr="00441A49">
              <w:rPr>
                <w:szCs w:val="24"/>
              </w:rPr>
              <w:t xml:space="preserve">Л.Ф.Климановой.  </w:t>
            </w:r>
          </w:p>
          <w:p w:rsidR="002471D3" w:rsidRPr="00441A49" w:rsidRDefault="00E440B0" w:rsidP="00356A0F">
            <w:pPr>
              <w:spacing w:after="0" w:line="360" w:lineRule="auto"/>
              <w:ind w:left="0" w:right="0" w:firstLine="0"/>
              <w:rPr>
                <w:szCs w:val="24"/>
              </w:rPr>
            </w:pPr>
            <w:r w:rsidRPr="00441A49">
              <w:rPr>
                <w:szCs w:val="24"/>
              </w:rPr>
              <w:t xml:space="preserve">Москва «Вако» 2019г </w:t>
            </w:r>
          </w:p>
        </w:tc>
        <w:tc>
          <w:tcPr>
            <w:tcW w:w="5933" w:type="dxa"/>
            <w:tcBorders>
              <w:top w:val="single" w:sz="4" w:space="0" w:color="000000"/>
              <w:left w:val="single" w:sz="4" w:space="0" w:color="000000"/>
              <w:bottom w:val="single" w:sz="4" w:space="0" w:color="000000"/>
              <w:right w:val="single" w:sz="4" w:space="0" w:color="000000"/>
            </w:tcBorders>
          </w:tcPr>
          <w:p w:rsidR="002471D3" w:rsidRPr="00441A49" w:rsidRDefault="00E15C78" w:rsidP="00356A0F">
            <w:pPr>
              <w:spacing w:after="0" w:line="360" w:lineRule="auto"/>
              <w:ind w:left="0" w:right="186" w:firstLine="0"/>
              <w:rPr>
                <w:szCs w:val="24"/>
              </w:rPr>
            </w:pPr>
            <w:r>
              <w:rPr>
                <w:szCs w:val="24"/>
              </w:rPr>
              <w:t xml:space="preserve">Рабочая тетрадь. </w:t>
            </w:r>
            <w:r w:rsidR="00E440B0" w:rsidRPr="00441A49">
              <w:rPr>
                <w:szCs w:val="24"/>
              </w:rPr>
              <w:t xml:space="preserve">Литературное чтение.4 класс./ Сост. </w:t>
            </w:r>
          </w:p>
          <w:p w:rsidR="002471D3" w:rsidRPr="00441A49" w:rsidRDefault="00E15C78" w:rsidP="00E15C78">
            <w:pPr>
              <w:spacing w:after="7" w:line="360" w:lineRule="auto"/>
              <w:ind w:left="0" w:right="0" w:firstLine="0"/>
              <w:rPr>
                <w:szCs w:val="24"/>
              </w:rPr>
            </w:pPr>
            <w:r>
              <w:rPr>
                <w:szCs w:val="24"/>
              </w:rPr>
              <w:t>М.В.Бойкина,Л.А.Виноградская М.,Просв., 2023</w:t>
            </w:r>
          </w:p>
        </w:tc>
      </w:tr>
      <w:tr w:rsidR="002471D3" w:rsidRPr="00441A49" w:rsidTr="00531BA0">
        <w:trPr>
          <w:trHeight w:val="1942"/>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55" w:firstLine="0"/>
              <w:rPr>
                <w:szCs w:val="24"/>
              </w:rPr>
            </w:pPr>
            <w:r w:rsidRPr="00441A49">
              <w:rPr>
                <w:szCs w:val="24"/>
              </w:rPr>
              <w:lastRenderedPageBreak/>
              <w:t xml:space="preserve">2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22" w:right="0" w:firstLine="0"/>
              <w:rPr>
                <w:szCs w:val="24"/>
              </w:rPr>
            </w:pPr>
            <w:r w:rsidRPr="00441A49">
              <w:rPr>
                <w:szCs w:val="24"/>
              </w:rPr>
              <w:t xml:space="preserve">Немецкий язык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1" w:line="360" w:lineRule="auto"/>
              <w:ind w:left="0" w:right="0" w:firstLine="0"/>
              <w:rPr>
                <w:szCs w:val="24"/>
              </w:rPr>
            </w:pPr>
            <w:r w:rsidRPr="00441A49">
              <w:rPr>
                <w:szCs w:val="24"/>
              </w:rPr>
              <w:t xml:space="preserve">И.Л.Бим </w:t>
            </w:r>
          </w:p>
          <w:p w:rsidR="002471D3" w:rsidRPr="00441A49" w:rsidRDefault="00E440B0" w:rsidP="00356A0F">
            <w:pPr>
              <w:spacing w:after="21" w:line="360" w:lineRule="auto"/>
              <w:ind w:left="0" w:right="0" w:firstLine="0"/>
              <w:rPr>
                <w:szCs w:val="24"/>
              </w:rPr>
            </w:pPr>
            <w:r w:rsidRPr="00441A49">
              <w:rPr>
                <w:szCs w:val="24"/>
              </w:rPr>
              <w:t xml:space="preserve">Л.И.Рыжова </w:t>
            </w:r>
          </w:p>
          <w:p w:rsidR="002471D3" w:rsidRPr="00441A49" w:rsidRDefault="00E440B0" w:rsidP="00356A0F">
            <w:pPr>
              <w:spacing w:after="0" w:line="360" w:lineRule="auto"/>
              <w:ind w:left="0" w:right="638" w:firstLine="0"/>
              <w:rPr>
                <w:szCs w:val="24"/>
              </w:rPr>
            </w:pPr>
            <w:r w:rsidRPr="00441A49">
              <w:rPr>
                <w:szCs w:val="24"/>
              </w:rPr>
              <w:t xml:space="preserve">Немецкий язык в 2 частях </w:t>
            </w:r>
          </w:p>
          <w:p w:rsidR="002471D3" w:rsidRPr="00441A49" w:rsidRDefault="00E440B0" w:rsidP="00356A0F">
            <w:pPr>
              <w:spacing w:after="22" w:line="360" w:lineRule="auto"/>
              <w:ind w:left="0" w:right="0" w:firstLine="0"/>
              <w:rPr>
                <w:szCs w:val="24"/>
              </w:rPr>
            </w:pPr>
            <w:r w:rsidRPr="00441A49">
              <w:rPr>
                <w:szCs w:val="24"/>
              </w:rPr>
              <w:t xml:space="preserve">Москва  </w:t>
            </w:r>
          </w:p>
          <w:p w:rsidR="002471D3" w:rsidRPr="00441A49" w:rsidRDefault="00E440B0" w:rsidP="00356A0F">
            <w:pPr>
              <w:spacing w:after="0" w:line="360" w:lineRule="auto"/>
              <w:ind w:left="0" w:right="0" w:firstLine="0"/>
              <w:rPr>
                <w:szCs w:val="24"/>
              </w:rPr>
            </w:pPr>
            <w:r w:rsidRPr="00441A49">
              <w:rPr>
                <w:szCs w:val="24"/>
              </w:rPr>
              <w:t xml:space="preserve">«Просвещение» 2019г.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1" w:line="360" w:lineRule="auto"/>
              <w:ind w:left="0" w:right="0" w:firstLine="0"/>
              <w:rPr>
                <w:szCs w:val="24"/>
              </w:rPr>
            </w:pPr>
            <w:r w:rsidRPr="00441A49">
              <w:rPr>
                <w:szCs w:val="24"/>
              </w:rPr>
              <w:t xml:space="preserve">И.Л.Бим </w:t>
            </w:r>
          </w:p>
          <w:p w:rsidR="002471D3" w:rsidRPr="00441A49" w:rsidRDefault="00E440B0" w:rsidP="00356A0F">
            <w:pPr>
              <w:spacing w:after="21" w:line="360" w:lineRule="auto"/>
              <w:ind w:left="0" w:right="0" w:firstLine="0"/>
              <w:rPr>
                <w:szCs w:val="24"/>
              </w:rPr>
            </w:pPr>
            <w:r w:rsidRPr="00441A49">
              <w:rPr>
                <w:szCs w:val="24"/>
              </w:rPr>
              <w:t xml:space="preserve">Л.И.Рыжова </w:t>
            </w:r>
          </w:p>
          <w:p w:rsidR="002471D3" w:rsidRPr="00441A49" w:rsidRDefault="00E440B0" w:rsidP="00356A0F">
            <w:pPr>
              <w:spacing w:after="21" w:line="360" w:lineRule="auto"/>
              <w:ind w:left="0" w:right="0" w:firstLine="0"/>
              <w:rPr>
                <w:szCs w:val="24"/>
              </w:rPr>
            </w:pPr>
            <w:r w:rsidRPr="00441A49">
              <w:rPr>
                <w:szCs w:val="24"/>
              </w:rPr>
              <w:t xml:space="preserve">Л.В.Садомова </w:t>
            </w:r>
          </w:p>
          <w:p w:rsidR="002471D3" w:rsidRPr="00441A49" w:rsidRDefault="00E440B0" w:rsidP="00356A0F">
            <w:pPr>
              <w:spacing w:after="22" w:line="360" w:lineRule="auto"/>
              <w:ind w:left="0" w:right="0" w:firstLine="0"/>
              <w:rPr>
                <w:szCs w:val="24"/>
              </w:rPr>
            </w:pPr>
            <w:r w:rsidRPr="00441A49">
              <w:rPr>
                <w:szCs w:val="24"/>
              </w:rPr>
              <w:t xml:space="preserve">Немецкий язык </w:t>
            </w:r>
          </w:p>
          <w:p w:rsidR="002471D3" w:rsidRPr="00441A49" w:rsidRDefault="00E440B0" w:rsidP="00356A0F">
            <w:pPr>
              <w:spacing w:after="0" w:line="360" w:lineRule="auto"/>
              <w:ind w:left="0" w:right="0" w:firstLine="0"/>
              <w:rPr>
                <w:szCs w:val="24"/>
              </w:rPr>
            </w:pPr>
            <w:r w:rsidRPr="00441A49">
              <w:rPr>
                <w:szCs w:val="24"/>
              </w:rPr>
              <w:t xml:space="preserve">Книга для учителя </w:t>
            </w:r>
          </w:p>
          <w:p w:rsidR="002471D3" w:rsidRPr="00441A49" w:rsidRDefault="00E440B0" w:rsidP="00356A0F">
            <w:pPr>
              <w:spacing w:after="22" w:line="360" w:lineRule="auto"/>
              <w:ind w:left="0" w:right="0" w:firstLine="0"/>
              <w:rPr>
                <w:szCs w:val="24"/>
              </w:rPr>
            </w:pPr>
            <w:r w:rsidRPr="00441A49">
              <w:rPr>
                <w:szCs w:val="24"/>
              </w:rPr>
              <w:t xml:space="preserve">Москва </w:t>
            </w:r>
          </w:p>
          <w:p w:rsidR="002471D3" w:rsidRPr="00441A49" w:rsidRDefault="00E440B0" w:rsidP="00356A0F">
            <w:pPr>
              <w:spacing w:after="0" w:line="360" w:lineRule="auto"/>
              <w:ind w:left="0" w:right="0" w:firstLine="0"/>
              <w:rPr>
                <w:szCs w:val="24"/>
              </w:rPr>
            </w:pPr>
            <w:r w:rsidRPr="00441A49">
              <w:rPr>
                <w:szCs w:val="24"/>
              </w:rPr>
              <w:t xml:space="preserve">«Просвещение»2019г. </w:t>
            </w:r>
          </w:p>
        </w:tc>
        <w:tc>
          <w:tcPr>
            <w:tcW w:w="5933" w:type="dxa"/>
            <w:tcBorders>
              <w:top w:val="single" w:sz="4" w:space="0" w:color="000000"/>
              <w:left w:val="single" w:sz="4" w:space="0" w:color="000000"/>
              <w:bottom w:val="single" w:sz="4" w:space="0" w:color="000000"/>
              <w:right w:val="single" w:sz="4" w:space="0" w:color="000000"/>
            </w:tcBorders>
          </w:tcPr>
          <w:p w:rsidR="002471D3" w:rsidRPr="00F60039" w:rsidRDefault="00F60039" w:rsidP="00790ACD">
            <w:pPr>
              <w:spacing w:after="21" w:line="360" w:lineRule="auto"/>
              <w:ind w:left="0" w:right="0" w:firstLine="0"/>
              <w:jc w:val="left"/>
              <w:rPr>
                <w:szCs w:val="24"/>
              </w:rPr>
            </w:pPr>
            <w:r w:rsidRPr="00F60039">
              <w:rPr>
                <w:szCs w:val="24"/>
              </w:rPr>
              <w:t xml:space="preserve">И.Л.Бим, Л.И.Рыжова, </w:t>
            </w:r>
            <w:r w:rsidR="00E440B0" w:rsidRPr="00F60039">
              <w:rPr>
                <w:szCs w:val="24"/>
              </w:rPr>
              <w:t>Л. М. Фомичева Рабочая тетрадь</w:t>
            </w:r>
            <w:r w:rsidRPr="00F60039">
              <w:rPr>
                <w:szCs w:val="24"/>
              </w:rPr>
              <w:t xml:space="preserve">, </w:t>
            </w:r>
            <w:r w:rsidR="00790ACD">
              <w:rPr>
                <w:szCs w:val="24"/>
              </w:rPr>
              <w:t>М.: Просвещение, 2023</w:t>
            </w:r>
          </w:p>
          <w:p w:rsidR="00F60039" w:rsidRPr="00F60039" w:rsidRDefault="00F60039" w:rsidP="00790ACD">
            <w:pPr>
              <w:spacing w:after="21" w:line="360" w:lineRule="auto"/>
              <w:ind w:left="0" w:right="0"/>
              <w:jc w:val="left"/>
              <w:rPr>
                <w:szCs w:val="24"/>
              </w:rPr>
            </w:pPr>
            <w:r w:rsidRPr="00F60039">
              <w:rPr>
                <w:szCs w:val="24"/>
              </w:rPr>
              <w:t>О. Каплина, И. Бакирова Немецкий язык, 2 класс, контрольные задания, М, Просв, 2016</w:t>
            </w:r>
          </w:p>
          <w:p w:rsidR="002471D3" w:rsidRPr="00441A49" w:rsidRDefault="00E440B0" w:rsidP="00F60039">
            <w:pPr>
              <w:spacing w:after="0" w:line="360" w:lineRule="auto"/>
              <w:ind w:left="381" w:right="0" w:firstLine="0"/>
              <w:jc w:val="left"/>
              <w:rPr>
                <w:szCs w:val="24"/>
              </w:rPr>
            </w:pPr>
            <w:r w:rsidRPr="00441A49">
              <w:rPr>
                <w:szCs w:val="24"/>
              </w:rPr>
              <w:t xml:space="preserve"> </w:t>
            </w:r>
          </w:p>
        </w:tc>
      </w:tr>
      <w:tr w:rsidR="002471D3" w:rsidRPr="00441A49" w:rsidTr="00531BA0">
        <w:trPr>
          <w:trHeight w:val="1942"/>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55" w:firstLine="0"/>
              <w:rPr>
                <w:szCs w:val="24"/>
              </w:rPr>
            </w:pPr>
            <w:r w:rsidRPr="00441A49">
              <w:rPr>
                <w:szCs w:val="24"/>
              </w:rPr>
              <w:t xml:space="preserve">3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22" w:right="0" w:firstLine="0"/>
              <w:rPr>
                <w:szCs w:val="24"/>
              </w:rPr>
            </w:pPr>
            <w:r w:rsidRPr="00441A49">
              <w:rPr>
                <w:szCs w:val="24"/>
              </w:rPr>
              <w:t xml:space="preserve">Немецкий язык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1" w:line="360" w:lineRule="auto"/>
              <w:ind w:left="0" w:right="0" w:firstLine="0"/>
              <w:rPr>
                <w:szCs w:val="24"/>
              </w:rPr>
            </w:pPr>
            <w:r w:rsidRPr="00441A49">
              <w:rPr>
                <w:szCs w:val="24"/>
              </w:rPr>
              <w:t xml:space="preserve">И.Л.Бим </w:t>
            </w:r>
          </w:p>
          <w:p w:rsidR="002471D3" w:rsidRPr="00441A49" w:rsidRDefault="00E440B0" w:rsidP="00356A0F">
            <w:pPr>
              <w:spacing w:after="21" w:line="360" w:lineRule="auto"/>
              <w:ind w:left="0" w:right="0" w:firstLine="0"/>
              <w:rPr>
                <w:szCs w:val="24"/>
              </w:rPr>
            </w:pPr>
            <w:r w:rsidRPr="00441A49">
              <w:rPr>
                <w:szCs w:val="24"/>
              </w:rPr>
              <w:t xml:space="preserve">Л.И.Рыжова </w:t>
            </w:r>
          </w:p>
          <w:p w:rsidR="002471D3" w:rsidRPr="00441A49" w:rsidRDefault="00E440B0" w:rsidP="00356A0F">
            <w:pPr>
              <w:spacing w:after="0" w:line="360" w:lineRule="auto"/>
              <w:ind w:left="0" w:right="638" w:firstLine="0"/>
              <w:rPr>
                <w:szCs w:val="24"/>
              </w:rPr>
            </w:pPr>
            <w:r w:rsidRPr="00441A49">
              <w:rPr>
                <w:szCs w:val="24"/>
              </w:rPr>
              <w:t xml:space="preserve">Л.М.Фомичева Немецкий язык в 2 частях </w:t>
            </w:r>
          </w:p>
          <w:p w:rsidR="002471D3" w:rsidRPr="00441A49" w:rsidRDefault="00E440B0" w:rsidP="00356A0F">
            <w:pPr>
              <w:spacing w:after="22" w:line="360" w:lineRule="auto"/>
              <w:ind w:left="0" w:right="0" w:firstLine="0"/>
              <w:rPr>
                <w:szCs w:val="24"/>
              </w:rPr>
            </w:pPr>
            <w:r w:rsidRPr="00441A49">
              <w:rPr>
                <w:szCs w:val="24"/>
              </w:rPr>
              <w:t xml:space="preserve">Москва  </w:t>
            </w:r>
          </w:p>
          <w:p w:rsidR="002471D3" w:rsidRPr="00441A49" w:rsidRDefault="00E440B0" w:rsidP="00356A0F">
            <w:pPr>
              <w:spacing w:after="0" w:line="360" w:lineRule="auto"/>
              <w:ind w:left="0" w:right="0" w:firstLine="0"/>
              <w:rPr>
                <w:szCs w:val="24"/>
              </w:rPr>
            </w:pPr>
            <w:r w:rsidRPr="00441A49">
              <w:rPr>
                <w:szCs w:val="24"/>
              </w:rPr>
              <w:t xml:space="preserve">«Просвещение» 2019г.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1" w:line="360" w:lineRule="auto"/>
              <w:ind w:left="0" w:right="0" w:firstLine="0"/>
              <w:rPr>
                <w:szCs w:val="24"/>
              </w:rPr>
            </w:pPr>
            <w:r w:rsidRPr="00441A49">
              <w:rPr>
                <w:szCs w:val="24"/>
              </w:rPr>
              <w:t xml:space="preserve">И.Л.Бим </w:t>
            </w:r>
          </w:p>
          <w:p w:rsidR="002471D3" w:rsidRPr="00441A49" w:rsidRDefault="00E440B0" w:rsidP="00356A0F">
            <w:pPr>
              <w:spacing w:after="21" w:line="360" w:lineRule="auto"/>
              <w:ind w:left="0" w:right="0" w:firstLine="0"/>
              <w:rPr>
                <w:szCs w:val="24"/>
              </w:rPr>
            </w:pPr>
            <w:r w:rsidRPr="00441A49">
              <w:rPr>
                <w:szCs w:val="24"/>
              </w:rPr>
              <w:t xml:space="preserve">Л.И.Рыжова </w:t>
            </w:r>
          </w:p>
          <w:p w:rsidR="002471D3" w:rsidRPr="00441A49" w:rsidRDefault="00E440B0" w:rsidP="00356A0F">
            <w:pPr>
              <w:spacing w:after="22" w:line="360" w:lineRule="auto"/>
              <w:ind w:left="0" w:right="0" w:firstLine="0"/>
              <w:rPr>
                <w:szCs w:val="24"/>
              </w:rPr>
            </w:pPr>
            <w:r w:rsidRPr="00441A49">
              <w:rPr>
                <w:szCs w:val="24"/>
              </w:rPr>
              <w:t xml:space="preserve">Л.В.Садомова </w:t>
            </w:r>
          </w:p>
          <w:p w:rsidR="002471D3" w:rsidRPr="00441A49" w:rsidRDefault="00E440B0" w:rsidP="00356A0F">
            <w:pPr>
              <w:spacing w:after="22" w:line="360" w:lineRule="auto"/>
              <w:ind w:left="0" w:right="0" w:firstLine="0"/>
              <w:rPr>
                <w:szCs w:val="24"/>
              </w:rPr>
            </w:pPr>
            <w:r w:rsidRPr="00441A49">
              <w:rPr>
                <w:szCs w:val="24"/>
              </w:rPr>
              <w:t xml:space="preserve">Немецкий язык </w:t>
            </w:r>
          </w:p>
          <w:p w:rsidR="002471D3" w:rsidRPr="00441A49" w:rsidRDefault="00E440B0" w:rsidP="00356A0F">
            <w:pPr>
              <w:spacing w:after="20" w:line="360" w:lineRule="auto"/>
              <w:ind w:left="0" w:right="0" w:firstLine="0"/>
              <w:rPr>
                <w:szCs w:val="24"/>
              </w:rPr>
            </w:pPr>
            <w:r w:rsidRPr="00441A49">
              <w:rPr>
                <w:szCs w:val="24"/>
              </w:rPr>
              <w:t xml:space="preserve">Книга для учителя </w:t>
            </w:r>
          </w:p>
          <w:p w:rsidR="002471D3" w:rsidRPr="00441A49" w:rsidRDefault="00E440B0" w:rsidP="00356A0F">
            <w:pPr>
              <w:spacing w:after="22" w:line="360" w:lineRule="auto"/>
              <w:ind w:left="0" w:right="0" w:firstLine="0"/>
              <w:rPr>
                <w:szCs w:val="24"/>
              </w:rPr>
            </w:pPr>
            <w:r w:rsidRPr="00441A49">
              <w:rPr>
                <w:szCs w:val="24"/>
              </w:rPr>
              <w:t xml:space="preserve">Москва  </w:t>
            </w:r>
          </w:p>
          <w:p w:rsidR="002471D3" w:rsidRPr="00441A49" w:rsidRDefault="00E440B0" w:rsidP="00356A0F">
            <w:pPr>
              <w:spacing w:after="0" w:line="360" w:lineRule="auto"/>
              <w:ind w:left="0" w:right="0" w:firstLine="0"/>
              <w:rPr>
                <w:szCs w:val="24"/>
              </w:rPr>
            </w:pPr>
            <w:r w:rsidRPr="00441A49">
              <w:rPr>
                <w:szCs w:val="24"/>
              </w:rPr>
              <w:t xml:space="preserve">«Просвещение» 2019г. </w:t>
            </w:r>
          </w:p>
        </w:tc>
        <w:tc>
          <w:tcPr>
            <w:tcW w:w="5933" w:type="dxa"/>
            <w:tcBorders>
              <w:top w:val="single" w:sz="4" w:space="0" w:color="000000"/>
              <w:left w:val="single" w:sz="4" w:space="0" w:color="000000"/>
              <w:bottom w:val="single" w:sz="4" w:space="0" w:color="000000"/>
              <w:right w:val="single" w:sz="4" w:space="0" w:color="000000"/>
            </w:tcBorders>
          </w:tcPr>
          <w:p w:rsidR="00F60039" w:rsidRPr="00F60039" w:rsidRDefault="00E440B0" w:rsidP="00790ACD">
            <w:pPr>
              <w:spacing w:after="21" w:line="360" w:lineRule="auto"/>
              <w:ind w:left="0" w:right="0"/>
              <w:jc w:val="left"/>
              <w:rPr>
                <w:szCs w:val="24"/>
              </w:rPr>
            </w:pPr>
            <w:r w:rsidRPr="00F60039">
              <w:rPr>
                <w:szCs w:val="24"/>
              </w:rPr>
              <w:t xml:space="preserve"> И.Л.Бим</w:t>
            </w:r>
            <w:r w:rsidR="00F60039" w:rsidRPr="00F60039">
              <w:rPr>
                <w:szCs w:val="24"/>
              </w:rPr>
              <w:t xml:space="preserve">, </w:t>
            </w:r>
            <w:r w:rsidRPr="00F60039">
              <w:rPr>
                <w:szCs w:val="24"/>
              </w:rPr>
              <w:t>Л.И.Рыжова</w:t>
            </w:r>
            <w:r w:rsidR="00F60039" w:rsidRPr="00F60039">
              <w:rPr>
                <w:szCs w:val="24"/>
              </w:rPr>
              <w:t xml:space="preserve">, </w:t>
            </w:r>
            <w:r w:rsidRPr="00F60039">
              <w:rPr>
                <w:szCs w:val="24"/>
              </w:rPr>
              <w:t>Л. М. Фомичева Рабочая тетрадь</w:t>
            </w:r>
            <w:r w:rsidR="00F60039" w:rsidRPr="00F60039">
              <w:rPr>
                <w:szCs w:val="24"/>
              </w:rPr>
              <w:t xml:space="preserve">, </w:t>
            </w:r>
            <w:r w:rsidR="00790ACD">
              <w:rPr>
                <w:szCs w:val="24"/>
              </w:rPr>
              <w:t>М.: Просвещение,  2023</w:t>
            </w:r>
          </w:p>
          <w:p w:rsidR="00F60039" w:rsidRPr="00F60039" w:rsidRDefault="00F60039" w:rsidP="00790ACD">
            <w:pPr>
              <w:spacing w:after="21" w:line="360" w:lineRule="auto"/>
              <w:ind w:left="0" w:right="0"/>
              <w:jc w:val="left"/>
              <w:rPr>
                <w:szCs w:val="24"/>
              </w:rPr>
            </w:pPr>
            <w:r w:rsidRPr="00F60039">
              <w:rPr>
                <w:szCs w:val="24"/>
              </w:rPr>
              <w:t>О. Каплина, И. Бакирова Немецкий язык, 2 класс, контрольные задания, М, Просв, 2016</w:t>
            </w:r>
          </w:p>
          <w:p w:rsidR="002471D3" w:rsidRPr="00441A49" w:rsidRDefault="002471D3" w:rsidP="00F60039">
            <w:pPr>
              <w:spacing w:after="21" w:line="360" w:lineRule="auto"/>
              <w:ind w:left="381" w:right="0" w:firstLine="0"/>
              <w:jc w:val="left"/>
              <w:rPr>
                <w:szCs w:val="24"/>
              </w:rPr>
            </w:pPr>
          </w:p>
          <w:p w:rsidR="002471D3" w:rsidRPr="00441A49" w:rsidRDefault="00E440B0" w:rsidP="00F60039">
            <w:pPr>
              <w:spacing w:after="0" w:line="360" w:lineRule="auto"/>
              <w:ind w:left="381" w:right="0" w:firstLine="0"/>
              <w:jc w:val="left"/>
              <w:rPr>
                <w:szCs w:val="24"/>
              </w:rPr>
            </w:pPr>
            <w:r w:rsidRPr="00441A49">
              <w:rPr>
                <w:szCs w:val="24"/>
              </w:rPr>
              <w:t xml:space="preserve"> </w:t>
            </w:r>
          </w:p>
        </w:tc>
      </w:tr>
      <w:tr w:rsidR="002471D3" w:rsidRPr="00441A49" w:rsidTr="00531BA0">
        <w:trPr>
          <w:trHeight w:val="1390"/>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55" w:firstLine="0"/>
              <w:rPr>
                <w:szCs w:val="24"/>
              </w:rPr>
            </w:pPr>
            <w:r w:rsidRPr="00441A49">
              <w:rPr>
                <w:szCs w:val="24"/>
              </w:rPr>
              <w:t xml:space="preserve">4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22" w:right="0" w:firstLine="0"/>
              <w:rPr>
                <w:szCs w:val="24"/>
              </w:rPr>
            </w:pPr>
            <w:r w:rsidRPr="00441A49">
              <w:rPr>
                <w:szCs w:val="24"/>
              </w:rPr>
              <w:t xml:space="preserve">Немецкий язык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1" w:line="360" w:lineRule="auto"/>
              <w:ind w:left="0" w:right="0" w:firstLine="0"/>
              <w:rPr>
                <w:szCs w:val="24"/>
              </w:rPr>
            </w:pPr>
            <w:r w:rsidRPr="00441A49">
              <w:rPr>
                <w:szCs w:val="24"/>
              </w:rPr>
              <w:t xml:space="preserve">И.Л.Бим </w:t>
            </w:r>
          </w:p>
          <w:p w:rsidR="002471D3" w:rsidRPr="00441A49" w:rsidRDefault="00E440B0" w:rsidP="00356A0F">
            <w:pPr>
              <w:spacing w:after="21" w:line="360" w:lineRule="auto"/>
              <w:ind w:left="0" w:right="0" w:firstLine="0"/>
              <w:rPr>
                <w:szCs w:val="24"/>
              </w:rPr>
            </w:pPr>
            <w:r w:rsidRPr="00441A49">
              <w:rPr>
                <w:szCs w:val="24"/>
              </w:rPr>
              <w:t xml:space="preserve">Л.И.Рыжова </w:t>
            </w:r>
          </w:p>
          <w:p w:rsidR="002471D3" w:rsidRPr="00441A49" w:rsidRDefault="00E440B0" w:rsidP="00356A0F">
            <w:pPr>
              <w:spacing w:after="0" w:line="360" w:lineRule="auto"/>
              <w:ind w:left="0" w:right="638" w:firstLine="0"/>
              <w:rPr>
                <w:szCs w:val="24"/>
              </w:rPr>
            </w:pPr>
            <w:r w:rsidRPr="00441A49">
              <w:rPr>
                <w:szCs w:val="24"/>
              </w:rPr>
              <w:t xml:space="preserve">Немецкий язык в 2 частях Москва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1" w:line="360" w:lineRule="auto"/>
              <w:ind w:left="0" w:right="0" w:firstLine="0"/>
              <w:rPr>
                <w:szCs w:val="24"/>
              </w:rPr>
            </w:pPr>
            <w:r w:rsidRPr="00441A49">
              <w:rPr>
                <w:szCs w:val="24"/>
              </w:rPr>
              <w:t xml:space="preserve">И.Л.Бим </w:t>
            </w:r>
          </w:p>
          <w:p w:rsidR="002471D3" w:rsidRPr="00441A49" w:rsidRDefault="00E440B0" w:rsidP="00356A0F">
            <w:pPr>
              <w:spacing w:after="21" w:line="360" w:lineRule="auto"/>
              <w:ind w:left="0" w:right="0" w:firstLine="0"/>
              <w:rPr>
                <w:szCs w:val="24"/>
              </w:rPr>
            </w:pPr>
            <w:r w:rsidRPr="00441A49">
              <w:rPr>
                <w:szCs w:val="24"/>
              </w:rPr>
              <w:t xml:space="preserve">Л.И.Рыжова </w:t>
            </w:r>
          </w:p>
          <w:p w:rsidR="002471D3" w:rsidRPr="00441A49" w:rsidRDefault="00E440B0" w:rsidP="00356A0F">
            <w:pPr>
              <w:spacing w:after="0" w:line="360" w:lineRule="auto"/>
              <w:ind w:left="0" w:right="269" w:firstLine="0"/>
              <w:rPr>
                <w:szCs w:val="24"/>
              </w:rPr>
            </w:pPr>
            <w:r w:rsidRPr="00441A49">
              <w:rPr>
                <w:szCs w:val="24"/>
              </w:rPr>
              <w:t xml:space="preserve">Л.В.Садомова О.В.Каплина </w:t>
            </w:r>
          </w:p>
          <w:p w:rsidR="002471D3" w:rsidRPr="00441A49" w:rsidRDefault="00E440B0" w:rsidP="00356A0F">
            <w:pPr>
              <w:spacing w:after="0" w:line="360" w:lineRule="auto"/>
              <w:ind w:left="0" w:right="0" w:firstLine="0"/>
              <w:rPr>
                <w:szCs w:val="24"/>
              </w:rPr>
            </w:pPr>
            <w:r w:rsidRPr="00441A49">
              <w:rPr>
                <w:szCs w:val="24"/>
              </w:rPr>
              <w:t xml:space="preserve">Немецкий язык </w:t>
            </w:r>
          </w:p>
        </w:tc>
        <w:tc>
          <w:tcPr>
            <w:tcW w:w="5933" w:type="dxa"/>
            <w:tcBorders>
              <w:top w:val="single" w:sz="4" w:space="0" w:color="000000"/>
              <w:left w:val="single" w:sz="4" w:space="0" w:color="000000"/>
              <w:bottom w:val="single" w:sz="4" w:space="0" w:color="000000"/>
              <w:right w:val="single" w:sz="4" w:space="0" w:color="000000"/>
            </w:tcBorders>
          </w:tcPr>
          <w:p w:rsidR="002471D3" w:rsidRDefault="00E440B0" w:rsidP="00F60039">
            <w:pPr>
              <w:spacing w:after="21" w:line="360" w:lineRule="auto"/>
              <w:ind w:left="0" w:right="0" w:firstLine="0"/>
              <w:rPr>
                <w:szCs w:val="24"/>
              </w:rPr>
            </w:pPr>
            <w:r w:rsidRPr="00441A49">
              <w:rPr>
                <w:szCs w:val="24"/>
              </w:rPr>
              <w:t xml:space="preserve"> И.Л.Бим</w:t>
            </w:r>
            <w:r w:rsidR="00F60039">
              <w:rPr>
                <w:szCs w:val="24"/>
              </w:rPr>
              <w:t xml:space="preserve">, Л.И.Рыжова, </w:t>
            </w:r>
            <w:r w:rsidRPr="00441A49">
              <w:rPr>
                <w:szCs w:val="24"/>
              </w:rPr>
              <w:t>Л. М. Фомичева Рабочая тетрадь</w:t>
            </w:r>
            <w:r w:rsidR="00F60039">
              <w:rPr>
                <w:szCs w:val="24"/>
              </w:rPr>
              <w:t xml:space="preserve">, </w:t>
            </w:r>
            <w:r w:rsidRPr="00441A49">
              <w:rPr>
                <w:szCs w:val="24"/>
              </w:rPr>
              <w:t xml:space="preserve">М.: Просвещение </w:t>
            </w:r>
            <w:r w:rsidR="00790ACD">
              <w:rPr>
                <w:szCs w:val="24"/>
              </w:rPr>
              <w:t>, 2024</w:t>
            </w:r>
          </w:p>
          <w:p w:rsidR="00F60039" w:rsidRPr="00441A49" w:rsidRDefault="00F60039" w:rsidP="00F60039">
            <w:pPr>
              <w:spacing w:after="21" w:line="360" w:lineRule="auto"/>
              <w:ind w:left="0" w:right="0" w:firstLine="0"/>
              <w:rPr>
                <w:szCs w:val="24"/>
              </w:rPr>
            </w:pPr>
          </w:p>
        </w:tc>
      </w:tr>
    </w:tbl>
    <w:p w:rsidR="002471D3" w:rsidRPr="00441A49" w:rsidRDefault="002471D3" w:rsidP="00356A0F">
      <w:pPr>
        <w:spacing w:after="0" w:line="360" w:lineRule="auto"/>
        <w:ind w:left="-900" w:right="701" w:firstLine="0"/>
        <w:rPr>
          <w:szCs w:val="24"/>
        </w:rPr>
      </w:pPr>
    </w:p>
    <w:tbl>
      <w:tblPr>
        <w:tblW w:w="14548" w:type="dxa"/>
        <w:tblInd w:w="643" w:type="dxa"/>
        <w:tblCellMar>
          <w:top w:w="14" w:type="dxa"/>
          <w:left w:w="106" w:type="dxa"/>
          <w:right w:w="51" w:type="dxa"/>
        </w:tblCellMar>
        <w:tblLook w:val="04A0" w:firstRow="1" w:lastRow="0" w:firstColumn="1" w:lastColumn="0" w:noHBand="0" w:noVBand="1"/>
      </w:tblPr>
      <w:tblGrid>
        <w:gridCol w:w="960"/>
        <w:gridCol w:w="1843"/>
        <w:gridCol w:w="2552"/>
        <w:gridCol w:w="3260"/>
        <w:gridCol w:w="5933"/>
      </w:tblGrid>
      <w:tr w:rsidR="002471D3" w:rsidRPr="00441A49" w:rsidTr="00790ACD">
        <w:trPr>
          <w:trHeight w:val="1630"/>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2471D3" w:rsidP="00356A0F">
            <w:pPr>
              <w:spacing w:after="160" w:line="360" w:lineRule="auto"/>
              <w:ind w:left="0" w:right="0" w:firstLine="0"/>
              <w:rPr>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471D3" w:rsidRPr="00441A49" w:rsidRDefault="002471D3" w:rsidP="00356A0F">
            <w:pPr>
              <w:spacing w:after="160" w:line="360" w:lineRule="auto"/>
              <w:ind w:left="0" w:right="0" w:firstLine="0"/>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«Просвещение» 2019г.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0" w:line="360" w:lineRule="auto"/>
              <w:ind w:left="0" w:right="0" w:firstLine="0"/>
              <w:rPr>
                <w:szCs w:val="24"/>
              </w:rPr>
            </w:pPr>
            <w:r w:rsidRPr="00441A49">
              <w:rPr>
                <w:szCs w:val="24"/>
              </w:rPr>
              <w:t xml:space="preserve">Книга для учителя </w:t>
            </w:r>
          </w:p>
          <w:p w:rsidR="002471D3" w:rsidRPr="00441A49" w:rsidRDefault="00E440B0" w:rsidP="00356A0F">
            <w:pPr>
              <w:spacing w:after="22" w:line="360" w:lineRule="auto"/>
              <w:ind w:left="0" w:right="0" w:firstLine="0"/>
              <w:rPr>
                <w:szCs w:val="24"/>
              </w:rPr>
            </w:pPr>
            <w:r w:rsidRPr="00441A49">
              <w:rPr>
                <w:szCs w:val="24"/>
              </w:rPr>
              <w:t xml:space="preserve">Москва  </w:t>
            </w:r>
          </w:p>
          <w:p w:rsidR="002471D3" w:rsidRPr="00441A49" w:rsidRDefault="00E440B0" w:rsidP="00356A0F">
            <w:pPr>
              <w:spacing w:after="0" w:line="360" w:lineRule="auto"/>
              <w:ind w:left="0" w:right="0" w:firstLine="0"/>
              <w:rPr>
                <w:szCs w:val="24"/>
              </w:rPr>
            </w:pPr>
            <w:r w:rsidRPr="00441A49">
              <w:rPr>
                <w:szCs w:val="24"/>
              </w:rPr>
              <w:t xml:space="preserve">«Просвещение»2019г. </w:t>
            </w:r>
          </w:p>
        </w:tc>
        <w:tc>
          <w:tcPr>
            <w:tcW w:w="593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Никитина Л.К.,</w:t>
            </w:r>
            <w:r w:rsidR="00790ACD">
              <w:rPr>
                <w:szCs w:val="24"/>
              </w:rPr>
              <w:t xml:space="preserve"> </w:t>
            </w:r>
            <w:r w:rsidRPr="00441A49">
              <w:rPr>
                <w:szCs w:val="24"/>
              </w:rPr>
              <w:t xml:space="preserve">Козлова С.В., Семеновская И.С. и др. Итоговая аттестация по немецкому языку в начальной школе .Санкт-Петербург .Изд. «Корона. </w:t>
            </w:r>
          </w:p>
          <w:p w:rsidR="002471D3" w:rsidRPr="00441A49" w:rsidRDefault="00E440B0" w:rsidP="00356A0F">
            <w:pPr>
              <w:spacing w:after="0" w:line="360" w:lineRule="auto"/>
              <w:ind w:left="0" w:right="0" w:firstLine="0"/>
              <w:rPr>
                <w:szCs w:val="24"/>
              </w:rPr>
            </w:pPr>
            <w:r w:rsidRPr="00441A49">
              <w:rPr>
                <w:szCs w:val="24"/>
              </w:rPr>
              <w:t xml:space="preserve">Век» 2020г. </w:t>
            </w:r>
          </w:p>
        </w:tc>
      </w:tr>
      <w:tr w:rsidR="002471D3" w:rsidRPr="00441A49" w:rsidTr="00531BA0">
        <w:trPr>
          <w:trHeight w:val="2056"/>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54" w:firstLine="0"/>
              <w:rPr>
                <w:szCs w:val="24"/>
              </w:rPr>
            </w:pPr>
            <w:r w:rsidRPr="00441A49">
              <w:rPr>
                <w:szCs w:val="24"/>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61" w:firstLine="0"/>
              <w:rPr>
                <w:szCs w:val="24"/>
              </w:rPr>
            </w:pPr>
            <w:r w:rsidRPr="00441A49">
              <w:rPr>
                <w:szCs w:val="24"/>
              </w:rPr>
              <w:t xml:space="preserve">Математика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1" w:line="360" w:lineRule="auto"/>
              <w:ind w:left="0" w:right="0" w:firstLine="0"/>
              <w:rPr>
                <w:szCs w:val="24"/>
              </w:rPr>
            </w:pPr>
            <w:r w:rsidRPr="00441A49">
              <w:rPr>
                <w:szCs w:val="24"/>
              </w:rPr>
              <w:t xml:space="preserve">М.И.Моро, </w:t>
            </w:r>
          </w:p>
          <w:p w:rsidR="002471D3" w:rsidRPr="00441A49" w:rsidRDefault="00E440B0" w:rsidP="00356A0F">
            <w:pPr>
              <w:spacing w:after="0" w:line="360" w:lineRule="auto"/>
              <w:ind w:left="0" w:right="0" w:firstLine="0"/>
              <w:rPr>
                <w:szCs w:val="24"/>
              </w:rPr>
            </w:pPr>
            <w:r w:rsidRPr="00441A49">
              <w:rPr>
                <w:szCs w:val="24"/>
              </w:rPr>
              <w:t xml:space="preserve">М.А.Бантова </w:t>
            </w:r>
          </w:p>
          <w:p w:rsidR="002471D3" w:rsidRPr="00441A49" w:rsidRDefault="00E440B0" w:rsidP="00356A0F">
            <w:pPr>
              <w:spacing w:after="23" w:line="360" w:lineRule="auto"/>
              <w:ind w:left="0" w:right="10" w:firstLine="0"/>
              <w:rPr>
                <w:szCs w:val="24"/>
              </w:rPr>
            </w:pPr>
            <w:r w:rsidRPr="00441A49">
              <w:rPr>
                <w:szCs w:val="24"/>
              </w:rPr>
              <w:t xml:space="preserve">Математика: учебник для 1 класса в 2-х ч.М,: </w:t>
            </w:r>
          </w:p>
          <w:p w:rsidR="002471D3" w:rsidRPr="00441A49" w:rsidRDefault="00E440B0" w:rsidP="00356A0F">
            <w:pPr>
              <w:spacing w:after="0" w:line="360" w:lineRule="auto"/>
              <w:ind w:left="0" w:right="0" w:firstLine="0"/>
              <w:rPr>
                <w:szCs w:val="24"/>
              </w:rPr>
            </w:pPr>
            <w:r w:rsidRPr="00441A49">
              <w:rPr>
                <w:szCs w:val="24"/>
              </w:rPr>
              <w:t xml:space="preserve">Просвещение,2020г.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line="360" w:lineRule="auto"/>
              <w:ind w:left="0" w:right="34" w:firstLine="0"/>
              <w:rPr>
                <w:szCs w:val="24"/>
              </w:rPr>
            </w:pPr>
            <w:r w:rsidRPr="00441A49">
              <w:rPr>
                <w:szCs w:val="24"/>
              </w:rPr>
              <w:t xml:space="preserve">М.А.Бантова,Г.В.Бельтюкова Методическое пособие к учебнику «Математика»1 класс М.: Просвещение, 2019. </w:t>
            </w:r>
          </w:p>
          <w:p w:rsidR="002471D3" w:rsidRPr="00441A49" w:rsidRDefault="00E440B0" w:rsidP="00790ACD">
            <w:pPr>
              <w:spacing w:after="29" w:line="360" w:lineRule="auto"/>
              <w:ind w:left="0" w:right="548" w:firstLine="0"/>
              <w:rPr>
                <w:szCs w:val="24"/>
              </w:rPr>
            </w:pPr>
            <w:r w:rsidRPr="00441A49">
              <w:rPr>
                <w:szCs w:val="24"/>
              </w:rPr>
              <w:t xml:space="preserve">Волкова, С. И. Для тех, кто любит математику. 1 класс: рабочая тетрадь: пособие для учащихся общеобразоват. </w:t>
            </w:r>
          </w:p>
          <w:p w:rsidR="002471D3" w:rsidRPr="00441A49" w:rsidRDefault="00E440B0" w:rsidP="00790ACD">
            <w:pPr>
              <w:spacing w:after="18" w:line="360" w:lineRule="auto"/>
              <w:ind w:left="0" w:right="0" w:firstLine="0"/>
              <w:rPr>
                <w:szCs w:val="24"/>
              </w:rPr>
            </w:pPr>
            <w:r w:rsidRPr="00441A49">
              <w:rPr>
                <w:szCs w:val="24"/>
              </w:rPr>
              <w:t xml:space="preserve">учреждений / С. И. Волкова. – М.: Просвещение, 2020. </w:t>
            </w:r>
          </w:p>
        </w:tc>
        <w:tc>
          <w:tcPr>
            <w:tcW w:w="593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Рудницкая В.Н. Контрольные работы по математике. 1класс, М,;Экзамен,2020г. </w:t>
            </w:r>
          </w:p>
          <w:p w:rsidR="002471D3" w:rsidRPr="00441A49" w:rsidRDefault="00E440B0" w:rsidP="00356A0F">
            <w:pPr>
              <w:spacing w:after="19" w:line="360" w:lineRule="auto"/>
              <w:ind w:left="0" w:right="0" w:firstLine="0"/>
              <w:rPr>
                <w:szCs w:val="24"/>
              </w:rPr>
            </w:pPr>
            <w:r w:rsidRPr="00441A49">
              <w:rPr>
                <w:szCs w:val="24"/>
              </w:rPr>
              <w:t xml:space="preserve">Контрольно- измерительные материалы. </w:t>
            </w:r>
          </w:p>
          <w:p w:rsidR="002471D3" w:rsidRPr="00441A49" w:rsidRDefault="00E440B0" w:rsidP="00356A0F">
            <w:pPr>
              <w:spacing w:after="19" w:line="360" w:lineRule="auto"/>
              <w:ind w:left="0" w:right="0" w:firstLine="0"/>
              <w:rPr>
                <w:szCs w:val="24"/>
              </w:rPr>
            </w:pPr>
            <w:r w:rsidRPr="00441A49">
              <w:rPr>
                <w:szCs w:val="24"/>
              </w:rPr>
              <w:t xml:space="preserve">Математика.  1 класс/ Сост. Т.Н.Ситникова.- М.: </w:t>
            </w:r>
          </w:p>
          <w:p w:rsidR="002471D3" w:rsidRPr="00441A49" w:rsidRDefault="00E440B0" w:rsidP="00356A0F">
            <w:pPr>
              <w:spacing w:after="22" w:line="360" w:lineRule="auto"/>
              <w:ind w:left="0" w:right="0" w:firstLine="0"/>
              <w:rPr>
                <w:szCs w:val="24"/>
              </w:rPr>
            </w:pPr>
            <w:r w:rsidRPr="00441A49">
              <w:rPr>
                <w:szCs w:val="24"/>
              </w:rPr>
              <w:t xml:space="preserve">Вако, 2021г. </w:t>
            </w:r>
          </w:p>
          <w:p w:rsidR="002471D3" w:rsidRPr="00441A49" w:rsidRDefault="00E440B0" w:rsidP="00356A0F">
            <w:pPr>
              <w:spacing w:after="23" w:line="360" w:lineRule="auto"/>
              <w:ind w:left="0" w:right="0" w:firstLine="0"/>
              <w:rPr>
                <w:szCs w:val="24"/>
              </w:rPr>
            </w:pPr>
            <w:r w:rsidRPr="00441A49">
              <w:rPr>
                <w:szCs w:val="24"/>
              </w:rPr>
              <w:t xml:space="preserve">Волкова С.И. Математика </w:t>
            </w:r>
          </w:p>
          <w:p w:rsidR="002471D3" w:rsidRPr="00441A49" w:rsidRDefault="00E440B0" w:rsidP="00356A0F">
            <w:pPr>
              <w:spacing w:after="19" w:line="360" w:lineRule="auto"/>
              <w:ind w:left="0" w:right="0" w:firstLine="0"/>
              <w:rPr>
                <w:szCs w:val="24"/>
              </w:rPr>
            </w:pPr>
            <w:r w:rsidRPr="00441A49">
              <w:rPr>
                <w:szCs w:val="24"/>
              </w:rPr>
              <w:t xml:space="preserve">Проверочные работы 1  класс. Изд. Просвещение </w:t>
            </w:r>
          </w:p>
          <w:p w:rsidR="002471D3" w:rsidRPr="00441A49" w:rsidRDefault="00E440B0" w:rsidP="00356A0F">
            <w:pPr>
              <w:spacing w:after="0" w:line="360" w:lineRule="auto"/>
              <w:ind w:left="0" w:right="0" w:firstLine="0"/>
              <w:rPr>
                <w:szCs w:val="24"/>
              </w:rPr>
            </w:pPr>
            <w:r w:rsidRPr="00441A49">
              <w:rPr>
                <w:szCs w:val="24"/>
              </w:rPr>
              <w:t xml:space="preserve">2022г  </w:t>
            </w:r>
          </w:p>
          <w:p w:rsidR="002471D3" w:rsidRDefault="00E440B0" w:rsidP="00790ACD">
            <w:pPr>
              <w:spacing w:after="0" w:line="360" w:lineRule="auto"/>
              <w:ind w:left="0" w:right="0" w:firstLine="0"/>
              <w:rPr>
                <w:szCs w:val="24"/>
              </w:rPr>
            </w:pPr>
            <w:r w:rsidRPr="00441A49">
              <w:rPr>
                <w:szCs w:val="24"/>
              </w:rPr>
              <w:t xml:space="preserve">Моро, М. И. Тетрадь по математике. 1 класс: пособие для учащихся общеобразоват. учреждений: в 2 ч. / М. И. Моро, С. И. Волкова. – М.: Просвещение, 2022. </w:t>
            </w:r>
          </w:p>
          <w:p w:rsidR="00790ACD" w:rsidRPr="00441A49" w:rsidRDefault="00790ACD" w:rsidP="00790ACD">
            <w:pPr>
              <w:spacing w:after="0" w:line="360" w:lineRule="auto"/>
              <w:ind w:left="0" w:right="0" w:firstLine="0"/>
              <w:rPr>
                <w:szCs w:val="24"/>
              </w:rPr>
            </w:pPr>
            <w:r>
              <w:rPr>
                <w:szCs w:val="24"/>
              </w:rPr>
              <w:t>Г.Н.Сычева. математика на «5».сборник задач и примеров. 1 класс Ростов – на-Дону. «Феникс». 2022</w:t>
            </w:r>
          </w:p>
        </w:tc>
      </w:tr>
      <w:tr w:rsidR="002471D3" w:rsidRPr="00441A49" w:rsidTr="00531BA0">
        <w:trPr>
          <w:trHeight w:val="1666"/>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54" w:firstLine="0"/>
              <w:rPr>
                <w:szCs w:val="24"/>
              </w:rPr>
            </w:pPr>
            <w:r w:rsidRPr="00441A49">
              <w:rPr>
                <w:szCs w:val="24"/>
              </w:rPr>
              <w:t xml:space="preserve">2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61" w:firstLine="0"/>
              <w:rPr>
                <w:szCs w:val="24"/>
              </w:rPr>
            </w:pPr>
            <w:r w:rsidRPr="00441A49">
              <w:rPr>
                <w:szCs w:val="24"/>
              </w:rPr>
              <w:t xml:space="preserve">Математика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М.И.Моро,М.А.Банто ва, Математика           М.: Просвещение 2020 год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Т.Н.Ситникова, </w:t>
            </w:r>
          </w:p>
          <w:p w:rsidR="002471D3" w:rsidRPr="00441A49" w:rsidRDefault="00E440B0" w:rsidP="00356A0F">
            <w:pPr>
              <w:spacing w:after="46" w:line="360" w:lineRule="auto"/>
              <w:ind w:left="0" w:right="0" w:firstLine="0"/>
              <w:rPr>
                <w:szCs w:val="24"/>
              </w:rPr>
            </w:pPr>
            <w:r w:rsidRPr="00441A49">
              <w:rPr>
                <w:szCs w:val="24"/>
              </w:rPr>
              <w:t xml:space="preserve">И.Ф. Яценко Поурочные разработки по математике к УМК М.И.Моро    М.: </w:t>
            </w:r>
          </w:p>
          <w:p w:rsidR="002471D3" w:rsidRPr="00441A49" w:rsidRDefault="00E440B0" w:rsidP="00356A0F">
            <w:pPr>
              <w:spacing w:after="0" w:line="360" w:lineRule="auto"/>
              <w:ind w:left="0" w:right="0" w:firstLine="0"/>
              <w:rPr>
                <w:szCs w:val="24"/>
              </w:rPr>
            </w:pPr>
            <w:r w:rsidRPr="00441A49">
              <w:rPr>
                <w:szCs w:val="24"/>
              </w:rPr>
              <w:t xml:space="preserve">«Вако» 2019 г </w:t>
            </w:r>
          </w:p>
        </w:tc>
        <w:tc>
          <w:tcPr>
            <w:tcW w:w="593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18" w:line="360" w:lineRule="auto"/>
              <w:ind w:left="0" w:right="0" w:firstLine="0"/>
              <w:rPr>
                <w:szCs w:val="24"/>
              </w:rPr>
            </w:pPr>
            <w:r w:rsidRPr="00441A49">
              <w:rPr>
                <w:szCs w:val="24"/>
              </w:rPr>
              <w:t xml:space="preserve">Контрольно- измерительные материалы. </w:t>
            </w:r>
          </w:p>
          <w:p w:rsidR="002471D3" w:rsidRPr="00441A49" w:rsidRDefault="00E440B0" w:rsidP="00356A0F">
            <w:pPr>
              <w:spacing w:after="25" w:line="360" w:lineRule="auto"/>
              <w:ind w:left="0" w:right="0" w:firstLine="0"/>
              <w:rPr>
                <w:szCs w:val="24"/>
              </w:rPr>
            </w:pPr>
            <w:r w:rsidRPr="00441A49">
              <w:rPr>
                <w:szCs w:val="24"/>
              </w:rPr>
              <w:t xml:space="preserve">Математика. 2 класс/ Сост. Т.Н.Ситникова.- М.: Вако, 2021. </w:t>
            </w:r>
          </w:p>
          <w:p w:rsidR="002471D3" w:rsidRPr="00441A49" w:rsidRDefault="00E440B0" w:rsidP="00356A0F">
            <w:pPr>
              <w:spacing w:after="0" w:line="360" w:lineRule="auto"/>
              <w:ind w:left="0" w:right="0" w:firstLine="0"/>
              <w:rPr>
                <w:szCs w:val="24"/>
              </w:rPr>
            </w:pPr>
            <w:r w:rsidRPr="00441A49">
              <w:rPr>
                <w:szCs w:val="24"/>
              </w:rPr>
              <w:t xml:space="preserve">Волкова С.И. Математика </w:t>
            </w:r>
          </w:p>
          <w:p w:rsidR="002471D3" w:rsidRPr="00441A49" w:rsidRDefault="00E440B0" w:rsidP="00356A0F">
            <w:pPr>
              <w:spacing w:after="0" w:line="360" w:lineRule="auto"/>
              <w:ind w:left="0" w:right="0" w:firstLine="0"/>
              <w:rPr>
                <w:szCs w:val="24"/>
              </w:rPr>
            </w:pPr>
            <w:r w:rsidRPr="00441A49">
              <w:rPr>
                <w:szCs w:val="24"/>
              </w:rPr>
              <w:t xml:space="preserve">Проверочные работы 3 класс. Изд. Просвещение 2022г </w:t>
            </w:r>
          </w:p>
        </w:tc>
      </w:tr>
      <w:tr w:rsidR="002471D3" w:rsidRPr="00441A49" w:rsidTr="00531BA0">
        <w:trPr>
          <w:trHeight w:val="2494"/>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54" w:firstLine="0"/>
              <w:rPr>
                <w:szCs w:val="24"/>
              </w:rPr>
            </w:pPr>
            <w:r w:rsidRPr="00441A49">
              <w:rPr>
                <w:szCs w:val="24"/>
              </w:rPr>
              <w:lastRenderedPageBreak/>
              <w:t xml:space="preserve">3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61" w:firstLine="0"/>
              <w:rPr>
                <w:szCs w:val="24"/>
              </w:rPr>
            </w:pPr>
            <w:r w:rsidRPr="00441A49">
              <w:rPr>
                <w:szCs w:val="24"/>
              </w:rPr>
              <w:t xml:space="preserve">Математика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 w:firstLine="0"/>
              <w:rPr>
                <w:szCs w:val="24"/>
              </w:rPr>
            </w:pPr>
            <w:r w:rsidRPr="00441A49">
              <w:rPr>
                <w:szCs w:val="24"/>
              </w:rPr>
              <w:t xml:space="preserve"> М.И. Моро. Учебник 3 класса, М.: </w:t>
            </w:r>
          </w:p>
          <w:p w:rsidR="002471D3" w:rsidRPr="00441A49" w:rsidRDefault="00E440B0" w:rsidP="00356A0F">
            <w:pPr>
              <w:spacing w:after="45" w:line="360" w:lineRule="auto"/>
              <w:ind w:left="0" w:right="0" w:firstLine="0"/>
              <w:rPr>
                <w:szCs w:val="24"/>
              </w:rPr>
            </w:pPr>
            <w:r w:rsidRPr="00441A49">
              <w:rPr>
                <w:szCs w:val="24"/>
              </w:rPr>
              <w:t xml:space="preserve">«Просвещение»  Р.Т М.И Моро в 2 –х </w:t>
            </w:r>
          </w:p>
          <w:p w:rsidR="002471D3" w:rsidRPr="00441A49" w:rsidRDefault="00E440B0" w:rsidP="00356A0F">
            <w:pPr>
              <w:spacing w:after="0" w:line="360" w:lineRule="auto"/>
              <w:ind w:left="0" w:right="0" w:firstLine="0"/>
              <w:rPr>
                <w:szCs w:val="24"/>
              </w:rPr>
            </w:pPr>
            <w:r w:rsidRPr="00441A49">
              <w:rPr>
                <w:szCs w:val="24"/>
              </w:rPr>
              <w:t xml:space="preserve">частях. 2019г </w:t>
            </w:r>
          </w:p>
          <w:p w:rsidR="002471D3" w:rsidRPr="00441A49" w:rsidRDefault="00E440B0" w:rsidP="00356A0F">
            <w:pPr>
              <w:spacing w:after="0" w:line="360" w:lineRule="auto"/>
              <w:ind w:left="0" w:right="0" w:firstLine="0"/>
              <w:rPr>
                <w:szCs w:val="24"/>
              </w:rPr>
            </w:pPr>
            <w:r w:rsidRPr="00441A49">
              <w:rPr>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206" w:firstLine="0"/>
              <w:rPr>
                <w:szCs w:val="24"/>
              </w:rPr>
            </w:pPr>
            <w:r w:rsidRPr="00441A49">
              <w:rPr>
                <w:szCs w:val="24"/>
              </w:rPr>
              <w:t xml:space="preserve"> С.В. Ситникова Поурочные разработки по математике  Изд-во  «Вако»  2019г; </w:t>
            </w:r>
          </w:p>
          <w:p w:rsidR="002471D3" w:rsidRPr="00441A49" w:rsidRDefault="00E440B0" w:rsidP="00356A0F">
            <w:pPr>
              <w:spacing w:after="0" w:line="360" w:lineRule="auto"/>
              <w:ind w:left="0" w:right="0" w:firstLine="0"/>
              <w:rPr>
                <w:szCs w:val="24"/>
              </w:rPr>
            </w:pPr>
            <w:r w:rsidRPr="00441A49">
              <w:rPr>
                <w:szCs w:val="24"/>
              </w:rPr>
              <w:t xml:space="preserve"> </w:t>
            </w:r>
          </w:p>
          <w:p w:rsidR="002471D3" w:rsidRPr="00441A49" w:rsidRDefault="00E440B0" w:rsidP="00356A0F">
            <w:pPr>
              <w:spacing w:after="0" w:line="360" w:lineRule="auto"/>
              <w:ind w:left="0" w:right="0" w:firstLine="0"/>
              <w:rPr>
                <w:szCs w:val="24"/>
              </w:rPr>
            </w:pPr>
            <w:r w:rsidRPr="00441A49">
              <w:rPr>
                <w:szCs w:val="24"/>
              </w:rPr>
              <w:t xml:space="preserve"> </w:t>
            </w:r>
          </w:p>
          <w:p w:rsidR="002471D3" w:rsidRPr="00441A49" w:rsidRDefault="00E440B0" w:rsidP="00356A0F">
            <w:pPr>
              <w:spacing w:after="0" w:line="360" w:lineRule="auto"/>
              <w:ind w:left="0" w:right="0" w:firstLine="0"/>
              <w:rPr>
                <w:szCs w:val="24"/>
              </w:rPr>
            </w:pPr>
            <w:r w:rsidRPr="00441A49">
              <w:rPr>
                <w:szCs w:val="24"/>
              </w:rPr>
              <w:t xml:space="preserve"> </w:t>
            </w:r>
          </w:p>
        </w:tc>
        <w:tc>
          <w:tcPr>
            <w:tcW w:w="5933" w:type="dxa"/>
            <w:tcBorders>
              <w:top w:val="single" w:sz="4" w:space="0" w:color="000000"/>
              <w:left w:val="single" w:sz="4" w:space="0" w:color="000000"/>
              <w:bottom w:val="single" w:sz="4" w:space="0" w:color="000000"/>
              <w:right w:val="single" w:sz="4" w:space="0" w:color="000000"/>
            </w:tcBorders>
          </w:tcPr>
          <w:p w:rsidR="002471D3" w:rsidRPr="00441A49" w:rsidRDefault="005B59D3" w:rsidP="005B59D3">
            <w:pPr>
              <w:spacing w:after="0" w:line="360" w:lineRule="auto"/>
              <w:ind w:left="0" w:right="0" w:firstLine="0"/>
              <w:rPr>
                <w:szCs w:val="24"/>
              </w:rPr>
            </w:pPr>
            <w:r>
              <w:rPr>
                <w:szCs w:val="24"/>
              </w:rPr>
              <w:t>Волкова С.И. Математика.</w:t>
            </w:r>
            <w:r w:rsidR="00E440B0" w:rsidRPr="00441A49">
              <w:rPr>
                <w:szCs w:val="24"/>
              </w:rPr>
              <w:t>Проверочные работы 3 класс. Изд. Просвещение 202</w:t>
            </w:r>
            <w:r>
              <w:rPr>
                <w:szCs w:val="24"/>
              </w:rPr>
              <w:t>3</w:t>
            </w:r>
            <w:r w:rsidR="00E440B0" w:rsidRPr="00441A49">
              <w:rPr>
                <w:szCs w:val="24"/>
              </w:rPr>
              <w:t xml:space="preserve">г </w:t>
            </w:r>
          </w:p>
          <w:p w:rsidR="002471D3" w:rsidRPr="00441A49" w:rsidRDefault="00E440B0" w:rsidP="00356A0F">
            <w:pPr>
              <w:spacing w:after="18" w:line="360" w:lineRule="auto"/>
              <w:ind w:left="0" w:right="0" w:firstLine="0"/>
              <w:rPr>
                <w:szCs w:val="24"/>
              </w:rPr>
            </w:pPr>
            <w:r w:rsidRPr="00441A49">
              <w:rPr>
                <w:szCs w:val="24"/>
              </w:rPr>
              <w:t xml:space="preserve">Контрольно- измерительные материалы. </w:t>
            </w:r>
          </w:p>
          <w:p w:rsidR="005B59D3" w:rsidRPr="00441A49" w:rsidRDefault="005B59D3" w:rsidP="005B59D3">
            <w:pPr>
              <w:spacing w:after="25" w:line="360" w:lineRule="auto"/>
              <w:ind w:left="0" w:right="0" w:firstLine="0"/>
              <w:rPr>
                <w:szCs w:val="24"/>
              </w:rPr>
            </w:pPr>
            <w:r>
              <w:rPr>
                <w:szCs w:val="24"/>
              </w:rPr>
              <w:t xml:space="preserve">В.Т.голубь. Сборник диктантов. </w:t>
            </w:r>
            <w:r w:rsidR="00E440B0" w:rsidRPr="00441A49">
              <w:rPr>
                <w:szCs w:val="24"/>
              </w:rPr>
              <w:t>Математика.</w:t>
            </w:r>
            <w:r>
              <w:rPr>
                <w:szCs w:val="24"/>
              </w:rPr>
              <w:t xml:space="preserve"> 1-4 класс. Воронеж, М-книга. 2022пишем цифры красиво. Л.Е.Тарасова. Тренажёр по исправлению начертания цифр. 2022рабочая тетрадь по математике.М.И.Моро, С.И.Волкова.М.,Просв., 2024</w:t>
            </w:r>
          </w:p>
          <w:p w:rsidR="002471D3" w:rsidRPr="00441A49" w:rsidRDefault="00E440B0" w:rsidP="00356A0F">
            <w:pPr>
              <w:spacing w:after="0" w:line="360" w:lineRule="auto"/>
              <w:ind w:left="0" w:right="0" w:firstLine="0"/>
              <w:rPr>
                <w:szCs w:val="24"/>
              </w:rPr>
            </w:pPr>
            <w:r w:rsidRPr="00441A49">
              <w:rPr>
                <w:szCs w:val="24"/>
              </w:rPr>
              <w:t xml:space="preserve"> </w:t>
            </w:r>
          </w:p>
        </w:tc>
      </w:tr>
    </w:tbl>
    <w:p w:rsidR="002471D3" w:rsidRPr="00441A49" w:rsidRDefault="002471D3" w:rsidP="00356A0F">
      <w:pPr>
        <w:spacing w:after="0" w:line="360" w:lineRule="auto"/>
        <w:ind w:left="-900" w:right="701" w:firstLine="0"/>
        <w:rPr>
          <w:szCs w:val="24"/>
        </w:rPr>
      </w:pPr>
    </w:p>
    <w:tbl>
      <w:tblPr>
        <w:tblW w:w="14631" w:type="dxa"/>
        <w:tblInd w:w="643" w:type="dxa"/>
        <w:tblCellMar>
          <w:top w:w="14" w:type="dxa"/>
          <w:left w:w="106" w:type="dxa"/>
        </w:tblCellMar>
        <w:tblLook w:val="04A0" w:firstRow="1" w:lastRow="0" w:firstColumn="1" w:lastColumn="0" w:noHBand="0" w:noVBand="1"/>
      </w:tblPr>
      <w:tblGrid>
        <w:gridCol w:w="951"/>
        <w:gridCol w:w="1839"/>
        <w:gridCol w:w="2597"/>
        <w:gridCol w:w="3254"/>
        <w:gridCol w:w="5907"/>
        <w:gridCol w:w="83"/>
      </w:tblGrid>
      <w:tr w:rsidR="002471D3" w:rsidRPr="00441A49" w:rsidTr="00531BA0">
        <w:trPr>
          <w:gridAfter w:val="1"/>
          <w:wAfter w:w="83" w:type="dxa"/>
          <w:trHeight w:val="1958"/>
        </w:trPr>
        <w:tc>
          <w:tcPr>
            <w:tcW w:w="95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05" w:firstLine="0"/>
              <w:rPr>
                <w:szCs w:val="24"/>
              </w:rPr>
            </w:pPr>
            <w:r w:rsidRPr="00441A49">
              <w:rPr>
                <w:szCs w:val="24"/>
              </w:rPr>
              <w:t xml:space="preserve">4 </w:t>
            </w:r>
          </w:p>
        </w:tc>
        <w:tc>
          <w:tcPr>
            <w:tcW w:w="183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12" w:firstLine="0"/>
              <w:rPr>
                <w:szCs w:val="24"/>
              </w:rPr>
            </w:pPr>
            <w:r w:rsidRPr="00441A49">
              <w:rPr>
                <w:szCs w:val="24"/>
              </w:rPr>
              <w:t xml:space="preserve">Математика  </w:t>
            </w:r>
          </w:p>
        </w:tc>
        <w:tc>
          <w:tcPr>
            <w:tcW w:w="2597"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13" w:line="360" w:lineRule="auto"/>
              <w:ind w:left="0" w:right="0" w:firstLine="0"/>
              <w:rPr>
                <w:szCs w:val="24"/>
              </w:rPr>
            </w:pPr>
            <w:r w:rsidRPr="00441A49">
              <w:rPr>
                <w:szCs w:val="24"/>
              </w:rPr>
              <w:t>М.И.Моро,М.А.Банто</w:t>
            </w:r>
          </w:p>
          <w:p w:rsidR="002471D3" w:rsidRPr="00441A49" w:rsidRDefault="00E440B0" w:rsidP="00356A0F">
            <w:pPr>
              <w:spacing w:after="0" w:line="360" w:lineRule="auto"/>
              <w:ind w:left="0" w:right="0" w:firstLine="0"/>
              <w:rPr>
                <w:szCs w:val="24"/>
              </w:rPr>
            </w:pPr>
            <w:r w:rsidRPr="00441A49">
              <w:rPr>
                <w:szCs w:val="24"/>
              </w:rPr>
              <w:t xml:space="preserve">ва </w:t>
            </w:r>
          </w:p>
          <w:p w:rsidR="002471D3" w:rsidRPr="00441A49" w:rsidRDefault="00E440B0" w:rsidP="00356A0F">
            <w:pPr>
              <w:spacing w:after="22" w:line="360" w:lineRule="auto"/>
              <w:ind w:left="0" w:right="0" w:firstLine="0"/>
              <w:rPr>
                <w:szCs w:val="24"/>
              </w:rPr>
            </w:pPr>
            <w:r w:rsidRPr="00441A49">
              <w:rPr>
                <w:szCs w:val="24"/>
              </w:rPr>
              <w:t xml:space="preserve">Математика           М.: </w:t>
            </w:r>
          </w:p>
          <w:p w:rsidR="002471D3" w:rsidRPr="00441A49" w:rsidRDefault="00E440B0" w:rsidP="00356A0F">
            <w:pPr>
              <w:spacing w:after="0" w:line="360" w:lineRule="auto"/>
              <w:ind w:left="0" w:right="0" w:firstLine="0"/>
              <w:rPr>
                <w:szCs w:val="24"/>
              </w:rPr>
            </w:pPr>
            <w:r w:rsidRPr="00441A49">
              <w:rPr>
                <w:szCs w:val="24"/>
              </w:rPr>
              <w:t xml:space="preserve">Просвещение 2020 год </w:t>
            </w:r>
          </w:p>
        </w:tc>
        <w:tc>
          <w:tcPr>
            <w:tcW w:w="325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Т.Н.Ситникова, И.Ф. Яценко Поурочные разработки по математике к УМК </w:t>
            </w:r>
          </w:p>
          <w:p w:rsidR="002471D3" w:rsidRPr="00441A49" w:rsidRDefault="00E440B0" w:rsidP="00356A0F">
            <w:pPr>
              <w:spacing w:after="19" w:line="360" w:lineRule="auto"/>
              <w:ind w:left="0" w:right="0" w:firstLine="0"/>
              <w:rPr>
                <w:szCs w:val="24"/>
              </w:rPr>
            </w:pPr>
            <w:r w:rsidRPr="00441A49">
              <w:rPr>
                <w:szCs w:val="24"/>
              </w:rPr>
              <w:t xml:space="preserve">М.И.Моро    М.: «Вако» </w:t>
            </w:r>
          </w:p>
          <w:p w:rsidR="002471D3" w:rsidRPr="00441A49" w:rsidRDefault="00E440B0" w:rsidP="00356A0F">
            <w:pPr>
              <w:spacing w:after="0" w:line="360" w:lineRule="auto"/>
              <w:ind w:left="0" w:right="0" w:firstLine="0"/>
              <w:rPr>
                <w:szCs w:val="24"/>
              </w:rPr>
            </w:pPr>
            <w:r w:rsidRPr="00441A49">
              <w:rPr>
                <w:szCs w:val="24"/>
              </w:rPr>
              <w:t xml:space="preserve">2019г </w:t>
            </w:r>
          </w:p>
        </w:tc>
        <w:tc>
          <w:tcPr>
            <w:tcW w:w="5907"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18" w:line="360" w:lineRule="auto"/>
              <w:ind w:left="0" w:right="0" w:firstLine="0"/>
              <w:rPr>
                <w:szCs w:val="24"/>
              </w:rPr>
            </w:pPr>
            <w:r w:rsidRPr="00441A49">
              <w:rPr>
                <w:szCs w:val="24"/>
              </w:rPr>
              <w:t xml:space="preserve">Контрольно- измерительные материалы. </w:t>
            </w:r>
          </w:p>
          <w:p w:rsidR="002471D3" w:rsidRPr="00441A49" w:rsidRDefault="00E440B0" w:rsidP="00356A0F">
            <w:pPr>
              <w:spacing w:after="0" w:line="360" w:lineRule="auto"/>
              <w:ind w:left="0" w:right="0" w:firstLine="0"/>
              <w:rPr>
                <w:szCs w:val="24"/>
              </w:rPr>
            </w:pPr>
            <w:r w:rsidRPr="00441A49">
              <w:rPr>
                <w:szCs w:val="24"/>
              </w:rPr>
              <w:t>Математика. 4 класс/ Сост</w:t>
            </w:r>
            <w:r w:rsidR="000D186A">
              <w:rPr>
                <w:szCs w:val="24"/>
              </w:rPr>
              <w:t>. Т.Н.Ситникова.- М.: Вако, 2024</w:t>
            </w:r>
            <w:r w:rsidRPr="00441A49">
              <w:rPr>
                <w:szCs w:val="24"/>
              </w:rPr>
              <w:t xml:space="preserve">. </w:t>
            </w:r>
          </w:p>
          <w:p w:rsidR="002471D3" w:rsidRPr="00441A49" w:rsidRDefault="000D186A" w:rsidP="000D186A">
            <w:pPr>
              <w:spacing w:after="0" w:line="360" w:lineRule="auto"/>
              <w:ind w:left="0" w:right="0" w:firstLine="0"/>
              <w:rPr>
                <w:szCs w:val="24"/>
              </w:rPr>
            </w:pPr>
            <w:r>
              <w:rPr>
                <w:szCs w:val="24"/>
              </w:rPr>
              <w:t>Волкова С. И. Математика. 4 класс. проверочные</w:t>
            </w:r>
            <w:r w:rsidR="00E440B0" w:rsidRPr="00441A49">
              <w:rPr>
                <w:szCs w:val="24"/>
              </w:rPr>
              <w:t xml:space="preserve"> работы.– </w:t>
            </w:r>
            <w:r>
              <w:rPr>
                <w:szCs w:val="24"/>
              </w:rPr>
              <w:t>М.: Просвещение, 2024</w:t>
            </w:r>
            <w:r w:rsidR="00E440B0" w:rsidRPr="00441A49">
              <w:rPr>
                <w:szCs w:val="24"/>
              </w:rPr>
              <w:t xml:space="preserve">. </w:t>
            </w:r>
          </w:p>
        </w:tc>
      </w:tr>
      <w:tr w:rsidR="002471D3" w:rsidRPr="00441A49" w:rsidTr="007D744D">
        <w:trPr>
          <w:trHeight w:val="1205"/>
        </w:trPr>
        <w:tc>
          <w:tcPr>
            <w:tcW w:w="95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05" w:firstLine="0"/>
              <w:rPr>
                <w:szCs w:val="24"/>
              </w:rPr>
            </w:pPr>
            <w:r w:rsidRPr="00441A49">
              <w:rPr>
                <w:szCs w:val="24"/>
              </w:rPr>
              <w:t xml:space="preserve">1 </w:t>
            </w:r>
          </w:p>
        </w:tc>
        <w:tc>
          <w:tcPr>
            <w:tcW w:w="183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Окружающий мир </w:t>
            </w:r>
          </w:p>
        </w:tc>
        <w:tc>
          <w:tcPr>
            <w:tcW w:w="2597"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Плешаков </w:t>
            </w:r>
          </w:p>
          <w:p w:rsidR="002471D3" w:rsidRPr="00441A49" w:rsidRDefault="00E440B0" w:rsidP="00356A0F">
            <w:pPr>
              <w:spacing w:after="0" w:line="360" w:lineRule="auto"/>
              <w:ind w:left="0" w:right="95" w:firstLine="0"/>
              <w:rPr>
                <w:szCs w:val="24"/>
              </w:rPr>
            </w:pPr>
            <w:r w:rsidRPr="00441A49">
              <w:rPr>
                <w:szCs w:val="24"/>
              </w:rPr>
              <w:t xml:space="preserve">А.А.Окружающий мир 1 класс. Учебник для общеобразовательных учреждений. </w:t>
            </w:r>
          </w:p>
          <w:p w:rsidR="002471D3" w:rsidRPr="00441A49" w:rsidRDefault="00E440B0" w:rsidP="00356A0F">
            <w:pPr>
              <w:spacing w:after="0" w:line="360" w:lineRule="auto"/>
              <w:ind w:left="0" w:right="0" w:firstLine="0"/>
              <w:rPr>
                <w:szCs w:val="24"/>
              </w:rPr>
            </w:pPr>
            <w:r w:rsidRPr="00441A49">
              <w:rPr>
                <w:szCs w:val="24"/>
              </w:rPr>
              <w:t xml:space="preserve">2ч.,ПлешаковА.А.,М.; </w:t>
            </w:r>
            <w:r w:rsidR="000D186A">
              <w:rPr>
                <w:szCs w:val="24"/>
              </w:rPr>
              <w:lastRenderedPageBreak/>
              <w:t>Просвещение, 2023</w:t>
            </w:r>
          </w:p>
        </w:tc>
        <w:tc>
          <w:tcPr>
            <w:tcW w:w="325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lastRenderedPageBreak/>
              <w:t xml:space="preserve">Плешаков А.А.Окружающий </w:t>
            </w:r>
          </w:p>
          <w:p w:rsidR="002471D3" w:rsidRPr="00441A49" w:rsidRDefault="00E440B0" w:rsidP="000D186A">
            <w:pPr>
              <w:spacing w:after="0" w:line="360" w:lineRule="auto"/>
              <w:ind w:left="0" w:right="90" w:firstLine="0"/>
              <w:rPr>
                <w:szCs w:val="24"/>
              </w:rPr>
            </w:pPr>
            <w:r w:rsidRPr="00441A49">
              <w:rPr>
                <w:szCs w:val="24"/>
              </w:rPr>
              <w:t>мир. Рабочая тетрадь в 2ч. К уче</w:t>
            </w:r>
            <w:r w:rsidR="000D186A">
              <w:rPr>
                <w:szCs w:val="24"/>
              </w:rPr>
              <w:t>бнику для1 класса «Окружающий мир»-М: Просвещение, 2024</w:t>
            </w:r>
            <w:r w:rsidRPr="00441A49">
              <w:rPr>
                <w:szCs w:val="24"/>
              </w:rPr>
              <w:t xml:space="preserve">г.  Трафимова Р.В. Секреты и диковинки окружающего </w:t>
            </w:r>
            <w:r w:rsidRPr="00441A49">
              <w:rPr>
                <w:szCs w:val="24"/>
              </w:rPr>
              <w:lastRenderedPageBreak/>
              <w:t xml:space="preserve">мира.- Самара: Корпорация «Фёдоров»,Издательский дом «Фёдоров». </w:t>
            </w:r>
          </w:p>
        </w:tc>
        <w:tc>
          <w:tcPr>
            <w:tcW w:w="5990" w:type="dxa"/>
            <w:gridSpan w:val="2"/>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lastRenderedPageBreak/>
              <w:t xml:space="preserve">Оценка планируемых достижений и результатов в начальной школе. Система заданий. В 3-х частях под редакцией  С.Г.Ковалёвой, О.Б Логиновой 3-е изд.-Просвещение,2019 г. </w:t>
            </w:r>
          </w:p>
          <w:p w:rsidR="002471D3" w:rsidRPr="00441A49" w:rsidRDefault="00E440B0" w:rsidP="00356A0F">
            <w:pPr>
              <w:spacing w:after="15" w:line="360" w:lineRule="auto"/>
              <w:ind w:left="0" w:right="0" w:firstLine="0"/>
              <w:rPr>
                <w:szCs w:val="24"/>
              </w:rPr>
            </w:pPr>
            <w:r w:rsidRPr="00441A49">
              <w:rPr>
                <w:szCs w:val="24"/>
              </w:rPr>
              <w:t xml:space="preserve">Контрольно- измерительные материалы. </w:t>
            </w:r>
          </w:p>
          <w:p w:rsidR="002471D3" w:rsidRPr="00441A49" w:rsidRDefault="00E440B0" w:rsidP="00356A0F">
            <w:pPr>
              <w:spacing w:after="0" w:line="360" w:lineRule="auto"/>
              <w:ind w:left="0" w:right="0" w:firstLine="0"/>
              <w:rPr>
                <w:szCs w:val="24"/>
              </w:rPr>
            </w:pPr>
            <w:r w:rsidRPr="00441A49">
              <w:rPr>
                <w:szCs w:val="24"/>
              </w:rPr>
              <w:t xml:space="preserve">Окружающий мир.1 класс./ Сост. И.Ф. Яценко.- М.Вако,2018г. </w:t>
            </w:r>
          </w:p>
          <w:p w:rsidR="002471D3" w:rsidRPr="00441A49" w:rsidRDefault="00E440B0" w:rsidP="00356A0F">
            <w:pPr>
              <w:spacing w:after="0" w:line="360" w:lineRule="auto"/>
              <w:ind w:left="0" w:right="0" w:firstLine="0"/>
              <w:rPr>
                <w:szCs w:val="24"/>
              </w:rPr>
            </w:pPr>
            <w:r w:rsidRPr="00441A49">
              <w:rPr>
                <w:szCs w:val="24"/>
              </w:rPr>
              <w:lastRenderedPageBreak/>
              <w:t xml:space="preserve"> </w:t>
            </w:r>
          </w:p>
        </w:tc>
      </w:tr>
      <w:tr w:rsidR="002471D3" w:rsidRPr="00441A49" w:rsidTr="00531BA0">
        <w:trPr>
          <w:trHeight w:val="1114"/>
        </w:trPr>
        <w:tc>
          <w:tcPr>
            <w:tcW w:w="95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05" w:firstLine="0"/>
              <w:rPr>
                <w:szCs w:val="24"/>
              </w:rPr>
            </w:pPr>
            <w:r w:rsidRPr="00441A49">
              <w:rPr>
                <w:szCs w:val="24"/>
              </w:rPr>
              <w:lastRenderedPageBreak/>
              <w:t xml:space="preserve">2 </w:t>
            </w:r>
          </w:p>
        </w:tc>
        <w:tc>
          <w:tcPr>
            <w:tcW w:w="183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Окружающий мир </w:t>
            </w:r>
          </w:p>
        </w:tc>
        <w:tc>
          <w:tcPr>
            <w:tcW w:w="2597"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А.А.Плешаков          </w:t>
            </w:r>
          </w:p>
          <w:p w:rsidR="002471D3" w:rsidRPr="00441A49" w:rsidRDefault="00E440B0" w:rsidP="00356A0F">
            <w:pPr>
              <w:spacing w:after="22" w:line="360" w:lineRule="auto"/>
              <w:ind w:left="0" w:right="0" w:firstLine="0"/>
              <w:rPr>
                <w:szCs w:val="24"/>
              </w:rPr>
            </w:pPr>
            <w:r w:rsidRPr="00441A49">
              <w:rPr>
                <w:szCs w:val="24"/>
              </w:rPr>
              <w:t xml:space="preserve">Окружающий мир М.: </w:t>
            </w:r>
          </w:p>
          <w:p w:rsidR="002471D3" w:rsidRPr="00441A49" w:rsidRDefault="00E440B0" w:rsidP="00356A0F">
            <w:pPr>
              <w:spacing w:after="0" w:line="360" w:lineRule="auto"/>
              <w:ind w:left="0" w:right="0" w:firstLine="0"/>
              <w:rPr>
                <w:szCs w:val="24"/>
              </w:rPr>
            </w:pPr>
            <w:r w:rsidRPr="00441A49">
              <w:rPr>
                <w:szCs w:val="24"/>
              </w:rPr>
              <w:t xml:space="preserve">Просвещение 2020 год </w:t>
            </w:r>
          </w:p>
        </w:tc>
        <w:tc>
          <w:tcPr>
            <w:tcW w:w="325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46" w:line="360" w:lineRule="auto"/>
              <w:ind w:left="0" w:right="0" w:firstLine="0"/>
              <w:rPr>
                <w:szCs w:val="24"/>
              </w:rPr>
            </w:pPr>
            <w:r w:rsidRPr="00441A49">
              <w:rPr>
                <w:szCs w:val="24"/>
              </w:rPr>
              <w:t xml:space="preserve">Е.М.Тихомирова Поурочные разработки по предмету «Окружающий мир»          </w:t>
            </w:r>
          </w:p>
          <w:p w:rsidR="002471D3" w:rsidRPr="00441A49" w:rsidRDefault="00E440B0" w:rsidP="00356A0F">
            <w:pPr>
              <w:spacing w:after="0" w:line="360" w:lineRule="auto"/>
              <w:ind w:left="0" w:right="0" w:firstLine="0"/>
              <w:rPr>
                <w:szCs w:val="24"/>
              </w:rPr>
            </w:pPr>
            <w:r w:rsidRPr="00441A49">
              <w:rPr>
                <w:szCs w:val="24"/>
              </w:rPr>
              <w:t xml:space="preserve">М.: Просвещение 2012 год </w:t>
            </w:r>
          </w:p>
        </w:tc>
        <w:tc>
          <w:tcPr>
            <w:tcW w:w="5990" w:type="dxa"/>
            <w:gridSpan w:val="2"/>
            <w:tcBorders>
              <w:top w:val="single" w:sz="4" w:space="0" w:color="000000"/>
              <w:left w:val="single" w:sz="4" w:space="0" w:color="000000"/>
              <w:bottom w:val="single" w:sz="4" w:space="0" w:color="000000"/>
              <w:right w:val="single" w:sz="4" w:space="0" w:color="000000"/>
            </w:tcBorders>
          </w:tcPr>
          <w:p w:rsidR="002471D3" w:rsidRDefault="00E440B0" w:rsidP="00356A0F">
            <w:pPr>
              <w:spacing w:after="0" w:line="360" w:lineRule="auto"/>
              <w:ind w:left="0" w:right="581" w:firstLine="0"/>
              <w:rPr>
                <w:szCs w:val="24"/>
              </w:rPr>
            </w:pPr>
            <w:r w:rsidRPr="00441A49">
              <w:rPr>
                <w:szCs w:val="24"/>
              </w:rPr>
              <w:t xml:space="preserve">А.А.Плешаков          Окружающий мир  Тесты </w:t>
            </w:r>
          </w:p>
          <w:p w:rsidR="007D744D" w:rsidRDefault="007D744D" w:rsidP="00356A0F">
            <w:pPr>
              <w:spacing w:after="0" w:line="360" w:lineRule="auto"/>
              <w:ind w:left="0" w:right="581" w:firstLine="0"/>
              <w:rPr>
                <w:szCs w:val="24"/>
              </w:rPr>
            </w:pPr>
            <w:r>
              <w:rPr>
                <w:szCs w:val="24"/>
              </w:rPr>
              <w:t>КИМы. Окружающий мир.М., ВАКО,2019</w:t>
            </w:r>
          </w:p>
          <w:p w:rsidR="008E3F8A" w:rsidRPr="00441A49" w:rsidRDefault="008E3F8A" w:rsidP="00356A0F">
            <w:pPr>
              <w:spacing w:after="0" w:line="360" w:lineRule="auto"/>
              <w:ind w:left="0" w:right="581" w:firstLine="0"/>
              <w:rPr>
                <w:szCs w:val="24"/>
              </w:rPr>
            </w:pPr>
            <w:r>
              <w:rPr>
                <w:szCs w:val="24"/>
              </w:rPr>
              <w:t>Рабочая тетрадь. Окружающий мир.Плешаков А.А.М.,Просв., 2019</w:t>
            </w:r>
          </w:p>
        </w:tc>
      </w:tr>
      <w:tr w:rsidR="002471D3" w:rsidRPr="00441A49" w:rsidTr="00531BA0">
        <w:trPr>
          <w:trHeight w:val="3046"/>
        </w:trPr>
        <w:tc>
          <w:tcPr>
            <w:tcW w:w="95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05" w:firstLine="0"/>
              <w:rPr>
                <w:szCs w:val="24"/>
              </w:rPr>
            </w:pPr>
            <w:r w:rsidRPr="00441A49">
              <w:rPr>
                <w:szCs w:val="24"/>
              </w:rPr>
              <w:t xml:space="preserve">3 </w:t>
            </w:r>
          </w:p>
        </w:tc>
        <w:tc>
          <w:tcPr>
            <w:tcW w:w="183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Окружающий  мир </w:t>
            </w:r>
          </w:p>
        </w:tc>
        <w:tc>
          <w:tcPr>
            <w:tcW w:w="2597"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А.А.Плешаков          </w:t>
            </w:r>
          </w:p>
          <w:p w:rsidR="002471D3" w:rsidRPr="00441A49" w:rsidRDefault="00E440B0" w:rsidP="00356A0F">
            <w:pPr>
              <w:spacing w:after="0" w:line="360" w:lineRule="auto"/>
              <w:ind w:left="0" w:right="196" w:firstLine="0"/>
              <w:rPr>
                <w:szCs w:val="24"/>
              </w:rPr>
            </w:pPr>
            <w:r w:rsidRPr="00441A49">
              <w:rPr>
                <w:szCs w:val="24"/>
              </w:rPr>
              <w:t>Окружающий  мир (2</w:t>
            </w:r>
            <w:r w:rsidR="009625D9">
              <w:rPr>
                <w:szCs w:val="24"/>
              </w:rPr>
              <w:t>ч) Р/т Окружающий  мир (2ч) 2024</w:t>
            </w:r>
            <w:r w:rsidRPr="00441A49">
              <w:rPr>
                <w:szCs w:val="24"/>
              </w:rPr>
              <w:t>г.  Изд</w:t>
            </w:r>
            <w:r w:rsidR="009625D9">
              <w:rPr>
                <w:szCs w:val="24"/>
              </w:rPr>
              <w:t>-</w:t>
            </w:r>
            <w:r w:rsidRPr="00441A49">
              <w:rPr>
                <w:szCs w:val="24"/>
              </w:rPr>
              <w:t xml:space="preserve">во  «Просвещение». </w:t>
            </w:r>
          </w:p>
        </w:tc>
        <w:tc>
          <w:tcPr>
            <w:tcW w:w="325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Васильева Н.Ю. Поурочные разработки по курсу </w:t>
            </w:r>
          </w:p>
          <w:p w:rsidR="002471D3" w:rsidRPr="00441A49" w:rsidRDefault="00E440B0" w:rsidP="00356A0F">
            <w:pPr>
              <w:spacing w:after="19" w:line="360" w:lineRule="auto"/>
              <w:ind w:left="0" w:right="0" w:firstLine="0"/>
              <w:rPr>
                <w:szCs w:val="24"/>
              </w:rPr>
            </w:pPr>
            <w:r w:rsidRPr="00441A49">
              <w:rPr>
                <w:szCs w:val="24"/>
              </w:rPr>
              <w:t xml:space="preserve">«Окружающий мир»: 2019г. </w:t>
            </w:r>
          </w:p>
          <w:p w:rsidR="002471D3" w:rsidRPr="00441A49" w:rsidRDefault="00E440B0" w:rsidP="00356A0F">
            <w:pPr>
              <w:spacing w:after="6" w:line="360" w:lineRule="auto"/>
              <w:ind w:left="0" w:right="0" w:firstLine="0"/>
              <w:rPr>
                <w:szCs w:val="24"/>
              </w:rPr>
            </w:pPr>
            <w:r w:rsidRPr="00441A49">
              <w:rPr>
                <w:szCs w:val="24"/>
              </w:rPr>
              <w:t xml:space="preserve">Изд-во  «Вако»; </w:t>
            </w:r>
          </w:p>
          <w:p w:rsidR="002471D3" w:rsidRPr="00441A49" w:rsidRDefault="00E440B0" w:rsidP="00356A0F">
            <w:pPr>
              <w:tabs>
                <w:tab w:val="center" w:pos="752"/>
                <w:tab w:val="center" w:pos="2664"/>
              </w:tabs>
              <w:spacing w:after="28" w:line="360" w:lineRule="auto"/>
              <w:ind w:left="0" w:right="0" w:firstLine="0"/>
              <w:rPr>
                <w:szCs w:val="24"/>
              </w:rPr>
            </w:pPr>
            <w:r w:rsidRPr="00441A49">
              <w:rPr>
                <w:rFonts w:eastAsia="Calibri"/>
                <w:szCs w:val="24"/>
              </w:rPr>
              <w:tab/>
            </w:r>
            <w:r w:rsidRPr="00441A49">
              <w:rPr>
                <w:szCs w:val="24"/>
              </w:rPr>
              <w:t xml:space="preserve">Методический </w:t>
            </w:r>
            <w:r w:rsidRPr="00441A49">
              <w:rPr>
                <w:szCs w:val="24"/>
              </w:rPr>
              <w:tab/>
              <w:t xml:space="preserve">журнал  </w:t>
            </w:r>
          </w:p>
          <w:p w:rsidR="002471D3" w:rsidRPr="00441A49" w:rsidRDefault="00E440B0" w:rsidP="00356A0F">
            <w:pPr>
              <w:spacing w:after="23" w:line="360" w:lineRule="auto"/>
              <w:ind w:left="0" w:right="477" w:firstLine="0"/>
              <w:rPr>
                <w:szCs w:val="24"/>
              </w:rPr>
            </w:pPr>
            <w:r w:rsidRPr="00441A49">
              <w:rPr>
                <w:szCs w:val="24"/>
              </w:rPr>
              <w:t xml:space="preserve">«Начальная школа; Плешаков  А. А.  Зеленые  страницы: 2009г.   Изд-во  </w:t>
            </w:r>
          </w:p>
          <w:p w:rsidR="002471D3" w:rsidRPr="00441A49" w:rsidRDefault="00E440B0" w:rsidP="00356A0F">
            <w:pPr>
              <w:spacing w:after="0" w:line="360" w:lineRule="auto"/>
              <w:ind w:left="0" w:right="0" w:firstLine="0"/>
              <w:rPr>
                <w:szCs w:val="24"/>
              </w:rPr>
            </w:pPr>
            <w:r w:rsidRPr="00441A49">
              <w:rPr>
                <w:szCs w:val="24"/>
              </w:rPr>
              <w:t xml:space="preserve">«Просвещение» ;  </w:t>
            </w:r>
          </w:p>
          <w:p w:rsidR="002471D3" w:rsidRPr="00441A49" w:rsidRDefault="00E440B0" w:rsidP="00356A0F">
            <w:pPr>
              <w:spacing w:after="0" w:line="360" w:lineRule="auto"/>
              <w:ind w:left="0" w:right="0" w:firstLine="0"/>
              <w:rPr>
                <w:szCs w:val="24"/>
              </w:rPr>
            </w:pPr>
            <w:r w:rsidRPr="00441A49">
              <w:rPr>
                <w:szCs w:val="24"/>
              </w:rPr>
              <w:t xml:space="preserve">Плешаков А. А. От земли до неба: Атлас-определитель;  </w:t>
            </w:r>
          </w:p>
        </w:tc>
        <w:tc>
          <w:tcPr>
            <w:tcW w:w="5990" w:type="dxa"/>
            <w:gridSpan w:val="2"/>
            <w:tcBorders>
              <w:top w:val="single" w:sz="4" w:space="0" w:color="000000"/>
              <w:left w:val="single" w:sz="4" w:space="0" w:color="000000"/>
              <w:bottom w:val="single" w:sz="4" w:space="0" w:color="000000"/>
              <w:right w:val="single" w:sz="4" w:space="0" w:color="000000"/>
            </w:tcBorders>
          </w:tcPr>
          <w:p w:rsidR="002471D3" w:rsidRPr="00441A49" w:rsidRDefault="00E440B0" w:rsidP="009625D9">
            <w:pPr>
              <w:spacing w:after="22" w:line="360" w:lineRule="auto"/>
              <w:ind w:left="0" w:right="0" w:firstLine="0"/>
              <w:rPr>
                <w:szCs w:val="24"/>
              </w:rPr>
            </w:pPr>
            <w:r w:rsidRPr="00441A49">
              <w:rPr>
                <w:szCs w:val="24"/>
              </w:rPr>
              <w:t>КИМ Ок</w:t>
            </w:r>
            <w:r w:rsidR="009625D9">
              <w:rPr>
                <w:szCs w:val="24"/>
              </w:rPr>
              <w:t>ружающий мир. М.,ВАКО., И.Ф.Яценко</w:t>
            </w:r>
            <w:r w:rsidRPr="00441A49">
              <w:rPr>
                <w:b/>
                <w:szCs w:val="24"/>
              </w:rPr>
              <w:t xml:space="preserve"> </w:t>
            </w:r>
          </w:p>
        </w:tc>
      </w:tr>
      <w:tr w:rsidR="002471D3" w:rsidRPr="00441A49" w:rsidTr="00531BA0">
        <w:trPr>
          <w:trHeight w:val="562"/>
        </w:trPr>
        <w:tc>
          <w:tcPr>
            <w:tcW w:w="95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05" w:firstLine="0"/>
              <w:rPr>
                <w:szCs w:val="24"/>
              </w:rPr>
            </w:pPr>
            <w:r w:rsidRPr="00441A49">
              <w:rPr>
                <w:szCs w:val="24"/>
              </w:rPr>
              <w:t xml:space="preserve">4 </w:t>
            </w:r>
          </w:p>
        </w:tc>
        <w:tc>
          <w:tcPr>
            <w:tcW w:w="183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Окружающий мир </w:t>
            </w:r>
          </w:p>
        </w:tc>
        <w:tc>
          <w:tcPr>
            <w:tcW w:w="2597"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А.А.Плешаков, </w:t>
            </w:r>
          </w:p>
          <w:p w:rsidR="002471D3" w:rsidRPr="00441A49" w:rsidRDefault="00E440B0" w:rsidP="00356A0F">
            <w:pPr>
              <w:spacing w:after="0" w:line="360" w:lineRule="auto"/>
              <w:ind w:left="0" w:right="0" w:firstLine="0"/>
              <w:rPr>
                <w:szCs w:val="24"/>
              </w:rPr>
            </w:pPr>
            <w:r w:rsidRPr="00441A49">
              <w:rPr>
                <w:szCs w:val="24"/>
              </w:rPr>
              <w:t xml:space="preserve">В.А.Крючкова         </w:t>
            </w:r>
          </w:p>
        </w:tc>
        <w:tc>
          <w:tcPr>
            <w:tcW w:w="3254"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Т.Н.Максимова Поурочные разработки по курсу </w:t>
            </w:r>
          </w:p>
        </w:tc>
        <w:tc>
          <w:tcPr>
            <w:tcW w:w="5990" w:type="dxa"/>
            <w:gridSpan w:val="2"/>
            <w:tcBorders>
              <w:top w:val="single" w:sz="4" w:space="0" w:color="000000"/>
              <w:left w:val="single" w:sz="4" w:space="0" w:color="000000"/>
              <w:bottom w:val="single" w:sz="4" w:space="0" w:color="000000"/>
              <w:right w:val="single" w:sz="4" w:space="0" w:color="000000"/>
            </w:tcBorders>
          </w:tcPr>
          <w:p w:rsidR="002471D3" w:rsidRPr="00441A49" w:rsidRDefault="008126EF" w:rsidP="008126EF">
            <w:pPr>
              <w:spacing w:after="0" w:line="360" w:lineRule="auto"/>
              <w:ind w:left="0" w:right="0" w:firstLine="0"/>
              <w:rPr>
                <w:szCs w:val="24"/>
              </w:rPr>
            </w:pPr>
            <w:r>
              <w:rPr>
                <w:szCs w:val="24"/>
              </w:rPr>
              <w:t>КИМ.Е.М.Тихомирова. окружающий мир.М.,»Экзамен», 2024</w:t>
            </w:r>
          </w:p>
        </w:tc>
      </w:tr>
    </w:tbl>
    <w:p w:rsidR="002471D3" w:rsidRPr="00441A49" w:rsidRDefault="002471D3" w:rsidP="000442E2">
      <w:pPr>
        <w:spacing w:after="0" w:line="360" w:lineRule="auto"/>
        <w:ind w:left="0" w:right="701" w:firstLine="0"/>
        <w:rPr>
          <w:szCs w:val="24"/>
        </w:rPr>
      </w:pPr>
    </w:p>
    <w:tbl>
      <w:tblPr>
        <w:tblW w:w="14489" w:type="dxa"/>
        <w:tblInd w:w="643" w:type="dxa"/>
        <w:tblCellMar>
          <w:top w:w="14" w:type="dxa"/>
          <w:left w:w="106" w:type="dxa"/>
        </w:tblCellMar>
        <w:tblLook w:val="04A0" w:firstRow="1" w:lastRow="0" w:firstColumn="1" w:lastColumn="0" w:noHBand="0" w:noVBand="1"/>
      </w:tblPr>
      <w:tblGrid>
        <w:gridCol w:w="949"/>
        <w:gridCol w:w="1837"/>
        <w:gridCol w:w="2661"/>
        <w:gridCol w:w="3242"/>
        <w:gridCol w:w="5800"/>
      </w:tblGrid>
      <w:tr w:rsidR="002471D3" w:rsidRPr="00441A49" w:rsidTr="00155747">
        <w:trPr>
          <w:trHeight w:val="780"/>
        </w:trPr>
        <w:tc>
          <w:tcPr>
            <w:tcW w:w="949" w:type="dxa"/>
            <w:tcBorders>
              <w:top w:val="single" w:sz="4" w:space="0" w:color="000000"/>
              <w:left w:val="single" w:sz="4" w:space="0" w:color="000000"/>
              <w:bottom w:val="single" w:sz="4" w:space="0" w:color="000000"/>
              <w:right w:val="single" w:sz="4" w:space="0" w:color="000000"/>
            </w:tcBorders>
            <w:vAlign w:val="center"/>
          </w:tcPr>
          <w:p w:rsidR="002471D3" w:rsidRPr="00441A49" w:rsidRDefault="002471D3" w:rsidP="00356A0F">
            <w:pPr>
              <w:spacing w:after="160" w:line="360" w:lineRule="auto"/>
              <w:ind w:left="0" w:right="0" w:firstLine="0"/>
              <w:rPr>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471D3" w:rsidRPr="00441A49" w:rsidRDefault="002471D3" w:rsidP="00356A0F">
            <w:pPr>
              <w:spacing w:after="160" w:line="360" w:lineRule="auto"/>
              <w:ind w:left="0" w:right="0" w:firstLine="0"/>
              <w:rPr>
                <w:szCs w:val="24"/>
              </w:rPr>
            </w:pPr>
          </w:p>
        </w:tc>
        <w:tc>
          <w:tcPr>
            <w:tcW w:w="266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2" w:line="360" w:lineRule="auto"/>
              <w:ind w:left="0" w:right="0" w:firstLine="0"/>
              <w:rPr>
                <w:szCs w:val="24"/>
              </w:rPr>
            </w:pPr>
            <w:r w:rsidRPr="00441A49">
              <w:rPr>
                <w:szCs w:val="24"/>
              </w:rPr>
              <w:t xml:space="preserve">Окружающий мир М.: </w:t>
            </w:r>
          </w:p>
          <w:p w:rsidR="002471D3" w:rsidRPr="00441A49" w:rsidRDefault="00155747" w:rsidP="00356A0F">
            <w:pPr>
              <w:spacing w:after="0" w:line="360" w:lineRule="auto"/>
              <w:ind w:left="0" w:right="0" w:firstLine="0"/>
              <w:rPr>
                <w:szCs w:val="24"/>
              </w:rPr>
            </w:pPr>
            <w:r>
              <w:rPr>
                <w:szCs w:val="24"/>
              </w:rPr>
              <w:t>Просвещение 2024</w:t>
            </w:r>
            <w:r w:rsidR="00E440B0" w:rsidRPr="00441A49">
              <w:rPr>
                <w:szCs w:val="24"/>
              </w:rPr>
              <w:t xml:space="preserve"> год </w:t>
            </w:r>
          </w:p>
        </w:tc>
        <w:tc>
          <w:tcPr>
            <w:tcW w:w="324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67" w:firstLine="0"/>
              <w:rPr>
                <w:szCs w:val="24"/>
              </w:rPr>
            </w:pPr>
            <w:r w:rsidRPr="00441A49">
              <w:rPr>
                <w:szCs w:val="24"/>
              </w:rPr>
              <w:t xml:space="preserve">«Окружающий мир» Москва.: «Вако» 2019 год </w:t>
            </w:r>
          </w:p>
        </w:tc>
        <w:tc>
          <w:tcPr>
            <w:tcW w:w="580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w:t>
            </w:r>
          </w:p>
        </w:tc>
      </w:tr>
      <w:tr w:rsidR="002471D3" w:rsidRPr="00441A49" w:rsidTr="00531BA0">
        <w:trPr>
          <w:trHeight w:val="1390"/>
        </w:trPr>
        <w:tc>
          <w:tcPr>
            <w:tcW w:w="94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05" w:firstLine="0"/>
              <w:rPr>
                <w:szCs w:val="24"/>
              </w:rPr>
            </w:pPr>
            <w:r w:rsidRPr="00441A49">
              <w:rPr>
                <w:szCs w:val="24"/>
              </w:rPr>
              <w:t xml:space="preserve">4 </w:t>
            </w:r>
          </w:p>
        </w:tc>
        <w:tc>
          <w:tcPr>
            <w:tcW w:w="1837"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18"/>
              <w:rPr>
                <w:szCs w:val="24"/>
              </w:rPr>
            </w:pPr>
            <w:r w:rsidRPr="00441A49">
              <w:rPr>
                <w:szCs w:val="24"/>
              </w:rPr>
              <w:t xml:space="preserve">Основы религиозных культур и светской этики </w:t>
            </w:r>
          </w:p>
        </w:tc>
        <w:tc>
          <w:tcPr>
            <w:tcW w:w="2661" w:type="dxa"/>
            <w:tcBorders>
              <w:top w:val="single" w:sz="4" w:space="0" w:color="000000"/>
              <w:left w:val="single" w:sz="4" w:space="0" w:color="000000"/>
              <w:bottom w:val="single" w:sz="4" w:space="0" w:color="000000"/>
              <w:right w:val="single" w:sz="4" w:space="0" w:color="000000"/>
            </w:tcBorders>
          </w:tcPr>
          <w:p w:rsidR="002471D3" w:rsidRPr="00441A49" w:rsidRDefault="00155747" w:rsidP="00155747">
            <w:pPr>
              <w:spacing w:after="0" w:line="360" w:lineRule="auto"/>
              <w:ind w:left="0" w:right="0" w:firstLine="0"/>
              <w:rPr>
                <w:szCs w:val="24"/>
              </w:rPr>
            </w:pPr>
            <w:r>
              <w:rPr>
                <w:szCs w:val="24"/>
              </w:rPr>
              <w:t>ШемшуринА.А. и др Основы светской этики</w:t>
            </w:r>
            <w:r w:rsidR="00E440B0" w:rsidRPr="00441A49">
              <w:rPr>
                <w:szCs w:val="24"/>
              </w:rPr>
              <w:t xml:space="preserve">ки, </w:t>
            </w:r>
            <w:r>
              <w:rPr>
                <w:szCs w:val="24"/>
              </w:rPr>
              <w:t>под редакцией Шапошниковой Т.Д. М.,Просв., 2018</w:t>
            </w:r>
            <w:r w:rsidR="00E440B0" w:rsidRPr="00441A49">
              <w:rPr>
                <w:szCs w:val="24"/>
              </w:rPr>
              <w:t xml:space="preserve">г </w:t>
            </w:r>
          </w:p>
        </w:tc>
        <w:tc>
          <w:tcPr>
            <w:tcW w:w="324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47" w:line="360" w:lineRule="auto"/>
              <w:ind w:left="0" w:right="91" w:firstLine="0"/>
              <w:rPr>
                <w:szCs w:val="24"/>
              </w:rPr>
            </w:pPr>
            <w:r w:rsidRPr="00441A49">
              <w:rPr>
                <w:szCs w:val="24"/>
              </w:rPr>
              <w:t xml:space="preserve">Основы религиозных культур и светской этики . </w:t>
            </w:r>
            <w:r w:rsidR="00155747">
              <w:rPr>
                <w:szCs w:val="24"/>
              </w:rPr>
              <w:t>Основы светской этики.4 класс. Шемшурина А.И, Шемшурин А.А. М,Просв.2023</w:t>
            </w:r>
          </w:p>
          <w:p w:rsidR="002471D3" w:rsidRPr="00441A49" w:rsidRDefault="00155747" w:rsidP="00155747">
            <w:pPr>
              <w:spacing w:after="0" w:line="360" w:lineRule="auto"/>
              <w:ind w:left="0" w:right="0" w:firstLine="0"/>
              <w:rPr>
                <w:szCs w:val="24"/>
              </w:rPr>
            </w:pPr>
            <w:r>
              <w:rPr>
                <w:szCs w:val="24"/>
              </w:rPr>
              <w:t>Методическое пособие для учителя (поурочные разработки к учебнику.. 2023</w:t>
            </w:r>
            <w:r w:rsidR="00E440B0" w:rsidRPr="00441A49">
              <w:rPr>
                <w:szCs w:val="24"/>
              </w:rPr>
              <w:t xml:space="preserve">                    </w:t>
            </w:r>
          </w:p>
        </w:tc>
        <w:tc>
          <w:tcPr>
            <w:tcW w:w="580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 </w:t>
            </w:r>
          </w:p>
        </w:tc>
      </w:tr>
      <w:tr w:rsidR="002471D3" w:rsidRPr="00441A49" w:rsidTr="00531BA0">
        <w:trPr>
          <w:trHeight w:val="2494"/>
        </w:trPr>
        <w:tc>
          <w:tcPr>
            <w:tcW w:w="94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05" w:firstLine="0"/>
              <w:rPr>
                <w:szCs w:val="24"/>
              </w:rPr>
            </w:pPr>
            <w:r w:rsidRPr="00441A49">
              <w:rPr>
                <w:szCs w:val="24"/>
              </w:rPr>
              <w:t xml:space="preserve">1 </w:t>
            </w:r>
          </w:p>
        </w:tc>
        <w:tc>
          <w:tcPr>
            <w:tcW w:w="1837"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13" w:firstLine="0"/>
              <w:rPr>
                <w:szCs w:val="24"/>
              </w:rPr>
            </w:pPr>
            <w:r w:rsidRPr="00441A49">
              <w:rPr>
                <w:szCs w:val="24"/>
              </w:rPr>
              <w:t xml:space="preserve">Музыка </w:t>
            </w:r>
          </w:p>
        </w:tc>
        <w:tc>
          <w:tcPr>
            <w:tcW w:w="266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1" w:line="360" w:lineRule="auto"/>
              <w:ind w:left="0" w:right="0" w:firstLine="0"/>
              <w:rPr>
                <w:szCs w:val="24"/>
              </w:rPr>
            </w:pPr>
            <w:r w:rsidRPr="00441A49">
              <w:rPr>
                <w:szCs w:val="24"/>
              </w:rPr>
              <w:t xml:space="preserve">Критская Е.Д.  </w:t>
            </w:r>
          </w:p>
          <w:p w:rsidR="002471D3" w:rsidRPr="00441A49" w:rsidRDefault="00E440B0" w:rsidP="00356A0F">
            <w:pPr>
              <w:spacing w:after="21" w:line="360" w:lineRule="auto"/>
              <w:ind w:left="0" w:right="0" w:firstLine="0"/>
              <w:rPr>
                <w:szCs w:val="24"/>
              </w:rPr>
            </w:pPr>
            <w:r w:rsidRPr="00441A49">
              <w:rPr>
                <w:szCs w:val="24"/>
              </w:rPr>
              <w:t xml:space="preserve">Сергеева Г.П.   </w:t>
            </w:r>
          </w:p>
          <w:p w:rsidR="002471D3" w:rsidRPr="00441A49" w:rsidRDefault="00E440B0" w:rsidP="00356A0F">
            <w:pPr>
              <w:spacing w:after="0" w:line="360" w:lineRule="auto"/>
              <w:ind w:left="0" w:right="159" w:firstLine="0"/>
              <w:rPr>
                <w:szCs w:val="24"/>
              </w:rPr>
            </w:pPr>
            <w:r w:rsidRPr="00441A49">
              <w:rPr>
                <w:szCs w:val="24"/>
              </w:rPr>
              <w:t xml:space="preserve">Шмагина Т.С. Музыка  1 класс- учебник для общеобразовательных учреждений М.: Просвещение  </w:t>
            </w:r>
          </w:p>
        </w:tc>
        <w:tc>
          <w:tcPr>
            <w:tcW w:w="324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Е.Д.Критская, Г.П.Сергеева, Поурочные разработки по   </w:t>
            </w:r>
          </w:p>
          <w:p w:rsidR="002471D3" w:rsidRPr="00441A49" w:rsidRDefault="00E440B0" w:rsidP="00356A0F">
            <w:pPr>
              <w:spacing w:after="0" w:line="360" w:lineRule="auto"/>
              <w:ind w:left="0" w:right="0" w:firstLine="0"/>
              <w:rPr>
                <w:szCs w:val="24"/>
              </w:rPr>
            </w:pPr>
            <w:r w:rsidRPr="00441A49">
              <w:rPr>
                <w:szCs w:val="24"/>
              </w:rPr>
              <w:t xml:space="preserve">музыке 1 – 4 классы            </w:t>
            </w:r>
          </w:p>
          <w:p w:rsidR="002471D3" w:rsidRPr="00441A49" w:rsidRDefault="00E440B0" w:rsidP="00356A0F">
            <w:pPr>
              <w:spacing w:after="0" w:line="360" w:lineRule="auto"/>
              <w:ind w:left="0" w:right="0" w:firstLine="0"/>
              <w:rPr>
                <w:szCs w:val="24"/>
              </w:rPr>
            </w:pPr>
            <w:r w:rsidRPr="00441A49">
              <w:rPr>
                <w:szCs w:val="24"/>
              </w:rPr>
              <w:t xml:space="preserve">Г.П.Сергеева, Музыка вокруг нас. </w:t>
            </w:r>
          </w:p>
          <w:p w:rsidR="002471D3" w:rsidRPr="00441A49" w:rsidRDefault="00E440B0" w:rsidP="00356A0F">
            <w:pPr>
              <w:spacing w:after="0" w:line="360" w:lineRule="auto"/>
              <w:ind w:left="0" w:right="46" w:firstLine="0"/>
              <w:rPr>
                <w:szCs w:val="24"/>
              </w:rPr>
            </w:pPr>
            <w:r w:rsidRPr="00441A49">
              <w:rPr>
                <w:szCs w:val="24"/>
              </w:rPr>
              <w:t xml:space="preserve">Музыка» с приложением на электронном носителе 1-4 класс, М.:Просвещение 2012г. </w:t>
            </w:r>
          </w:p>
        </w:tc>
        <w:tc>
          <w:tcPr>
            <w:tcW w:w="5800" w:type="dxa"/>
            <w:tcBorders>
              <w:top w:val="single" w:sz="4" w:space="0" w:color="000000"/>
              <w:left w:val="single" w:sz="4" w:space="0" w:color="000000"/>
              <w:bottom w:val="single" w:sz="4" w:space="0" w:color="000000"/>
              <w:right w:val="single" w:sz="4" w:space="0" w:color="000000"/>
            </w:tcBorders>
          </w:tcPr>
          <w:p w:rsidR="002471D3" w:rsidRPr="005D065F" w:rsidRDefault="007F4B8A" w:rsidP="00356A0F">
            <w:pPr>
              <w:spacing w:after="0" w:line="360" w:lineRule="auto"/>
              <w:ind w:left="0" w:right="0" w:firstLine="0"/>
              <w:rPr>
                <w:szCs w:val="24"/>
              </w:rPr>
            </w:pPr>
            <w:r>
              <w:rPr>
                <w:szCs w:val="24"/>
              </w:rPr>
              <w:t xml:space="preserve">Оценочные материалы по музыке.  Программа «Музыка» Е.Д.Критская, Г.П.Сергеева, Т.С.Шмагина. 1-4 классы. Тест по музыке. </w:t>
            </w:r>
            <w:r>
              <w:rPr>
                <w:szCs w:val="24"/>
                <w:lang w:val="en-US"/>
              </w:rPr>
              <w:t>nsportal</w:t>
            </w:r>
            <w:r w:rsidRPr="007F4B8A">
              <w:rPr>
                <w:szCs w:val="24"/>
              </w:rPr>
              <w:t>.</w:t>
            </w:r>
            <w:r>
              <w:rPr>
                <w:szCs w:val="24"/>
                <w:lang w:val="en-US"/>
              </w:rPr>
              <w:t>ru</w:t>
            </w:r>
          </w:p>
          <w:p w:rsidR="007F4B8A" w:rsidRDefault="007F4B8A" w:rsidP="00356A0F">
            <w:pPr>
              <w:spacing w:after="0" w:line="360" w:lineRule="auto"/>
              <w:ind w:left="0" w:right="0" w:firstLine="0"/>
              <w:rPr>
                <w:szCs w:val="24"/>
              </w:rPr>
            </w:pPr>
            <w:r>
              <w:rPr>
                <w:szCs w:val="24"/>
              </w:rPr>
              <w:t>Музыка. 1-4 классы. Методическое пособие. Г.П. Сергеева, Т.С. Шмагина, Е.Д.Критская (</w:t>
            </w:r>
            <w:r>
              <w:rPr>
                <w:szCs w:val="24"/>
                <w:lang w:val="en-US"/>
              </w:rPr>
              <w:t>izbe</w:t>
            </w:r>
            <w:r w:rsidRPr="007F4B8A">
              <w:rPr>
                <w:szCs w:val="24"/>
              </w:rPr>
              <w:t>.</w:t>
            </w:r>
            <w:r>
              <w:rPr>
                <w:szCs w:val="24"/>
                <w:lang w:val="en-US"/>
              </w:rPr>
              <w:t>ru</w:t>
            </w:r>
            <w:r w:rsidRPr="007F4B8A">
              <w:rPr>
                <w:szCs w:val="24"/>
              </w:rPr>
              <w:t>)</w:t>
            </w:r>
          </w:p>
          <w:p w:rsidR="007F4B8A" w:rsidRPr="007F4B8A" w:rsidRDefault="007F4B8A" w:rsidP="00356A0F">
            <w:pPr>
              <w:spacing w:after="0" w:line="360" w:lineRule="auto"/>
              <w:ind w:left="0" w:right="0" w:firstLine="0"/>
              <w:rPr>
                <w:szCs w:val="24"/>
              </w:rPr>
            </w:pPr>
            <w:r>
              <w:rPr>
                <w:szCs w:val="24"/>
              </w:rPr>
              <w:t xml:space="preserve">Оценочные методические материалы для 1-4 классов (нормы оценивания по музыке в системе ФГОС) </w:t>
            </w:r>
            <w:r w:rsidRPr="007F4B8A">
              <w:rPr>
                <w:szCs w:val="24"/>
              </w:rPr>
              <w:t>(</w:t>
            </w:r>
            <w:r>
              <w:rPr>
                <w:szCs w:val="24"/>
                <w:lang w:val="en-US"/>
              </w:rPr>
              <w:t>infourok</w:t>
            </w:r>
            <w:r w:rsidRPr="007F4B8A">
              <w:rPr>
                <w:szCs w:val="24"/>
              </w:rPr>
              <w:t>.</w:t>
            </w:r>
            <w:r>
              <w:rPr>
                <w:szCs w:val="24"/>
                <w:lang w:val="en-US"/>
              </w:rPr>
              <w:t>ru</w:t>
            </w:r>
            <w:r w:rsidRPr="007F4B8A">
              <w:rPr>
                <w:szCs w:val="24"/>
              </w:rPr>
              <w:t>)</w:t>
            </w:r>
          </w:p>
        </w:tc>
      </w:tr>
      <w:tr w:rsidR="002471D3" w:rsidRPr="00441A49" w:rsidTr="00531BA0">
        <w:trPr>
          <w:trHeight w:val="1390"/>
        </w:trPr>
        <w:tc>
          <w:tcPr>
            <w:tcW w:w="94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05" w:firstLine="0"/>
              <w:rPr>
                <w:szCs w:val="24"/>
              </w:rPr>
            </w:pPr>
            <w:r w:rsidRPr="00441A49">
              <w:rPr>
                <w:szCs w:val="24"/>
              </w:rPr>
              <w:lastRenderedPageBreak/>
              <w:t xml:space="preserve">2 </w:t>
            </w:r>
          </w:p>
        </w:tc>
        <w:tc>
          <w:tcPr>
            <w:tcW w:w="1837"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13" w:firstLine="0"/>
              <w:rPr>
                <w:szCs w:val="24"/>
              </w:rPr>
            </w:pPr>
            <w:r w:rsidRPr="00441A49">
              <w:rPr>
                <w:szCs w:val="24"/>
              </w:rPr>
              <w:t xml:space="preserve">Музыка </w:t>
            </w:r>
          </w:p>
        </w:tc>
        <w:tc>
          <w:tcPr>
            <w:tcW w:w="266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1" w:line="360" w:lineRule="auto"/>
              <w:ind w:left="0" w:right="0" w:firstLine="0"/>
              <w:rPr>
                <w:szCs w:val="24"/>
              </w:rPr>
            </w:pPr>
            <w:r w:rsidRPr="00441A49">
              <w:rPr>
                <w:szCs w:val="24"/>
              </w:rPr>
              <w:t xml:space="preserve">Критская Е.Д.  </w:t>
            </w:r>
          </w:p>
          <w:p w:rsidR="002471D3" w:rsidRPr="00441A49" w:rsidRDefault="00E440B0" w:rsidP="00356A0F">
            <w:pPr>
              <w:spacing w:after="20" w:line="360" w:lineRule="auto"/>
              <w:ind w:left="0" w:right="0" w:firstLine="0"/>
              <w:rPr>
                <w:szCs w:val="24"/>
              </w:rPr>
            </w:pPr>
            <w:r w:rsidRPr="00441A49">
              <w:rPr>
                <w:szCs w:val="24"/>
              </w:rPr>
              <w:t xml:space="preserve">Сергеева Г.П.   </w:t>
            </w:r>
          </w:p>
          <w:p w:rsidR="002471D3" w:rsidRPr="00441A49" w:rsidRDefault="00E440B0" w:rsidP="00356A0F">
            <w:pPr>
              <w:spacing w:after="0" w:line="360" w:lineRule="auto"/>
              <w:ind w:left="0" w:right="0" w:firstLine="0"/>
              <w:rPr>
                <w:szCs w:val="24"/>
              </w:rPr>
            </w:pPr>
            <w:r w:rsidRPr="00441A49">
              <w:rPr>
                <w:szCs w:val="24"/>
              </w:rPr>
              <w:t xml:space="preserve">Музыка   </w:t>
            </w:r>
          </w:p>
          <w:p w:rsidR="002471D3" w:rsidRPr="00441A49" w:rsidRDefault="00E440B0" w:rsidP="00356A0F">
            <w:pPr>
              <w:spacing w:after="0" w:line="360" w:lineRule="auto"/>
              <w:ind w:left="0" w:right="0" w:firstLine="0"/>
              <w:rPr>
                <w:szCs w:val="24"/>
              </w:rPr>
            </w:pPr>
            <w:r w:rsidRPr="00441A49">
              <w:rPr>
                <w:szCs w:val="24"/>
              </w:rPr>
              <w:t xml:space="preserve">М.: Просвещение 2010 г </w:t>
            </w:r>
          </w:p>
        </w:tc>
        <w:tc>
          <w:tcPr>
            <w:tcW w:w="324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98" w:firstLine="0"/>
              <w:rPr>
                <w:szCs w:val="24"/>
              </w:rPr>
            </w:pPr>
            <w:r w:rsidRPr="00441A49">
              <w:rPr>
                <w:szCs w:val="24"/>
              </w:rPr>
              <w:t xml:space="preserve">Поурочные разработки по   музыке 1 – 4 классы           Москва.:  Просвещение 2019 г </w:t>
            </w:r>
          </w:p>
        </w:tc>
        <w:tc>
          <w:tcPr>
            <w:tcW w:w="5800" w:type="dxa"/>
            <w:tcBorders>
              <w:top w:val="single" w:sz="4" w:space="0" w:color="000000"/>
              <w:left w:val="single" w:sz="4" w:space="0" w:color="000000"/>
              <w:bottom w:val="single" w:sz="4" w:space="0" w:color="000000"/>
              <w:right w:val="single" w:sz="4" w:space="0" w:color="000000"/>
            </w:tcBorders>
          </w:tcPr>
          <w:p w:rsidR="007F4B8A" w:rsidRPr="007F4B8A" w:rsidRDefault="007F4B8A" w:rsidP="007F4B8A">
            <w:pPr>
              <w:spacing w:after="0" w:line="360" w:lineRule="auto"/>
              <w:ind w:left="0" w:right="0" w:firstLine="0"/>
              <w:rPr>
                <w:szCs w:val="24"/>
              </w:rPr>
            </w:pPr>
            <w:r>
              <w:rPr>
                <w:szCs w:val="24"/>
              </w:rPr>
              <w:t xml:space="preserve">Оценочные материалы по музыке.  Программа «Музыка» Е.Д.Критская, Г.П.Сергеева, Т.С.Шмагина. 1-4 классы. Тест по музыке. </w:t>
            </w:r>
            <w:r>
              <w:rPr>
                <w:szCs w:val="24"/>
                <w:lang w:val="en-US"/>
              </w:rPr>
              <w:t>nsportal</w:t>
            </w:r>
            <w:r w:rsidRPr="007F4B8A">
              <w:rPr>
                <w:szCs w:val="24"/>
              </w:rPr>
              <w:t>.</w:t>
            </w:r>
            <w:r>
              <w:rPr>
                <w:szCs w:val="24"/>
                <w:lang w:val="en-US"/>
              </w:rPr>
              <w:t>ru</w:t>
            </w:r>
          </w:p>
          <w:p w:rsidR="007F4B8A" w:rsidRDefault="007F4B8A" w:rsidP="007F4B8A">
            <w:pPr>
              <w:spacing w:after="0" w:line="360" w:lineRule="auto"/>
              <w:ind w:left="0" w:right="0" w:firstLine="0"/>
              <w:rPr>
                <w:szCs w:val="24"/>
              </w:rPr>
            </w:pPr>
            <w:r>
              <w:rPr>
                <w:szCs w:val="24"/>
              </w:rPr>
              <w:t>Музыка. 1-4 классы. Методическое пособие. Г.П. Сергеева, Т.С. Шмагина, Е.Д.Критская (</w:t>
            </w:r>
            <w:r>
              <w:rPr>
                <w:szCs w:val="24"/>
                <w:lang w:val="en-US"/>
              </w:rPr>
              <w:t>izbe</w:t>
            </w:r>
            <w:r w:rsidRPr="007F4B8A">
              <w:rPr>
                <w:szCs w:val="24"/>
              </w:rPr>
              <w:t>.</w:t>
            </w:r>
            <w:r>
              <w:rPr>
                <w:szCs w:val="24"/>
                <w:lang w:val="en-US"/>
              </w:rPr>
              <w:t>ru</w:t>
            </w:r>
            <w:r w:rsidRPr="007F4B8A">
              <w:rPr>
                <w:szCs w:val="24"/>
              </w:rPr>
              <w:t>)</w:t>
            </w:r>
          </w:p>
          <w:p w:rsidR="002471D3" w:rsidRPr="00441A49" w:rsidRDefault="007F4B8A" w:rsidP="007F4B8A">
            <w:pPr>
              <w:spacing w:after="0" w:line="360" w:lineRule="auto"/>
              <w:ind w:left="0" w:right="0" w:firstLine="0"/>
              <w:rPr>
                <w:szCs w:val="24"/>
              </w:rPr>
            </w:pPr>
            <w:r>
              <w:rPr>
                <w:szCs w:val="24"/>
              </w:rPr>
              <w:t xml:space="preserve">Оценочные методические материалы для 1-4 классов (нормы оценивания по музыке в системе ФГОС) </w:t>
            </w:r>
            <w:r w:rsidRPr="007F4B8A">
              <w:rPr>
                <w:szCs w:val="24"/>
              </w:rPr>
              <w:t>(</w:t>
            </w:r>
            <w:r>
              <w:rPr>
                <w:szCs w:val="24"/>
                <w:lang w:val="en-US"/>
              </w:rPr>
              <w:t>infourok</w:t>
            </w:r>
            <w:r w:rsidRPr="007F4B8A">
              <w:rPr>
                <w:szCs w:val="24"/>
              </w:rPr>
              <w:t>.</w:t>
            </w:r>
            <w:r>
              <w:rPr>
                <w:szCs w:val="24"/>
                <w:lang w:val="en-US"/>
              </w:rPr>
              <w:t>ru</w:t>
            </w:r>
            <w:r w:rsidRPr="007F4B8A">
              <w:rPr>
                <w:szCs w:val="24"/>
              </w:rPr>
              <w:t>)</w:t>
            </w:r>
          </w:p>
        </w:tc>
      </w:tr>
      <w:tr w:rsidR="002471D3" w:rsidRPr="00441A49" w:rsidTr="00531BA0">
        <w:trPr>
          <w:trHeight w:val="3046"/>
        </w:trPr>
        <w:tc>
          <w:tcPr>
            <w:tcW w:w="94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05" w:firstLine="0"/>
              <w:rPr>
                <w:szCs w:val="24"/>
              </w:rPr>
            </w:pPr>
            <w:r w:rsidRPr="00441A49">
              <w:rPr>
                <w:szCs w:val="24"/>
              </w:rPr>
              <w:t xml:space="preserve">3 </w:t>
            </w:r>
          </w:p>
        </w:tc>
        <w:tc>
          <w:tcPr>
            <w:tcW w:w="1837"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13" w:firstLine="0"/>
              <w:rPr>
                <w:szCs w:val="24"/>
              </w:rPr>
            </w:pPr>
            <w:r w:rsidRPr="00441A49">
              <w:rPr>
                <w:szCs w:val="24"/>
              </w:rPr>
              <w:t xml:space="preserve">Музыка </w:t>
            </w:r>
          </w:p>
        </w:tc>
        <w:tc>
          <w:tcPr>
            <w:tcW w:w="266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1" w:line="360" w:lineRule="auto"/>
              <w:ind w:left="0" w:right="0" w:firstLine="0"/>
              <w:rPr>
                <w:szCs w:val="24"/>
              </w:rPr>
            </w:pPr>
            <w:r w:rsidRPr="00441A49">
              <w:rPr>
                <w:szCs w:val="24"/>
              </w:rPr>
              <w:t xml:space="preserve"> Музыка  </w:t>
            </w:r>
          </w:p>
          <w:p w:rsidR="002471D3" w:rsidRPr="00441A49" w:rsidRDefault="00E440B0" w:rsidP="00356A0F">
            <w:pPr>
              <w:spacing w:after="45" w:line="360" w:lineRule="auto"/>
              <w:ind w:left="0" w:right="569" w:firstLine="0"/>
              <w:rPr>
                <w:szCs w:val="24"/>
              </w:rPr>
            </w:pPr>
            <w:r w:rsidRPr="00441A49">
              <w:rPr>
                <w:szCs w:val="24"/>
              </w:rPr>
              <w:t xml:space="preserve">Е.Д.Критская; Р/т. Музыка  </w:t>
            </w:r>
          </w:p>
          <w:p w:rsidR="002471D3" w:rsidRPr="00441A49" w:rsidRDefault="00E440B0" w:rsidP="00356A0F">
            <w:pPr>
              <w:spacing w:after="22" w:line="360" w:lineRule="auto"/>
              <w:ind w:left="0" w:right="0" w:firstLine="0"/>
              <w:rPr>
                <w:szCs w:val="24"/>
              </w:rPr>
            </w:pPr>
            <w:r w:rsidRPr="00441A49">
              <w:rPr>
                <w:szCs w:val="24"/>
              </w:rPr>
              <w:t xml:space="preserve">Издательство </w:t>
            </w:r>
          </w:p>
          <w:p w:rsidR="002471D3" w:rsidRPr="00441A49" w:rsidRDefault="00E440B0" w:rsidP="00356A0F">
            <w:pPr>
              <w:spacing w:after="0" w:line="360" w:lineRule="auto"/>
              <w:ind w:left="0" w:right="0" w:firstLine="0"/>
              <w:rPr>
                <w:szCs w:val="24"/>
              </w:rPr>
            </w:pPr>
            <w:r w:rsidRPr="00441A49">
              <w:rPr>
                <w:szCs w:val="24"/>
              </w:rPr>
              <w:t xml:space="preserve">«Просвещение» 2013г </w:t>
            </w:r>
          </w:p>
        </w:tc>
        <w:tc>
          <w:tcPr>
            <w:tcW w:w="324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17" w:line="360" w:lineRule="auto"/>
              <w:ind w:left="0" w:right="0" w:firstLine="0"/>
              <w:rPr>
                <w:szCs w:val="24"/>
              </w:rPr>
            </w:pPr>
            <w:r w:rsidRPr="00441A49">
              <w:rPr>
                <w:szCs w:val="24"/>
              </w:rPr>
              <w:t xml:space="preserve"> Поурочные </w:t>
            </w:r>
            <w:r w:rsidRPr="00441A49">
              <w:rPr>
                <w:szCs w:val="24"/>
              </w:rPr>
              <w:tab/>
              <w:t xml:space="preserve">планы </w:t>
            </w:r>
            <w:r w:rsidRPr="00441A49">
              <w:rPr>
                <w:szCs w:val="24"/>
              </w:rPr>
              <w:tab/>
              <w:t xml:space="preserve">по программе </w:t>
            </w:r>
            <w:r w:rsidRPr="00441A49">
              <w:rPr>
                <w:szCs w:val="24"/>
              </w:rPr>
              <w:tab/>
              <w:t xml:space="preserve">Е.Д.Критской. </w:t>
            </w:r>
          </w:p>
          <w:p w:rsidR="002471D3" w:rsidRPr="00441A49" w:rsidRDefault="00E440B0" w:rsidP="00356A0F">
            <w:pPr>
              <w:spacing w:after="23" w:line="360" w:lineRule="auto"/>
              <w:ind w:left="0" w:right="0" w:firstLine="0"/>
              <w:rPr>
                <w:szCs w:val="24"/>
              </w:rPr>
            </w:pPr>
            <w:r w:rsidRPr="00441A49">
              <w:rPr>
                <w:szCs w:val="24"/>
              </w:rPr>
              <w:t xml:space="preserve">Издательство  « Вако» 2019г Аудиозаписи и фонохрестоматии по музыке; </w:t>
            </w:r>
          </w:p>
          <w:p w:rsidR="002471D3" w:rsidRPr="00441A49" w:rsidRDefault="00E440B0" w:rsidP="00356A0F">
            <w:pPr>
              <w:spacing w:after="0" w:line="360" w:lineRule="auto"/>
              <w:ind w:left="0" w:right="0" w:firstLine="0"/>
              <w:rPr>
                <w:szCs w:val="24"/>
              </w:rPr>
            </w:pPr>
            <w:r w:rsidRPr="00441A49">
              <w:rPr>
                <w:szCs w:val="24"/>
              </w:rPr>
              <w:t xml:space="preserve">Песенные сборники; </w:t>
            </w:r>
          </w:p>
          <w:p w:rsidR="002471D3" w:rsidRPr="00441A49" w:rsidRDefault="00E440B0" w:rsidP="00356A0F">
            <w:pPr>
              <w:spacing w:after="23" w:line="360" w:lineRule="auto"/>
              <w:ind w:left="0" w:right="109" w:firstLine="0"/>
              <w:rPr>
                <w:szCs w:val="24"/>
              </w:rPr>
            </w:pPr>
            <w:r w:rsidRPr="00441A49">
              <w:rPr>
                <w:szCs w:val="24"/>
              </w:rPr>
              <w:t xml:space="preserve">Агапова И.А., Давыдова М.А. Лучшие музыкальные игры для детей. </w:t>
            </w:r>
          </w:p>
          <w:p w:rsidR="002471D3" w:rsidRPr="00441A49" w:rsidRDefault="00E440B0" w:rsidP="00356A0F">
            <w:pPr>
              <w:spacing w:after="0" w:line="360" w:lineRule="auto"/>
              <w:ind w:left="0" w:right="0" w:firstLine="0"/>
              <w:rPr>
                <w:szCs w:val="24"/>
              </w:rPr>
            </w:pPr>
            <w:r w:rsidRPr="00441A49">
              <w:rPr>
                <w:szCs w:val="24"/>
              </w:rPr>
              <w:t xml:space="preserve">Уроки  музыки 1-4 кл. Изд-во  «Просвещение» 2010г. </w:t>
            </w:r>
          </w:p>
        </w:tc>
        <w:tc>
          <w:tcPr>
            <w:tcW w:w="5800" w:type="dxa"/>
            <w:tcBorders>
              <w:top w:val="single" w:sz="4" w:space="0" w:color="000000"/>
              <w:left w:val="single" w:sz="4" w:space="0" w:color="000000"/>
              <w:bottom w:val="single" w:sz="4" w:space="0" w:color="000000"/>
              <w:right w:val="single" w:sz="4" w:space="0" w:color="000000"/>
            </w:tcBorders>
          </w:tcPr>
          <w:p w:rsidR="007F4B8A" w:rsidRPr="007F4B8A" w:rsidRDefault="007F4B8A" w:rsidP="007F4B8A">
            <w:pPr>
              <w:spacing w:after="0" w:line="360" w:lineRule="auto"/>
              <w:ind w:left="0" w:right="0" w:firstLine="0"/>
              <w:rPr>
                <w:szCs w:val="24"/>
              </w:rPr>
            </w:pPr>
            <w:r>
              <w:rPr>
                <w:szCs w:val="24"/>
              </w:rPr>
              <w:t xml:space="preserve">Оценочные материалы по музыке.  Программа «Музыка» Е.Д.Критская, Г.П.Сергеева, Т.С.Шмагина. 1-4 классы. Тест по музыке. </w:t>
            </w:r>
            <w:r>
              <w:rPr>
                <w:szCs w:val="24"/>
                <w:lang w:val="en-US"/>
              </w:rPr>
              <w:t>nsportal</w:t>
            </w:r>
            <w:r w:rsidRPr="007F4B8A">
              <w:rPr>
                <w:szCs w:val="24"/>
              </w:rPr>
              <w:t>.</w:t>
            </w:r>
            <w:r>
              <w:rPr>
                <w:szCs w:val="24"/>
                <w:lang w:val="en-US"/>
              </w:rPr>
              <w:t>ru</w:t>
            </w:r>
          </w:p>
          <w:p w:rsidR="007F4B8A" w:rsidRDefault="007F4B8A" w:rsidP="007F4B8A">
            <w:pPr>
              <w:spacing w:after="0" w:line="360" w:lineRule="auto"/>
              <w:ind w:left="0" w:right="0" w:firstLine="0"/>
              <w:rPr>
                <w:szCs w:val="24"/>
              </w:rPr>
            </w:pPr>
            <w:r>
              <w:rPr>
                <w:szCs w:val="24"/>
              </w:rPr>
              <w:t>Музыка. 1-4 классы. Методическое пособие. Г.П. Сергеева, Т.С. Шмагина, Е.Д.Критская (</w:t>
            </w:r>
            <w:r>
              <w:rPr>
                <w:szCs w:val="24"/>
                <w:lang w:val="en-US"/>
              </w:rPr>
              <w:t>izbe</w:t>
            </w:r>
            <w:r w:rsidRPr="007F4B8A">
              <w:rPr>
                <w:szCs w:val="24"/>
              </w:rPr>
              <w:t>.</w:t>
            </w:r>
            <w:r>
              <w:rPr>
                <w:szCs w:val="24"/>
                <w:lang w:val="en-US"/>
              </w:rPr>
              <w:t>ru</w:t>
            </w:r>
            <w:r w:rsidRPr="007F4B8A">
              <w:rPr>
                <w:szCs w:val="24"/>
              </w:rPr>
              <w:t>)</w:t>
            </w:r>
          </w:p>
          <w:p w:rsidR="002471D3" w:rsidRPr="00441A49" w:rsidRDefault="007F4B8A" w:rsidP="007F4B8A">
            <w:pPr>
              <w:spacing w:after="0" w:line="360" w:lineRule="auto"/>
              <w:ind w:left="0" w:right="0" w:firstLine="0"/>
              <w:rPr>
                <w:szCs w:val="24"/>
              </w:rPr>
            </w:pPr>
            <w:r>
              <w:rPr>
                <w:szCs w:val="24"/>
              </w:rPr>
              <w:t xml:space="preserve">Оценочные методические материалы для 1-4 классов (нормы оценивания по музыке в системе ФГОС) </w:t>
            </w:r>
            <w:r w:rsidRPr="007F4B8A">
              <w:rPr>
                <w:szCs w:val="24"/>
              </w:rPr>
              <w:t>(</w:t>
            </w:r>
            <w:r>
              <w:rPr>
                <w:szCs w:val="24"/>
                <w:lang w:val="en-US"/>
              </w:rPr>
              <w:t>infourok</w:t>
            </w:r>
            <w:r w:rsidRPr="007F4B8A">
              <w:rPr>
                <w:szCs w:val="24"/>
              </w:rPr>
              <w:t>.</w:t>
            </w:r>
            <w:r>
              <w:rPr>
                <w:szCs w:val="24"/>
                <w:lang w:val="en-US"/>
              </w:rPr>
              <w:t>ru</w:t>
            </w:r>
            <w:r w:rsidRPr="007F4B8A">
              <w:rPr>
                <w:szCs w:val="24"/>
              </w:rPr>
              <w:t>)</w:t>
            </w:r>
          </w:p>
        </w:tc>
      </w:tr>
      <w:tr w:rsidR="002471D3" w:rsidRPr="00441A49" w:rsidTr="00531BA0">
        <w:trPr>
          <w:trHeight w:val="562"/>
        </w:trPr>
        <w:tc>
          <w:tcPr>
            <w:tcW w:w="94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05" w:firstLine="0"/>
              <w:rPr>
                <w:szCs w:val="24"/>
              </w:rPr>
            </w:pPr>
            <w:r w:rsidRPr="00441A49">
              <w:rPr>
                <w:szCs w:val="24"/>
              </w:rPr>
              <w:t xml:space="preserve">4 </w:t>
            </w:r>
          </w:p>
        </w:tc>
        <w:tc>
          <w:tcPr>
            <w:tcW w:w="1837"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113" w:firstLine="0"/>
              <w:rPr>
                <w:szCs w:val="24"/>
              </w:rPr>
            </w:pPr>
            <w:r w:rsidRPr="00441A49">
              <w:rPr>
                <w:szCs w:val="24"/>
              </w:rPr>
              <w:t xml:space="preserve">Музыка </w:t>
            </w:r>
          </w:p>
        </w:tc>
        <w:tc>
          <w:tcPr>
            <w:tcW w:w="266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1" w:line="360" w:lineRule="auto"/>
              <w:ind w:left="0" w:right="0" w:firstLine="0"/>
              <w:rPr>
                <w:szCs w:val="24"/>
              </w:rPr>
            </w:pPr>
            <w:r w:rsidRPr="00441A49">
              <w:rPr>
                <w:szCs w:val="24"/>
              </w:rPr>
              <w:t xml:space="preserve">Критская Е.Д.  </w:t>
            </w:r>
          </w:p>
          <w:p w:rsidR="002471D3" w:rsidRPr="00441A49" w:rsidRDefault="00E440B0" w:rsidP="00356A0F">
            <w:pPr>
              <w:spacing w:after="0" w:line="360" w:lineRule="auto"/>
              <w:ind w:left="0" w:right="0" w:firstLine="0"/>
              <w:rPr>
                <w:szCs w:val="24"/>
              </w:rPr>
            </w:pPr>
            <w:r w:rsidRPr="00441A49">
              <w:rPr>
                <w:szCs w:val="24"/>
              </w:rPr>
              <w:t xml:space="preserve">Сергеева Г.П.   </w:t>
            </w:r>
          </w:p>
        </w:tc>
        <w:tc>
          <w:tcPr>
            <w:tcW w:w="324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Поурочные разработки по   музыке 1 – 4 классы,       </w:t>
            </w:r>
          </w:p>
        </w:tc>
        <w:tc>
          <w:tcPr>
            <w:tcW w:w="5800" w:type="dxa"/>
            <w:tcBorders>
              <w:top w:val="single" w:sz="4" w:space="0" w:color="000000"/>
              <w:left w:val="single" w:sz="4" w:space="0" w:color="000000"/>
              <w:bottom w:val="single" w:sz="4" w:space="0" w:color="000000"/>
              <w:right w:val="single" w:sz="4" w:space="0" w:color="000000"/>
            </w:tcBorders>
          </w:tcPr>
          <w:p w:rsidR="007F4B8A" w:rsidRPr="007F4B8A" w:rsidRDefault="007F4B8A" w:rsidP="007F4B8A">
            <w:pPr>
              <w:spacing w:after="0" w:line="360" w:lineRule="auto"/>
              <w:ind w:left="0" w:right="0" w:firstLine="0"/>
              <w:rPr>
                <w:szCs w:val="24"/>
              </w:rPr>
            </w:pPr>
            <w:r>
              <w:rPr>
                <w:szCs w:val="24"/>
              </w:rPr>
              <w:t xml:space="preserve">Оценочные материалы по музыке.  Программа «Музыка» Е.Д.Критская, Г.П.Сергеева, Т.С.Шмагина. 1-4 классы. Тест по музыке. </w:t>
            </w:r>
            <w:r>
              <w:rPr>
                <w:szCs w:val="24"/>
                <w:lang w:val="en-US"/>
              </w:rPr>
              <w:t>nsportal</w:t>
            </w:r>
            <w:r w:rsidRPr="007F4B8A">
              <w:rPr>
                <w:szCs w:val="24"/>
              </w:rPr>
              <w:t>.</w:t>
            </w:r>
            <w:r>
              <w:rPr>
                <w:szCs w:val="24"/>
                <w:lang w:val="en-US"/>
              </w:rPr>
              <w:t>ru</w:t>
            </w:r>
          </w:p>
          <w:p w:rsidR="007F4B8A" w:rsidRDefault="007F4B8A" w:rsidP="007F4B8A">
            <w:pPr>
              <w:spacing w:after="0" w:line="360" w:lineRule="auto"/>
              <w:ind w:left="0" w:right="0" w:firstLine="0"/>
              <w:rPr>
                <w:szCs w:val="24"/>
              </w:rPr>
            </w:pPr>
            <w:r>
              <w:rPr>
                <w:szCs w:val="24"/>
              </w:rPr>
              <w:lastRenderedPageBreak/>
              <w:t>Музыка. 1-4 классы. Методическое пособие. Г.П. Сергеева, Т.С. Шмагина, Е.Д.Критская (</w:t>
            </w:r>
            <w:r>
              <w:rPr>
                <w:szCs w:val="24"/>
                <w:lang w:val="en-US"/>
              </w:rPr>
              <w:t>izbe</w:t>
            </w:r>
            <w:r w:rsidRPr="007F4B8A">
              <w:rPr>
                <w:szCs w:val="24"/>
              </w:rPr>
              <w:t>.</w:t>
            </w:r>
            <w:r>
              <w:rPr>
                <w:szCs w:val="24"/>
                <w:lang w:val="en-US"/>
              </w:rPr>
              <w:t>ru</w:t>
            </w:r>
            <w:r w:rsidRPr="007F4B8A">
              <w:rPr>
                <w:szCs w:val="24"/>
              </w:rPr>
              <w:t>)</w:t>
            </w:r>
          </w:p>
          <w:p w:rsidR="002471D3" w:rsidRPr="00441A49" w:rsidRDefault="007F4B8A" w:rsidP="007F4B8A">
            <w:pPr>
              <w:spacing w:after="0" w:line="360" w:lineRule="auto"/>
              <w:ind w:left="0" w:right="0" w:firstLine="0"/>
              <w:rPr>
                <w:szCs w:val="24"/>
              </w:rPr>
            </w:pPr>
            <w:r>
              <w:rPr>
                <w:szCs w:val="24"/>
              </w:rPr>
              <w:t xml:space="preserve">Оценочные методические материалы для 1-4 классов (нормы оценивания по музыке в системе ФГОС) </w:t>
            </w:r>
            <w:r w:rsidRPr="007F4B8A">
              <w:rPr>
                <w:szCs w:val="24"/>
              </w:rPr>
              <w:t>(</w:t>
            </w:r>
            <w:r>
              <w:rPr>
                <w:szCs w:val="24"/>
                <w:lang w:val="en-US"/>
              </w:rPr>
              <w:t>infourok</w:t>
            </w:r>
            <w:r w:rsidRPr="007F4B8A">
              <w:rPr>
                <w:szCs w:val="24"/>
              </w:rPr>
              <w:t>.</w:t>
            </w:r>
            <w:r>
              <w:rPr>
                <w:szCs w:val="24"/>
                <w:lang w:val="en-US"/>
              </w:rPr>
              <w:t>ru</w:t>
            </w:r>
            <w:r w:rsidRPr="007F4B8A">
              <w:rPr>
                <w:szCs w:val="24"/>
              </w:rPr>
              <w:t>)</w:t>
            </w:r>
          </w:p>
        </w:tc>
      </w:tr>
    </w:tbl>
    <w:p w:rsidR="002471D3" w:rsidRPr="00441A49" w:rsidRDefault="002471D3" w:rsidP="00356A0F">
      <w:pPr>
        <w:spacing w:after="0" w:line="360" w:lineRule="auto"/>
        <w:ind w:left="-900" w:right="701" w:firstLine="0"/>
        <w:rPr>
          <w:szCs w:val="24"/>
        </w:rPr>
      </w:pPr>
    </w:p>
    <w:tbl>
      <w:tblPr>
        <w:tblW w:w="14491" w:type="dxa"/>
        <w:tblInd w:w="643" w:type="dxa"/>
        <w:tblCellMar>
          <w:top w:w="14" w:type="dxa"/>
        </w:tblCellMar>
        <w:tblLook w:val="04A0" w:firstRow="1" w:lastRow="0" w:firstColumn="1" w:lastColumn="0" w:noHBand="0" w:noVBand="1"/>
      </w:tblPr>
      <w:tblGrid>
        <w:gridCol w:w="902"/>
        <w:gridCol w:w="1976"/>
        <w:gridCol w:w="2769"/>
        <w:gridCol w:w="3181"/>
        <w:gridCol w:w="4401"/>
        <w:gridCol w:w="1262"/>
      </w:tblGrid>
      <w:tr w:rsidR="002471D3" w:rsidRPr="00441A49" w:rsidTr="00531BA0">
        <w:trPr>
          <w:trHeight w:val="564"/>
        </w:trPr>
        <w:tc>
          <w:tcPr>
            <w:tcW w:w="902" w:type="dxa"/>
            <w:tcBorders>
              <w:top w:val="single" w:sz="4" w:space="0" w:color="000000"/>
              <w:left w:val="single" w:sz="4" w:space="0" w:color="000000"/>
              <w:bottom w:val="single" w:sz="4" w:space="0" w:color="000000"/>
              <w:right w:val="single" w:sz="4" w:space="0" w:color="000000"/>
            </w:tcBorders>
          </w:tcPr>
          <w:p w:rsidR="002471D3" w:rsidRPr="00441A49" w:rsidRDefault="002471D3" w:rsidP="00356A0F">
            <w:pPr>
              <w:spacing w:after="160" w:line="360" w:lineRule="auto"/>
              <w:ind w:left="0" w:right="0" w:firstLine="0"/>
              <w:rPr>
                <w:szCs w:val="24"/>
              </w:rPr>
            </w:pPr>
          </w:p>
        </w:tc>
        <w:tc>
          <w:tcPr>
            <w:tcW w:w="1976" w:type="dxa"/>
            <w:tcBorders>
              <w:top w:val="single" w:sz="4" w:space="0" w:color="000000"/>
              <w:left w:val="single" w:sz="4" w:space="0" w:color="000000"/>
              <w:bottom w:val="single" w:sz="4" w:space="0" w:color="000000"/>
              <w:right w:val="single" w:sz="4" w:space="0" w:color="000000"/>
            </w:tcBorders>
          </w:tcPr>
          <w:p w:rsidR="002471D3" w:rsidRPr="00441A49" w:rsidRDefault="002471D3" w:rsidP="00356A0F">
            <w:pPr>
              <w:spacing w:after="160" w:line="360" w:lineRule="auto"/>
              <w:ind w:left="0" w:right="0" w:firstLine="0"/>
              <w:rPr>
                <w:szCs w:val="24"/>
              </w:rPr>
            </w:pPr>
          </w:p>
        </w:tc>
        <w:tc>
          <w:tcPr>
            <w:tcW w:w="276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2" w:line="360" w:lineRule="auto"/>
              <w:ind w:left="106" w:right="0" w:firstLine="0"/>
              <w:rPr>
                <w:szCs w:val="24"/>
              </w:rPr>
            </w:pPr>
            <w:r w:rsidRPr="00441A49">
              <w:rPr>
                <w:szCs w:val="24"/>
              </w:rPr>
              <w:t xml:space="preserve">Музыка,М.: </w:t>
            </w:r>
          </w:p>
          <w:p w:rsidR="002471D3" w:rsidRPr="00441A49" w:rsidRDefault="00E440B0" w:rsidP="00356A0F">
            <w:pPr>
              <w:spacing w:after="0" w:line="360" w:lineRule="auto"/>
              <w:ind w:left="106" w:right="0" w:firstLine="0"/>
              <w:rPr>
                <w:szCs w:val="24"/>
              </w:rPr>
            </w:pPr>
            <w:r w:rsidRPr="00441A49">
              <w:rPr>
                <w:szCs w:val="24"/>
              </w:rPr>
              <w:t xml:space="preserve">Просвещение 2012г </w:t>
            </w:r>
          </w:p>
        </w:tc>
        <w:tc>
          <w:tcPr>
            <w:tcW w:w="318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98" w:firstLine="0"/>
              <w:rPr>
                <w:szCs w:val="24"/>
              </w:rPr>
            </w:pPr>
            <w:r w:rsidRPr="00441A49">
              <w:rPr>
                <w:szCs w:val="24"/>
              </w:rPr>
              <w:t xml:space="preserve">Москва.: Просвещение 2019 г </w:t>
            </w:r>
          </w:p>
        </w:tc>
        <w:tc>
          <w:tcPr>
            <w:tcW w:w="5663" w:type="dxa"/>
            <w:gridSpan w:val="2"/>
            <w:tcBorders>
              <w:top w:val="single" w:sz="4" w:space="0" w:color="000000"/>
              <w:left w:val="single" w:sz="4" w:space="0" w:color="000000"/>
              <w:bottom w:val="single" w:sz="4" w:space="0" w:color="000000"/>
              <w:right w:val="single" w:sz="4" w:space="0" w:color="000000"/>
            </w:tcBorders>
          </w:tcPr>
          <w:p w:rsidR="002471D3" w:rsidRPr="00441A49" w:rsidRDefault="002471D3" w:rsidP="00356A0F">
            <w:pPr>
              <w:spacing w:after="160" w:line="360" w:lineRule="auto"/>
              <w:ind w:left="0" w:right="0" w:firstLine="0"/>
              <w:rPr>
                <w:szCs w:val="24"/>
              </w:rPr>
            </w:pPr>
          </w:p>
        </w:tc>
      </w:tr>
      <w:tr w:rsidR="002471D3" w:rsidRPr="00441A49" w:rsidTr="00531BA0">
        <w:trPr>
          <w:trHeight w:val="2218"/>
        </w:trPr>
        <w:tc>
          <w:tcPr>
            <w:tcW w:w="90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 w:right="0" w:firstLine="0"/>
              <w:rPr>
                <w:szCs w:val="24"/>
              </w:rPr>
            </w:pPr>
            <w:r w:rsidRPr="00441A49">
              <w:rPr>
                <w:szCs w:val="24"/>
              </w:rPr>
              <w:t xml:space="preserve">1 </w:t>
            </w:r>
          </w:p>
        </w:tc>
        <w:tc>
          <w:tcPr>
            <w:tcW w:w="1976"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4" w:firstLine="0"/>
              <w:rPr>
                <w:szCs w:val="24"/>
              </w:rPr>
            </w:pPr>
            <w:r w:rsidRPr="00441A49">
              <w:rPr>
                <w:szCs w:val="24"/>
              </w:rPr>
              <w:t xml:space="preserve">Изобразительное искусство </w:t>
            </w:r>
          </w:p>
        </w:tc>
        <w:tc>
          <w:tcPr>
            <w:tcW w:w="276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t xml:space="preserve">Б.М.Неменский. Изобразительное </w:t>
            </w:r>
          </w:p>
          <w:p w:rsidR="002471D3" w:rsidRPr="00441A49" w:rsidRDefault="00E440B0" w:rsidP="00356A0F">
            <w:pPr>
              <w:spacing w:after="0" w:line="360" w:lineRule="auto"/>
              <w:ind w:left="106" w:right="159" w:firstLine="0"/>
              <w:rPr>
                <w:szCs w:val="24"/>
              </w:rPr>
            </w:pPr>
            <w:r w:rsidRPr="00441A49">
              <w:rPr>
                <w:szCs w:val="24"/>
              </w:rPr>
              <w:t xml:space="preserve">искусство   1 класс        учебник для общеобразовательных учреждений М.: Просвещение, </w:t>
            </w:r>
          </w:p>
          <w:p w:rsidR="002471D3" w:rsidRPr="00441A49" w:rsidRDefault="00E440B0" w:rsidP="00356A0F">
            <w:pPr>
              <w:spacing w:after="0" w:line="360" w:lineRule="auto"/>
              <w:ind w:left="106" w:right="0" w:firstLine="0"/>
              <w:rPr>
                <w:szCs w:val="24"/>
              </w:rPr>
            </w:pPr>
            <w:r w:rsidRPr="00441A49">
              <w:rPr>
                <w:szCs w:val="24"/>
              </w:rPr>
              <w:t xml:space="preserve">2019 </w:t>
            </w:r>
          </w:p>
        </w:tc>
        <w:tc>
          <w:tcPr>
            <w:tcW w:w="318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t xml:space="preserve">Л.А.Неменская. </w:t>
            </w:r>
          </w:p>
          <w:p w:rsidR="002471D3" w:rsidRPr="00441A49" w:rsidRDefault="00E440B0" w:rsidP="00356A0F">
            <w:pPr>
              <w:spacing w:after="0" w:line="360" w:lineRule="auto"/>
              <w:ind w:left="106" w:right="0" w:firstLine="0"/>
              <w:rPr>
                <w:szCs w:val="24"/>
              </w:rPr>
            </w:pPr>
            <w:r w:rsidRPr="00441A49">
              <w:rPr>
                <w:szCs w:val="24"/>
              </w:rPr>
              <w:t xml:space="preserve">Изобразительное искусство. </w:t>
            </w:r>
          </w:p>
          <w:p w:rsidR="002471D3" w:rsidRPr="00441A49" w:rsidRDefault="00E440B0" w:rsidP="00356A0F">
            <w:pPr>
              <w:spacing w:after="22" w:line="360" w:lineRule="auto"/>
              <w:ind w:left="-28" w:right="0" w:firstLine="0"/>
              <w:rPr>
                <w:szCs w:val="24"/>
              </w:rPr>
            </w:pPr>
            <w:r w:rsidRPr="00441A49">
              <w:rPr>
                <w:szCs w:val="24"/>
              </w:rPr>
              <w:t xml:space="preserve"> Искусство вокруг нас. </w:t>
            </w:r>
          </w:p>
          <w:p w:rsidR="002471D3" w:rsidRPr="00441A49" w:rsidRDefault="00E440B0" w:rsidP="00356A0F">
            <w:pPr>
              <w:spacing w:after="1" w:line="360" w:lineRule="auto"/>
              <w:ind w:left="106" w:right="0" w:firstLine="0"/>
              <w:rPr>
                <w:szCs w:val="24"/>
              </w:rPr>
            </w:pPr>
            <w:r w:rsidRPr="00441A49">
              <w:rPr>
                <w:szCs w:val="24"/>
              </w:rPr>
              <w:t xml:space="preserve">Пособие для учителей. Поурочные разработки по изобразительному искусству. Т.Н.Максимова. М.: ВАКО, </w:t>
            </w:r>
          </w:p>
          <w:p w:rsidR="002471D3" w:rsidRPr="00441A49" w:rsidRDefault="00E440B0" w:rsidP="00356A0F">
            <w:pPr>
              <w:spacing w:after="0" w:line="360" w:lineRule="auto"/>
              <w:ind w:left="106" w:right="0" w:firstLine="0"/>
              <w:rPr>
                <w:szCs w:val="24"/>
              </w:rPr>
            </w:pPr>
            <w:r w:rsidRPr="00441A49">
              <w:rPr>
                <w:szCs w:val="24"/>
              </w:rPr>
              <w:t xml:space="preserve">2019 </w:t>
            </w:r>
          </w:p>
        </w:tc>
        <w:tc>
          <w:tcPr>
            <w:tcW w:w="4401" w:type="dxa"/>
            <w:tcBorders>
              <w:top w:val="single" w:sz="4" w:space="0" w:color="000000"/>
              <w:left w:val="single" w:sz="4" w:space="0" w:color="000000"/>
              <w:bottom w:val="single" w:sz="4" w:space="0" w:color="000000"/>
              <w:right w:val="nil"/>
            </w:tcBorders>
          </w:tcPr>
          <w:p w:rsidR="002471D3" w:rsidRPr="00441A49" w:rsidRDefault="00E440B0" w:rsidP="00356A0F">
            <w:pPr>
              <w:spacing w:after="0" w:line="360" w:lineRule="auto"/>
              <w:ind w:left="106" w:right="0" w:firstLine="0"/>
              <w:rPr>
                <w:szCs w:val="24"/>
              </w:rPr>
            </w:pPr>
            <w:r w:rsidRPr="00441A49">
              <w:rPr>
                <w:szCs w:val="24"/>
              </w:rPr>
              <w:t xml:space="preserve">Р/т Изобразительное  искусство. Изд-во  «Просвещение», 2022г </w:t>
            </w:r>
          </w:p>
        </w:tc>
        <w:tc>
          <w:tcPr>
            <w:tcW w:w="1262" w:type="dxa"/>
            <w:tcBorders>
              <w:top w:val="single" w:sz="4" w:space="0" w:color="000000"/>
              <w:left w:val="nil"/>
              <w:bottom w:val="single" w:sz="4" w:space="0" w:color="000000"/>
              <w:right w:val="single" w:sz="4" w:space="0" w:color="000000"/>
            </w:tcBorders>
          </w:tcPr>
          <w:p w:rsidR="002471D3" w:rsidRPr="00441A49" w:rsidRDefault="002471D3" w:rsidP="00356A0F">
            <w:pPr>
              <w:spacing w:after="160" w:line="360" w:lineRule="auto"/>
              <w:ind w:left="0" w:right="0" w:firstLine="0"/>
              <w:rPr>
                <w:szCs w:val="24"/>
              </w:rPr>
            </w:pPr>
          </w:p>
        </w:tc>
      </w:tr>
      <w:tr w:rsidR="002471D3" w:rsidRPr="00441A49" w:rsidTr="00531BA0">
        <w:trPr>
          <w:trHeight w:val="1390"/>
        </w:trPr>
        <w:tc>
          <w:tcPr>
            <w:tcW w:w="90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 w:right="0" w:firstLine="0"/>
              <w:rPr>
                <w:szCs w:val="24"/>
              </w:rPr>
            </w:pPr>
            <w:r w:rsidRPr="00441A49">
              <w:rPr>
                <w:szCs w:val="24"/>
              </w:rPr>
              <w:t xml:space="preserve">2 </w:t>
            </w:r>
          </w:p>
        </w:tc>
        <w:tc>
          <w:tcPr>
            <w:tcW w:w="1976"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4" w:firstLine="0"/>
              <w:rPr>
                <w:szCs w:val="24"/>
              </w:rPr>
            </w:pPr>
            <w:r w:rsidRPr="00441A49">
              <w:rPr>
                <w:szCs w:val="24"/>
              </w:rPr>
              <w:t xml:space="preserve">Изобразительное искусство </w:t>
            </w:r>
          </w:p>
        </w:tc>
        <w:tc>
          <w:tcPr>
            <w:tcW w:w="276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t xml:space="preserve">Б.М.Неменский. </w:t>
            </w:r>
          </w:p>
          <w:p w:rsidR="002471D3" w:rsidRPr="00441A49" w:rsidRDefault="00E440B0" w:rsidP="00356A0F">
            <w:pPr>
              <w:spacing w:after="15" w:line="360" w:lineRule="auto"/>
              <w:ind w:left="106" w:right="0" w:firstLine="0"/>
              <w:rPr>
                <w:szCs w:val="24"/>
              </w:rPr>
            </w:pPr>
            <w:r w:rsidRPr="00441A49">
              <w:rPr>
                <w:szCs w:val="24"/>
              </w:rPr>
              <w:t xml:space="preserve">Изобразительное </w:t>
            </w:r>
          </w:p>
          <w:p w:rsidR="002471D3" w:rsidRPr="00441A49" w:rsidRDefault="00E440B0" w:rsidP="00356A0F">
            <w:pPr>
              <w:spacing w:after="0" w:line="360" w:lineRule="auto"/>
              <w:ind w:left="106" w:right="0" w:firstLine="0"/>
              <w:rPr>
                <w:szCs w:val="24"/>
              </w:rPr>
            </w:pPr>
            <w:r w:rsidRPr="00441A49">
              <w:rPr>
                <w:szCs w:val="24"/>
              </w:rPr>
              <w:t xml:space="preserve">искусство                   </w:t>
            </w:r>
          </w:p>
          <w:p w:rsidR="002471D3" w:rsidRPr="00441A49" w:rsidRDefault="00E440B0" w:rsidP="00356A0F">
            <w:pPr>
              <w:spacing w:after="0" w:line="360" w:lineRule="auto"/>
              <w:ind w:left="106" w:right="0" w:firstLine="0"/>
              <w:rPr>
                <w:szCs w:val="24"/>
              </w:rPr>
            </w:pPr>
            <w:r w:rsidRPr="00441A49">
              <w:rPr>
                <w:szCs w:val="24"/>
              </w:rPr>
              <w:t xml:space="preserve">М. : Просвещение, </w:t>
            </w:r>
            <w:r w:rsidRPr="00441A49">
              <w:rPr>
                <w:szCs w:val="24"/>
              </w:rPr>
              <w:lastRenderedPageBreak/>
              <w:t xml:space="preserve">2019 г. </w:t>
            </w:r>
          </w:p>
        </w:tc>
        <w:tc>
          <w:tcPr>
            <w:tcW w:w="318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lastRenderedPageBreak/>
              <w:t xml:space="preserve">Поурочные разработки по изобразительному искусству </w:t>
            </w:r>
          </w:p>
          <w:p w:rsidR="002471D3" w:rsidRPr="00441A49" w:rsidRDefault="00E440B0" w:rsidP="00356A0F">
            <w:pPr>
              <w:spacing w:after="22" w:line="360" w:lineRule="auto"/>
              <w:ind w:left="106" w:right="0" w:firstLine="0"/>
              <w:rPr>
                <w:szCs w:val="24"/>
              </w:rPr>
            </w:pPr>
            <w:r w:rsidRPr="00441A49">
              <w:rPr>
                <w:szCs w:val="24"/>
              </w:rPr>
              <w:t xml:space="preserve">С.Б.Дроздова  </w:t>
            </w:r>
          </w:p>
          <w:p w:rsidR="002471D3" w:rsidRPr="00441A49" w:rsidRDefault="00E440B0" w:rsidP="00356A0F">
            <w:pPr>
              <w:spacing w:after="0" w:line="360" w:lineRule="auto"/>
              <w:ind w:left="106" w:right="0" w:firstLine="0"/>
              <w:rPr>
                <w:szCs w:val="24"/>
              </w:rPr>
            </w:pPr>
            <w:r w:rsidRPr="00441A49">
              <w:rPr>
                <w:szCs w:val="24"/>
              </w:rPr>
              <w:lastRenderedPageBreak/>
              <w:t xml:space="preserve">Волгоград «Учитель» 2019 г </w:t>
            </w:r>
          </w:p>
        </w:tc>
        <w:tc>
          <w:tcPr>
            <w:tcW w:w="4401" w:type="dxa"/>
            <w:tcBorders>
              <w:top w:val="single" w:sz="4" w:space="0" w:color="000000"/>
              <w:left w:val="single" w:sz="4" w:space="0" w:color="000000"/>
              <w:bottom w:val="single" w:sz="4" w:space="0" w:color="000000"/>
              <w:right w:val="nil"/>
            </w:tcBorders>
          </w:tcPr>
          <w:p w:rsidR="002471D3" w:rsidRPr="00441A49" w:rsidRDefault="00E440B0" w:rsidP="00356A0F">
            <w:pPr>
              <w:spacing w:after="0" w:line="360" w:lineRule="auto"/>
              <w:ind w:left="106" w:right="0" w:firstLine="0"/>
              <w:rPr>
                <w:szCs w:val="24"/>
              </w:rPr>
            </w:pPr>
            <w:r w:rsidRPr="00441A49">
              <w:rPr>
                <w:szCs w:val="24"/>
              </w:rPr>
              <w:lastRenderedPageBreak/>
              <w:t xml:space="preserve">Р/т Изобразительное  искусство. Изд-во  «Просвещение», 2022г </w:t>
            </w:r>
          </w:p>
        </w:tc>
        <w:tc>
          <w:tcPr>
            <w:tcW w:w="1262" w:type="dxa"/>
            <w:tcBorders>
              <w:top w:val="single" w:sz="4" w:space="0" w:color="000000"/>
              <w:left w:val="nil"/>
              <w:bottom w:val="single" w:sz="4" w:space="0" w:color="000000"/>
              <w:right w:val="single" w:sz="4" w:space="0" w:color="000000"/>
            </w:tcBorders>
          </w:tcPr>
          <w:p w:rsidR="002471D3" w:rsidRPr="00441A49" w:rsidRDefault="002471D3" w:rsidP="00356A0F">
            <w:pPr>
              <w:spacing w:after="160" w:line="360" w:lineRule="auto"/>
              <w:ind w:left="0" w:right="0" w:firstLine="0"/>
              <w:rPr>
                <w:szCs w:val="24"/>
              </w:rPr>
            </w:pPr>
          </w:p>
        </w:tc>
      </w:tr>
      <w:tr w:rsidR="002471D3" w:rsidRPr="00441A49" w:rsidTr="002C6C8D">
        <w:trPr>
          <w:trHeight w:val="355"/>
        </w:trPr>
        <w:tc>
          <w:tcPr>
            <w:tcW w:w="90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 w:right="0" w:firstLine="0"/>
              <w:rPr>
                <w:szCs w:val="24"/>
              </w:rPr>
            </w:pPr>
            <w:r w:rsidRPr="00441A49">
              <w:rPr>
                <w:szCs w:val="24"/>
              </w:rPr>
              <w:t xml:space="preserve">3 </w:t>
            </w:r>
          </w:p>
        </w:tc>
        <w:tc>
          <w:tcPr>
            <w:tcW w:w="1976"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4" w:firstLine="0"/>
              <w:rPr>
                <w:szCs w:val="24"/>
              </w:rPr>
            </w:pPr>
            <w:r w:rsidRPr="00441A49">
              <w:rPr>
                <w:szCs w:val="24"/>
              </w:rPr>
              <w:t xml:space="preserve">Изобразительное  искусство </w:t>
            </w:r>
          </w:p>
        </w:tc>
        <w:tc>
          <w:tcPr>
            <w:tcW w:w="276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line="360" w:lineRule="auto"/>
              <w:ind w:left="106" w:right="0" w:firstLine="0"/>
              <w:rPr>
                <w:szCs w:val="24"/>
              </w:rPr>
            </w:pPr>
            <w:r w:rsidRPr="00441A49">
              <w:rPr>
                <w:szCs w:val="24"/>
              </w:rPr>
              <w:t xml:space="preserve">Изобразительное  </w:t>
            </w:r>
          </w:p>
          <w:p w:rsidR="002471D3" w:rsidRPr="00441A49" w:rsidRDefault="00E440B0" w:rsidP="00356A0F">
            <w:pPr>
              <w:tabs>
                <w:tab w:val="center" w:pos="616"/>
                <w:tab w:val="center" w:pos="1598"/>
                <w:tab w:val="center" w:pos="2253"/>
              </w:tabs>
              <w:spacing w:after="27" w:line="360" w:lineRule="auto"/>
              <w:ind w:left="0" w:right="0" w:firstLine="0"/>
              <w:rPr>
                <w:szCs w:val="24"/>
              </w:rPr>
            </w:pPr>
            <w:r w:rsidRPr="00441A49">
              <w:rPr>
                <w:rFonts w:eastAsia="Calibri"/>
                <w:szCs w:val="24"/>
              </w:rPr>
              <w:tab/>
            </w:r>
            <w:r w:rsidRPr="00441A49">
              <w:rPr>
                <w:szCs w:val="24"/>
              </w:rPr>
              <w:t xml:space="preserve">искусство </w:t>
            </w:r>
            <w:r w:rsidRPr="00441A49">
              <w:rPr>
                <w:szCs w:val="24"/>
              </w:rPr>
              <w:tab/>
              <w:t xml:space="preserve"> </w:t>
            </w:r>
            <w:r w:rsidRPr="00441A49">
              <w:rPr>
                <w:szCs w:val="24"/>
              </w:rPr>
              <w:tab/>
              <w:t xml:space="preserve">Б.Н </w:t>
            </w:r>
          </w:p>
          <w:p w:rsidR="002471D3" w:rsidRPr="00441A49" w:rsidRDefault="00E440B0" w:rsidP="00356A0F">
            <w:pPr>
              <w:spacing w:after="0" w:line="360" w:lineRule="auto"/>
              <w:ind w:left="106" w:right="0" w:firstLine="0"/>
              <w:rPr>
                <w:szCs w:val="24"/>
              </w:rPr>
            </w:pPr>
            <w:r w:rsidRPr="00441A49">
              <w:rPr>
                <w:szCs w:val="24"/>
              </w:rPr>
              <w:t xml:space="preserve">Неменский; </w:t>
            </w:r>
          </w:p>
          <w:p w:rsidR="002471D3" w:rsidRPr="00441A49" w:rsidRDefault="00E440B0" w:rsidP="00356A0F">
            <w:pPr>
              <w:spacing w:after="0" w:line="360" w:lineRule="auto"/>
              <w:ind w:left="106" w:right="0" w:firstLine="0"/>
              <w:rPr>
                <w:szCs w:val="24"/>
              </w:rPr>
            </w:pPr>
            <w:r w:rsidRPr="00441A49">
              <w:rPr>
                <w:szCs w:val="24"/>
              </w:rPr>
              <w:t xml:space="preserve"> </w:t>
            </w:r>
          </w:p>
          <w:p w:rsidR="002471D3" w:rsidRPr="00441A49" w:rsidRDefault="00E440B0" w:rsidP="00356A0F">
            <w:pPr>
              <w:spacing w:after="0" w:line="360" w:lineRule="auto"/>
              <w:ind w:left="106" w:right="0" w:firstLine="0"/>
              <w:rPr>
                <w:szCs w:val="24"/>
              </w:rPr>
            </w:pPr>
            <w:r w:rsidRPr="00441A49">
              <w:rPr>
                <w:szCs w:val="24"/>
              </w:rPr>
              <w:t xml:space="preserve"> </w:t>
            </w:r>
          </w:p>
        </w:tc>
        <w:tc>
          <w:tcPr>
            <w:tcW w:w="318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tabs>
                <w:tab w:val="center" w:pos="691"/>
                <w:tab w:val="center" w:pos="2579"/>
              </w:tabs>
              <w:spacing w:after="28" w:line="360" w:lineRule="auto"/>
              <w:ind w:left="0" w:right="0" w:firstLine="0"/>
              <w:rPr>
                <w:szCs w:val="24"/>
              </w:rPr>
            </w:pPr>
            <w:r w:rsidRPr="00441A49">
              <w:rPr>
                <w:rFonts w:eastAsia="Calibri"/>
                <w:szCs w:val="24"/>
              </w:rPr>
              <w:tab/>
            </w:r>
            <w:r w:rsidRPr="00441A49">
              <w:rPr>
                <w:szCs w:val="24"/>
              </w:rPr>
              <w:t xml:space="preserve">Поурочные </w:t>
            </w:r>
            <w:r w:rsidRPr="00441A49">
              <w:rPr>
                <w:szCs w:val="24"/>
              </w:rPr>
              <w:tab/>
              <w:t xml:space="preserve">разработки  </w:t>
            </w:r>
          </w:p>
          <w:p w:rsidR="002471D3" w:rsidRPr="00441A49" w:rsidRDefault="00E440B0" w:rsidP="002C6C8D">
            <w:pPr>
              <w:spacing w:line="360" w:lineRule="auto"/>
              <w:ind w:left="106" w:right="0" w:firstLine="0"/>
              <w:rPr>
                <w:szCs w:val="24"/>
              </w:rPr>
            </w:pPr>
            <w:r w:rsidRPr="00441A49">
              <w:rPr>
                <w:szCs w:val="24"/>
              </w:rPr>
              <w:t xml:space="preserve">М.А,Давыдова; 2019г. Изд-во  </w:t>
            </w:r>
            <w:r w:rsidRPr="00441A49">
              <w:rPr>
                <w:rFonts w:eastAsia="Calibri"/>
                <w:szCs w:val="24"/>
              </w:rPr>
              <w:tab/>
            </w:r>
            <w:r w:rsidRPr="00441A49">
              <w:rPr>
                <w:szCs w:val="24"/>
              </w:rPr>
              <w:t xml:space="preserve">«Вако», Хохломская  </w:t>
            </w:r>
          </w:p>
          <w:p w:rsidR="002471D3" w:rsidRPr="00441A49" w:rsidRDefault="00E440B0" w:rsidP="002C6C8D">
            <w:pPr>
              <w:spacing w:after="18" w:line="360" w:lineRule="auto"/>
              <w:ind w:left="106" w:right="0" w:firstLine="0"/>
              <w:rPr>
                <w:szCs w:val="24"/>
              </w:rPr>
            </w:pPr>
            <w:r w:rsidRPr="00441A49">
              <w:rPr>
                <w:szCs w:val="24"/>
              </w:rPr>
              <w:t xml:space="preserve">роспись; Гжель; Полхов-  Майдан; Изд-во «Страна  Фантазия» </w:t>
            </w:r>
          </w:p>
        </w:tc>
        <w:tc>
          <w:tcPr>
            <w:tcW w:w="4401" w:type="dxa"/>
            <w:tcBorders>
              <w:top w:val="single" w:sz="4" w:space="0" w:color="000000"/>
              <w:left w:val="single" w:sz="4" w:space="0" w:color="000000"/>
              <w:bottom w:val="single" w:sz="4" w:space="0" w:color="000000"/>
              <w:right w:val="nil"/>
            </w:tcBorders>
          </w:tcPr>
          <w:p w:rsidR="002471D3" w:rsidRPr="00441A49" w:rsidRDefault="00E440B0" w:rsidP="00356A0F">
            <w:pPr>
              <w:spacing w:after="0" w:line="360" w:lineRule="auto"/>
              <w:ind w:left="106" w:right="0" w:firstLine="0"/>
              <w:rPr>
                <w:szCs w:val="24"/>
              </w:rPr>
            </w:pPr>
            <w:r w:rsidRPr="00441A49">
              <w:rPr>
                <w:szCs w:val="24"/>
              </w:rPr>
              <w:t xml:space="preserve">Р/т </w:t>
            </w:r>
            <w:r w:rsidRPr="00441A49">
              <w:rPr>
                <w:szCs w:val="24"/>
              </w:rPr>
              <w:tab/>
              <w:t xml:space="preserve">Изобразительное </w:t>
            </w:r>
            <w:r w:rsidRPr="00441A49">
              <w:rPr>
                <w:szCs w:val="24"/>
              </w:rPr>
              <w:tab/>
              <w:t xml:space="preserve"> </w:t>
            </w:r>
            <w:r w:rsidRPr="00441A49">
              <w:rPr>
                <w:szCs w:val="24"/>
              </w:rPr>
              <w:tab/>
              <w:t>искусство. «Просвещение», 2022 г</w:t>
            </w:r>
            <w:r w:rsidRPr="00441A49">
              <w:rPr>
                <w:b/>
                <w:szCs w:val="24"/>
              </w:rPr>
              <w:t xml:space="preserve"> </w:t>
            </w:r>
          </w:p>
        </w:tc>
        <w:tc>
          <w:tcPr>
            <w:tcW w:w="1262" w:type="dxa"/>
            <w:tcBorders>
              <w:top w:val="single" w:sz="4" w:space="0" w:color="000000"/>
              <w:left w:val="nil"/>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Изд-во  </w:t>
            </w:r>
          </w:p>
        </w:tc>
      </w:tr>
      <w:tr w:rsidR="002471D3" w:rsidRPr="00441A49" w:rsidTr="00531BA0">
        <w:trPr>
          <w:trHeight w:val="1114"/>
        </w:trPr>
        <w:tc>
          <w:tcPr>
            <w:tcW w:w="90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 w:right="0" w:firstLine="0"/>
              <w:rPr>
                <w:szCs w:val="24"/>
              </w:rPr>
            </w:pPr>
            <w:r w:rsidRPr="00441A49">
              <w:rPr>
                <w:szCs w:val="24"/>
              </w:rPr>
              <w:t xml:space="preserve">4 </w:t>
            </w:r>
          </w:p>
        </w:tc>
        <w:tc>
          <w:tcPr>
            <w:tcW w:w="1976"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4" w:firstLine="0"/>
              <w:rPr>
                <w:szCs w:val="24"/>
              </w:rPr>
            </w:pPr>
            <w:r w:rsidRPr="00441A49">
              <w:rPr>
                <w:szCs w:val="24"/>
              </w:rPr>
              <w:t xml:space="preserve">Изобразительное искусство </w:t>
            </w:r>
          </w:p>
        </w:tc>
        <w:tc>
          <w:tcPr>
            <w:tcW w:w="276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3" w:line="360" w:lineRule="auto"/>
              <w:ind w:left="106" w:right="0" w:firstLine="0"/>
              <w:rPr>
                <w:szCs w:val="24"/>
              </w:rPr>
            </w:pPr>
            <w:r w:rsidRPr="00441A49">
              <w:rPr>
                <w:szCs w:val="24"/>
              </w:rPr>
              <w:t xml:space="preserve">Б.М.Неменский. Изобразительное искусство, М. : </w:t>
            </w:r>
          </w:p>
          <w:p w:rsidR="002471D3" w:rsidRPr="00441A49" w:rsidRDefault="00E440B0" w:rsidP="00356A0F">
            <w:pPr>
              <w:spacing w:after="0" w:line="360" w:lineRule="auto"/>
              <w:ind w:left="106" w:right="0" w:firstLine="0"/>
              <w:rPr>
                <w:szCs w:val="24"/>
              </w:rPr>
            </w:pPr>
            <w:r w:rsidRPr="00441A49">
              <w:rPr>
                <w:szCs w:val="24"/>
              </w:rPr>
              <w:t xml:space="preserve">Просвещение, 2019 г. </w:t>
            </w:r>
          </w:p>
        </w:tc>
        <w:tc>
          <w:tcPr>
            <w:tcW w:w="318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t xml:space="preserve">Поурочные разработки по изобразительному искусству </w:t>
            </w:r>
          </w:p>
          <w:p w:rsidR="002471D3" w:rsidRPr="00441A49" w:rsidRDefault="00E440B0" w:rsidP="00356A0F">
            <w:pPr>
              <w:spacing w:after="22" w:line="360" w:lineRule="auto"/>
              <w:ind w:left="106" w:right="0" w:firstLine="0"/>
              <w:rPr>
                <w:szCs w:val="24"/>
              </w:rPr>
            </w:pPr>
            <w:r w:rsidRPr="00441A49">
              <w:rPr>
                <w:szCs w:val="24"/>
              </w:rPr>
              <w:t xml:space="preserve">С.Б.Дроздова  </w:t>
            </w:r>
          </w:p>
          <w:p w:rsidR="002471D3" w:rsidRPr="00441A49" w:rsidRDefault="00E440B0" w:rsidP="00356A0F">
            <w:pPr>
              <w:spacing w:after="0" w:line="360" w:lineRule="auto"/>
              <w:ind w:left="106" w:right="0" w:firstLine="0"/>
              <w:rPr>
                <w:szCs w:val="24"/>
              </w:rPr>
            </w:pPr>
            <w:r w:rsidRPr="00441A49">
              <w:rPr>
                <w:szCs w:val="24"/>
              </w:rPr>
              <w:t xml:space="preserve">Волгоград «Учитель» 2019 г </w:t>
            </w:r>
          </w:p>
        </w:tc>
        <w:tc>
          <w:tcPr>
            <w:tcW w:w="5663" w:type="dxa"/>
            <w:gridSpan w:val="2"/>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t xml:space="preserve">Р/т Изобразительное  искусство. Изд-во  «Просвещение», 2022 г </w:t>
            </w:r>
          </w:p>
        </w:tc>
      </w:tr>
      <w:tr w:rsidR="002471D3" w:rsidRPr="00441A49" w:rsidTr="00531BA0">
        <w:trPr>
          <w:trHeight w:val="1666"/>
        </w:trPr>
        <w:tc>
          <w:tcPr>
            <w:tcW w:w="90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 w:right="0" w:firstLine="0"/>
              <w:rPr>
                <w:szCs w:val="24"/>
              </w:rPr>
            </w:pPr>
            <w:r w:rsidRPr="00441A49">
              <w:rPr>
                <w:szCs w:val="24"/>
              </w:rPr>
              <w:t xml:space="preserve">1 </w:t>
            </w:r>
          </w:p>
        </w:tc>
        <w:tc>
          <w:tcPr>
            <w:tcW w:w="1976"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firstLine="0"/>
              <w:rPr>
                <w:szCs w:val="24"/>
              </w:rPr>
            </w:pPr>
            <w:r w:rsidRPr="00441A49">
              <w:rPr>
                <w:szCs w:val="24"/>
              </w:rPr>
              <w:t xml:space="preserve">Технология </w:t>
            </w:r>
          </w:p>
        </w:tc>
        <w:tc>
          <w:tcPr>
            <w:tcW w:w="276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t xml:space="preserve">Н.И.Роговцева. </w:t>
            </w:r>
          </w:p>
          <w:p w:rsidR="002471D3" w:rsidRPr="00441A49" w:rsidRDefault="00E440B0" w:rsidP="00356A0F">
            <w:pPr>
              <w:spacing w:after="0" w:line="360" w:lineRule="auto"/>
              <w:ind w:left="106" w:right="0" w:firstLine="0"/>
              <w:rPr>
                <w:szCs w:val="24"/>
              </w:rPr>
            </w:pPr>
            <w:r w:rsidRPr="00441A49">
              <w:rPr>
                <w:szCs w:val="24"/>
              </w:rPr>
              <w:t xml:space="preserve">Н.П.Богданова, </w:t>
            </w:r>
          </w:p>
          <w:p w:rsidR="002471D3" w:rsidRPr="00441A49" w:rsidRDefault="00E440B0" w:rsidP="00356A0F">
            <w:pPr>
              <w:spacing w:after="46" w:line="360" w:lineRule="auto"/>
              <w:ind w:left="106" w:right="0" w:firstLine="0"/>
              <w:rPr>
                <w:szCs w:val="24"/>
              </w:rPr>
            </w:pPr>
            <w:r w:rsidRPr="00441A49">
              <w:rPr>
                <w:szCs w:val="24"/>
              </w:rPr>
              <w:t xml:space="preserve">И.П.Фрейтаг. Технология: учебник 1класс М.: </w:t>
            </w:r>
          </w:p>
          <w:p w:rsidR="002471D3" w:rsidRPr="00441A49" w:rsidRDefault="00E440B0" w:rsidP="00356A0F">
            <w:pPr>
              <w:spacing w:after="0" w:line="360" w:lineRule="auto"/>
              <w:ind w:left="106" w:right="0" w:firstLine="0"/>
              <w:rPr>
                <w:szCs w:val="24"/>
              </w:rPr>
            </w:pPr>
            <w:r w:rsidRPr="00441A49">
              <w:rPr>
                <w:szCs w:val="24"/>
              </w:rPr>
              <w:t xml:space="preserve">Просвящение,2020г </w:t>
            </w:r>
          </w:p>
        </w:tc>
        <w:tc>
          <w:tcPr>
            <w:tcW w:w="318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t xml:space="preserve">Н.И. Роговцева, </w:t>
            </w:r>
          </w:p>
          <w:p w:rsidR="002471D3" w:rsidRPr="00441A49" w:rsidRDefault="00E440B0" w:rsidP="00356A0F">
            <w:pPr>
              <w:spacing w:after="0" w:line="360" w:lineRule="auto"/>
              <w:ind w:left="106" w:right="0" w:firstLine="0"/>
              <w:rPr>
                <w:szCs w:val="24"/>
              </w:rPr>
            </w:pPr>
            <w:r w:rsidRPr="00441A49">
              <w:rPr>
                <w:szCs w:val="24"/>
              </w:rPr>
              <w:t xml:space="preserve">Н.В.Богданов, </w:t>
            </w:r>
          </w:p>
          <w:p w:rsidR="002471D3" w:rsidRPr="00441A49" w:rsidRDefault="00E440B0" w:rsidP="00356A0F">
            <w:pPr>
              <w:spacing w:after="0" w:line="360" w:lineRule="auto"/>
              <w:ind w:left="106" w:right="0" w:firstLine="0"/>
              <w:rPr>
                <w:szCs w:val="24"/>
              </w:rPr>
            </w:pPr>
            <w:r w:rsidRPr="00441A49">
              <w:rPr>
                <w:szCs w:val="24"/>
              </w:rPr>
              <w:t xml:space="preserve">Н.В.Добромыслова.  Уроки технологии в 1 классе </w:t>
            </w:r>
          </w:p>
        </w:tc>
        <w:tc>
          <w:tcPr>
            <w:tcW w:w="5663" w:type="dxa"/>
            <w:gridSpan w:val="2"/>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t xml:space="preserve">Н.И.Роговцева, Н.В.Богданова, И.П.Фрейтаг. </w:t>
            </w:r>
          </w:p>
          <w:p w:rsidR="002471D3" w:rsidRPr="00441A49" w:rsidRDefault="00E440B0" w:rsidP="00356A0F">
            <w:pPr>
              <w:spacing w:after="22" w:line="360" w:lineRule="auto"/>
              <w:ind w:left="106" w:right="0" w:firstLine="0"/>
              <w:rPr>
                <w:szCs w:val="24"/>
              </w:rPr>
            </w:pPr>
            <w:r w:rsidRPr="00441A49">
              <w:rPr>
                <w:szCs w:val="24"/>
              </w:rPr>
              <w:t xml:space="preserve">Технология. Рабочая тетрадь 1класс  Изд. </w:t>
            </w:r>
          </w:p>
          <w:p w:rsidR="002471D3" w:rsidRPr="00441A49" w:rsidRDefault="00E440B0" w:rsidP="00356A0F">
            <w:pPr>
              <w:spacing w:after="0" w:line="360" w:lineRule="auto"/>
              <w:ind w:left="106" w:right="0" w:firstLine="0"/>
              <w:rPr>
                <w:szCs w:val="24"/>
              </w:rPr>
            </w:pPr>
            <w:r w:rsidRPr="00441A49">
              <w:rPr>
                <w:szCs w:val="24"/>
              </w:rPr>
              <w:t xml:space="preserve">Просвещение, 2022г </w:t>
            </w:r>
          </w:p>
          <w:p w:rsidR="002471D3" w:rsidRPr="00441A49" w:rsidRDefault="00E440B0" w:rsidP="00356A0F">
            <w:pPr>
              <w:spacing w:after="0" w:line="360" w:lineRule="auto"/>
              <w:ind w:left="106" w:right="0" w:firstLine="0"/>
              <w:rPr>
                <w:szCs w:val="24"/>
              </w:rPr>
            </w:pPr>
            <w:r w:rsidRPr="00441A49">
              <w:rPr>
                <w:szCs w:val="24"/>
              </w:rPr>
              <w:t xml:space="preserve"> </w:t>
            </w:r>
          </w:p>
        </w:tc>
      </w:tr>
      <w:tr w:rsidR="002471D3" w:rsidRPr="00441A49" w:rsidTr="00531BA0">
        <w:trPr>
          <w:trHeight w:val="1390"/>
        </w:trPr>
        <w:tc>
          <w:tcPr>
            <w:tcW w:w="90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 w:right="0" w:firstLine="0"/>
              <w:rPr>
                <w:szCs w:val="24"/>
              </w:rPr>
            </w:pPr>
            <w:r w:rsidRPr="00441A49">
              <w:rPr>
                <w:szCs w:val="24"/>
              </w:rPr>
              <w:lastRenderedPageBreak/>
              <w:t xml:space="preserve">2 </w:t>
            </w:r>
          </w:p>
        </w:tc>
        <w:tc>
          <w:tcPr>
            <w:tcW w:w="1976"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firstLine="0"/>
              <w:rPr>
                <w:szCs w:val="24"/>
              </w:rPr>
            </w:pPr>
            <w:r w:rsidRPr="00441A49">
              <w:rPr>
                <w:szCs w:val="24"/>
              </w:rPr>
              <w:t xml:space="preserve">Технология </w:t>
            </w:r>
          </w:p>
        </w:tc>
        <w:tc>
          <w:tcPr>
            <w:tcW w:w="2769"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t xml:space="preserve">Н.И.Роговцева, </w:t>
            </w:r>
          </w:p>
          <w:p w:rsidR="002471D3" w:rsidRPr="00441A49" w:rsidRDefault="00E440B0" w:rsidP="00356A0F">
            <w:pPr>
              <w:spacing w:after="0" w:line="360" w:lineRule="auto"/>
              <w:ind w:left="106" w:right="0" w:firstLine="0"/>
              <w:rPr>
                <w:szCs w:val="24"/>
              </w:rPr>
            </w:pPr>
            <w:r w:rsidRPr="00441A49">
              <w:rPr>
                <w:szCs w:val="24"/>
              </w:rPr>
              <w:t xml:space="preserve">Н.В.Богданова         </w:t>
            </w:r>
          </w:p>
          <w:p w:rsidR="002471D3" w:rsidRPr="00441A49" w:rsidRDefault="00E440B0" w:rsidP="00356A0F">
            <w:pPr>
              <w:spacing w:after="0" w:line="360" w:lineRule="auto"/>
              <w:ind w:left="106" w:right="0" w:firstLine="0"/>
              <w:rPr>
                <w:szCs w:val="24"/>
              </w:rPr>
            </w:pPr>
            <w:r w:rsidRPr="00441A49">
              <w:rPr>
                <w:szCs w:val="24"/>
              </w:rPr>
              <w:t xml:space="preserve">Технология                     </w:t>
            </w:r>
          </w:p>
          <w:p w:rsidR="002471D3" w:rsidRPr="00441A49" w:rsidRDefault="00E440B0" w:rsidP="00356A0F">
            <w:pPr>
              <w:spacing w:after="0" w:line="360" w:lineRule="auto"/>
              <w:ind w:left="106" w:right="0" w:firstLine="0"/>
              <w:rPr>
                <w:szCs w:val="24"/>
              </w:rPr>
            </w:pPr>
            <w:r w:rsidRPr="00441A49">
              <w:rPr>
                <w:szCs w:val="24"/>
              </w:rPr>
              <w:t xml:space="preserve">М.: Просвещение 2019 год </w:t>
            </w:r>
          </w:p>
        </w:tc>
        <w:tc>
          <w:tcPr>
            <w:tcW w:w="3181"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310" w:firstLine="0"/>
              <w:rPr>
                <w:szCs w:val="24"/>
              </w:rPr>
            </w:pPr>
            <w:r w:rsidRPr="00441A49">
              <w:rPr>
                <w:szCs w:val="24"/>
              </w:rPr>
              <w:t xml:space="preserve">Т.Н.Максимова Поурочные разработки по   Технологии     Москва.: «Вако» 2019 год </w:t>
            </w:r>
          </w:p>
        </w:tc>
        <w:tc>
          <w:tcPr>
            <w:tcW w:w="5663" w:type="dxa"/>
            <w:gridSpan w:val="2"/>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t xml:space="preserve">Н.И.Роговцева, Н.В.Богданова, И.П.Фрейтаг. </w:t>
            </w:r>
          </w:p>
          <w:p w:rsidR="002471D3" w:rsidRPr="00441A49" w:rsidRDefault="00E440B0" w:rsidP="00356A0F">
            <w:pPr>
              <w:spacing w:after="22" w:line="360" w:lineRule="auto"/>
              <w:ind w:left="-10" w:right="0" w:firstLine="0"/>
              <w:rPr>
                <w:szCs w:val="24"/>
              </w:rPr>
            </w:pPr>
            <w:r w:rsidRPr="00441A49">
              <w:rPr>
                <w:szCs w:val="24"/>
              </w:rPr>
              <w:t xml:space="preserve"> Технология. Рабочая тетрадь 2 класс  Изд. </w:t>
            </w:r>
          </w:p>
          <w:p w:rsidR="002471D3" w:rsidRPr="00441A49" w:rsidRDefault="00E440B0" w:rsidP="00356A0F">
            <w:pPr>
              <w:spacing w:after="0" w:line="360" w:lineRule="auto"/>
              <w:ind w:left="106" w:right="0" w:firstLine="0"/>
              <w:rPr>
                <w:szCs w:val="24"/>
              </w:rPr>
            </w:pPr>
            <w:r w:rsidRPr="00441A49">
              <w:rPr>
                <w:szCs w:val="24"/>
              </w:rPr>
              <w:t xml:space="preserve">Просвещение, 2022г </w:t>
            </w:r>
          </w:p>
          <w:p w:rsidR="002471D3" w:rsidRPr="00441A49" w:rsidRDefault="00E440B0" w:rsidP="00356A0F">
            <w:pPr>
              <w:spacing w:after="0" w:line="360" w:lineRule="auto"/>
              <w:ind w:left="106" w:right="0" w:firstLine="0"/>
              <w:rPr>
                <w:szCs w:val="24"/>
              </w:rPr>
            </w:pPr>
            <w:r w:rsidRPr="00441A49">
              <w:rPr>
                <w:szCs w:val="24"/>
              </w:rPr>
              <w:t xml:space="preserve"> </w:t>
            </w:r>
          </w:p>
        </w:tc>
      </w:tr>
    </w:tbl>
    <w:p w:rsidR="002471D3" w:rsidRPr="00441A49" w:rsidRDefault="002471D3" w:rsidP="00356A0F">
      <w:pPr>
        <w:spacing w:after="0" w:line="360" w:lineRule="auto"/>
        <w:ind w:left="-900" w:right="701" w:firstLine="0"/>
        <w:rPr>
          <w:szCs w:val="24"/>
        </w:rPr>
      </w:pPr>
    </w:p>
    <w:tbl>
      <w:tblPr>
        <w:tblW w:w="14491" w:type="dxa"/>
        <w:tblInd w:w="643" w:type="dxa"/>
        <w:tblCellMar>
          <w:top w:w="14" w:type="dxa"/>
        </w:tblCellMar>
        <w:tblLook w:val="04A0" w:firstRow="1" w:lastRow="0" w:firstColumn="1" w:lastColumn="0" w:noHBand="0" w:noVBand="1"/>
      </w:tblPr>
      <w:tblGrid>
        <w:gridCol w:w="960"/>
        <w:gridCol w:w="1843"/>
        <w:gridCol w:w="2552"/>
        <w:gridCol w:w="3260"/>
        <w:gridCol w:w="5876"/>
      </w:tblGrid>
      <w:tr w:rsidR="002471D3" w:rsidRPr="00441A49" w:rsidTr="00531BA0">
        <w:trPr>
          <w:trHeight w:val="1064"/>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 w:right="0" w:firstLine="0"/>
              <w:rPr>
                <w:szCs w:val="24"/>
              </w:rPr>
            </w:pPr>
            <w:r w:rsidRPr="00441A49">
              <w:rPr>
                <w:szCs w:val="24"/>
              </w:rPr>
              <w:t xml:space="preserve">3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firstLine="0"/>
              <w:rPr>
                <w:szCs w:val="24"/>
              </w:rPr>
            </w:pPr>
            <w:r w:rsidRPr="00441A49">
              <w:rPr>
                <w:szCs w:val="24"/>
              </w:rPr>
              <w:t xml:space="preserve">Технология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2" w:line="360" w:lineRule="auto"/>
              <w:ind w:left="106" w:right="0" w:firstLine="0"/>
              <w:rPr>
                <w:szCs w:val="24"/>
              </w:rPr>
            </w:pPr>
            <w:r w:rsidRPr="00441A49">
              <w:rPr>
                <w:szCs w:val="24"/>
              </w:rPr>
              <w:t xml:space="preserve">Технология Роговцева </w:t>
            </w:r>
          </w:p>
          <w:p w:rsidR="002471D3" w:rsidRPr="00441A49" w:rsidRDefault="00E440B0" w:rsidP="00356A0F">
            <w:pPr>
              <w:spacing w:after="29" w:line="360" w:lineRule="auto"/>
              <w:ind w:left="106" w:right="0" w:firstLine="0"/>
              <w:rPr>
                <w:szCs w:val="24"/>
              </w:rPr>
            </w:pPr>
            <w:r w:rsidRPr="00441A49">
              <w:rPr>
                <w:szCs w:val="24"/>
              </w:rPr>
              <w:t xml:space="preserve">Н.И., Богданова Н.В., Р/т.Технология </w:t>
            </w:r>
          </w:p>
          <w:p w:rsidR="002471D3" w:rsidRPr="00441A49" w:rsidRDefault="00E440B0" w:rsidP="00356A0F">
            <w:pPr>
              <w:tabs>
                <w:tab w:val="right" w:pos="2552"/>
              </w:tabs>
              <w:spacing w:after="28" w:line="360" w:lineRule="auto"/>
              <w:ind w:left="0" w:right="0" w:firstLine="0"/>
              <w:rPr>
                <w:szCs w:val="24"/>
              </w:rPr>
            </w:pPr>
            <w:r w:rsidRPr="00441A49">
              <w:rPr>
                <w:szCs w:val="24"/>
              </w:rPr>
              <w:t xml:space="preserve">Роговцева </w:t>
            </w:r>
            <w:r w:rsidRPr="00441A49">
              <w:rPr>
                <w:szCs w:val="24"/>
              </w:rPr>
              <w:tab/>
              <w:t xml:space="preserve">Н.И., </w:t>
            </w:r>
          </w:p>
          <w:p w:rsidR="002471D3" w:rsidRPr="00441A49" w:rsidRDefault="00E440B0" w:rsidP="00356A0F">
            <w:pPr>
              <w:spacing w:after="43" w:line="360" w:lineRule="auto"/>
              <w:ind w:left="106" w:right="0" w:firstLine="0"/>
              <w:rPr>
                <w:szCs w:val="24"/>
              </w:rPr>
            </w:pPr>
            <w:r w:rsidRPr="00441A49">
              <w:rPr>
                <w:szCs w:val="24"/>
              </w:rPr>
              <w:t xml:space="preserve">Богданова Н.В., Издво «Просвещение», </w:t>
            </w:r>
          </w:p>
          <w:p w:rsidR="002471D3" w:rsidRPr="00441A49" w:rsidRDefault="00E440B0" w:rsidP="00356A0F">
            <w:pPr>
              <w:spacing w:after="0" w:line="360" w:lineRule="auto"/>
              <w:ind w:left="106" w:right="0" w:firstLine="0"/>
              <w:rPr>
                <w:szCs w:val="24"/>
              </w:rPr>
            </w:pPr>
            <w:r w:rsidRPr="00441A49">
              <w:rPr>
                <w:szCs w:val="24"/>
              </w:rPr>
              <w:t xml:space="preserve">2019 г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365" w:firstLine="0"/>
              <w:rPr>
                <w:szCs w:val="24"/>
              </w:rPr>
            </w:pPr>
            <w:r w:rsidRPr="00441A49">
              <w:rPr>
                <w:szCs w:val="24"/>
              </w:rPr>
              <w:t xml:space="preserve">Роговцева Н.И., Богданова Н.В., Фрейтаг И.П. Уроки технологии. 3 класс  2019г. Изд-во  «Вако»;  </w:t>
            </w:r>
          </w:p>
          <w:p w:rsidR="002471D3" w:rsidRPr="00441A49" w:rsidRDefault="00E440B0" w:rsidP="00356A0F">
            <w:pPr>
              <w:spacing w:after="0" w:line="360" w:lineRule="auto"/>
              <w:ind w:left="106" w:right="0" w:firstLine="0"/>
              <w:rPr>
                <w:szCs w:val="24"/>
              </w:rPr>
            </w:pPr>
            <w:r w:rsidRPr="00441A49">
              <w:rPr>
                <w:szCs w:val="24"/>
              </w:rPr>
              <w:t xml:space="preserve"> </w:t>
            </w:r>
          </w:p>
          <w:p w:rsidR="002471D3" w:rsidRPr="00441A49" w:rsidRDefault="00E440B0" w:rsidP="00356A0F">
            <w:pPr>
              <w:spacing w:after="0" w:line="360" w:lineRule="auto"/>
              <w:ind w:left="106" w:right="0" w:firstLine="0"/>
              <w:rPr>
                <w:szCs w:val="24"/>
              </w:rPr>
            </w:pPr>
            <w:r w:rsidRPr="00441A49">
              <w:rPr>
                <w:szCs w:val="24"/>
              </w:rPr>
              <w:t xml:space="preserve"> </w:t>
            </w:r>
          </w:p>
        </w:tc>
        <w:tc>
          <w:tcPr>
            <w:tcW w:w="5876"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t xml:space="preserve">Н.И.Роговцева, Н.В.Богданова, И.П.Фрейтаг. </w:t>
            </w:r>
          </w:p>
          <w:p w:rsidR="002471D3" w:rsidRPr="00441A49" w:rsidRDefault="00E440B0" w:rsidP="00356A0F">
            <w:pPr>
              <w:spacing w:after="22" w:line="360" w:lineRule="auto"/>
              <w:ind w:left="106" w:right="0" w:firstLine="0"/>
              <w:rPr>
                <w:szCs w:val="24"/>
              </w:rPr>
            </w:pPr>
            <w:r w:rsidRPr="00441A49">
              <w:rPr>
                <w:szCs w:val="24"/>
              </w:rPr>
              <w:t xml:space="preserve">Технология. Рабочая тетрадь 3 класс  Изд. </w:t>
            </w:r>
          </w:p>
          <w:p w:rsidR="002471D3" w:rsidRPr="00441A49" w:rsidRDefault="00E440B0" w:rsidP="00356A0F">
            <w:pPr>
              <w:spacing w:after="0" w:line="360" w:lineRule="auto"/>
              <w:ind w:left="106" w:right="0" w:firstLine="0"/>
              <w:rPr>
                <w:szCs w:val="24"/>
              </w:rPr>
            </w:pPr>
            <w:r w:rsidRPr="00441A49">
              <w:rPr>
                <w:szCs w:val="24"/>
              </w:rPr>
              <w:t xml:space="preserve">Просвещение, 2022г </w:t>
            </w:r>
          </w:p>
          <w:p w:rsidR="002471D3" w:rsidRPr="00441A49" w:rsidRDefault="00E440B0" w:rsidP="00356A0F">
            <w:pPr>
              <w:spacing w:after="0" w:line="360" w:lineRule="auto"/>
              <w:ind w:left="106" w:right="0" w:firstLine="0"/>
              <w:rPr>
                <w:szCs w:val="24"/>
              </w:rPr>
            </w:pPr>
            <w:r w:rsidRPr="00441A49">
              <w:rPr>
                <w:b/>
                <w:szCs w:val="24"/>
              </w:rPr>
              <w:t xml:space="preserve"> </w:t>
            </w:r>
          </w:p>
        </w:tc>
      </w:tr>
      <w:tr w:rsidR="002471D3" w:rsidRPr="00441A49" w:rsidTr="00531BA0">
        <w:trPr>
          <w:trHeight w:val="1390"/>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 w:right="0" w:firstLine="0"/>
              <w:rPr>
                <w:szCs w:val="24"/>
              </w:rPr>
            </w:pPr>
            <w:r w:rsidRPr="00441A49">
              <w:rPr>
                <w:szCs w:val="24"/>
              </w:rPr>
              <w:t xml:space="preserve">4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firstLine="0"/>
              <w:rPr>
                <w:szCs w:val="24"/>
              </w:rPr>
            </w:pPr>
            <w:r w:rsidRPr="00441A49">
              <w:rPr>
                <w:szCs w:val="24"/>
              </w:rPr>
              <w:t xml:space="preserve">Технология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11" w:line="360" w:lineRule="auto"/>
              <w:ind w:left="106" w:right="0" w:firstLine="0"/>
              <w:rPr>
                <w:szCs w:val="24"/>
              </w:rPr>
            </w:pPr>
            <w:r w:rsidRPr="00441A49">
              <w:rPr>
                <w:szCs w:val="24"/>
              </w:rPr>
              <w:t xml:space="preserve">Н.И.Роговцева, </w:t>
            </w:r>
          </w:p>
          <w:p w:rsidR="002471D3" w:rsidRPr="00441A49" w:rsidRDefault="00E440B0" w:rsidP="00356A0F">
            <w:pPr>
              <w:spacing w:after="0" w:line="360" w:lineRule="auto"/>
              <w:ind w:left="106" w:right="0" w:firstLine="0"/>
              <w:rPr>
                <w:szCs w:val="24"/>
              </w:rPr>
            </w:pPr>
            <w:r w:rsidRPr="00441A49">
              <w:rPr>
                <w:szCs w:val="24"/>
              </w:rPr>
              <w:t xml:space="preserve">Н.В.Богданова         Технология                     </w:t>
            </w:r>
          </w:p>
          <w:p w:rsidR="002471D3" w:rsidRPr="00441A49" w:rsidRDefault="00E440B0" w:rsidP="00356A0F">
            <w:pPr>
              <w:spacing w:after="0" w:line="360" w:lineRule="auto"/>
              <w:ind w:left="106" w:right="0" w:firstLine="0"/>
              <w:rPr>
                <w:szCs w:val="24"/>
              </w:rPr>
            </w:pPr>
            <w:r w:rsidRPr="00441A49">
              <w:rPr>
                <w:szCs w:val="24"/>
              </w:rPr>
              <w:t xml:space="preserve">М.: Просвещение 2019 год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310" w:firstLine="0"/>
              <w:rPr>
                <w:szCs w:val="24"/>
              </w:rPr>
            </w:pPr>
            <w:r w:rsidRPr="00441A49">
              <w:rPr>
                <w:szCs w:val="24"/>
              </w:rPr>
              <w:t xml:space="preserve">Т.Н.Максимова Поурочные разработки по   Технологии     Москва.: «Вако» 2019 год </w:t>
            </w:r>
          </w:p>
        </w:tc>
        <w:tc>
          <w:tcPr>
            <w:tcW w:w="5876"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t xml:space="preserve">Н.И.Роговцева, Н.В.Богданова, И.П.Фрейтаг. </w:t>
            </w:r>
          </w:p>
          <w:p w:rsidR="002471D3" w:rsidRPr="00441A49" w:rsidRDefault="00E440B0" w:rsidP="00356A0F">
            <w:pPr>
              <w:spacing w:after="22" w:line="360" w:lineRule="auto"/>
              <w:ind w:left="-10" w:right="0" w:firstLine="0"/>
              <w:rPr>
                <w:szCs w:val="24"/>
              </w:rPr>
            </w:pPr>
            <w:r w:rsidRPr="00441A49">
              <w:rPr>
                <w:szCs w:val="24"/>
              </w:rPr>
              <w:t xml:space="preserve"> Технология. Рабочая тетрадь 4 класс  Изд. </w:t>
            </w:r>
          </w:p>
          <w:p w:rsidR="002471D3" w:rsidRPr="00441A49" w:rsidRDefault="00E440B0" w:rsidP="00356A0F">
            <w:pPr>
              <w:spacing w:after="0" w:line="360" w:lineRule="auto"/>
              <w:ind w:left="106" w:right="0" w:firstLine="0"/>
              <w:rPr>
                <w:szCs w:val="24"/>
              </w:rPr>
            </w:pPr>
            <w:r w:rsidRPr="00441A49">
              <w:rPr>
                <w:szCs w:val="24"/>
              </w:rPr>
              <w:t xml:space="preserve">Просвещение, 2022г </w:t>
            </w:r>
          </w:p>
          <w:p w:rsidR="002471D3" w:rsidRPr="00441A49" w:rsidRDefault="00E440B0" w:rsidP="00356A0F">
            <w:pPr>
              <w:spacing w:after="0" w:line="360" w:lineRule="auto"/>
              <w:ind w:left="106" w:right="0" w:firstLine="0"/>
              <w:rPr>
                <w:szCs w:val="24"/>
              </w:rPr>
            </w:pPr>
            <w:r w:rsidRPr="00441A49">
              <w:rPr>
                <w:szCs w:val="24"/>
              </w:rPr>
              <w:t xml:space="preserve"> </w:t>
            </w:r>
          </w:p>
        </w:tc>
      </w:tr>
      <w:tr w:rsidR="002471D3" w:rsidRPr="00441A49" w:rsidTr="00531BA0">
        <w:trPr>
          <w:trHeight w:val="1666"/>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 w:right="0" w:firstLine="0"/>
              <w:rPr>
                <w:szCs w:val="24"/>
              </w:rPr>
            </w:pPr>
            <w:r w:rsidRPr="00441A49">
              <w:rPr>
                <w:szCs w:val="24"/>
              </w:rPr>
              <w:lastRenderedPageBreak/>
              <w:t xml:space="preserve">1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Физическая культура </w:t>
            </w:r>
          </w:p>
          <w:p w:rsidR="002471D3" w:rsidRPr="00441A49" w:rsidRDefault="00E440B0" w:rsidP="00356A0F">
            <w:pPr>
              <w:spacing w:after="0" w:line="360" w:lineRule="auto"/>
              <w:ind w:left="55" w:right="0" w:firstLine="0"/>
              <w:rPr>
                <w:szCs w:val="24"/>
              </w:rPr>
            </w:pPr>
            <w:r w:rsidRPr="00441A49">
              <w:rPr>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7" w:line="360" w:lineRule="auto"/>
              <w:ind w:left="106" w:right="0" w:firstLine="0"/>
              <w:rPr>
                <w:szCs w:val="24"/>
              </w:rPr>
            </w:pPr>
            <w:r w:rsidRPr="00441A49">
              <w:rPr>
                <w:szCs w:val="24"/>
              </w:rPr>
              <w:t xml:space="preserve">Физическая культура. 1-4 классы: Учебник для общеобразоват. организаций / В. И. </w:t>
            </w:r>
          </w:p>
          <w:p w:rsidR="002471D3" w:rsidRPr="00441A49" w:rsidRDefault="00E440B0" w:rsidP="00356A0F">
            <w:pPr>
              <w:spacing w:after="22" w:line="360" w:lineRule="auto"/>
              <w:ind w:left="106" w:right="0" w:firstLine="0"/>
              <w:rPr>
                <w:szCs w:val="24"/>
              </w:rPr>
            </w:pPr>
            <w:r w:rsidRPr="00441A49">
              <w:rPr>
                <w:szCs w:val="24"/>
              </w:rPr>
              <w:t xml:space="preserve">Лях. — 6-е изд. — М.: </w:t>
            </w:r>
          </w:p>
          <w:p w:rsidR="002471D3" w:rsidRPr="00441A49" w:rsidRDefault="00E440B0" w:rsidP="00356A0F">
            <w:pPr>
              <w:spacing w:after="0" w:line="360" w:lineRule="auto"/>
              <w:ind w:left="106" w:right="0" w:firstLine="0"/>
              <w:rPr>
                <w:szCs w:val="24"/>
              </w:rPr>
            </w:pPr>
            <w:r w:rsidRPr="00441A49">
              <w:rPr>
                <w:szCs w:val="24"/>
              </w:rPr>
              <w:t xml:space="preserve">Просвещение, 2019.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6" w:line="360" w:lineRule="auto"/>
              <w:ind w:left="106" w:right="0" w:firstLine="0"/>
              <w:rPr>
                <w:szCs w:val="24"/>
              </w:rPr>
            </w:pPr>
            <w:r w:rsidRPr="00441A49">
              <w:rPr>
                <w:szCs w:val="24"/>
              </w:rPr>
              <w:t xml:space="preserve">В. И. Лях Физическая культура. Методические рекомендации1-4. </w:t>
            </w:r>
          </w:p>
          <w:p w:rsidR="002471D3" w:rsidRPr="00441A49" w:rsidRDefault="00E440B0" w:rsidP="00356A0F">
            <w:pPr>
              <w:spacing w:after="0" w:line="360" w:lineRule="auto"/>
              <w:ind w:left="106" w:right="0" w:firstLine="0"/>
              <w:rPr>
                <w:szCs w:val="24"/>
              </w:rPr>
            </w:pPr>
            <w:r w:rsidRPr="00441A49">
              <w:rPr>
                <w:szCs w:val="24"/>
              </w:rPr>
              <w:t xml:space="preserve">Просвещение, 2021. </w:t>
            </w:r>
          </w:p>
        </w:tc>
        <w:tc>
          <w:tcPr>
            <w:tcW w:w="5876"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t xml:space="preserve">Тестирование (нормативы) </w:t>
            </w:r>
          </w:p>
        </w:tc>
      </w:tr>
      <w:tr w:rsidR="002471D3" w:rsidRPr="00441A49" w:rsidTr="00531BA0">
        <w:trPr>
          <w:trHeight w:val="922"/>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 w:right="0" w:firstLine="0"/>
              <w:rPr>
                <w:szCs w:val="24"/>
              </w:rPr>
            </w:pPr>
            <w:r w:rsidRPr="00441A49">
              <w:rPr>
                <w:szCs w:val="24"/>
              </w:rPr>
              <w:t xml:space="preserve">2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Физическая культура </w:t>
            </w:r>
          </w:p>
          <w:p w:rsidR="002471D3" w:rsidRPr="00441A49" w:rsidRDefault="00E440B0" w:rsidP="00356A0F">
            <w:pPr>
              <w:spacing w:after="0" w:line="360" w:lineRule="auto"/>
              <w:ind w:left="55" w:right="0" w:firstLine="0"/>
              <w:rPr>
                <w:szCs w:val="24"/>
              </w:rPr>
            </w:pPr>
            <w:r w:rsidRPr="00441A49">
              <w:rPr>
                <w:b/>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7" w:line="360" w:lineRule="auto"/>
              <w:ind w:left="106" w:right="0" w:firstLine="0"/>
              <w:rPr>
                <w:szCs w:val="24"/>
              </w:rPr>
            </w:pPr>
            <w:r w:rsidRPr="00441A49">
              <w:rPr>
                <w:szCs w:val="24"/>
              </w:rPr>
              <w:t xml:space="preserve">Физическая культура. 1-4 классы: Учебник для общеобразоват. организаций / В. И. </w:t>
            </w:r>
          </w:p>
          <w:p w:rsidR="002471D3" w:rsidRPr="00441A49" w:rsidRDefault="00E440B0" w:rsidP="00356A0F">
            <w:pPr>
              <w:spacing w:after="22" w:line="360" w:lineRule="auto"/>
              <w:ind w:left="106" w:right="0" w:firstLine="0"/>
              <w:rPr>
                <w:szCs w:val="24"/>
              </w:rPr>
            </w:pPr>
            <w:r w:rsidRPr="00441A49">
              <w:rPr>
                <w:szCs w:val="24"/>
              </w:rPr>
              <w:t xml:space="preserve">Лях. — 6-е изд. — М.: </w:t>
            </w:r>
          </w:p>
          <w:p w:rsidR="002471D3" w:rsidRPr="00441A49" w:rsidRDefault="00E440B0" w:rsidP="00356A0F">
            <w:pPr>
              <w:spacing w:after="0" w:line="360" w:lineRule="auto"/>
              <w:ind w:left="106" w:right="0" w:firstLine="0"/>
              <w:rPr>
                <w:szCs w:val="24"/>
              </w:rPr>
            </w:pPr>
            <w:r w:rsidRPr="00441A49">
              <w:rPr>
                <w:szCs w:val="24"/>
              </w:rPr>
              <w:t xml:space="preserve">Просвещение, 2019.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6" w:line="360" w:lineRule="auto"/>
              <w:ind w:left="106" w:right="0" w:firstLine="0"/>
              <w:rPr>
                <w:szCs w:val="24"/>
              </w:rPr>
            </w:pPr>
            <w:r w:rsidRPr="00441A49">
              <w:rPr>
                <w:szCs w:val="24"/>
              </w:rPr>
              <w:t xml:space="preserve">В. И. Лях Физическая культура. Методические рекомендации1-4. </w:t>
            </w:r>
          </w:p>
          <w:p w:rsidR="002471D3" w:rsidRPr="00441A49" w:rsidRDefault="00E440B0" w:rsidP="00356A0F">
            <w:pPr>
              <w:spacing w:after="0" w:line="360" w:lineRule="auto"/>
              <w:ind w:left="106" w:right="0" w:firstLine="0"/>
              <w:rPr>
                <w:szCs w:val="24"/>
              </w:rPr>
            </w:pPr>
            <w:r w:rsidRPr="00441A49">
              <w:rPr>
                <w:szCs w:val="24"/>
              </w:rPr>
              <w:t>Просвещение, 2021.</w:t>
            </w:r>
            <w:r w:rsidRPr="00441A49">
              <w:rPr>
                <w:b/>
                <w:szCs w:val="24"/>
              </w:rPr>
              <w:t xml:space="preserve"> </w:t>
            </w:r>
          </w:p>
        </w:tc>
        <w:tc>
          <w:tcPr>
            <w:tcW w:w="5876"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t xml:space="preserve">Тестирование (нормативы) </w:t>
            </w:r>
          </w:p>
        </w:tc>
      </w:tr>
      <w:tr w:rsidR="002471D3" w:rsidRPr="00441A49" w:rsidTr="00531BA0">
        <w:trPr>
          <w:trHeight w:val="1666"/>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 w:right="0" w:firstLine="0"/>
              <w:rPr>
                <w:szCs w:val="24"/>
              </w:rPr>
            </w:pPr>
            <w:r w:rsidRPr="00441A49">
              <w:rPr>
                <w:szCs w:val="24"/>
              </w:rPr>
              <w:t xml:space="preserve">3 </w:t>
            </w:r>
          </w:p>
          <w:p w:rsidR="002471D3" w:rsidRPr="00441A49" w:rsidRDefault="00E440B0" w:rsidP="00356A0F">
            <w:pPr>
              <w:spacing w:after="0" w:line="360" w:lineRule="auto"/>
              <w:ind w:left="60" w:right="0" w:firstLine="0"/>
              <w:rPr>
                <w:szCs w:val="24"/>
              </w:rPr>
            </w:pPr>
            <w:r w:rsidRPr="00441A49">
              <w:rPr>
                <w:szCs w:val="24"/>
              </w:rPr>
              <w:t xml:space="preserve"> </w:t>
            </w:r>
          </w:p>
          <w:p w:rsidR="002471D3" w:rsidRPr="00441A49" w:rsidRDefault="00E440B0" w:rsidP="00356A0F">
            <w:pPr>
              <w:spacing w:after="0" w:line="360" w:lineRule="auto"/>
              <w:ind w:left="60" w:right="0" w:firstLine="0"/>
              <w:rPr>
                <w:szCs w:val="24"/>
              </w:rPr>
            </w:pPr>
            <w:r w:rsidRPr="00441A49">
              <w:rPr>
                <w:szCs w:val="24"/>
              </w:rPr>
              <w:t xml:space="preserve"> </w:t>
            </w:r>
          </w:p>
          <w:p w:rsidR="002471D3" w:rsidRPr="00441A49" w:rsidRDefault="00E440B0" w:rsidP="00356A0F">
            <w:pPr>
              <w:spacing w:after="0" w:line="360" w:lineRule="auto"/>
              <w:ind w:left="60" w:right="0" w:firstLine="0"/>
              <w:rPr>
                <w:szCs w:val="24"/>
              </w:rPr>
            </w:pPr>
            <w:r w:rsidRPr="00441A49">
              <w:rPr>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Физическая культура </w:t>
            </w:r>
          </w:p>
          <w:p w:rsidR="002471D3" w:rsidRPr="00441A49" w:rsidRDefault="00E440B0" w:rsidP="00356A0F">
            <w:pPr>
              <w:spacing w:after="0" w:line="360" w:lineRule="auto"/>
              <w:ind w:left="55" w:right="0" w:firstLine="0"/>
              <w:rPr>
                <w:szCs w:val="24"/>
              </w:rPr>
            </w:pPr>
            <w:r w:rsidRPr="00441A49">
              <w:rPr>
                <w:b/>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6" w:line="360" w:lineRule="auto"/>
              <w:ind w:left="106" w:right="0" w:firstLine="0"/>
              <w:rPr>
                <w:szCs w:val="24"/>
              </w:rPr>
            </w:pPr>
            <w:r w:rsidRPr="00441A49">
              <w:rPr>
                <w:szCs w:val="24"/>
              </w:rPr>
              <w:t xml:space="preserve">Физическая культура. 1-4 классы: Учебник для общеобразоват. организаций / В. И. </w:t>
            </w:r>
          </w:p>
          <w:p w:rsidR="002471D3" w:rsidRPr="00441A49" w:rsidRDefault="00E440B0" w:rsidP="00356A0F">
            <w:pPr>
              <w:spacing w:after="22" w:line="360" w:lineRule="auto"/>
              <w:ind w:left="106" w:right="0" w:firstLine="0"/>
              <w:rPr>
                <w:szCs w:val="24"/>
              </w:rPr>
            </w:pPr>
            <w:r w:rsidRPr="00441A49">
              <w:rPr>
                <w:szCs w:val="24"/>
              </w:rPr>
              <w:t xml:space="preserve">Лях. — 6-е изд. — </w:t>
            </w:r>
            <w:r w:rsidRPr="00441A49">
              <w:rPr>
                <w:szCs w:val="24"/>
              </w:rPr>
              <w:lastRenderedPageBreak/>
              <w:t xml:space="preserve">М.: </w:t>
            </w:r>
          </w:p>
          <w:p w:rsidR="002471D3" w:rsidRPr="00441A49" w:rsidRDefault="00E440B0" w:rsidP="00356A0F">
            <w:pPr>
              <w:spacing w:after="0" w:line="360" w:lineRule="auto"/>
              <w:ind w:left="106" w:right="0" w:firstLine="0"/>
              <w:rPr>
                <w:szCs w:val="24"/>
              </w:rPr>
            </w:pPr>
            <w:r w:rsidRPr="00441A49">
              <w:rPr>
                <w:szCs w:val="24"/>
              </w:rPr>
              <w:t xml:space="preserve">Просвещение, 2019.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7" w:line="360" w:lineRule="auto"/>
              <w:ind w:left="106" w:right="0" w:firstLine="0"/>
              <w:rPr>
                <w:szCs w:val="24"/>
              </w:rPr>
            </w:pPr>
            <w:r w:rsidRPr="00441A49">
              <w:rPr>
                <w:szCs w:val="24"/>
              </w:rPr>
              <w:lastRenderedPageBreak/>
              <w:t xml:space="preserve">В. И. Лях Физическая культура. Методические рекомендации1-4. </w:t>
            </w:r>
          </w:p>
          <w:p w:rsidR="002471D3" w:rsidRPr="00441A49" w:rsidRDefault="00E440B0" w:rsidP="00356A0F">
            <w:pPr>
              <w:spacing w:after="0" w:line="360" w:lineRule="auto"/>
              <w:ind w:left="106" w:right="0" w:firstLine="0"/>
              <w:rPr>
                <w:szCs w:val="24"/>
              </w:rPr>
            </w:pPr>
            <w:r w:rsidRPr="00441A49">
              <w:rPr>
                <w:szCs w:val="24"/>
              </w:rPr>
              <w:t>Просвещение, 2021.</w:t>
            </w:r>
            <w:r w:rsidRPr="00441A49">
              <w:rPr>
                <w:b/>
                <w:szCs w:val="24"/>
              </w:rPr>
              <w:t xml:space="preserve"> </w:t>
            </w:r>
          </w:p>
        </w:tc>
        <w:tc>
          <w:tcPr>
            <w:tcW w:w="5876"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t xml:space="preserve">Тестирование (нормативы) </w:t>
            </w:r>
          </w:p>
        </w:tc>
      </w:tr>
      <w:tr w:rsidR="002471D3" w:rsidRPr="00441A49" w:rsidTr="00531BA0">
        <w:trPr>
          <w:trHeight w:val="1666"/>
        </w:trPr>
        <w:tc>
          <w:tcPr>
            <w:tcW w:w="9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 w:right="0" w:firstLine="0"/>
              <w:rPr>
                <w:szCs w:val="24"/>
              </w:rPr>
            </w:pPr>
            <w:r w:rsidRPr="00441A49">
              <w:rPr>
                <w:szCs w:val="24"/>
              </w:rPr>
              <w:t xml:space="preserve">4 </w:t>
            </w:r>
          </w:p>
        </w:tc>
        <w:tc>
          <w:tcPr>
            <w:tcW w:w="1843"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0" w:right="0" w:firstLine="0"/>
              <w:rPr>
                <w:szCs w:val="24"/>
              </w:rPr>
            </w:pPr>
            <w:r w:rsidRPr="00441A49">
              <w:rPr>
                <w:szCs w:val="24"/>
              </w:rPr>
              <w:t xml:space="preserve">Физическая культура </w:t>
            </w:r>
          </w:p>
          <w:p w:rsidR="002471D3" w:rsidRPr="00441A49" w:rsidRDefault="00E440B0" w:rsidP="00356A0F">
            <w:pPr>
              <w:spacing w:after="0" w:line="360" w:lineRule="auto"/>
              <w:ind w:left="55" w:right="0" w:firstLine="0"/>
              <w:rPr>
                <w:szCs w:val="24"/>
              </w:rPr>
            </w:pPr>
            <w:r w:rsidRPr="00441A49">
              <w:rPr>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7" w:line="360" w:lineRule="auto"/>
              <w:ind w:left="106" w:right="0" w:firstLine="0"/>
              <w:rPr>
                <w:szCs w:val="24"/>
              </w:rPr>
            </w:pPr>
            <w:r w:rsidRPr="00441A49">
              <w:rPr>
                <w:szCs w:val="24"/>
              </w:rPr>
              <w:t xml:space="preserve">Физическая культура. 1-4 классы: Учебник для общеобразоват. организаций / В. И. </w:t>
            </w:r>
          </w:p>
          <w:p w:rsidR="002471D3" w:rsidRPr="00441A49" w:rsidRDefault="00E440B0" w:rsidP="00356A0F">
            <w:pPr>
              <w:spacing w:after="22" w:line="360" w:lineRule="auto"/>
              <w:ind w:left="106" w:right="0" w:firstLine="0"/>
              <w:rPr>
                <w:szCs w:val="24"/>
              </w:rPr>
            </w:pPr>
            <w:r w:rsidRPr="00441A49">
              <w:rPr>
                <w:szCs w:val="24"/>
              </w:rPr>
              <w:t xml:space="preserve">Лях. — 6-е изд. — М.: </w:t>
            </w:r>
          </w:p>
          <w:p w:rsidR="002471D3" w:rsidRPr="00441A49" w:rsidRDefault="00E440B0" w:rsidP="00356A0F">
            <w:pPr>
              <w:spacing w:after="0" w:line="360" w:lineRule="auto"/>
              <w:ind w:left="106" w:right="0" w:firstLine="0"/>
              <w:rPr>
                <w:szCs w:val="24"/>
              </w:rPr>
            </w:pPr>
            <w:r w:rsidRPr="00441A49">
              <w:rPr>
                <w:szCs w:val="24"/>
              </w:rPr>
              <w:t xml:space="preserve">Просвещение, 2019. </w:t>
            </w:r>
          </w:p>
        </w:tc>
        <w:tc>
          <w:tcPr>
            <w:tcW w:w="3260"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26" w:line="360" w:lineRule="auto"/>
              <w:ind w:left="106" w:right="0" w:firstLine="0"/>
              <w:rPr>
                <w:szCs w:val="24"/>
              </w:rPr>
            </w:pPr>
            <w:r w:rsidRPr="00441A49">
              <w:rPr>
                <w:szCs w:val="24"/>
              </w:rPr>
              <w:t xml:space="preserve">В. И. Лях Физическая культура. Методические рекомендации1-4. </w:t>
            </w:r>
          </w:p>
          <w:p w:rsidR="002471D3" w:rsidRPr="00441A49" w:rsidRDefault="00E440B0" w:rsidP="00356A0F">
            <w:pPr>
              <w:spacing w:after="0" w:line="360" w:lineRule="auto"/>
              <w:ind w:left="106" w:right="0" w:firstLine="0"/>
              <w:rPr>
                <w:szCs w:val="24"/>
              </w:rPr>
            </w:pPr>
            <w:r w:rsidRPr="00441A49">
              <w:rPr>
                <w:szCs w:val="24"/>
              </w:rPr>
              <w:t>Просвещение, 2021.</w:t>
            </w:r>
            <w:r w:rsidRPr="00441A49">
              <w:rPr>
                <w:b/>
                <w:szCs w:val="24"/>
              </w:rPr>
              <w:t xml:space="preserve"> </w:t>
            </w:r>
          </w:p>
        </w:tc>
        <w:tc>
          <w:tcPr>
            <w:tcW w:w="5876" w:type="dxa"/>
            <w:tcBorders>
              <w:top w:val="single" w:sz="4" w:space="0" w:color="000000"/>
              <w:left w:val="single" w:sz="4" w:space="0" w:color="000000"/>
              <w:bottom w:val="single" w:sz="4" w:space="0" w:color="000000"/>
              <w:right w:val="single" w:sz="4" w:space="0" w:color="000000"/>
            </w:tcBorders>
          </w:tcPr>
          <w:p w:rsidR="002471D3" w:rsidRPr="00441A49" w:rsidRDefault="00E440B0" w:rsidP="00356A0F">
            <w:pPr>
              <w:spacing w:after="0" w:line="360" w:lineRule="auto"/>
              <w:ind w:left="106" w:right="0" w:firstLine="0"/>
              <w:rPr>
                <w:szCs w:val="24"/>
              </w:rPr>
            </w:pPr>
            <w:r w:rsidRPr="00441A49">
              <w:rPr>
                <w:szCs w:val="24"/>
              </w:rPr>
              <w:t xml:space="preserve">Тестирование (нормативы) </w:t>
            </w:r>
          </w:p>
        </w:tc>
      </w:tr>
    </w:tbl>
    <w:p w:rsidR="002471D3" w:rsidRPr="00441A49" w:rsidRDefault="002471D3" w:rsidP="00356A0F">
      <w:pPr>
        <w:spacing w:line="360" w:lineRule="auto"/>
        <w:rPr>
          <w:szCs w:val="24"/>
        </w:rPr>
        <w:sectPr w:rsidR="002471D3" w:rsidRPr="00441A49" w:rsidSect="004E2EA2">
          <w:headerReference w:type="even" r:id="rId46"/>
          <w:headerReference w:type="default" r:id="rId47"/>
          <w:footerReference w:type="even" r:id="rId48"/>
          <w:footerReference w:type="default" r:id="rId49"/>
          <w:headerReference w:type="first" r:id="rId50"/>
          <w:footerReference w:type="first" r:id="rId51"/>
          <w:pgSz w:w="16838" w:h="11906" w:orient="landscape"/>
          <w:pgMar w:top="1138" w:right="557" w:bottom="754" w:left="900" w:header="720" w:footer="475" w:gutter="0"/>
          <w:cols w:space="720"/>
        </w:sectPr>
      </w:pPr>
    </w:p>
    <w:p w:rsidR="002471D3" w:rsidRPr="00F6158B" w:rsidRDefault="009724AD" w:rsidP="00F6158B">
      <w:pPr>
        <w:spacing w:after="0" w:line="360" w:lineRule="auto"/>
        <w:ind w:left="10" w:right="44" w:hanging="10"/>
        <w:rPr>
          <w:szCs w:val="24"/>
        </w:rPr>
      </w:pPr>
      <w:r>
        <w:rPr>
          <w:b/>
          <w:szCs w:val="24"/>
        </w:rPr>
        <w:lastRenderedPageBreak/>
        <w:t>Приложение № 3</w:t>
      </w:r>
      <w:r w:rsidR="00E440B0" w:rsidRPr="00441A49">
        <w:rPr>
          <w:b/>
          <w:szCs w:val="24"/>
        </w:rPr>
        <w:t xml:space="preserve"> к ООП НОО </w:t>
      </w:r>
    </w:p>
    <w:p w:rsidR="000442E2" w:rsidRPr="00F6158B" w:rsidRDefault="000442E2" w:rsidP="000442E2">
      <w:pPr>
        <w:tabs>
          <w:tab w:val="left" w:pos="1935"/>
        </w:tabs>
        <w:spacing w:after="0" w:line="720" w:lineRule="auto"/>
        <w:ind w:right="6" w:hanging="6"/>
        <w:contextualSpacing/>
        <w:rPr>
          <w:color w:val="262626" w:themeColor="text1" w:themeTint="D9"/>
          <w:szCs w:val="24"/>
        </w:rPr>
      </w:pPr>
      <w:r w:rsidRPr="00F6158B">
        <w:rPr>
          <w:b/>
          <w:i/>
          <w:color w:val="262626" w:themeColor="text1" w:themeTint="D9"/>
          <w:szCs w:val="24"/>
        </w:rPr>
        <w:t>Учебный план начального общего образования на 2024-2025 учебный год</w:t>
      </w:r>
    </w:p>
    <w:p w:rsidR="000442E2" w:rsidRPr="00F6158B" w:rsidRDefault="000442E2" w:rsidP="000442E2">
      <w:pPr>
        <w:spacing w:after="0"/>
        <w:ind w:firstLine="709"/>
        <w:contextualSpacing/>
        <w:jc w:val="center"/>
        <w:rPr>
          <w:b/>
          <w:color w:val="262626" w:themeColor="text1" w:themeTint="D9"/>
          <w:szCs w:val="24"/>
        </w:rPr>
      </w:pPr>
      <w:r w:rsidRPr="00F6158B">
        <w:rPr>
          <w:b/>
          <w:color w:val="262626" w:themeColor="text1" w:themeTint="D9"/>
          <w:szCs w:val="24"/>
        </w:rPr>
        <w:t>Пояснительная записка</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Учебный план является частью образовательной программы начального общего образования.</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Учебный план составлен в соответствии с: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Федеральным законом от 29.12.2012 г. № 273-ФЗ «Об образовании в Российской Федерации»;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Федеральным законом от 24 сентября 2022 года № 371-ФЗ «О внесении изменений в Федеральный закон «Об образовании в Российской Федерации» №273-ФЗ от 29.12.2012»; </w:t>
      </w:r>
    </w:p>
    <w:p w:rsidR="000442E2" w:rsidRPr="00F6158B" w:rsidRDefault="000442E2" w:rsidP="000442E2">
      <w:pPr>
        <w:spacing w:after="0"/>
        <w:rPr>
          <w:color w:val="262626" w:themeColor="text1" w:themeTint="D9"/>
          <w:szCs w:val="24"/>
        </w:rPr>
      </w:pPr>
      <w:r w:rsidRPr="00F6158B">
        <w:rPr>
          <w:color w:val="262626" w:themeColor="text1" w:themeTint="D9"/>
          <w:szCs w:val="24"/>
        </w:rPr>
        <w:t xml:space="preserve">          • Федеральным законом от 19.12.2023 № 618-ФЗ «О внесении изменений в Федеральный закон «Об образовании в Российской Федерации».</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Приказом Минпросвещения России от 31.05.2021 № 286 «Об утверждении федерального государственного стандарта начального общего образования» (далее - ФГОС НОО 2021);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Приказом Минпросвещения России от 18 июля 2022 г.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w:t>
      </w:r>
    </w:p>
    <w:p w:rsidR="000442E2" w:rsidRPr="00F6158B" w:rsidRDefault="000442E2" w:rsidP="00D97192">
      <w:pPr>
        <w:pStyle w:val="a3"/>
        <w:numPr>
          <w:ilvl w:val="0"/>
          <w:numId w:val="70"/>
        </w:numPr>
        <w:spacing w:after="0" w:line="276" w:lineRule="auto"/>
        <w:ind w:left="0" w:right="0" w:firstLine="709"/>
        <w:rPr>
          <w:color w:val="262626" w:themeColor="text1" w:themeTint="D9"/>
          <w:szCs w:val="24"/>
        </w:rPr>
      </w:pPr>
      <w:r w:rsidRPr="00F6158B">
        <w:rPr>
          <w:color w:val="262626" w:themeColor="text1" w:themeTint="D9"/>
          <w:szCs w:val="24"/>
        </w:rPr>
        <w:t>Приказом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0442E2" w:rsidRPr="00F6158B" w:rsidRDefault="000442E2" w:rsidP="00D97192">
      <w:pPr>
        <w:pStyle w:val="a3"/>
        <w:numPr>
          <w:ilvl w:val="0"/>
          <w:numId w:val="70"/>
        </w:numPr>
        <w:spacing w:after="0" w:line="276" w:lineRule="auto"/>
        <w:ind w:left="0" w:right="0" w:firstLine="567"/>
        <w:rPr>
          <w:color w:val="262626" w:themeColor="text1" w:themeTint="D9"/>
          <w:szCs w:val="24"/>
        </w:rPr>
      </w:pPr>
      <w:r w:rsidRPr="00F6158B">
        <w:rPr>
          <w:color w:val="262626" w:themeColor="text1" w:themeTint="D9"/>
          <w:szCs w:val="24"/>
        </w:rPr>
        <w:t xml:space="preserve"> Приказом Минпросвещения России от 18.05.2023 № 372 «Об утверждении федеральной образовательной программы начального общего образования».</w:t>
      </w:r>
    </w:p>
    <w:p w:rsidR="000442E2" w:rsidRPr="00F6158B" w:rsidRDefault="000442E2" w:rsidP="00D97192">
      <w:pPr>
        <w:pStyle w:val="a3"/>
        <w:numPr>
          <w:ilvl w:val="0"/>
          <w:numId w:val="70"/>
        </w:numPr>
        <w:spacing w:after="0" w:line="276" w:lineRule="auto"/>
        <w:ind w:left="0" w:right="0" w:firstLine="567"/>
        <w:rPr>
          <w:color w:val="262626" w:themeColor="text1" w:themeTint="D9"/>
          <w:szCs w:val="24"/>
        </w:rPr>
      </w:pPr>
      <w:r w:rsidRPr="00F6158B">
        <w:rPr>
          <w:color w:val="262626" w:themeColor="text1" w:themeTint="D9"/>
          <w:szCs w:val="24"/>
        </w:rPr>
        <w:t xml:space="preserve"> Приказом Минпросвещения России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0442E2" w:rsidRPr="00F6158B" w:rsidRDefault="000442E2" w:rsidP="00D97192">
      <w:pPr>
        <w:pStyle w:val="a3"/>
        <w:numPr>
          <w:ilvl w:val="0"/>
          <w:numId w:val="70"/>
        </w:numPr>
        <w:spacing w:after="0" w:line="276" w:lineRule="auto"/>
        <w:ind w:left="0" w:right="0" w:firstLine="567"/>
        <w:rPr>
          <w:color w:val="262626" w:themeColor="text1" w:themeTint="D9"/>
          <w:szCs w:val="24"/>
        </w:rPr>
      </w:pPr>
      <w:r w:rsidRPr="00F6158B">
        <w:rPr>
          <w:color w:val="262626" w:themeColor="text1" w:themeTint="D9"/>
          <w:szCs w:val="24"/>
        </w:rPr>
        <w:t xml:space="preserve"> Приказом Минпросвещения России от 01.02.2024 № 67 «О внесении изменений в некоторые приказы Минпросвещения России, касающиеся федеральных адаптированных образовательных программ».</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Приказом Минпросвещения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Приказом Минпросвещения РФ от 05.12.2022 года № 1053 «О внесении изменений в Порядок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lastRenderedPageBreak/>
        <w:t xml:space="preserve">• Приказом Минпросвещения России от 21 сентября 2022 года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0442E2" w:rsidRPr="00F6158B" w:rsidRDefault="000442E2" w:rsidP="00D97192">
      <w:pPr>
        <w:pStyle w:val="a3"/>
        <w:numPr>
          <w:ilvl w:val="0"/>
          <w:numId w:val="70"/>
        </w:numPr>
        <w:spacing w:after="0" w:line="276" w:lineRule="auto"/>
        <w:ind w:left="0" w:right="0" w:firstLine="567"/>
        <w:rPr>
          <w:color w:val="262626" w:themeColor="text1" w:themeTint="D9"/>
          <w:szCs w:val="24"/>
        </w:rPr>
      </w:pPr>
      <w:r w:rsidRPr="00F6158B">
        <w:rPr>
          <w:color w:val="262626" w:themeColor="text1" w:themeTint="D9"/>
          <w:szCs w:val="24"/>
        </w:rPr>
        <w:t>Приказом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0442E2" w:rsidRPr="00F6158B" w:rsidRDefault="000442E2" w:rsidP="00D97192">
      <w:pPr>
        <w:pStyle w:val="a3"/>
        <w:numPr>
          <w:ilvl w:val="0"/>
          <w:numId w:val="70"/>
        </w:numPr>
        <w:spacing w:after="0" w:line="276" w:lineRule="auto"/>
        <w:ind w:left="0" w:right="0" w:firstLine="567"/>
        <w:rPr>
          <w:color w:val="262626" w:themeColor="text1" w:themeTint="D9"/>
          <w:szCs w:val="24"/>
        </w:rPr>
      </w:pPr>
      <w:r w:rsidRPr="00F6158B">
        <w:rPr>
          <w:color w:val="262626" w:themeColor="text1" w:themeTint="D9"/>
          <w:szCs w:val="24"/>
        </w:rPr>
        <w:t>Методическими рекомендациями по организации внеурочной деятельности в рамках реализации обновленных федеральных государственных стандартов начального общего образования, утвержденных приказом Минпросвещения России от 31.05.2021 года №286 «Об утверждении ФГОС НОО»;</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Санитарно-эпидемиологическими требованиями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РФ от 28.09.2020 № 28 «Об утверждении СП 2.4.3648-20»;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Постановлением Главного государственного санитарного врача Российской Федерации от 28.01.2021 № 2 «Об утверждении санитарных правил и норм СанПиН1.2.3685-21 «Гигиенические нормативы и требования к обеспечению безопасности и (или) безвредности для человека факторов среды обитания»;</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Уставом школы.</w:t>
      </w:r>
    </w:p>
    <w:p w:rsidR="000442E2" w:rsidRPr="00F6158B" w:rsidRDefault="000442E2" w:rsidP="000442E2">
      <w:pPr>
        <w:spacing w:after="0"/>
        <w:ind w:firstLine="709"/>
        <w:contextualSpacing/>
        <w:rPr>
          <w:bCs/>
          <w:color w:val="262626" w:themeColor="text1" w:themeTint="D9"/>
          <w:szCs w:val="24"/>
        </w:rPr>
      </w:pPr>
      <w:r w:rsidRPr="00F6158B">
        <w:rPr>
          <w:rFonts w:eastAsia="Calibri"/>
          <w:color w:val="262626" w:themeColor="text1" w:themeTint="D9"/>
          <w:szCs w:val="24"/>
        </w:rPr>
        <w:t xml:space="preserve">Учебный план разработан на основе федерального учебного плана начального общего образования </w:t>
      </w:r>
      <w:r w:rsidRPr="00F6158B">
        <w:rPr>
          <w:bCs/>
          <w:color w:val="262626" w:themeColor="text1" w:themeTint="D9"/>
          <w:szCs w:val="24"/>
        </w:rPr>
        <w:t>(5-дневная учебная неделя, Вариант 1).</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Учебный план определяет максимальный объем учебной нагрузки обучающихся, состав учебных предметов, направлений внеурочной деятельности, распределяет время, отводимое на освоение содержания образования по классам (по годам обучения), учебным предметам, предусматривает использование часов регионального компонента и компонента образовательного учреждения для построения учебного процесса на принципах дифференциации и вариативности.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Продолжительность учебного года составляет: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В 1 классе – 33 учебные недели;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Во 2-4 классах – 34 учебные недели.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Начало учебного года – 1 сентября 2024 года. Сроки начала и окончания учебных четвертей, продолжительности каникул определены календарным учебным графиком.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Школа работает в режиме 5-дневной рабочей недели. Продолжительность урока- 40 минут. В первых классах – постепенное увеличение учебной нагрузки: продолжительность урока от 35 минут в первой четверти - до 40 минут с третьей четверти учебного года. Образовательная недельная нагрузка равномерно распределяется в течение учебной недели. </w:t>
      </w:r>
    </w:p>
    <w:p w:rsidR="000442E2" w:rsidRPr="00F6158B" w:rsidRDefault="000442E2" w:rsidP="000442E2">
      <w:pPr>
        <w:shd w:val="clear" w:color="auto" w:fill="FFFFFF"/>
        <w:spacing w:after="0"/>
        <w:ind w:left="24" w:right="-1" w:firstLine="709"/>
        <w:contextualSpacing/>
        <w:rPr>
          <w:color w:val="262626" w:themeColor="text1" w:themeTint="D9"/>
          <w:szCs w:val="24"/>
        </w:rPr>
      </w:pPr>
      <w:r w:rsidRPr="00F6158B">
        <w:rPr>
          <w:color w:val="262626" w:themeColor="text1" w:themeTint="D9"/>
          <w:szCs w:val="24"/>
        </w:rPr>
        <w:lastRenderedPageBreak/>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0442E2" w:rsidRPr="00F6158B" w:rsidRDefault="000442E2" w:rsidP="000442E2">
      <w:pPr>
        <w:spacing w:after="0" w:line="264" w:lineRule="auto"/>
        <w:ind w:firstLine="709"/>
        <w:contextualSpacing/>
        <w:rPr>
          <w:color w:val="262626" w:themeColor="text1" w:themeTint="D9"/>
          <w:szCs w:val="24"/>
        </w:rPr>
      </w:pPr>
      <w:r w:rsidRPr="00F6158B">
        <w:rPr>
          <w:rFonts w:eastAsia="Calibri"/>
          <w:color w:val="262626" w:themeColor="text1" w:themeTint="D9"/>
          <w:szCs w:val="24"/>
        </w:rPr>
        <w:t xml:space="preserve">Обучение в школе ведется на русском языке.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Учебный план состоит из двух частей - обязательной части и части, формируемой участниками образовательных отношений (Школой).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Школой, 20% от общего объема.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Обязательная часть учебного плана включает в себя следующие предметные области.</w:t>
      </w:r>
    </w:p>
    <w:p w:rsidR="000442E2" w:rsidRPr="00F6158B" w:rsidRDefault="000442E2" w:rsidP="00D97192">
      <w:pPr>
        <w:pStyle w:val="a3"/>
        <w:numPr>
          <w:ilvl w:val="0"/>
          <w:numId w:val="69"/>
        </w:numPr>
        <w:spacing w:after="0" w:line="276" w:lineRule="auto"/>
        <w:ind w:right="0"/>
        <w:rPr>
          <w:color w:val="262626" w:themeColor="text1" w:themeTint="D9"/>
          <w:szCs w:val="24"/>
        </w:rPr>
      </w:pPr>
      <w:r w:rsidRPr="00F6158B">
        <w:rPr>
          <w:color w:val="262626" w:themeColor="text1" w:themeTint="D9"/>
          <w:szCs w:val="24"/>
        </w:rPr>
        <w:t xml:space="preserve">«Русский язык и литературное чтение»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В предметной области изучаются учебные предметы «Русский язык» и «Литературное чтение». В соответствии с подпунктом «б» пункта 3 статьи 1 Федерального закона от 24.09.2022 № 371-ФЗ реализация учебных предметов предусматривает непосредственное применение федеральных рабочих программ.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2.  Предметная область «Математика и информатика» направлена на изучение математики в 1-4 классах. Изучение математики нацелено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3. Предметная область «Иностранный язык» представлена изучением немецкого языка, начиная со второго класса в количестве 2 часа в неделю.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4. «Обществознание и естествознание (Окружающий мир)» представлена предметом «Окружающий мир» по 2 часа в неделю в 1-4 классах. Изучение учебного предмета «Окружающий мир» 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5.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модули «Основы светской этики» и «Основы православной культуры», направленные на развитие ценностно – смысловой сферы личности, расширение у школьников 10 – 11 лет </w:t>
      </w:r>
      <w:r w:rsidRPr="00F6158B">
        <w:rPr>
          <w:color w:val="262626" w:themeColor="text1" w:themeTint="D9"/>
          <w:szCs w:val="24"/>
        </w:rPr>
        <w:lastRenderedPageBreak/>
        <w:t xml:space="preserve">представлений о нравственных идеалах и ценностях, составляющих основу многонациональной культуры России, осмысление их значения в жизни современного общества и своей сопричастности к ним.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6. Область «Искусство» представлена предметами «Музыка» и «ИЗО», изучаемым по 1 часу в неделю. Изучение предметов «Изобразительное искусство» и «Музыка» направлено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7. Предметная область «Технология» представлена предметом «Труд (технология)» с 1 по 4 класс по 1 часу в неделю. Учебный предмет «Труд (технология)» 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8. 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на формирование установки на сохранение и укрепление здоровья, навыков здорового и безопасного образа жизни учащихся. </w:t>
      </w:r>
    </w:p>
    <w:p w:rsidR="000442E2" w:rsidRPr="00F6158B" w:rsidRDefault="000442E2" w:rsidP="000442E2">
      <w:pPr>
        <w:widowControl w:val="0"/>
        <w:autoSpaceDE w:val="0"/>
        <w:autoSpaceDN w:val="0"/>
        <w:adjustRightInd w:val="0"/>
        <w:spacing w:after="0"/>
        <w:ind w:firstLine="709"/>
        <w:contextualSpacing/>
        <w:rPr>
          <w:rFonts w:eastAsia="Calibri"/>
          <w:color w:val="262626" w:themeColor="text1" w:themeTint="D9"/>
          <w:szCs w:val="24"/>
        </w:rPr>
      </w:pPr>
      <w:r w:rsidRPr="00F6158B">
        <w:rPr>
          <w:rFonts w:eastAsia="Calibri"/>
          <w:color w:val="262626" w:themeColor="text1" w:themeTint="D9"/>
          <w:szCs w:val="24"/>
        </w:rPr>
        <w:t xml:space="preserve">В учебном плане предусматривается обязательная часть и часть, формируемая участниками образовательных отношений, которая входит </w:t>
      </w:r>
      <w:r w:rsidRPr="00F6158B">
        <w:rPr>
          <w:rFonts w:eastAsia="Calibri"/>
          <w:color w:val="262626" w:themeColor="text1" w:themeTint="D9"/>
          <w:szCs w:val="24"/>
        </w:rPr>
        <w:br/>
        <w:t>в недельную учебную нагрузку.</w:t>
      </w:r>
    </w:p>
    <w:p w:rsidR="000442E2" w:rsidRPr="00F6158B" w:rsidRDefault="000442E2" w:rsidP="000442E2">
      <w:pPr>
        <w:autoSpaceDE w:val="0"/>
        <w:autoSpaceDN w:val="0"/>
        <w:adjustRightInd w:val="0"/>
        <w:spacing w:after="0"/>
        <w:ind w:firstLine="709"/>
        <w:contextualSpacing/>
        <w:rPr>
          <w:color w:val="262626" w:themeColor="text1" w:themeTint="D9"/>
          <w:szCs w:val="24"/>
        </w:rPr>
      </w:pPr>
      <w:r w:rsidRPr="00F6158B">
        <w:rPr>
          <w:color w:val="262626" w:themeColor="text1" w:themeTint="D9"/>
          <w:szCs w:val="24"/>
        </w:rPr>
        <w:t xml:space="preserve">Часть, формируемая участниками образовательных отношений, распределена следующим образом: </w:t>
      </w:r>
    </w:p>
    <w:p w:rsidR="000442E2" w:rsidRPr="00F6158B" w:rsidRDefault="000442E2" w:rsidP="000442E2">
      <w:pPr>
        <w:autoSpaceDE w:val="0"/>
        <w:autoSpaceDN w:val="0"/>
        <w:adjustRightInd w:val="0"/>
        <w:spacing w:after="0"/>
        <w:ind w:firstLine="709"/>
        <w:contextualSpacing/>
        <w:rPr>
          <w:color w:val="262626" w:themeColor="text1" w:themeTint="D9"/>
          <w:szCs w:val="24"/>
        </w:rPr>
      </w:pPr>
      <w:r w:rsidRPr="00F6158B">
        <w:rPr>
          <w:color w:val="262626" w:themeColor="text1" w:themeTint="D9"/>
          <w:szCs w:val="24"/>
        </w:rPr>
        <w:t>- по 1 учебному часу добавлено на изучение предмета «Физическая культура» во 2-3 классах с целью увеличения двигательной активности учащихся.</w:t>
      </w:r>
    </w:p>
    <w:p w:rsidR="000442E2" w:rsidRPr="00F6158B" w:rsidRDefault="000442E2" w:rsidP="000442E2">
      <w:pPr>
        <w:autoSpaceDE w:val="0"/>
        <w:autoSpaceDN w:val="0"/>
        <w:adjustRightInd w:val="0"/>
        <w:spacing w:after="0"/>
        <w:ind w:firstLine="709"/>
        <w:contextualSpacing/>
        <w:rPr>
          <w:color w:val="262626" w:themeColor="text1" w:themeTint="D9"/>
          <w:szCs w:val="24"/>
        </w:rPr>
      </w:pPr>
      <w:r w:rsidRPr="00F6158B">
        <w:rPr>
          <w:color w:val="262626" w:themeColor="text1" w:themeTint="D9"/>
          <w:szCs w:val="24"/>
        </w:rPr>
        <w:t>В 1 классе 1 учебный час отдан на индивидуально-групповые занятия по предмету «Русский язык».</w:t>
      </w:r>
    </w:p>
    <w:p w:rsidR="000442E2" w:rsidRPr="00F6158B" w:rsidRDefault="000442E2" w:rsidP="000442E2">
      <w:pPr>
        <w:spacing w:after="0"/>
        <w:ind w:firstLine="709"/>
        <w:contextualSpacing/>
        <w:rPr>
          <w:color w:val="262626" w:themeColor="text1" w:themeTint="D9"/>
          <w:szCs w:val="24"/>
        </w:rPr>
      </w:pPr>
      <w:r w:rsidRPr="00F6158B">
        <w:rPr>
          <w:rStyle w:val="afc"/>
          <w:color w:val="262626" w:themeColor="text1" w:themeTint="D9"/>
          <w:szCs w:val="24"/>
        </w:rPr>
        <w:t>Внеурочная деятельность является обязательной частью образовательных программ начального, основного общего образования.</w:t>
      </w:r>
      <w:r w:rsidRPr="00F6158B">
        <w:rPr>
          <w:color w:val="262626" w:themeColor="text1" w:themeTint="D9"/>
          <w:szCs w:val="24"/>
        </w:rPr>
        <w:t xml:space="preserve"> Внеурочная деятельность является равноправным, взаимодополняющим компонентом базового образования. 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 Внеурочная деятельность, осуществляемая после основных учебных часов, организуется с учетом интересов обучающихся, запросов родителей (законных представителей) несовершеннолетних обучающихся и возможностей школы. </w:t>
      </w:r>
    </w:p>
    <w:p w:rsidR="000442E2" w:rsidRPr="00F6158B" w:rsidRDefault="000442E2" w:rsidP="000442E2">
      <w:pPr>
        <w:pStyle w:val="a3"/>
        <w:shd w:val="clear" w:color="auto" w:fill="FFFFFF"/>
        <w:spacing w:after="0"/>
        <w:ind w:left="0" w:firstLine="709"/>
        <w:rPr>
          <w:bCs/>
          <w:color w:val="262626" w:themeColor="text1" w:themeTint="D9"/>
          <w:szCs w:val="24"/>
        </w:rPr>
      </w:pPr>
      <w:r w:rsidRPr="00F6158B">
        <w:rPr>
          <w:bCs/>
          <w:color w:val="262626" w:themeColor="text1" w:themeTint="D9"/>
          <w:szCs w:val="24"/>
        </w:rPr>
        <w:t>1 час в неделю отведено на внеурочные занятия «Разговоры о важном». Внеурочные занятия «Разговоры о важном» направлены на развитие ценностного отношения обучающихся к своей родине -России, населяющим ее людям, ее уникальной истории, богатой природе и великой культуре. Внеурочные занятия «Разговоры о важном»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u w:val="single"/>
        </w:rPr>
        <w:t>Промежуточная аттестация обучающихся в 2024-2025 учебном году</w:t>
      </w:r>
      <w:r w:rsidRPr="00F6158B">
        <w:rPr>
          <w:color w:val="262626" w:themeColor="text1" w:themeTint="D9"/>
          <w:szCs w:val="24"/>
        </w:rPr>
        <w:t xml:space="preserve">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lastRenderedPageBreak/>
        <w:t>В соответствии со ст.2 п.22, ст.58 п.1 Федерального закона от 29.12.2012 г. № 273-ФЗ «Об образовании в Российской Федерации» промежуточная аттестация сопровождает освоение образовательной программы (отдельной части, всего объема учебного предмета, курса, дисциплины) и проводится в формах, определенных учебным планом и в порядке, установленным образовательной организацией на основании Положения о формах, периодичности и порядке текущего контроля успеваемости и промежуточной аттестации обучающихся.</w:t>
      </w:r>
    </w:p>
    <w:p w:rsidR="000442E2" w:rsidRPr="00F6158B" w:rsidRDefault="000442E2" w:rsidP="000442E2">
      <w:pPr>
        <w:autoSpaceDE w:val="0"/>
        <w:autoSpaceDN w:val="0"/>
        <w:adjustRightInd w:val="0"/>
        <w:spacing w:after="0"/>
        <w:ind w:firstLine="709"/>
        <w:contextualSpacing/>
        <w:rPr>
          <w:color w:val="262626" w:themeColor="text1" w:themeTint="D9"/>
          <w:szCs w:val="24"/>
        </w:rPr>
      </w:pPr>
      <w:r w:rsidRPr="00F6158B">
        <w:rPr>
          <w:color w:val="262626" w:themeColor="text1" w:themeTint="D9"/>
          <w:szCs w:val="24"/>
        </w:rPr>
        <w:t>В 1 классе проводится диагностическая работа в конце учебного года, которая представляет собой комплексную проверочную работу.</w:t>
      </w:r>
    </w:p>
    <w:p w:rsidR="000442E2" w:rsidRPr="00F6158B" w:rsidRDefault="000442E2" w:rsidP="000442E2">
      <w:pPr>
        <w:autoSpaceDE w:val="0"/>
        <w:autoSpaceDN w:val="0"/>
        <w:adjustRightInd w:val="0"/>
        <w:spacing w:after="0"/>
        <w:ind w:firstLine="709"/>
        <w:contextualSpacing/>
        <w:rPr>
          <w:color w:val="262626" w:themeColor="text1" w:themeTint="D9"/>
          <w:szCs w:val="24"/>
        </w:rPr>
      </w:pPr>
      <w:r w:rsidRPr="00F6158B">
        <w:rPr>
          <w:color w:val="262626" w:themeColor="text1" w:themeTint="D9"/>
          <w:szCs w:val="24"/>
        </w:rPr>
        <w:t>Промежуточная аттестация обучающихся 2-4 классов проводится в форме итоговых контрольных работ или контрольного тестирования. Сроки проведения промежуточной аттестации, количество и наименование предметов определяются педагогическим советом школы.</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В 2024-2025 учебном году для обучающихся определяется следующий порядок промежуточной аттестации: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Для учащихся 1-ых классов: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по итогам четвертей (безотметочное обучение);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по итогам учебного года – комплексная диагностическая письменная работа, безотметочное оценивание;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 Для учащихся 2-4 классов: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 xml:space="preserve">-по итогам каждой четверти – четвертные итоговые отметки по всем предметам учебного плана, кроме учебного предмета «Основы религиозной культуры и светской этики» (4 класс). По данному предмету – безотметочное обучение; </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-по итогам учебного года –итоговые годовые отметки, кроме предмета «Основы религиозной культуры и светской этики» (4 класс).</w:t>
      </w:r>
    </w:p>
    <w:p w:rsidR="000442E2" w:rsidRPr="00F6158B" w:rsidRDefault="000442E2" w:rsidP="000442E2">
      <w:pPr>
        <w:spacing w:after="0"/>
        <w:ind w:firstLine="709"/>
        <w:contextualSpacing/>
        <w:rPr>
          <w:color w:val="262626" w:themeColor="text1" w:themeTint="D9"/>
          <w:szCs w:val="24"/>
        </w:rPr>
      </w:pPr>
      <w:r w:rsidRPr="00F6158B">
        <w:rPr>
          <w:color w:val="262626" w:themeColor="text1" w:themeTint="D9"/>
          <w:szCs w:val="24"/>
        </w:rPr>
        <w:t>Промежуточная и итоговая аттестация по внеурочной деятельности не предусмотрена.</w:t>
      </w:r>
    </w:p>
    <w:p w:rsidR="000442E2" w:rsidRPr="002E5887" w:rsidRDefault="000442E2" w:rsidP="000442E2">
      <w:pPr>
        <w:spacing w:after="0" w:line="240" w:lineRule="auto"/>
        <w:contextualSpacing/>
        <w:jc w:val="center"/>
        <w:rPr>
          <w:b/>
          <w:bCs/>
          <w:color w:val="262626" w:themeColor="text1" w:themeTint="D9"/>
          <w:sz w:val="28"/>
          <w:szCs w:val="28"/>
        </w:rPr>
      </w:pPr>
      <w:r w:rsidRPr="002E5887">
        <w:rPr>
          <w:b/>
          <w:bCs/>
          <w:color w:val="262626" w:themeColor="text1" w:themeTint="D9"/>
          <w:sz w:val="28"/>
          <w:szCs w:val="28"/>
        </w:rPr>
        <w:t>Учебный план начального общего образования (ФГОС 2021)</w:t>
      </w:r>
    </w:p>
    <w:p w:rsidR="000442E2" w:rsidRDefault="000442E2" w:rsidP="000442E2">
      <w:pPr>
        <w:spacing w:after="0" w:line="240" w:lineRule="auto"/>
        <w:contextualSpacing/>
        <w:jc w:val="center"/>
        <w:rPr>
          <w:b/>
          <w:bCs/>
          <w:color w:val="262626" w:themeColor="text1" w:themeTint="D9"/>
          <w:sz w:val="28"/>
          <w:szCs w:val="28"/>
        </w:rPr>
      </w:pPr>
      <w:r w:rsidRPr="002E5887">
        <w:rPr>
          <w:b/>
          <w:bCs/>
          <w:color w:val="262626" w:themeColor="text1" w:themeTint="D9"/>
          <w:sz w:val="28"/>
          <w:szCs w:val="28"/>
        </w:rPr>
        <w:t>(5-дневная учебная неделя)</w:t>
      </w:r>
    </w:p>
    <w:p w:rsidR="005D065F" w:rsidRDefault="005D065F" w:rsidP="000442E2">
      <w:pPr>
        <w:spacing w:after="0" w:line="240" w:lineRule="auto"/>
        <w:contextualSpacing/>
        <w:jc w:val="center"/>
        <w:rPr>
          <w:b/>
          <w:bCs/>
          <w:color w:val="262626" w:themeColor="text1" w:themeTint="D9"/>
          <w:sz w:val="28"/>
          <w:szCs w:val="28"/>
        </w:rPr>
      </w:pPr>
    </w:p>
    <w:p w:rsidR="005D065F" w:rsidRPr="0035710D" w:rsidRDefault="005D065F" w:rsidP="005D065F">
      <w:pPr>
        <w:pStyle w:val="aff"/>
        <w:jc w:val="center"/>
        <w:rPr>
          <w:rFonts w:ascii="Times New Roman" w:hAnsi="Times New Roman"/>
          <w:b/>
          <w:sz w:val="28"/>
          <w:szCs w:val="28"/>
        </w:rPr>
      </w:pPr>
      <w:r>
        <w:rPr>
          <w:rFonts w:ascii="Times New Roman" w:hAnsi="Times New Roman"/>
          <w:b/>
          <w:sz w:val="28"/>
          <w:szCs w:val="28"/>
        </w:rPr>
        <w:t>Учебный план,</w:t>
      </w:r>
      <w:r w:rsidRPr="0035710D">
        <w:rPr>
          <w:rFonts w:ascii="Times New Roman" w:hAnsi="Times New Roman"/>
          <w:b/>
          <w:sz w:val="28"/>
          <w:szCs w:val="28"/>
        </w:rPr>
        <w:t xml:space="preserve"> </w:t>
      </w:r>
      <w:r>
        <w:rPr>
          <w:rFonts w:ascii="Times New Roman" w:hAnsi="Times New Roman"/>
          <w:b/>
          <w:sz w:val="28"/>
          <w:szCs w:val="28"/>
        </w:rPr>
        <w:t xml:space="preserve"> 1 класс</w:t>
      </w:r>
    </w:p>
    <w:p w:rsidR="005D065F" w:rsidRPr="0035710D" w:rsidRDefault="005D065F" w:rsidP="005D065F">
      <w:pPr>
        <w:pStyle w:val="aff"/>
        <w:jc w:val="center"/>
        <w:rPr>
          <w:rFonts w:ascii="Times New Roman" w:hAnsi="Times New Roman"/>
          <w:b/>
          <w:sz w:val="28"/>
          <w:szCs w:val="28"/>
        </w:rPr>
      </w:pPr>
    </w:p>
    <w:tbl>
      <w:tblPr>
        <w:tblStyle w:val="aff4"/>
        <w:tblW w:w="10775" w:type="dxa"/>
        <w:jc w:val="center"/>
        <w:tblLayout w:type="fixed"/>
        <w:tblLook w:val="04A0" w:firstRow="1" w:lastRow="0" w:firstColumn="1" w:lastColumn="0" w:noHBand="0" w:noVBand="1"/>
      </w:tblPr>
      <w:tblGrid>
        <w:gridCol w:w="2695"/>
        <w:gridCol w:w="2552"/>
        <w:gridCol w:w="1701"/>
        <w:gridCol w:w="850"/>
        <w:gridCol w:w="709"/>
        <w:gridCol w:w="709"/>
        <w:gridCol w:w="709"/>
        <w:gridCol w:w="850"/>
      </w:tblGrid>
      <w:tr w:rsidR="005D065F" w:rsidRPr="008D07E3" w:rsidTr="001C31B2">
        <w:trPr>
          <w:jc w:val="center"/>
        </w:trPr>
        <w:tc>
          <w:tcPr>
            <w:tcW w:w="2695" w:type="dxa"/>
            <w:vMerge w:val="restart"/>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jc w:val="center"/>
              <w:rPr>
                <w:rFonts w:ascii="Times New Roman" w:hAnsi="Times New Roman"/>
                <w:b/>
                <w:sz w:val="24"/>
                <w:szCs w:val="24"/>
              </w:rPr>
            </w:pPr>
            <w:r w:rsidRPr="008D07E3">
              <w:rPr>
                <w:rFonts w:ascii="Times New Roman" w:hAnsi="Times New Roman"/>
                <w:b/>
                <w:sz w:val="24"/>
                <w:szCs w:val="24"/>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jc w:val="center"/>
              <w:rPr>
                <w:rFonts w:ascii="Times New Roman" w:hAnsi="Times New Roman"/>
                <w:b/>
                <w:sz w:val="24"/>
                <w:szCs w:val="24"/>
              </w:rPr>
            </w:pPr>
            <w:r w:rsidRPr="008D07E3">
              <w:rPr>
                <w:rFonts w:ascii="Times New Roman" w:hAnsi="Times New Roman"/>
                <w:b/>
                <w:sz w:val="24"/>
                <w:szCs w:val="24"/>
              </w:rPr>
              <w:t>Учебные предметы/классы</w:t>
            </w:r>
          </w:p>
        </w:tc>
        <w:tc>
          <w:tcPr>
            <w:tcW w:w="1701" w:type="dxa"/>
            <w:vMerge w:val="restart"/>
            <w:tcBorders>
              <w:top w:val="single" w:sz="4" w:space="0" w:color="auto"/>
              <w:left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sidRPr="008D07E3">
              <w:rPr>
                <w:rFonts w:ascii="Times New Roman" w:hAnsi="Times New Roman"/>
                <w:b/>
                <w:sz w:val="24"/>
                <w:szCs w:val="24"/>
              </w:rPr>
              <w:t xml:space="preserve">Учебные </w:t>
            </w:r>
          </w:p>
          <w:p w:rsidR="005D065F" w:rsidRPr="008D07E3" w:rsidRDefault="005D065F" w:rsidP="001C31B2">
            <w:pPr>
              <w:pStyle w:val="aff"/>
              <w:jc w:val="center"/>
              <w:rPr>
                <w:rFonts w:ascii="Times New Roman" w:hAnsi="Times New Roman"/>
                <w:b/>
                <w:sz w:val="24"/>
                <w:szCs w:val="24"/>
              </w:rPr>
            </w:pPr>
            <w:r w:rsidRPr="008D07E3">
              <w:rPr>
                <w:rFonts w:ascii="Times New Roman" w:hAnsi="Times New Roman"/>
                <w:b/>
                <w:sz w:val="24"/>
                <w:szCs w:val="24"/>
              </w:rPr>
              <w:t>курсы/учебные модули</w:t>
            </w:r>
          </w:p>
        </w:tc>
        <w:tc>
          <w:tcPr>
            <w:tcW w:w="2977" w:type="dxa"/>
            <w:gridSpan w:val="4"/>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jc w:val="center"/>
              <w:rPr>
                <w:rFonts w:ascii="Times New Roman" w:hAnsi="Times New Roman"/>
                <w:b/>
                <w:sz w:val="24"/>
                <w:szCs w:val="24"/>
              </w:rPr>
            </w:pPr>
            <w:r w:rsidRPr="008D07E3">
              <w:rPr>
                <w:rFonts w:ascii="Times New Roman" w:hAnsi="Times New Roman"/>
                <w:b/>
                <w:sz w:val="24"/>
                <w:szCs w:val="24"/>
              </w:rPr>
              <w:t>Количество часов в неделю</w:t>
            </w:r>
          </w:p>
        </w:tc>
        <w:tc>
          <w:tcPr>
            <w:tcW w:w="850" w:type="dxa"/>
            <w:vMerge w:val="restart"/>
            <w:tcBorders>
              <w:top w:val="single" w:sz="4" w:space="0" w:color="auto"/>
              <w:left w:val="single" w:sz="4" w:space="0" w:color="auto"/>
              <w:bottom w:val="single" w:sz="4" w:space="0" w:color="auto"/>
              <w:right w:val="single" w:sz="4" w:space="0" w:color="auto"/>
            </w:tcBorders>
          </w:tcPr>
          <w:p w:rsidR="005D065F" w:rsidRPr="006C3F10" w:rsidRDefault="005D065F" w:rsidP="001C31B2">
            <w:pPr>
              <w:pStyle w:val="aff"/>
              <w:jc w:val="center"/>
              <w:rPr>
                <w:rFonts w:ascii="Times New Roman" w:hAnsi="Times New Roman"/>
                <w:b/>
                <w:sz w:val="24"/>
                <w:szCs w:val="24"/>
              </w:rPr>
            </w:pPr>
            <w:r>
              <w:rPr>
                <w:rFonts w:ascii="Times New Roman" w:hAnsi="Times New Roman"/>
                <w:b/>
                <w:sz w:val="24"/>
                <w:szCs w:val="24"/>
              </w:rPr>
              <w:t>всего</w:t>
            </w:r>
          </w:p>
        </w:tc>
      </w:tr>
      <w:tr w:rsidR="005D065F" w:rsidRPr="008D07E3" w:rsidTr="001C31B2">
        <w:trPr>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5D065F" w:rsidRPr="008D07E3" w:rsidRDefault="005D065F" w:rsidP="001C31B2">
            <w:pPr>
              <w:rPr>
                <w:rFonts w:eastAsiaTheme="minorHAnsi" w:cstheme="minorBidi"/>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D065F" w:rsidRPr="008D07E3" w:rsidRDefault="005D065F" w:rsidP="001C31B2">
            <w:pPr>
              <w:rPr>
                <w:rFonts w:eastAsiaTheme="minorHAnsi" w:cstheme="minorBidi"/>
                <w:b/>
                <w:szCs w:val="24"/>
              </w:rPr>
            </w:pPr>
          </w:p>
        </w:tc>
        <w:tc>
          <w:tcPr>
            <w:tcW w:w="1701" w:type="dxa"/>
            <w:vMerge/>
            <w:tcBorders>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D065F" w:rsidRDefault="005D065F" w:rsidP="001C31B2">
            <w:pPr>
              <w:pStyle w:val="aff"/>
              <w:jc w:val="center"/>
              <w:rPr>
                <w:rFonts w:ascii="Times New Roman" w:hAnsi="Times New Roman"/>
                <w:b/>
                <w:sz w:val="24"/>
                <w:szCs w:val="24"/>
              </w:rPr>
            </w:pPr>
            <w:r w:rsidRPr="008D07E3">
              <w:rPr>
                <w:rFonts w:ascii="Times New Roman" w:hAnsi="Times New Roman"/>
                <w:b/>
                <w:sz w:val="24"/>
                <w:szCs w:val="24"/>
              </w:rPr>
              <w:t>I</w:t>
            </w:r>
            <w:r>
              <w:rPr>
                <w:rFonts w:ascii="Times New Roman" w:hAnsi="Times New Roman"/>
                <w:b/>
                <w:sz w:val="24"/>
                <w:szCs w:val="24"/>
              </w:rPr>
              <w:t xml:space="preserve"> </w:t>
            </w:r>
          </w:p>
          <w:p w:rsidR="005D065F" w:rsidRPr="006D68FD" w:rsidRDefault="005D065F" w:rsidP="001C31B2">
            <w:pPr>
              <w:pStyle w:val="aff"/>
              <w:jc w:val="center"/>
              <w:rPr>
                <w:rFonts w:ascii="Times New Roman" w:hAnsi="Times New Roman"/>
                <w:b/>
                <w:sz w:val="24"/>
                <w:szCs w:val="24"/>
              </w:rPr>
            </w:pPr>
            <w:r>
              <w:rPr>
                <w:rFonts w:ascii="Times New Roman" w:hAnsi="Times New Roman"/>
                <w:b/>
                <w:sz w:val="24"/>
                <w:szCs w:val="24"/>
              </w:rPr>
              <w:t>чет</w:t>
            </w:r>
          </w:p>
        </w:tc>
        <w:tc>
          <w:tcPr>
            <w:tcW w:w="709" w:type="dxa"/>
            <w:tcBorders>
              <w:top w:val="single" w:sz="4" w:space="0" w:color="auto"/>
              <w:left w:val="single" w:sz="4" w:space="0" w:color="auto"/>
              <w:bottom w:val="single" w:sz="4" w:space="0" w:color="auto"/>
              <w:right w:val="single" w:sz="4" w:space="0" w:color="auto"/>
            </w:tcBorders>
            <w:hideMark/>
          </w:tcPr>
          <w:p w:rsidR="005D065F" w:rsidRPr="006D68FD" w:rsidRDefault="005D065F" w:rsidP="001C31B2">
            <w:pPr>
              <w:pStyle w:val="aff"/>
              <w:jc w:val="center"/>
              <w:rPr>
                <w:rFonts w:ascii="Times New Roman" w:hAnsi="Times New Roman"/>
                <w:b/>
                <w:sz w:val="24"/>
                <w:szCs w:val="24"/>
              </w:rPr>
            </w:pPr>
            <w:r w:rsidRPr="008D07E3">
              <w:rPr>
                <w:rFonts w:ascii="Times New Roman" w:hAnsi="Times New Roman"/>
                <w:b/>
                <w:sz w:val="24"/>
                <w:szCs w:val="24"/>
              </w:rPr>
              <w:t>II</w:t>
            </w:r>
            <w:r>
              <w:rPr>
                <w:rFonts w:ascii="Times New Roman" w:hAnsi="Times New Roman"/>
                <w:b/>
                <w:sz w:val="24"/>
                <w:szCs w:val="24"/>
              </w:rPr>
              <w:t xml:space="preserve"> чет</w:t>
            </w:r>
          </w:p>
        </w:tc>
        <w:tc>
          <w:tcPr>
            <w:tcW w:w="709" w:type="dxa"/>
            <w:tcBorders>
              <w:top w:val="single" w:sz="4" w:space="0" w:color="auto"/>
              <w:left w:val="single" w:sz="4" w:space="0" w:color="auto"/>
              <w:bottom w:val="single" w:sz="4" w:space="0" w:color="auto"/>
              <w:right w:val="single" w:sz="4" w:space="0" w:color="auto"/>
            </w:tcBorders>
            <w:hideMark/>
          </w:tcPr>
          <w:p w:rsidR="005D065F" w:rsidRPr="006D68FD" w:rsidRDefault="005D065F" w:rsidP="001C31B2">
            <w:pPr>
              <w:pStyle w:val="aff"/>
              <w:jc w:val="center"/>
              <w:rPr>
                <w:rFonts w:ascii="Times New Roman" w:hAnsi="Times New Roman"/>
                <w:b/>
                <w:sz w:val="24"/>
                <w:szCs w:val="24"/>
              </w:rPr>
            </w:pPr>
            <w:r w:rsidRPr="008D07E3">
              <w:rPr>
                <w:rFonts w:ascii="Times New Roman" w:hAnsi="Times New Roman"/>
                <w:b/>
                <w:sz w:val="24"/>
                <w:szCs w:val="24"/>
              </w:rPr>
              <w:t>III</w:t>
            </w:r>
            <w:r>
              <w:rPr>
                <w:rFonts w:ascii="Times New Roman" w:hAnsi="Times New Roman"/>
                <w:b/>
                <w:sz w:val="24"/>
                <w:szCs w:val="24"/>
              </w:rPr>
              <w:t xml:space="preserve"> чет</w:t>
            </w:r>
          </w:p>
        </w:tc>
        <w:tc>
          <w:tcPr>
            <w:tcW w:w="709" w:type="dxa"/>
            <w:tcBorders>
              <w:top w:val="single" w:sz="4" w:space="0" w:color="auto"/>
              <w:left w:val="single" w:sz="4" w:space="0" w:color="auto"/>
              <w:bottom w:val="single" w:sz="4" w:space="0" w:color="auto"/>
              <w:right w:val="single" w:sz="4" w:space="0" w:color="auto"/>
            </w:tcBorders>
            <w:hideMark/>
          </w:tcPr>
          <w:p w:rsidR="005D065F" w:rsidRDefault="005D065F" w:rsidP="001C31B2">
            <w:pPr>
              <w:pStyle w:val="aff"/>
              <w:jc w:val="center"/>
              <w:rPr>
                <w:rFonts w:ascii="Times New Roman" w:hAnsi="Times New Roman"/>
                <w:b/>
                <w:sz w:val="24"/>
                <w:szCs w:val="24"/>
              </w:rPr>
            </w:pPr>
            <w:r w:rsidRPr="008D07E3">
              <w:rPr>
                <w:rFonts w:ascii="Times New Roman" w:hAnsi="Times New Roman"/>
                <w:b/>
                <w:sz w:val="24"/>
                <w:szCs w:val="24"/>
              </w:rPr>
              <w:t>IV</w:t>
            </w:r>
          </w:p>
          <w:p w:rsidR="005D065F" w:rsidRPr="006D68FD" w:rsidRDefault="005D065F" w:rsidP="001C31B2">
            <w:pPr>
              <w:pStyle w:val="aff"/>
              <w:jc w:val="center"/>
              <w:rPr>
                <w:rFonts w:ascii="Times New Roman" w:hAnsi="Times New Roman"/>
                <w:b/>
                <w:sz w:val="24"/>
                <w:szCs w:val="24"/>
              </w:rPr>
            </w:pPr>
            <w:r>
              <w:rPr>
                <w:rFonts w:ascii="Times New Roman" w:hAnsi="Times New Roman"/>
                <w:b/>
                <w:sz w:val="24"/>
                <w:szCs w:val="24"/>
              </w:rPr>
              <w:t>чет</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D065F" w:rsidRPr="008D07E3" w:rsidRDefault="005D065F" w:rsidP="001C31B2">
            <w:pPr>
              <w:rPr>
                <w:rFonts w:eastAsiaTheme="minorHAnsi" w:cstheme="minorBidi"/>
                <w:b/>
                <w:szCs w:val="24"/>
              </w:rPr>
            </w:pPr>
          </w:p>
        </w:tc>
      </w:tr>
      <w:tr w:rsidR="005D065F" w:rsidRPr="008D07E3" w:rsidTr="001C31B2">
        <w:trPr>
          <w:trHeight w:val="493"/>
          <w:jc w:val="center"/>
        </w:trPr>
        <w:tc>
          <w:tcPr>
            <w:tcW w:w="10775" w:type="dxa"/>
            <w:gridSpan w:val="8"/>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rPr>
                <w:rFonts w:ascii="Times New Roman" w:hAnsi="Times New Roman"/>
                <w:b/>
                <w:i/>
                <w:sz w:val="24"/>
                <w:szCs w:val="24"/>
              </w:rPr>
            </w:pPr>
            <w:r w:rsidRPr="008D07E3">
              <w:rPr>
                <w:rFonts w:ascii="Times New Roman" w:hAnsi="Times New Roman"/>
                <w:b/>
                <w:i/>
                <w:sz w:val="24"/>
                <w:szCs w:val="24"/>
              </w:rPr>
              <w:t>Обязательная часть</w:t>
            </w:r>
          </w:p>
        </w:tc>
      </w:tr>
      <w:tr w:rsidR="005D065F" w:rsidRPr="008D07E3" w:rsidTr="001C31B2">
        <w:trPr>
          <w:trHeight w:val="480"/>
          <w:jc w:val="center"/>
        </w:trPr>
        <w:tc>
          <w:tcPr>
            <w:tcW w:w="2695" w:type="dxa"/>
            <w:vMerge w:val="restart"/>
            <w:tcBorders>
              <w:top w:val="single" w:sz="4" w:space="0" w:color="auto"/>
              <w:left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Русский язык и литературное чтение</w:t>
            </w:r>
          </w:p>
        </w:tc>
        <w:tc>
          <w:tcPr>
            <w:tcW w:w="2552"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Русский язык</w:t>
            </w:r>
          </w:p>
        </w:tc>
        <w:tc>
          <w:tcPr>
            <w:tcW w:w="1701" w:type="dxa"/>
            <w:tcBorders>
              <w:top w:val="single" w:sz="4" w:space="0" w:color="auto"/>
              <w:left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p>
        </w:tc>
        <w:tc>
          <w:tcPr>
            <w:tcW w:w="850" w:type="dxa"/>
            <w:tcBorders>
              <w:top w:val="single" w:sz="4" w:space="0" w:color="auto"/>
              <w:left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sidRPr="008D07E3">
              <w:rPr>
                <w:rFonts w:ascii="Times New Roman" w:hAnsi="Times New Roman"/>
                <w:sz w:val="24"/>
                <w:szCs w:val="24"/>
              </w:rPr>
              <w:t>5</w:t>
            </w:r>
          </w:p>
        </w:tc>
        <w:tc>
          <w:tcPr>
            <w:tcW w:w="709" w:type="dxa"/>
            <w:tcBorders>
              <w:top w:val="single" w:sz="4" w:space="0" w:color="auto"/>
              <w:left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Pr>
                <w:rFonts w:ascii="Times New Roman" w:hAnsi="Times New Roman"/>
                <w:b/>
                <w:sz w:val="24"/>
                <w:szCs w:val="24"/>
              </w:rPr>
              <w:t>20</w:t>
            </w:r>
          </w:p>
        </w:tc>
      </w:tr>
      <w:tr w:rsidR="005D065F" w:rsidRPr="008D07E3" w:rsidTr="001C31B2">
        <w:trPr>
          <w:trHeight w:val="480"/>
          <w:jc w:val="center"/>
        </w:trPr>
        <w:tc>
          <w:tcPr>
            <w:tcW w:w="2695" w:type="dxa"/>
            <w:vMerge/>
            <w:tcBorders>
              <w:left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Литературное чтение</w:t>
            </w:r>
          </w:p>
        </w:tc>
        <w:tc>
          <w:tcPr>
            <w:tcW w:w="1701" w:type="dxa"/>
            <w:tcBorders>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sidRPr="008D07E3">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4</w:t>
            </w:r>
          </w:p>
        </w:tc>
        <w:tc>
          <w:tcPr>
            <w:tcW w:w="850" w:type="dxa"/>
            <w:tcBorders>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Pr>
                <w:rFonts w:ascii="Times New Roman" w:hAnsi="Times New Roman"/>
                <w:b/>
                <w:sz w:val="24"/>
                <w:szCs w:val="24"/>
              </w:rPr>
              <w:t>16</w:t>
            </w:r>
          </w:p>
        </w:tc>
      </w:tr>
      <w:tr w:rsidR="005D065F" w:rsidRPr="008D07E3" w:rsidTr="001C31B2">
        <w:trPr>
          <w:trHeight w:val="685"/>
          <w:jc w:val="center"/>
        </w:trPr>
        <w:tc>
          <w:tcPr>
            <w:tcW w:w="2695"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Pr>
                <w:rFonts w:ascii="Times New Roman" w:hAnsi="Times New Roman"/>
                <w:sz w:val="24"/>
                <w:szCs w:val="24"/>
              </w:rPr>
              <w:lastRenderedPageBreak/>
              <w:t>Иностранные</w:t>
            </w:r>
            <w:r w:rsidRPr="008D07E3">
              <w:rPr>
                <w:rFonts w:ascii="Times New Roman" w:hAnsi="Times New Roman"/>
                <w:sz w:val="24"/>
                <w:szCs w:val="24"/>
              </w:rPr>
              <w:t xml:space="preserve"> язык</w:t>
            </w:r>
            <w:r>
              <w:rPr>
                <w:rFonts w:ascii="Times New Roman" w:hAnsi="Times New Roman"/>
                <w:sz w:val="24"/>
                <w:szCs w:val="24"/>
              </w:rPr>
              <w:t>и</w:t>
            </w:r>
          </w:p>
        </w:tc>
        <w:tc>
          <w:tcPr>
            <w:tcW w:w="2552" w:type="dxa"/>
            <w:tcBorders>
              <w:top w:val="single" w:sz="4" w:space="0" w:color="auto"/>
              <w:left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Иностранный язык</w:t>
            </w:r>
          </w:p>
        </w:tc>
        <w:tc>
          <w:tcPr>
            <w:tcW w:w="1701" w:type="dxa"/>
            <w:tcBorders>
              <w:top w:val="single" w:sz="4" w:space="0" w:color="auto"/>
              <w:left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p>
        </w:tc>
        <w:tc>
          <w:tcPr>
            <w:tcW w:w="850" w:type="dxa"/>
            <w:tcBorders>
              <w:top w:val="single" w:sz="4" w:space="0" w:color="auto"/>
              <w:left w:val="single" w:sz="4" w:space="0" w:color="auto"/>
              <w:right w:val="single" w:sz="4" w:space="0" w:color="auto"/>
            </w:tcBorders>
            <w:hideMark/>
          </w:tcPr>
          <w:p w:rsidR="005D065F" w:rsidRPr="008D07E3" w:rsidRDefault="005D065F" w:rsidP="001C31B2">
            <w:pPr>
              <w:pStyle w:val="aff"/>
              <w:jc w:val="center"/>
              <w:rPr>
                <w:rFonts w:ascii="Times New Roman" w:hAnsi="Times New Roman"/>
                <w:sz w:val="24"/>
                <w:szCs w:val="24"/>
              </w:rPr>
            </w:pPr>
            <w:r w:rsidRPr="008D07E3">
              <w:rPr>
                <w:rFonts w:ascii="Times New Roman" w:hAnsi="Times New Roman"/>
                <w:sz w:val="24"/>
                <w:szCs w:val="24"/>
              </w:rPr>
              <w:t>-</w:t>
            </w:r>
          </w:p>
        </w:tc>
        <w:tc>
          <w:tcPr>
            <w:tcW w:w="709" w:type="dxa"/>
            <w:tcBorders>
              <w:top w:val="single" w:sz="4" w:space="0" w:color="auto"/>
              <w:left w:val="single" w:sz="4" w:space="0" w:color="auto"/>
              <w:right w:val="single" w:sz="4" w:space="0" w:color="auto"/>
            </w:tcBorders>
          </w:tcPr>
          <w:p w:rsidR="005D065F" w:rsidRPr="006D68FD" w:rsidRDefault="005D065F" w:rsidP="001C31B2">
            <w:pPr>
              <w:pStyle w:val="aff"/>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right w:val="single" w:sz="4" w:space="0" w:color="auto"/>
            </w:tcBorders>
          </w:tcPr>
          <w:p w:rsidR="005D065F" w:rsidRPr="006D68FD" w:rsidRDefault="005D065F" w:rsidP="001C31B2">
            <w:pPr>
              <w:pStyle w:val="aff"/>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right w:val="single" w:sz="4" w:space="0" w:color="auto"/>
            </w:tcBorders>
          </w:tcPr>
          <w:p w:rsidR="005D065F" w:rsidRPr="006D68FD" w:rsidRDefault="005D065F" w:rsidP="001C31B2">
            <w:pPr>
              <w:pStyle w:val="aff"/>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right w:val="single" w:sz="4" w:space="0" w:color="auto"/>
            </w:tcBorders>
          </w:tcPr>
          <w:p w:rsidR="005D065F" w:rsidRPr="006C3F10" w:rsidRDefault="005D065F" w:rsidP="001C31B2">
            <w:pPr>
              <w:pStyle w:val="aff"/>
              <w:jc w:val="center"/>
              <w:rPr>
                <w:rFonts w:ascii="Times New Roman" w:hAnsi="Times New Roman"/>
                <w:b/>
                <w:sz w:val="24"/>
                <w:szCs w:val="24"/>
              </w:rPr>
            </w:pPr>
            <w:r>
              <w:rPr>
                <w:rFonts w:ascii="Times New Roman" w:hAnsi="Times New Roman"/>
                <w:b/>
                <w:sz w:val="24"/>
                <w:szCs w:val="24"/>
              </w:rPr>
              <w:t>-</w:t>
            </w:r>
          </w:p>
        </w:tc>
      </w:tr>
      <w:tr w:rsidR="005D065F" w:rsidRPr="008D07E3" w:rsidTr="001C31B2">
        <w:trPr>
          <w:jc w:val="center"/>
        </w:trPr>
        <w:tc>
          <w:tcPr>
            <w:tcW w:w="2695"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Математика</w:t>
            </w:r>
          </w:p>
        </w:tc>
        <w:tc>
          <w:tcPr>
            <w:tcW w:w="1701"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jc w:val="center"/>
              <w:rPr>
                <w:rFonts w:ascii="Times New Roman" w:hAnsi="Times New Roman"/>
                <w:sz w:val="24"/>
                <w:szCs w:val="24"/>
              </w:rPr>
            </w:pPr>
            <w:r w:rsidRPr="008D07E3">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5D065F" w:rsidRPr="006D68FD" w:rsidRDefault="005D065F" w:rsidP="001C31B2">
            <w:pPr>
              <w:pStyle w:val="aff"/>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5D065F" w:rsidRPr="006C3F10" w:rsidRDefault="005D065F" w:rsidP="001C31B2">
            <w:pPr>
              <w:pStyle w:val="aff"/>
              <w:jc w:val="center"/>
              <w:rPr>
                <w:rFonts w:ascii="Times New Roman" w:hAnsi="Times New Roman"/>
                <w:b/>
                <w:sz w:val="24"/>
                <w:szCs w:val="24"/>
              </w:rPr>
            </w:pPr>
            <w:r>
              <w:rPr>
                <w:rFonts w:ascii="Times New Roman" w:hAnsi="Times New Roman"/>
                <w:b/>
                <w:sz w:val="24"/>
                <w:szCs w:val="24"/>
              </w:rPr>
              <w:t>16</w:t>
            </w:r>
          </w:p>
        </w:tc>
      </w:tr>
      <w:tr w:rsidR="005D065F" w:rsidRPr="008D07E3" w:rsidTr="001C31B2">
        <w:trPr>
          <w:jc w:val="center"/>
        </w:trPr>
        <w:tc>
          <w:tcPr>
            <w:tcW w:w="2695"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Обществознание и естествознание</w:t>
            </w:r>
          </w:p>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(Окружающий мир)</w:t>
            </w:r>
          </w:p>
        </w:tc>
        <w:tc>
          <w:tcPr>
            <w:tcW w:w="2552"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Окружающий мир</w:t>
            </w:r>
          </w:p>
        </w:tc>
        <w:tc>
          <w:tcPr>
            <w:tcW w:w="1701"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D065F" w:rsidRPr="006D68FD" w:rsidRDefault="005D065F" w:rsidP="001C31B2">
            <w:pPr>
              <w:pStyle w:val="aff"/>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D065F" w:rsidRPr="006D68FD" w:rsidRDefault="005D065F" w:rsidP="001C31B2">
            <w:pPr>
              <w:pStyle w:val="aff"/>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D065F" w:rsidRPr="006C3F10" w:rsidRDefault="005D065F" w:rsidP="001C31B2">
            <w:pPr>
              <w:pStyle w:val="aff"/>
              <w:jc w:val="center"/>
              <w:rPr>
                <w:rFonts w:ascii="Times New Roman" w:hAnsi="Times New Roman"/>
                <w:b/>
                <w:sz w:val="24"/>
                <w:szCs w:val="24"/>
              </w:rPr>
            </w:pPr>
            <w:r>
              <w:rPr>
                <w:rFonts w:ascii="Times New Roman" w:hAnsi="Times New Roman"/>
                <w:b/>
                <w:sz w:val="24"/>
                <w:szCs w:val="24"/>
              </w:rPr>
              <w:t>7</w:t>
            </w:r>
          </w:p>
        </w:tc>
      </w:tr>
      <w:tr w:rsidR="005D065F" w:rsidRPr="008D07E3" w:rsidTr="001C31B2">
        <w:trPr>
          <w:jc w:val="center"/>
        </w:trPr>
        <w:tc>
          <w:tcPr>
            <w:tcW w:w="2695"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Основы религиозных культур и светской этики</w:t>
            </w:r>
          </w:p>
        </w:tc>
        <w:tc>
          <w:tcPr>
            <w:tcW w:w="2552"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Основы религиозных культур и светской этики</w:t>
            </w:r>
          </w:p>
        </w:tc>
        <w:tc>
          <w:tcPr>
            <w:tcW w:w="1701"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sidRPr="008D07E3">
              <w:rPr>
                <w:rFonts w:ascii="Times New Roman" w:hAnsi="Times New Roman"/>
                <w:sz w:val="24"/>
                <w:szCs w:val="24"/>
              </w:rPr>
              <w:t>Основы светской тики</w:t>
            </w:r>
          </w:p>
        </w:tc>
        <w:tc>
          <w:tcPr>
            <w:tcW w:w="850"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jc w:val="center"/>
              <w:rPr>
                <w:rFonts w:ascii="Times New Roman" w:hAnsi="Times New Roman"/>
                <w:sz w:val="24"/>
                <w:szCs w:val="24"/>
              </w:rPr>
            </w:pPr>
            <w:r w:rsidRPr="008D07E3">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D065F" w:rsidRPr="006D68FD" w:rsidRDefault="005D065F" w:rsidP="001C31B2">
            <w:pPr>
              <w:pStyle w:val="aff"/>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D065F" w:rsidRPr="006D68FD" w:rsidRDefault="005D065F" w:rsidP="001C31B2">
            <w:pPr>
              <w:pStyle w:val="aff"/>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D065F" w:rsidRPr="006C3F10" w:rsidRDefault="005D065F" w:rsidP="001C31B2">
            <w:pPr>
              <w:pStyle w:val="aff"/>
              <w:jc w:val="center"/>
              <w:rPr>
                <w:rFonts w:ascii="Times New Roman" w:hAnsi="Times New Roman"/>
                <w:b/>
                <w:sz w:val="24"/>
                <w:szCs w:val="24"/>
              </w:rPr>
            </w:pPr>
            <w:r>
              <w:rPr>
                <w:rFonts w:ascii="Times New Roman" w:hAnsi="Times New Roman"/>
                <w:b/>
                <w:sz w:val="24"/>
                <w:szCs w:val="24"/>
              </w:rPr>
              <w:t>-</w:t>
            </w:r>
          </w:p>
        </w:tc>
      </w:tr>
      <w:tr w:rsidR="005D065F" w:rsidRPr="008D07E3" w:rsidTr="001C31B2">
        <w:trPr>
          <w:jc w:val="center"/>
        </w:trPr>
        <w:tc>
          <w:tcPr>
            <w:tcW w:w="2695" w:type="dxa"/>
            <w:vMerge w:val="restart"/>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Искусство</w:t>
            </w:r>
          </w:p>
          <w:p w:rsidR="005D065F" w:rsidRPr="008D07E3" w:rsidRDefault="005D065F" w:rsidP="001C31B2">
            <w:pPr>
              <w:pStyle w:val="aff"/>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Музыка</w:t>
            </w:r>
          </w:p>
        </w:tc>
        <w:tc>
          <w:tcPr>
            <w:tcW w:w="1701"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D065F" w:rsidRPr="006D68FD" w:rsidRDefault="005D065F" w:rsidP="001C31B2">
            <w:pPr>
              <w:pStyle w:val="aff"/>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Pr>
                <w:rFonts w:ascii="Times New Roman" w:hAnsi="Times New Roman"/>
                <w:b/>
                <w:sz w:val="24"/>
                <w:szCs w:val="24"/>
              </w:rPr>
              <w:t>3</w:t>
            </w:r>
          </w:p>
        </w:tc>
      </w:tr>
      <w:tr w:rsidR="005D065F" w:rsidRPr="008D07E3" w:rsidTr="001C31B2">
        <w:trPr>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5D065F" w:rsidRPr="008D07E3" w:rsidRDefault="005D065F" w:rsidP="001C31B2">
            <w:pPr>
              <w:rPr>
                <w:rFonts w:eastAsiaTheme="minorHAnsi" w:cstheme="minorBidi"/>
                <w:szCs w:val="24"/>
              </w:rPr>
            </w:pPr>
          </w:p>
        </w:tc>
        <w:tc>
          <w:tcPr>
            <w:tcW w:w="2552"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Изобразительное искусство</w:t>
            </w:r>
          </w:p>
        </w:tc>
        <w:tc>
          <w:tcPr>
            <w:tcW w:w="1701"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Pr>
                <w:rFonts w:ascii="Times New Roman" w:hAnsi="Times New Roman"/>
                <w:b/>
                <w:sz w:val="24"/>
                <w:szCs w:val="24"/>
              </w:rPr>
              <w:t>3</w:t>
            </w:r>
          </w:p>
        </w:tc>
      </w:tr>
      <w:tr w:rsidR="005D065F" w:rsidRPr="008D07E3" w:rsidTr="001C31B2">
        <w:trPr>
          <w:jc w:val="center"/>
        </w:trPr>
        <w:tc>
          <w:tcPr>
            <w:tcW w:w="2695"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Технология</w:t>
            </w:r>
          </w:p>
        </w:tc>
        <w:tc>
          <w:tcPr>
            <w:tcW w:w="2552"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Технология</w:t>
            </w:r>
          </w:p>
        </w:tc>
        <w:tc>
          <w:tcPr>
            <w:tcW w:w="1701"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D065F" w:rsidRPr="006D68FD" w:rsidRDefault="005D065F" w:rsidP="001C31B2">
            <w:pPr>
              <w:pStyle w:val="aff"/>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D065F" w:rsidRPr="006D68FD" w:rsidRDefault="005D065F" w:rsidP="001C31B2">
            <w:pPr>
              <w:pStyle w:val="aff"/>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Pr>
                <w:rFonts w:ascii="Times New Roman" w:hAnsi="Times New Roman"/>
                <w:b/>
                <w:sz w:val="24"/>
                <w:szCs w:val="24"/>
              </w:rPr>
              <w:t>3</w:t>
            </w:r>
          </w:p>
        </w:tc>
      </w:tr>
      <w:tr w:rsidR="005D065F" w:rsidRPr="008D07E3" w:rsidTr="001C31B2">
        <w:trPr>
          <w:jc w:val="center"/>
        </w:trPr>
        <w:tc>
          <w:tcPr>
            <w:tcW w:w="2695"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Физическая культура</w:t>
            </w:r>
          </w:p>
        </w:tc>
        <w:tc>
          <w:tcPr>
            <w:tcW w:w="2552"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sz w:val="24"/>
                <w:szCs w:val="24"/>
              </w:rPr>
            </w:pPr>
            <w:r w:rsidRPr="008D07E3">
              <w:rPr>
                <w:rFonts w:ascii="Times New Roman" w:hAnsi="Times New Roman"/>
                <w:sz w:val="24"/>
                <w:szCs w:val="24"/>
              </w:rP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Pr>
                <w:rFonts w:ascii="Times New Roman" w:hAnsi="Times New Roman"/>
                <w:b/>
                <w:sz w:val="24"/>
                <w:szCs w:val="24"/>
              </w:rPr>
              <w:t>7</w:t>
            </w:r>
          </w:p>
        </w:tc>
      </w:tr>
      <w:tr w:rsidR="005D065F" w:rsidRPr="008D07E3" w:rsidTr="001C31B2">
        <w:trPr>
          <w:jc w:val="center"/>
        </w:trPr>
        <w:tc>
          <w:tcPr>
            <w:tcW w:w="6948" w:type="dxa"/>
            <w:gridSpan w:val="3"/>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sidRPr="008D07E3">
              <w:rPr>
                <w:rFonts w:ascii="Times New Roman" w:hAnsi="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Pr>
                <w:rFonts w:ascii="Times New Roman" w:hAnsi="Times New Roman"/>
                <w:b/>
                <w:sz w:val="24"/>
                <w:szCs w:val="24"/>
              </w:rPr>
              <w:t>75</w:t>
            </w:r>
          </w:p>
        </w:tc>
      </w:tr>
      <w:tr w:rsidR="005D065F" w:rsidRPr="008D07E3" w:rsidTr="001C31B2">
        <w:trPr>
          <w:trHeight w:val="596"/>
          <w:jc w:val="center"/>
        </w:trPr>
        <w:tc>
          <w:tcPr>
            <w:tcW w:w="5247" w:type="dxa"/>
            <w:gridSpan w:val="2"/>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b/>
                <w:i/>
                <w:sz w:val="24"/>
                <w:szCs w:val="24"/>
              </w:rPr>
            </w:pPr>
            <w:r w:rsidRPr="008D07E3">
              <w:rPr>
                <w:rFonts w:ascii="Times New Roman" w:hAnsi="Times New Roman"/>
                <w:b/>
                <w:i/>
                <w:sz w:val="24"/>
                <w:szCs w:val="24"/>
              </w:rPr>
              <w:t>Часть, формируемая участниками образовательных отношений</w:t>
            </w:r>
          </w:p>
        </w:tc>
        <w:tc>
          <w:tcPr>
            <w:tcW w:w="1701"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Pr>
                <w:rFonts w:ascii="Times New Roman" w:hAnsi="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Pr>
                <w:rFonts w:ascii="Times New Roman" w:hAnsi="Times New Roman"/>
                <w:b/>
                <w:sz w:val="24"/>
                <w:szCs w:val="24"/>
              </w:rPr>
              <w:t>2</w:t>
            </w:r>
          </w:p>
        </w:tc>
      </w:tr>
      <w:tr w:rsidR="005D065F" w:rsidRPr="008D07E3" w:rsidTr="001C31B2">
        <w:trPr>
          <w:jc w:val="center"/>
        </w:trPr>
        <w:tc>
          <w:tcPr>
            <w:tcW w:w="5247" w:type="dxa"/>
            <w:gridSpan w:val="2"/>
            <w:tcBorders>
              <w:top w:val="single" w:sz="4" w:space="0" w:color="auto"/>
              <w:left w:val="single" w:sz="4" w:space="0" w:color="auto"/>
              <w:bottom w:val="single" w:sz="4" w:space="0" w:color="auto"/>
              <w:right w:val="single" w:sz="4" w:space="0" w:color="auto"/>
            </w:tcBorders>
            <w:hideMark/>
          </w:tcPr>
          <w:p w:rsidR="005D065F" w:rsidRPr="008D07E3" w:rsidRDefault="005D065F" w:rsidP="001C31B2">
            <w:pPr>
              <w:pStyle w:val="aff"/>
              <w:rPr>
                <w:rFonts w:ascii="Times New Roman" w:hAnsi="Times New Roman"/>
                <w:b/>
                <w:sz w:val="24"/>
                <w:szCs w:val="24"/>
              </w:rPr>
            </w:pPr>
            <w:r w:rsidRPr="008D07E3">
              <w:rPr>
                <w:rFonts w:ascii="Times New Roman" w:hAnsi="Times New Roman"/>
                <w:b/>
                <w:sz w:val="24"/>
                <w:szCs w:val="24"/>
              </w:rPr>
              <w:t>Максимально допустимая недельная нагрузка</w:t>
            </w:r>
          </w:p>
        </w:tc>
        <w:tc>
          <w:tcPr>
            <w:tcW w:w="1701"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5D065F" w:rsidRPr="00B54767" w:rsidRDefault="005D065F" w:rsidP="001C31B2">
            <w:pPr>
              <w:pStyle w:val="aff"/>
              <w:jc w:val="center"/>
              <w:rPr>
                <w:rFonts w:ascii="Times New Roman" w:hAnsi="Times New Roman"/>
                <w:b/>
                <w:sz w:val="24"/>
                <w:szCs w:val="24"/>
              </w:rPr>
            </w:pPr>
            <w:r>
              <w:rPr>
                <w:rFonts w:ascii="Times New Roman" w:hAnsi="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Pr>
                <w:rFonts w:ascii="Times New Roman" w:hAnsi="Times New Roman"/>
                <w:b/>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Pr>
                <w:rFonts w:ascii="Times New Roman" w:hAnsi="Times New Roman"/>
                <w:b/>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5D065F" w:rsidRPr="008D07E3" w:rsidRDefault="005D065F" w:rsidP="001C31B2">
            <w:pPr>
              <w:pStyle w:val="aff"/>
              <w:jc w:val="center"/>
              <w:rPr>
                <w:rFonts w:ascii="Times New Roman" w:hAnsi="Times New Roman"/>
                <w:b/>
                <w:sz w:val="24"/>
                <w:szCs w:val="24"/>
              </w:rPr>
            </w:pPr>
            <w:r>
              <w:rPr>
                <w:rFonts w:ascii="Times New Roman" w:hAnsi="Times New Roman"/>
                <w:b/>
                <w:sz w:val="24"/>
                <w:szCs w:val="24"/>
              </w:rPr>
              <w:t>77</w:t>
            </w:r>
          </w:p>
        </w:tc>
      </w:tr>
    </w:tbl>
    <w:p w:rsidR="005D065F" w:rsidRDefault="005D065F" w:rsidP="005D065F">
      <w:pPr>
        <w:spacing w:after="0" w:line="240" w:lineRule="auto"/>
        <w:ind w:left="0" w:firstLine="0"/>
        <w:contextualSpacing/>
        <w:rPr>
          <w:b/>
          <w:bCs/>
          <w:color w:val="262626" w:themeColor="text1" w:themeTint="D9"/>
          <w:sz w:val="28"/>
          <w:szCs w:val="28"/>
        </w:rPr>
      </w:pPr>
    </w:p>
    <w:p w:rsidR="005D065F" w:rsidRDefault="005D065F" w:rsidP="000442E2">
      <w:pPr>
        <w:spacing w:after="0" w:line="240" w:lineRule="auto"/>
        <w:contextualSpacing/>
        <w:jc w:val="center"/>
        <w:rPr>
          <w:b/>
          <w:bCs/>
          <w:color w:val="262626" w:themeColor="text1" w:themeTint="D9"/>
          <w:sz w:val="28"/>
          <w:szCs w:val="28"/>
        </w:rPr>
      </w:pPr>
    </w:p>
    <w:p w:rsidR="005D065F" w:rsidRDefault="005D065F" w:rsidP="000442E2">
      <w:pPr>
        <w:spacing w:after="0" w:line="240" w:lineRule="auto"/>
        <w:contextualSpacing/>
        <w:jc w:val="center"/>
        <w:rPr>
          <w:b/>
          <w:bCs/>
          <w:color w:val="262626" w:themeColor="text1" w:themeTint="D9"/>
          <w:sz w:val="28"/>
          <w:szCs w:val="28"/>
        </w:rPr>
      </w:pPr>
      <w:r>
        <w:rPr>
          <w:b/>
          <w:bCs/>
          <w:color w:val="262626" w:themeColor="text1" w:themeTint="D9"/>
          <w:sz w:val="28"/>
          <w:szCs w:val="28"/>
        </w:rPr>
        <w:t>Учебный план 1 (3, 4 четверти), 2, 3 , 4 классы</w:t>
      </w:r>
    </w:p>
    <w:p w:rsidR="000442E2" w:rsidRPr="002E5887" w:rsidRDefault="000442E2" w:rsidP="005D065F">
      <w:pPr>
        <w:ind w:left="0" w:firstLine="0"/>
        <w:contextualSpacing/>
        <w:rPr>
          <w:color w:val="262626" w:themeColor="text1" w:themeTint="D9"/>
          <w:sz w:val="28"/>
          <w:szCs w:val="28"/>
        </w:rPr>
      </w:pPr>
    </w:p>
    <w:tbl>
      <w:tblPr>
        <w:tblW w:w="12646" w:type="dxa"/>
        <w:jc w:val="center"/>
        <w:shd w:val="clear" w:color="auto" w:fill="FFFFFF"/>
        <w:tblLayout w:type="fixed"/>
        <w:tblCellMar>
          <w:left w:w="0" w:type="dxa"/>
          <w:right w:w="0" w:type="dxa"/>
        </w:tblCellMar>
        <w:tblLook w:val="04A0" w:firstRow="1" w:lastRow="0" w:firstColumn="1" w:lastColumn="0" w:noHBand="0" w:noVBand="1"/>
      </w:tblPr>
      <w:tblGrid>
        <w:gridCol w:w="3336"/>
        <w:gridCol w:w="2551"/>
        <w:gridCol w:w="1571"/>
        <w:gridCol w:w="1134"/>
        <w:gridCol w:w="992"/>
        <w:gridCol w:w="851"/>
        <w:gridCol w:w="992"/>
        <w:gridCol w:w="1219"/>
      </w:tblGrid>
      <w:tr w:rsidR="005D065F" w:rsidRPr="002E5887" w:rsidTr="005D065F">
        <w:trPr>
          <w:jc w:val="center"/>
        </w:trPr>
        <w:tc>
          <w:tcPr>
            <w:tcW w:w="3336"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0442E2">
            <w:pPr>
              <w:spacing w:after="0" w:line="240" w:lineRule="auto"/>
              <w:ind w:left="0"/>
              <w:rPr>
                <w:color w:val="262626" w:themeColor="text1" w:themeTint="D9"/>
                <w:sz w:val="23"/>
                <w:szCs w:val="23"/>
              </w:rPr>
            </w:pPr>
            <w:r w:rsidRPr="002E5887">
              <w:rPr>
                <w:bCs/>
                <w:color w:val="262626" w:themeColor="text1" w:themeTint="D9"/>
                <w:sz w:val="23"/>
                <w:szCs w:val="23"/>
              </w:rPr>
              <w:t>Предметные области</w:t>
            </w:r>
          </w:p>
        </w:tc>
        <w:tc>
          <w:tcPr>
            <w:tcW w:w="2551"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0442E2">
            <w:pPr>
              <w:spacing w:after="0" w:line="240" w:lineRule="auto"/>
              <w:ind w:left="66"/>
              <w:rPr>
                <w:color w:val="262626" w:themeColor="text1" w:themeTint="D9"/>
                <w:sz w:val="23"/>
                <w:szCs w:val="23"/>
              </w:rPr>
            </w:pPr>
            <w:r w:rsidRPr="002E5887">
              <w:rPr>
                <w:bCs/>
                <w:color w:val="262626" w:themeColor="text1" w:themeTint="D9"/>
                <w:sz w:val="23"/>
                <w:szCs w:val="23"/>
              </w:rPr>
              <w:t>Учебные предметы/классы</w:t>
            </w:r>
          </w:p>
        </w:tc>
        <w:tc>
          <w:tcPr>
            <w:tcW w:w="1571" w:type="dxa"/>
            <w:tcBorders>
              <w:top w:val="single" w:sz="6" w:space="0" w:color="000000"/>
              <w:left w:val="single" w:sz="6" w:space="0" w:color="000000"/>
              <w:right w:val="single" w:sz="6" w:space="0" w:color="000000"/>
            </w:tcBorders>
          </w:tcPr>
          <w:p w:rsidR="005D065F" w:rsidRPr="005D065F" w:rsidRDefault="005D065F" w:rsidP="005D065F">
            <w:pPr>
              <w:pStyle w:val="aff"/>
              <w:rPr>
                <w:bCs/>
                <w:color w:val="262626" w:themeColor="text1" w:themeTint="D9"/>
                <w:sz w:val="23"/>
                <w:szCs w:val="23"/>
              </w:rPr>
            </w:pPr>
            <w:r w:rsidRPr="005D065F">
              <w:rPr>
                <w:rFonts w:ascii="Times New Roman" w:hAnsi="Times New Roman"/>
                <w:sz w:val="24"/>
                <w:szCs w:val="24"/>
              </w:rPr>
              <w:t>Учебные курсы/учебные модули</w:t>
            </w:r>
          </w:p>
        </w:tc>
        <w:tc>
          <w:tcPr>
            <w:tcW w:w="3969" w:type="dxa"/>
            <w:gridSpan w:val="4"/>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Cs/>
                <w:color w:val="262626" w:themeColor="text1" w:themeTint="D9"/>
                <w:sz w:val="23"/>
                <w:szCs w:val="23"/>
              </w:rPr>
              <w:t>Количество часов в неделю</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Cs/>
                <w:color w:val="262626" w:themeColor="text1" w:themeTint="D9"/>
                <w:sz w:val="23"/>
                <w:szCs w:val="23"/>
              </w:rPr>
            </w:pPr>
            <w:r w:rsidRPr="002E5887">
              <w:rPr>
                <w:bCs/>
                <w:color w:val="262626" w:themeColor="text1" w:themeTint="D9"/>
                <w:sz w:val="23"/>
                <w:szCs w:val="23"/>
              </w:rPr>
              <w:t>Всего</w:t>
            </w:r>
          </w:p>
        </w:tc>
      </w:tr>
      <w:tr w:rsidR="005D065F" w:rsidRPr="002E5887" w:rsidTr="005D065F">
        <w:trPr>
          <w:jc w:val="center"/>
        </w:trPr>
        <w:tc>
          <w:tcPr>
            <w:tcW w:w="3336"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40" w:lineRule="auto"/>
              <w:ind w:left="0"/>
              <w:rPr>
                <w:color w:val="262626" w:themeColor="text1" w:themeTint="D9"/>
                <w:sz w:val="23"/>
                <w:szCs w:val="23"/>
              </w:rPr>
            </w:pPr>
          </w:p>
        </w:tc>
        <w:tc>
          <w:tcPr>
            <w:tcW w:w="255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531BA0">
            <w:pPr>
              <w:spacing w:after="0" w:line="240" w:lineRule="auto"/>
              <w:rPr>
                <w:color w:val="262626" w:themeColor="text1" w:themeTint="D9"/>
                <w:sz w:val="23"/>
                <w:szCs w:val="23"/>
              </w:rPr>
            </w:pPr>
          </w:p>
        </w:tc>
        <w:tc>
          <w:tcPr>
            <w:tcW w:w="1571" w:type="dxa"/>
            <w:tcBorders>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I</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II</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III</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IV</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p>
        </w:tc>
      </w:tr>
      <w:tr w:rsidR="005D065F" w:rsidRPr="002E5887" w:rsidTr="005D065F">
        <w:trPr>
          <w:jc w:val="center"/>
        </w:trPr>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0442E2">
            <w:pPr>
              <w:spacing w:after="0" w:line="240" w:lineRule="auto"/>
              <w:ind w:left="0"/>
              <w:rPr>
                <w:color w:val="262626" w:themeColor="text1" w:themeTint="D9"/>
                <w:sz w:val="23"/>
                <w:szCs w:val="23"/>
              </w:rPr>
            </w:pPr>
            <w:r w:rsidRPr="002E5887">
              <w:rPr>
                <w:color w:val="262626" w:themeColor="text1" w:themeTint="D9"/>
                <w:sz w:val="23"/>
                <w:szCs w:val="23"/>
              </w:rPr>
              <w:t>Обязательная часть</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531BA0">
            <w:pPr>
              <w:spacing w:after="0" w:line="240" w:lineRule="auto"/>
              <w:rPr>
                <w:color w:val="262626" w:themeColor="text1" w:themeTint="D9"/>
                <w:sz w:val="23"/>
                <w:szCs w:val="23"/>
              </w:rPr>
            </w:pP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p>
        </w:tc>
      </w:tr>
      <w:tr w:rsidR="005D065F" w:rsidRPr="002E5887" w:rsidTr="005D065F">
        <w:trPr>
          <w:jc w:val="center"/>
        </w:trPr>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 xml:space="preserve">Русский язык и литературное </w:t>
            </w:r>
            <w:r w:rsidRPr="002E5887">
              <w:rPr>
                <w:color w:val="262626" w:themeColor="text1" w:themeTint="D9"/>
                <w:sz w:val="23"/>
                <w:szCs w:val="23"/>
              </w:rPr>
              <w:lastRenderedPageBreak/>
              <w:t>чтение</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rPr>
                <w:color w:val="262626" w:themeColor="text1" w:themeTint="D9"/>
                <w:sz w:val="23"/>
                <w:szCs w:val="23"/>
              </w:rPr>
            </w:pPr>
            <w:r w:rsidRPr="002E5887">
              <w:rPr>
                <w:color w:val="262626" w:themeColor="text1" w:themeTint="D9"/>
                <w:sz w:val="23"/>
                <w:szCs w:val="23"/>
              </w:rPr>
              <w:lastRenderedPageBreak/>
              <w:t>Русский язык</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5</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5</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5</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5</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20</w:t>
            </w:r>
          </w:p>
        </w:tc>
      </w:tr>
      <w:tr w:rsidR="005D065F" w:rsidRPr="002E5887" w:rsidTr="005D065F">
        <w:trPr>
          <w:jc w:val="center"/>
        </w:trPr>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40" w:lineRule="auto"/>
              <w:ind w:left="0"/>
              <w:rPr>
                <w:color w:val="262626" w:themeColor="text1" w:themeTint="D9"/>
                <w:sz w:val="23"/>
                <w:szCs w:val="23"/>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rPr>
                <w:color w:val="262626" w:themeColor="text1" w:themeTint="D9"/>
                <w:sz w:val="23"/>
                <w:szCs w:val="23"/>
              </w:rPr>
            </w:pPr>
            <w:r w:rsidRPr="002E5887">
              <w:rPr>
                <w:color w:val="262626" w:themeColor="text1" w:themeTint="D9"/>
                <w:sz w:val="23"/>
                <w:szCs w:val="23"/>
              </w:rPr>
              <w:t>Литературное чтение</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4</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4</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4</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4</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16</w:t>
            </w:r>
          </w:p>
        </w:tc>
      </w:tr>
      <w:tr w:rsidR="005D065F" w:rsidRPr="002E5887" w:rsidTr="005D065F">
        <w:trPr>
          <w:jc w:val="center"/>
        </w:trPr>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Иностранный язык</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rPr>
                <w:color w:val="262626" w:themeColor="text1" w:themeTint="D9"/>
                <w:sz w:val="23"/>
                <w:szCs w:val="23"/>
              </w:rPr>
            </w:pPr>
            <w:r w:rsidRPr="002E5887">
              <w:rPr>
                <w:color w:val="262626" w:themeColor="text1" w:themeTint="D9"/>
                <w:sz w:val="23"/>
                <w:szCs w:val="23"/>
              </w:rPr>
              <w:t>Иностранный язык</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6</w:t>
            </w:r>
          </w:p>
        </w:tc>
      </w:tr>
      <w:tr w:rsidR="005D065F" w:rsidRPr="002E5887" w:rsidTr="005D065F">
        <w:trPr>
          <w:jc w:val="center"/>
        </w:trPr>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Математика и информатика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rPr>
                <w:color w:val="262626" w:themeColor="text1" w:themeTint="D9"/>
                <w:sz w:val="23"/>
                <w:szCs w:val="23"/>
              </w:rPr>
            </w:pPr>
            <w:r w:rsidRPr="002E5887">
              <w:rPr>
                <w:color w:val="262626" w:themeColor="text1" w:themeTint="D9"/>
                <w:sz w:val="23"/>
                <w:szCs w:val="23"/>
              </w:rPr>
              <w:t>Математика</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4</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4</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4</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4</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16</w:t>
            </w:r>
          </w:p>
        </w:tc>
      </w:tr>
      <w:tr w:rsidR="005D065F" w:rsidRPr="002E5887" w:rsidTr="005D065F">
        <w:trPr>
          <w:jc w:val="center"/>
        </w:trPr>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Обществознание и естествознание (Окружающий мир)</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rPr>
                <w:color w:val="262626" w:themeColor="text1" w:themeTint="D9"/>
                <w:sz w:val="23"/>
                <w:szCs w:val="23"/>
              </w:rPr>
            </w:pPr>
            <w:r w:rsidRPr="002E5887">
              <w:rPr>
                <w:color w:val="262626" w:themeColor="text1" w:themeTint="D9"/>
                <w:sz w:val="23"/>
                <w:szCs w:val="23"/>
              </w:rPr>
              <w:t>Окружающий мир</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8</w:t>
            </w:r>
          </w:p>
        </w:tc>
      </w:tr>
      <w:tr w:rsidR="005D065F" w:rsidRPr="002E5887" w:rsidTr="005D065F">
        <w:trPr>
          <w:jc w:val="center"/>
        </w:trPr>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Основы религиозных культур и светской этики</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rPr>
                <w:color w:val="262626" w:themeColor="text1" w:themeTint="D9"/>
                <w:sz w:val="23"/>
                <w:szCs w:val="23"/>
              </w:rPr>
            </w:pPr>
            <w:r w:rsidRPr="002E5887">
              <w:rPr>
                <w:color w:val="262626" w:themeColor="text1" w:themeTint="D9"/>
                <w:sz w:val="23"/>
                <w:szCs w:val="23"/>
              </w:rPr>
              <w:t>Основы религиозных культур и светской этики</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r w:rsidRPr="008D07E3">
              <w:rPr>
                <w:szCs w:val="24"/>
              </w:rPr>
              <w:t xml:space="preserve">Основы светской </w:t>
            </w:r>
            <w:r>
              <w:rPr>
                <w:szCs w:val="24"/>
              </w:rPr>
              <w:t>э</w:t>
            </w:r>
            <w:r w:rsidRPr="008D07E3">
              <w:rPr>
                <w:szCs w:val="24"/>
              </w:rPr>
              <w:t>тики</w:t>
            </w: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r>
      <w:tr w:rsidR="005D065F" w:rsidRPr="002E5887" w:rsidTr="005D065F">
        <w:trPr>
          <w:jc w:val="center"/>
        </w:trPr>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Искусство</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rPr>
                <w:color w:val="262626" w:themeColor="text1" w:themeTint="D9"/>
                <w:sz w:val="23"/>
                <w:szCs w:val="23"/>
              </w:rPr>
            </w:pPr>
            <w:r w:rsidRPr="002E5887">
              <w:rPr>
                <w:color w:val="262626" w:themeColor="text1" w:themeTint="D9"/>
                <w:sz w:val="23"/>
                <w:szCs w:val="23"/>
              </w:rPr>
              <w:t>Изобразительное искусство</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4</w:t>
            </w:r>
          </w:p>
        </w:tc>
      </w:tr>
      <w:tr w:rsidR="005D065F" w:rsidRPr="002E5887" w:rsidTr="005D065F">
        <w:trPr>
          <w:jc w:val="center"/>
        </w:trPr>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40" w:lineRule="auto"/>
              <w:ind w:left="0"/>
              <w:rPr>
                <w:color w:val="262626" w:themeColor="text1" w:themeTint="D9"/>
                <w:sz w:val="23"/>
                <w:szCs w:val="23"/>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rPr>
                <w:color w:val="262626" w:themeColor="text1" w:themeTint="D9"/>
                <w:sz w:val="23"/>
                <w:szCs w:val="23"/>
              </w:rPr>
            </w:pPr>
            <w:r w:rsidRPr="002E5887">
              <w:rPr>
                <w:color w:val="262626" w:themeColor="text1" w:themeTint="D9"/>
                <w:sz w:val="23"/>
                <w:szCs w:val="23"/>
              </w:rPr>
              <w:t>Музыка</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4</w:t>
            </w:r>
          </w:p>
        </w:tc>
      </w:tr>
      <w:tr w:rsidR="005D065F" w:rsidRPr="002E5887" w:rsidTr="005D065F">
        <w:trPr>
          <w:jc w:val="center"/>
        </w:trPr>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Технология</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rPr>
                <w:color w:val="262626" w:themeColor="text1" w:themeTint="D9"/>
                <w:sz w:val="23"/>
                <w:szCs w:val="23"/>
              </w:rPr>
            </w:pPr>
            <w:r w:rsidRPr="002E5887">
              <w:rPr>
                <w:color w:val="262626" w:themeColor="text1" w:themeTint="D9"/>
                <w:sz w:val="23"/>
                <w:szCs w:val="23"/>
              </w:rPr>
              <w:t>Труд (технология)</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4</w:t>
            </w:r>
          </w:p>
        </w:tc>
      </w:tr>
      <w:tr w:rsidR="005D065F" w:rsidRPr="002E5887" w:rsidTr="005D065F">
        <w:trPr>
          <w:jc w:val="center"/>
        </w:trPr>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Физическая культура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rPr>
                <w:color w:val="262626" w:themeColor="text1" w:themeTint="D9"/>
                <w:sz w:val="23"/>
                <w:szCs w:val="23"/>
              </w:rPr>
            </w:pPr>
            <w:r w:rsidRPr="002E5887">
              <w:rPr>
                <w:color w:val="262626" w:themeColor="text1" w:themeTint="D9"/>
                <w:sz w:val="23"/>
                <w:szCs w:val="23"/>
              </w:rPr>
              <w:t>Физическая культура</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8</w:t>
            </w: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93" w:lineRule="atLeast"/>
              <w:ind w:left="0"/>
              <w:rPr>
                <w:b/>
                <w:color w:val="262626" w:themeColor="text1" w:themeTint="D9"/>
                <w:sz w:val="23"/>
                <w:szCs w:val="23"/>
              </w:rPr>
            </w:pPr>
            <w:r w:rsidRPr="002E5887">
              <w:rPr>
                <w:b/>
                <w:color w:val="262626" w:themeColor="text1" w:themeTint="D9"/>
                <w:sz w:val="23"/>
                <w:szCs w:val="23"/>
              </w:rPr>
              <w:t>Итого:</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20</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22</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23</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87</w:t>
            </w: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Часть, формируемая участниками образовательных отношений</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0</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3</w:t>
            </w:r>
          </w:p>
        </w:tc>
      </w:tr>
      <w:tr w:rsidR="005D065F" w:rsidRPr="002E5887" w:rsidTr="005D065F">
        <w:trPr>
          <w:jc w:val="center"/>
        </w:trPr>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93" w:lineRule="atLeast"/>
              <w:ind w:left="0"/>
              <w:rPr>
                <w:i/>
                <w:color w:val="262626" w:themeColor="text1" w:themeTint="D9"/>
                <w:sz w:val="23"/>
                <w:szCs w:val="23"/>
              </w:rPr>
            </w:pPr>
            <w:r w:rsidRPr="002E5887">
              <w:rPr>
                <w:i/>
                <w:color w:val="262626" w:themeColor="text1" w:themeTint="D9"/>
                <w:sz w:val="23"/>
                <w:szCs w:val="23"/>
              </w:rPr>
              <w:t>Физическая культура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rPr>
                <w:i/>
                <w:color w:val="262626" w:themeColor="text1" w:themeTint="D9"/>
                <w:sz w:val="23"/>
                <w:szCs w:val="23"/>
              </w:rPr>
            </w:pPr>
            <w:r w:rsidRPr="002E5887">
              <w:rPr>
                <w:i/>
                <w:color w:val="262626" w:themeColor="text1" w:themeTint="D9"/>
                <w:sz w:val="23"/>
                <w:szCs w:val="23"/>
              </w:rPr>
              <w:t>Физическая культура</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i/>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i/>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i/>
                <w:color w:val="262626" w:themeColor="text1" w:themeTint="D9"/>
                <w:sz w:val="23"/>
                <w:szCs w:val="23"/>
              </w:rPr>
            </w:pPr>
            <w:r w:rsidRPr="002E5887">
              <w:rPr>
                <w:b/>
                <w:bCs/>
                <w:i/>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i/>
                <w:color w:val="262626" w:themeColor="text1" w:themeTint="D9"/>
                <w:sz w:val="23"/>
                <w:szCs w:val="23"/>
              </w:rPr>
            </w:pPr>
            <w:r w:rsidRPr="002E5887">
              <w:rPr>
                <w:b/>
                <w:bCs/>
                <w:i/>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i/>
                <w:color w:val="262626" w:themeColor="text1" w:themeTint="D9"/>
                <w:sz w:val="23"/>
                <w:szCs w:val="23"/>
              </w:rPr>
            </w:pPr>
            <w:r w:rsidRPr="002E5887">
              <w:rPr>
                <w:b/>
                <w:bCs/>
                <w:i/>
                <w:color w:val="262626" w:themeColor="text1" w:themeTint="D9"/>
                <w:sz w:val="23"/>
                <w:szCs w:val="23"/>
              </w:rPr>
              <w:t>0</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i/>
                <w:color w:val="262626" w:themeColor="text1" w:themeTint="D9"/>
                <w:sz w:val="23"/>
                <w:szCs w:val="23"/>
              </w:rPr>
            </w:pPr>
            <w:r w:rsidRPr="002E5887">
              <w:rPr>
                <w:b/>
                <w:bCs/>
                <w:i/>
                <w:color w:val="262626" w:themeColor="text1" w:themeTint="D9"/>
                <w:sz w:val="23"/>
                <w:szCs w:val="23"/>
              </w:rPr>
              <w:t>2</w:t>
            </w:r>
          </w:p>
        </w:tc>
      </w:tr>
      <w:tr w:rsidR="005D065F" w:rsidRPr="002E5887" w:rsidTr="005D065F">
        <w:trPr>
          <w:jc w:val="center"/>
        </w:trPr>
        <w:tc>
          <w:tcPr>
            <w:tcW w:w="33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0442E2">
            <w:pPr>
              <w:spacing w:after="0" w:line="293" w:lineRule="atLeast"/>
              <w:ind w:left="0"/>
              <w:rPr>
                <w:i/>
                <w:color w:val="262626" w:themeColor="text1" w:themeTint="D9"/>
                <w:sz w:val="23"/>
                <w:szCs w:val="23"/>
              </w:rPr>
            </w:pPr>
            <w:r w:rsidRPr="002E5887">
              <w:rPr>
                <w:i/>
                <w:color w:val="262626" w:themeColor="text1" w:themeTint="D9"/>
                <w:sz w:val="23"/>
                <w:szCs w:val="23"/>
              </w:rPr>
              <w:t>Русский язык и литературное чтение</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rPr>
                <w:i/>
                <w:color w:val="262626" w:themeColor="text1" w:themeTint="D9"/>
                <w:szCs w:val="24"/>
              </w:rPr>
            </w:pPr>
            <w:r w:rsidRPr="002E5887">
              <w:rPr>
                <w:i/>
                <w:color w:val="262626" w:themeColor="text1" w:themeTint="D9"/>
                <w:sz w:val="23"/>
                <w:szCs w:val="23"/>
              </w:rPr>
              <w:t>Индивидуально-групповые занятия по русскому языку</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i/>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i/>
                <w:color w:val="262626" w:themeColor="text1" w:themeTint="D9"/>
                <w:sz w:val="23"/>
                <w:szCs w:val="23"/>
              </w:rPr>
            </w:pPr>
            <w:r w:rsidRPr="002E5887">
              <w:rPr>
                <w:b/>
                <w:bCs/>
                <w:i/>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i/>
                <w:color w:val="262626" w:themeColor="text1" w:themeTint="D9"/>
                <w:sz w:val="23"/>
                <w:szCs w:val="23"/>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i/>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i/>
                <w:color w:val="262626" w:themeColor="text1" w:themeTint="D9"/>
                <w:sz w:val="23"/>
                <w:szCs w:val="23"/>
              </w:rPr>
            </w:pP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i/>
                <w:color w:val="262626" w:themeColor="text1" w:themeTint="D9"/>
                <w:sz w:val="23"/>
                <w:szCs w:val="23"/>
              </w:rPr>
            </w:pPr>
            <w:r w:rsidRPr="002E5887">
              <w:rPr>
                <w:b/>
                <w:bCs/>
                <w:i/>
                <w:color w:val="262626" w:themeColor="text1" w:themeTint="D9"/>
                <w:sz w:val="23"/>
                <w:szCs w:val="23"/>
              </w:rPr>
              <w:t>1</w:t>
            </w: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Учебные недели</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33</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34</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34</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34</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lastRenderedPageBreak/>
              <w:t>Итого (учебная нагрузка)</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23</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23</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23</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90</w:t>
            </w: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Всего часов</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693</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782</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782</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782</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3039</w:t>
            </w: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Максимально допустимая недельная нагрузка, предусмотренная действующими санитарными правилами и гигиеническими нормативами</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23</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23</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23</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p>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90</w:t>
            </w: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0442E2">
            <w:pPr>
              <w:spacing w:after="0" w:line="293" w:lineRule="atLeast"/>
              <w:ind w:left="0"/>
              <w:rPr>
                <w:b/>
                <w:color w:val="262626" w:themeColor="text1" w:themeTint="D9"/>
                <w:sz w:val="23"/>
                <w:szCs w:val="23"/>
              </w:rPr>
            </w:pPr>
            <w:r w:rsidRPr="002E5887">
              <w:rPr>
                <w:b/>
                <w:color w:val="262626" w:themeColor="text1" w:themeTint="D9"/>
                <w:sz w:val="23"/>
                <w:szCs w:val="23"/>
              </w:rPr>
              <w:t>Внеурочная деятельность</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Разговоры о важном</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2126" w:type="dxa"/>
            <w:gridSpan w:val="2"/>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3</w:t>
            </w: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Разговор о правильном питании</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2126" w:type="dxa"/>
            <w:gridSpan w:val="2"/>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3</w:t>
            </w: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Занимательная математика</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2126" w:type="dxa"/>
            <w:gridSpan w:val="2"/>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Шашечный кружок</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2126" w:type="dxa"/>
            <w:gridSpan w:val="2"/>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От игры к спорту</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2126" w:type="dxa"/>
            <w:gridSpan w:val="2"/>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Мой друг компьютер</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Шахматный кружок</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w:t>
            </w: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Играем вместе</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w:t>
            </w: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0442E2">
            <w:pPr>
              <w:spacing w:after="0" w:line="293" w:lineRule="atLeast"/>
              <w:ind w:left="0"/>
              <w:rPr>
                <w:color w:val="262626" w:themeColor="text1" w:themeTint="D9"/>
                <w:sz w:val="23"/>
                <w:szCs w:val="23"/>
              </w:rPr>
            </w:pPr>
            <w:r w:rsidRPr="002E5887">
              <w:rPr>
                <w:color w:val="262626" w:themeColor="text1" w:themeTint="D9"/>
                <w:sz w:val="23"/>
                <w:szCs w:val="23"/>
              </w:rPr>
              <w:t>Занимательная математика</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1</w:t>
            </w:r>
          </w:p>
        </w:tc>
      </w:tr>
      <w:tr w:rsidR="005D065F" w:rsidRPr="002E5887" w:rsidTr="005D065F">
        <w:trPr>
          <w:jc w:val="center"/>
        </w:trPr>
        <w:tc>
          <w:tcPr>
            <w:tcW w:w="588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D065F" w:rsidRPr="002E5887" w:rsidRDefault="005D065F" w:rsidP="000442E2">
            <w:pPr>
              <w:spacing w:after="0" w:line="293" w:lineRule="atLeast"/>
              <w:ind w:left="0"/>
              <w:rPr>
                <w:b/>
                <w:color w:val="262626" w:themeColor="text1" w:themeTint="D9"/>
                <w:sz w:val="23"/>
                <w:szCs w:val="23"/>
              </w:rPr>
            </w:pPr>
            <w:r w:rsidRPr="002E5887">
              <w:rPr>
                <w:b/>
                <w:color w:val="262626" w:themeColor="text1" w:themeTint="D9"/>
                <w:sz w:val="23"/>
                <w:szCs w:val="23"/>
              </w:rPr>
              <w:t>Итого</w:t>
            </w:r>
          </w:p>
        </w:tc>
        <w:tc>
          <w:tcPr>
            <w:tcW w:w="1571" w:type="dxa"/>
            <w:tcBorders>
              <w:top w:val="single" w:sz="6" w:space="0" w:color="000000"/>
              <w:left w:val="single" w:sz="6" w:space="0" w:color="000000"/>
              <w:bottom w:val="single" w:sz="6" w:space="0" w:color="000000"/>
              <w:right w:val="single" w:sz="6" w:space="0" w:color="000000"/>
            </w:tcBorders>
          </w:tcPr>
          <w:p w:rsidR="005D065F" w:rsidRPr="002E5887" w:rsidRDefault="005D065F" w:rsidP="00531BA0">
            <w:pPr>
              <w:spacing w:after="0" w:line="293" w:lineRule="atLeast"/>
              <w:jc w:val="center"/>
              <w:rPr>
                <w:b/>
                <w:bCs/>
                <w:color w:val="262626" w:themeColor="text1" w:themeTint="D9"/>
                <w:sz w:val="23"/>
                <w:szCs w:val="23"/>
              </w:rP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5</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5</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5</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5</w:t>
            </w:r>
          </w:p>
        </w:tc>
        <w:tc>
          <w:tcPr>
            <w:tcW w:w="1219" w:type="dxa"/>
            <w:tcBorders>
              <w:top w:val="single" w:sz="6" w:space="0" w:color="000000"/>
              <w:left w:val="single" w:sz="6" w:space="0" w:color="000000"/>
              <w:bottom w:val="single" w:sz="6" w:space="0" w:color="000000"/>
              <w:right w:val="single" w:sz="4" w:space="0" w:color="auto"/>
            </w:tcBorders>
          </w:tcPr>
          <w:p w:rsidR="005D065F" w:rsidRPr="002E5887" w:rsidRDefault="005D065F" w:rsidP="00531BA0">
            <w:pPr>
              <w:spacing w:after="0" w:line="293" w:lineRule="atLeast"/>
              <w:jc w:val="center"/>
              <w:rPr>
                <w:b/>
                <w:bCs/>
                <w:color w:val="262626" w:themeColor="text1" w:themeTint="D9"/>
                <w:sz w:val="23"/>
                <w:szCs w:val="23"/>
              </w:rPr>
            </w:pPr>
            <w:r w:rsidRPr="002E5887">
              <w:rPr>
                <w:b/>
                <w:bCs/>
                <w:color w:val="262626" w:themeColor="text1" w:themeTint="D9"/>
                <w:sz w:val="23"/>
                <w:szCs w:val="23"/>
              </w:rPr>
              <w:t>20</w:t>
            </w:r>
          </w:p>
        </w:tc>
      </w:tr>
    </w:tbl>
    <w:p w:rsidR="000442E2" w:rsidRPr="002E5887" w:rsidRDefault="000442E2" w:rsidP="000442E2">
      <w:pPr>
        <w:tabs>
          <w:tab w:val="center" w:pos="4677"/>
        </w:tabs>
        <w:jc w:val="center"/>
        <w:rPr>
          <w:color w:val="262626" w:themeColor="text1" w:themeTint="D9"/>
          <w:lang w:val="en-US"/>
        </w:rPr>
      </w:pPr>
    </w:p>
    <w:p w:rsidR="002471D3" w:rsidRPr="00441A49" w:rsidRDefault="002471D3" w:rsidP="00356A0F">
      <w:pPr>
        <w:spacing w:after="23" w:line="360" w:lineRule="auto"/>
        <w:ind w:left="708" w:right="0" w:firstLine="0"/>
        <w:rPr>
          <w:szCs w:val="24"/>
        </w:rPr>
      </w:pPr>
    </w:p>
    <w:p w:rsidR="002471D3" w:rsidRPr="00441A49" w:rsidRDefault="002471D3" w:rsidP="00356A0F">
      <w:pPr>
        <w:spacing w:after="0" w:line="360" w:lineRule="auto"/>
        <w:ind w:left="0" w:right="0" w:firstLine="0"/>
        <w:rPr>
          <w:szCs w:val="24"/>
        </w:rPr>
      </w:pPr>
    </w:p>
    <w:p w:rsidR="002471D3" w:rsidRPr="00441A49" w:rsidRDefault="00E440B0" w:rsidP="00356A0F">
      <w:pPr>
        <w:spacing w:after="0" w:line="360" w:lineRule="auto"/>
        <w:ind w:left="55" w:right="0" w:firstLine="0"/>
        <w:rPr>
          <w:szCs w:val="24"/>
        </w:rPr>
      </w:pPr>
      <w:r w:rsidRPr="00441A49">
        <w:rPr>
          <w:b/>
          <w:color w:val="C0504D"/>
          <w:szCs w:val="24"/>
        </w:rPr>
        <w:t xml:space="preserve"> </w:t>
      </w:r>
    </w:p>
    <w:p w:rsidR="002471D3" w:rsidRPr="00441A49" w:rsidRDefault="002471D3" w:rsidP="00356A0F">
      <w:pPr>
        <w:spacing w:line="360" w:lineRule="auto"/>
        <w:rPr>
          <w:szCs w:val="24"/>
        </w:rPr>
        <w:sectPr w:rsidR="002471D3" w:rsidRPr="00441A49" w:rsidSect="004E2EA2">
          <w:headerReference w:type="even" r:id="rId52"/>
          <w:headerReference w:type="default" r:id="rId53"/>
          <w:footerReference w:type="even" r:id="rId54"/>
          <w:footerReference w:type="default" r:id="rId55"/>
          <w:headerReference w:type="first" r:id="rId56"/>
          <w:footerReference w:type="first" r:id="rId57"/>
          <w:pgSz w:w="16838" w:h="11906" w:orient="landscape"/>
          <w:pgMar w:top="998" w:right="615" w:bottom="724" w:left="900" w:header="720" w:footer="475" w:gutter="0"/>
          <w:cols w:space="720"/>
        </w:sectPr>
      </w:pPr>
    </w:p>
    <w:p w:rsidR="00080888" w:rsidRDefault="00080888" w:rsidP="00531BA0">
      <w:pPr>
        <w:spacing w:after="0" w:line="360" w:lineRule="auto"/>
        <w:ind w:left="0" w:right="44" w:firstLine="0"/>
        <w:rPr>
          <w:b/>
          <w:szCs w:val="24"/>
        </w:rPr>
      </w:pPr>
    </w:p>
    <w:p w:rsidR="00080888" w:rsidRPr="00080888" w:rsidRDefault="00080888" w:rsidP="00531BA0">
      <w:pPr>
        <w:spacing w:after="0" w:line="360" w:lineRule="auto"/>
        <w:ind w:left="10" w:right="44" w:hanging="10"/>
        <w:rPr>
          <w:szCs w:val="24"/>
        </w:rPr>
      </w:pPr>
      <w:r>
        <w:rPr>
          <w:b/>
          <w:szCs w:val="24"/>
        </w:rPr>
        <w:t xml:space="preserve">                                                                                                     </w:t>
      </w:r>
      <w:r w:rsidR="009724AD">
        <w:rPr>
          <w:b/>
          <w:szCs w:val="24"/>
        </w:rPr>
        <w:t>Приложение № 4</w:t>
      </w:r>
      <w:r w:rsidR="00E440B0" w:rsidRPr="00441A49">
        <w:rPr>
          <w:b/>
          <w:szCs w:val="24"/>
        </w:rPr>
        <w:t xml:space="preserve"> к ООП НОО </w:t>
      </w:r>
    </w:p>
    <w:p w:rsidR="00080888" w:rsidRDefault="00080888" w:rsidP="00080888">
      <w:pPr>
        <w:spacing w:after="29"/>
        <w:ind w:left="350"/>
        <w:jc w:val="center"/>
      </w:pPr>
      <w:r>
        <w:rPr>
          <w:b/>
          <w:sz w:val="28"/>
        </w:rPr>
        <w:t xml:space="preserve"> </w:t>
      </w:r>
    </w:p>
    <w:p w:rsidR="00080888" w:rsidRDefault="00080888" w:rsidP="000C7BA2">
      <w:pPr>
        <w:spacing w:after="0" w:line="388" w:lineRule="auto"/>
        <w:ind w:left="0" w:right="62" w:hanging="10"/>
        <w:jc w:val="left"/>
      </w:pPr>
      <w:r>
        <w:rPr>
          <w:b/>
          <w:sz w:val="28"/>
        </w:rPr>
        <w:t xml:space="preserve">Календарный учебный график на </w:t>
      </w:r>
      <w:r w:rsidR="00531BA0">
        <w:rPr>
          <w:b/>
          <w:sz w:val="28"/>
        </w:rPr>
        <w:t>2 0</w:t>
      </w:r>
      <w:r>
        <w:rPr>
          <w:b/>
          <w:sz w:val="28"/>
        </w:rPr>
        <w:t xml:space="preserve">24 – 2025 учебный год </w:t>
      </w:r>
    </w:p>
    <w:p w:rsidR="00080888" w:rsidRDefault="00080888" w:rsidP="00531BA0">
      <w:pPr>
        <w:spacing w:after="3" w:line="270" w:lineRule="auto"/>
        <w:ind w:left="142" w:right="6500"/>
        <w:rPr>
          <w:b/>
        </w:rPr>
      </w:pPr>
      <w:r>
        <w:sym w:font="Symbol" w:char="F0B7"/>
      </w:r>
      <w:r>
        <w:t xml:space="preserve"> </w:t>
      </w:r>
      <w:r w:rsidRPr="00A75251">
        <w:rPr>
          <w:b/>
        </w:rPr>
        <w:t xml:space="preserve">Начало учебного года: </w:t>
      </w:r>
    </w:p>
    <w:p w:rsidR="00080888" w:rsidRDefault="00080888" w:rsidP="00531BA0">
      <w:pPr>
        <w:spacing w:after="3" w:line="270" w:lineRule="auto"/>
        <w:ind w:left="142" w:right="6500"/>
      </w:pPr>
      <w:r>
        <w:t>2</w:t>
      </w:r>
      <w:r w:rsidRPr="00A75251">
        <w:t xml:space="preserve"> сентября 202</w:t>
      </w:r>
      <w:r>
        <w:t>4</w:t>
      </w:r>
      <w:r w:rsidRPr="00A75251">
        <w:t xml:space="preserve"> года </w:t>
      </w:r>
    </w:p>
    <w:p w:rsidR="00080888" w:rsidRDefault="00080888" w:rsidP="00531BA0">
      <w:pPr>
        <w:spacing w:after="3" w:line="270" w:lineRule="auto"/>
        <w:ind w:left="142" w:right="3401"/>
      </w:pPr>
      <w:r>
        <w:sym w:font="Symbol" w:char="F0B7"/>
      </w:r>
      <w:r>
        <w:t xml:space="preserve"> </w:t>
      </w:r>
      <w:r w:rsidRPr="00A75251">
        <w:rPr>
          <w:b/>
        </w:rPr>
        <w:t>Окончание учебного</w:t>
      </w:r>
      <w:r>
        <w:rPr>
          <w:b/>
        </w:rPr>
        <w:t xml:space="preserve"> </w:t>
      </w:r>
      <w:r w:rsidRPr="00A75251">
        <w:rPr>
          <w:b/>
        </w:rPr>
        <w:t xml:space="preserve">года: </w:t>
      </w:r>
    </w:p>
    <w:p w:rsidR="00080888" w:rsidRDefault="00080888" w:rsidP="00D97192">
      <w:pPr>
        <w:numPr>
          <w:ilvl w:val="0"/>
          <w:numId w:val="64"/>
        </w:numPr>
        <w:tabs>
          <w:tab w:val="left" w:pos="-284"/>
        </w:tabs>
        <w:spacing w:after="0" w:line="240" w:lineRule="auto"/>
        <w:ind w:left="142" w:right="3238"/>
        <w:jc w:val="left"/>
      </w:pPr>
      <w:r>
        <w:t xml:space="preserve">класс – 23 мая 2025 г. </w:t>
      </w:r>
    </w:p>
    <w:p w:rsidR="00080888" w:rsidRPr="00A75251" w:rsidRDefault="00080888" w:rsidP="00D97192">
      <w:pPr>
        <w:numPr>
          <w:ilvl w:val="0"/>
          <w:numId w:val="64"/>
        </w:numPr>
        <w:tabs>
          <w:tab w:val="left" w:pos="-284"/>
          <w:tab w:val="left" w:pos="142"/>
        </w:tabs>
        <w:spacing w:after="0" w:line="240" w:lineRule="auto"/>
        <w:ind w:left="142" w:right="3238"/>
        <w:jc w:val="left"/>
      </w:pPr>
      <w:r>
        <w:t xml:space="preserve">– 4 классы – 30 мая 2024 г.  </w:t>
      </w:r>
    </w:p>
    <w:p w:rsidR="00080888" w:rsidRDefault="00080888" w:rsidP="00531BA0">
      <w:pPr>
        <w:spacing w:after="3" w:line="270" w:lineRule="auto"/>
        <w:ind w:left="142"/>
      </w:pPr>
      <w:r>
        <w:sym w:font="Symbol" w:char="F0B7"/>
      </w:r>
      <w:r>
        <w:t xml:space="preserve"> </w:t>
      </w:r>
      <w:r>
        <w:rPr>
          <w:b/>
        </w:rPr>
        <w:t xml:space="preserve">Начало учебных занятий: </w:t>
      </w:r>
    </w:p>
    <w:p w:rsidR="00080888" w:rsidRDefault="00080888" w:rsidP="00531BA0">
      <w:pPr>
        <w:spacing w:after="114"/>
        <w:ind w:left="142"/>
      </w:pPr>
      <w:r>
        <w:t xml:space="preserve">1 – 4 классы – 9 ч. 00 мин. </w:t>
      </w:r>
    </w:p>
    <w:p w:rsidR="00080888" w:rsidRDefault="00080888" w:rsidP="00531BA0">
      <w:pPr>
        <w:spacing w:after="3" w:line="270" w:lineRule="auto"/>
        <w:ind w:left="142"/>
      </w:pPr>
      <w:r>
        <w:sym w:font="Symbol" w:char="F0B7"/>
      </w:r>
      <w:r>
        <w:t xml:space="preserve"> </w:t>
      </w:r>
      <w:r>
        <w:rPr>
          <w:b/>
        </w:rPr>
        <w:t xml:space="preserve">Сменность занятий: </w:t>
      </w:r>
    </w:p>
    <w:p w:rsidR="00080888" w:rsidRDefault="00080888" w:rsidP="00531BA0">
      <w:pPr>
        <w:ind w:left="142" w:right="5500"/>
        <w:rPr>
          <w:rFonts w:ascii="Arial" w:eastAsia="Arial" w:hAnsi="Arial" w:cs="Arial"/>
          <w:b/>
          <w:sz w:val="28"/>
        </w:rPr>
      </w:pPr>
      <w:r>
        <w:t xml:space="preserve">Занятия проводятся в одну смену. </w:t>
      </w:r>
      <w:r>
        <w:rPr>
          <w:rFonts w:ascii="Arial" w:eastAsia="Arial" w:hAnsi="Arial" w:cs="Arial"/>
          <w:b/>
          <w:sz w:val="28"/>
        </w:rPr>
        <w:t xml:space="preserve"> </w:t>
      </w:r>
    </w:p>
    <w:p w:rsidR="00080888" w:rsidRDefault="00080888" w:rsidP="00531BA0">
      <w:pPr>
        <w:ind w:left="142" w:right="283"/>
      </w:pPr>
      <w:r>
        <w:sym w:font="Symbol" w:char="F0B7"/>
      </w:r>
      <w:r>
        <w:t xml:space="preserve"> </w:t>
      </w:r>
      <w:r>
        <w:rPr>
          <w:b/>
        </w:rPr>
        <w:t xml:space="preserve">Продолжительность учебного года: </w:t>
      </w:r>
    </w:p>
    <w:p w:rsidR="00080888" w:rsidRDefault="00080888" w:rsidP="00531BA0">
      <w:pPr>
        <w:spacing w:after="107"/>
        <w:ind w:left="142" w:right="6270"/>
      </w:pPr>
      <w:r>
        <w:t xml:space="preserve">1 класс – 33 учебные недели </w:t>
      </w:r>
    </w:p>
    <w:p w:rsidR="00080888" w:rsidRDefault="00080888" w:rsidP="00531BA0">
      <w:pPr>
        <w:spacing w:after="107"/>
        <w:ind w:left="142" w:right="4252"/>
      </w:pPr>
      <w:r>
        <w:t xml:space="preserve">2 –4 классы – 34 учебные недели </w:t>
      </w:r>
    </w:p>
    <w:p w:rsidR="00080888" w:rsidRDefault="00080888" w:rsidP="00531BA0">
      <w:pPr>
        <w:spacing w:after="3" w:line="270" w:lineRule="auto"/>
        <w:ind w:left="142"/>
      </w:pPr>
      <w:r>
        <w:sym w:font="Symbol" w:char="F0B7"/>
      </w:r>
      <w:r>
        <w:t xml:space="preserve"> </w:t>
      </w:r>
      <w:r>
        <w:rPr>
          <w:b/>
        </w:rPr>
        <w:t>Режим работы школы</w:t>
      </w:r>
      <w:r>
        <w:t xml:space="preserve">: </w:t>
      </w:r>
    </w:p>
    <w:p w:rsidR="00080888" w:rsidRDefault="00080888" w:rsidP="00531BA0">
      <w:pPr>
        <w:spacing w:after="118"/>
        <w:ind w:left="142"/>
      </w:pPr>
      <w:r>
        <w:t xml:space="preserve">1 – 4 классы – 5-дневная учебная неделя. </w:t>
      </w:r>
    </w:p>
    <w:p w:rsidR="00080888" w:rsidRDefault="00080888" w:rsidP="00531BA0">
      <w:pPr>
        <w:spacing w:after="3" w:line="270" w:lineRule="auto"/>
        <w:ind w:left="142"/>
      </w:pPr>
      <w:r>
        <w:sym w:font="Symbol" w:char="F0B7"/>
      </w:r>
      <w:r>
        <w:t xml:space="preserve"> </w:t>
      </w:r>
      <w:r>
        <w:rPr>
          <w:b/>
        </w:rPr>
        <w:t xml:space="preserve">Периоды учебных занятий и каникул на 2024 – 2025 учебный год: </w:t>
      </w:r>
    </w:p>
    <w:p w:rsidR="00080888" w:rsidRDefault="00080888" w:rsidP="00531BA0">
      <w:pPr>
        <w:spacing w:after="54"/>
        <w:ind w:left="142"/>
      </w:pPr>
      <w:r>
        <w:rPr>
          <w:b/>
          <w:u w:val="single" w:color="000000"/>
        </w:rPr>
        <w:t>1 четверть</w:t>
      </w:r>
      <w:r>
        <w:t xml:space="preserve"> с 02.09.2024 г. по 25.10.2024 г. </w:t>
      </w:r>
    </w:p>
    <w:p w:rsidR="00080888" w:rsidRDefault="00080888" w:rsidP="00531BA0">
      <w:pPr>
        <w:tabs>
          <w:tab w:val="left" w:pos="7513"/>
        </w:tabs>
        <w:spacing w:after="45"/>
        <w:ind w:left="142" w:right="850"/>
      </w:pPr>
      <w:r>
        <w:rPr>
          <w:b/>
          <w:u w:val="single" w:color="000000"/>
        </w:rPr>
        <w:t>осенние каникулы</w:t>
      </w:r>
      <w:r>
        <w:t xml:space="preserve"> с 28.10. 2024 г. по 05.11. 2024 г. (включительно) – 9 дней </w:t>
      </w:r>
    </w:p>
    <w:p w:rsidR="00080888" w:rsidRDefault="00080888" w:rsidP="00531BA0">
      <w:pPr>
        <w:tabs>
          <w:tab w:val="left" w:pos="7513"/>
        </w:tabs>
        <w:spacing w:after="45"/>
        <w:ind w:left="142" w:right="850"/>
      </w:pPr>
      <w:r>
        <w:rPr>
          <w:b/>
          <w:u w:val="single" w:color="000000"/>
        </w:rPr>
        <w:t>2 четверть</w:t>
      </w:r>
      <w:r>
        <w:t xml:space="preserve"> с 06.11.2024 г. по 27.12.2024 г. </w:t>
      </w:r>
    </w:p>
    <w:p w:rsidR="00080888" w:rsidRDefault="00080888" w:rsidP="00531BA0">
      <w:pPr>
        <w:spacing w:after="45"/>
        <w:ind w:left="142" w:right="708"/>
      </w:pPr>
      <w:r>
        <w:rPr>
          <w:b/>
          <w:u w:val="single" w:color="000000"/>
        </w:rPr>
        <w:t xml:space="preserve">зимние каникулы </w:t>
      </w:r>
      <w:r>
        <w:t xml:space="preserve">с 30.12.2024 г. по 12.01.2025 г. (включительно) – 12 дней </w:t>
      </w:r>
    </w:p>
    <w:p w:rsidR="00080888" w:rsidRDefault="00080888" w:rsidP="00531BA0">
      <w:pPr>
        <w:spacing w:after="45"/>
        <w:ind w:left="142" w:right="708"/>
      </w:pPr>
      <w:r>
        <w:rPr>
          <w:b/>
          <w:u w:val="single" w:color="000000"/>
        </w:rPr>
        <w:t>3 четверть</w:t>
      </w:r>
      <w:r>
        <w:t xml:space="preserve"> с 13.01.2025 г. по 21.03.2025 г. </w:t>
      </w:r>
    </w:p>
    <w:p w:rsidR="00080888" w:rsidRDefault="00080888" w:rsidP="00531BA0">
      <w:pPr>
        <w:spacing w:after="48"/>
        <w:ind w:left="142" w:right="708"/>
      </w:pPr>
      <w:r>
        <w:rPr>
          <w:b/>
          <w:u w:val="single" w:color="000000"/>
        </w:rPr>
        <w:t>весенние каникулы</w:t>
      </w:r>
      <w:r>
        <w:t xml:space="preserve"> с 24.03.2025 г. по 02.04.2025 г.(включительно) – 9 дней</w:t>
      </w:r>
    </w:p>
    <w:p w:rsidR="00080888" w:rsidRDefault="00080888" w:rsidP="00531BA0">
      <w:pPr>
        <w:spacing w:after="48"/>
        <w:ind w:left="142" w:right="708"/>
      </w:pPr>
      <w:r>
        <w:t xml:space="preserve"> </w:t>
      </w:r>
      <w:r>
        <w:rPr>
          <w:b/>
          <w:u w:val="single" w:color="000000"/>
        </w:rPr>
        <w:t>4 четверть</w:t>
      </w:r>
      <w:r>
        <w:t xml:space="preserve"> с 03.04.2025 г. по 30.05.2025 г. </w:t>
      </w:r>
    </w:p>
    <w:p w:rsidR="00080888" w:rsidRPr="004D5CB9" w:rsidRDefault="00080888" w:rsidP="00531BA0">
      <w:pPr>
        <w:spacing w:after="155"/>
        <w:ind w:left="142"/>
      </w:pPr>
      <w:r>
        <w:rPr>
          <w:b/>
          <w:u w:val="single" w:color="000000"/>
        </w:rPr>
        <w:t xml:space="preserve">Дополнительные каникулы для обучающихся 1 класса </w:t>
      </w:r>
      <w:r>
        <w:t xml:space="preserve">с 17.02.2025 г. по 23.02.2025 г. – (7 дней) </w:t>
      </w:r>
    </w:p>
    <w:p w:rsidR="00080888" w:rsidRPr="004D5CB9" w:rsidRDefault="00080888" w:rsidP="00D97192">
      <w:pPr>
        <w:numPr>
          <w:ilvl w:val="0"/>
          <w:numId w:val="65"/>
        </w:numPr>
        <w:tabs>
          <w:tab w:val="left" w:pos="-284"/>
        </w:tabs>
        <w:spacing w:after="3" w:line="270" w:lineRule="auto"/>
        <w:ind w:left="142" w:right="3067"/>
        <w:jc w:val="left"/>
      </w:pPr>
      <w:r>
        <w:rPr>
          <w:b/>
        </w:rPr>
        <w:t xml:space="preserve">Продолжительность уроков </w:t>
      </w:r>
    </w:p>
    <w:p w:rsidR="00080888" w:rsidRDefault="00080888" w:rsidP="00531BA0">
      <w:pPr>
        <w:spacing w:after="3" w:line="270" w:lineRule="auto"/>
        <w:ind w:left="142" w:right="3067"/>
      </w:pPr>
      <w:r>
        <w:rPr>
          <w:b/>
        </w:rPr>
        <w:t>1 класс</w:t>
      </w:r>
      <w:r>
        <w:t xml:space="preserve"> – 1, 2 четверти: 35 минут </w:t>
      </w:r>
    </w:p>
    <w:p w:rsidR="00080888" w:rsidRDefault="00080888" w:rsidP="00531BA0">
      <w:pPr>
        <w:ind w:left="142"/>
      </w:pPr>
      <w:r>
        <w:t xml:space="preserve">                 3, 4 четверти: 40 минут </w:t>
      </w:r>
    </w:p>
    <w:p w:rsidR="00080888" w:rsidRDefault="00080888" w:rsidP="00531BA0">
      <w:pPr>
        <w:ind w:left="142"/>
      </w:pPr>
      <w:r>
        <w:rPr>
          <w:b/>
        </w:rPr>
        <w:t>2-4 классы</w:t>
      </w:r>
      <w:r>
        <w:t xml:space="preserve"> – 40 минут. </w:t>
      </w:r>
    </w:p>
    <w:p w:rsidR="00080888" w:rsidRDefault="00080888" w:rsidP="00531BA0">
      <w:pPr>
        <w:spacing w:after="47"/>
        <w:ind w:left="142"/>
      </w:pPr>
    </w:p>
    <w:p w:rsidR="00080888" w:rsidRDefault="00080888" w:rsidP="00D97192">
      <w:pPr>
        <w:numPr>
          <w:ilvl w:val="0"/>
          <w:numId w:val="65"/>
        </w:numPr>
        <w:tabs>
          <w:tab w:val="left" w:pos="-284"/>
          <w:tab w:val="left" w:pos="142"/>
        </w:tabs>
        <w:spacing w:after="3" w:line="270" w:lineRule="auto"/>
        <w:ind w:left="142" w:right="3067"/>
        <w:jc w:val="left"/>
      </w:pPr>
      <w:r>
        <w:rPr>
          <w:b/>
        </w:rPr>
        <w:t xml:space="preserve">Режим учебных занятий: </w:t>
      </w:r>
    </w:p>
    <w:p w:rsidR="00080888" w:rsidRDefault="00080888" w:rsidP="00531BA0">
      <w:pPr>
        <w:spacing w:after="26"/>
        <w:ind w:left="142"/>
      </w:pPr>
      <w:r>
        <w:rPr>
          <w:b/>
        </w:rPr>
        <w:t xml:space="preserve"> </w:t>
      </w:r>
    </w:p>
    <w:p w:rsidR="00080888" w:rsidRDefault="00080888" w:rsidP="00531BA0">
      <w:pPr>
        <w:spacing w:after="3" w:line="270" w:lineRule="auto"/>
        <w:ind w:left="142"/>
      </w:pPr>
      <w:r>
        <w:rPr>
          <w:b/>
        </w:rPr>
        <w:t xml:space="preserve">1 класс (1, 2 четверти)  </w:t>
      </w:r>
    </w:p>
    <w:p w:rsidR="00080888" w:rsidRDefault="00080888" w:rsidP="00D97192">
      <w:pPr>
        <w:numPr>
          <w:ilvl w:val="0"/>
          <w:numId w:val="66"/>
        </w:numPr>
        <w:tabs>
          <w:tab w:val="left" w:pos="-284"/>
        </w:tabs>
        <w:ind w:left="142" w:right="0"/>
        <w:jc w:val="left"/>
      </w:pPr>
      <w:r>
        <w:t xml:space="preserve">урок  9.00-9.35  </w:t>
      </w:r>
    </w:p>
    <w:p w:rsidR="00080888" w:rsidRDefault="00080888" w:rsidP="00D97192">
      <w:pPr>
        <w:numPr>
          <w:ilvl w:val="0"/>
          <w:numId w:val="66"/>
        </w:numPr>
        <w:tabs>
          <w:tab w:val="left" w:pos="-284"/>
        </w:tabs>
        <w:ind w:left="142" w:right="0"/>
        <w:jc w:val="left"/>
      </w:pPr>
      <w:r>
        <w:t xml:space="preserve">урок  9.45-10.20 </w:t>
      </w:r>
    </w:p>
    <w:p w:rsidR="00080888" w:rsidRDefault="00080888" w:rsidP="00531BA0">
      <w:pPr>
        <w:ind w:left="142"/>
      </w:pPr>
      <w:r>
        <w:t xml:space="preserve">Динамическая пауза 10.20-11.00 </w:t>
      </w:r>
    </w:p>
    <w:p w:rsidR="00080888" w:rsidRDefault="00080888" w:rsidP="00D97192">
      <w:pPr>
        <w:numPr>
          <w:ilvl w:val="0"/>
          <w:numId w:val="66"/>
        </w:numPr>
        <w:tabs>
          <w:tab w:val="left" w:pos="-284"/>
        </w:tabs>
        <w:ind w:left="142" w:right="0"/>
        <w:jc w:val="left"/>
      </w:pPr>
      <w:r>
        <w:t xml:space="preserve">урок 11.00-11.35 </w:t>
      </w:r>
    </w:p>
    <w:p w:rsidR="00080888" w:rsidRDefault="00080888" w:rsidP="00D97192">
      <w:pPr>
        <w:numPr>
          <w:ilvl w:val="0"/>
          <w:numId w:val="66"/>
        </w:numPr>
        <w:tabs>
          <w:tab w:val="left" w:pos="-284"/>
        </w:tabs>
        <w:ind w:left="142" w:right="0"/>
        <w:jc w:val="left"/>
      </w:pPr>
      <w:r>
        <w:t xml:space="preserve">урок 11.45-12.20 </w:t>
      </w:r>
    </w:p>
    <w:p w:rsidR="00080888" w:rsidRDefault="00080888" w:rsidP="00D97192">
      <w:pPr>
        <w:numPr>
          <w:ilvl w:val="0"/>
          <w:numId w:val="66"/>
        </w:numPr>
        <w:tabs>
          <w:tab w:val="left" w:pos="-284"/>
        </w:tabs>
        <w:ind w:left="142" w:right="0"/>
        <w:jc w:val="left"/>
      </w:pPr>
      <w:r>
        <w:lastRenderedPageBreak/>
        <w:t xml:space="preserve">урок 12.50-13.25 </w:t>
      </w:r>
    </w:p>
    <w:p w:rsidR="00080888" w:rsidRDefault="00080888" w:rsidP="00531BA0">
      <w:pPr>
        <w:spacing w:after="24"/>
        <w:ind w:left="142"/>
      </w:pPr>
      <w:r>
        <w:rPr>
          <w:b/>
        </w:rPr>
        <w:t xml:space="preserve"> </w:t>
      </w:r>
    </w:p>
    <w:p w:rsidR="00080888" w:rsidRDefault="00080888" w:rsidP="00D97192">
      <w:pPr>
        <w:pStyle w:val="a3"/>
        <w:numPr>
          <w:ilvl w:val="3"/>
          <w:numId w:val="66"/>
        </w:numPr>
        <w:tabs>
          <w:tab w:val="left" w:pos="-284"/>
        </w:tabs>
        <w:spacing w:after="3" w:line="270" w:lineRule="auto"/>
        <w:ind w:left="142" w:right="0"/>
        <w:jc w:val="left"/>
      </w:pPr>
      <w:r w:rsidRPr="00034B39">
        <w:rPr>
          <w:b/>
        </w:rPr>
        <w:t xml:space="preserve">класс (3, 4 четверти) </w:t>
      </w:r>
    </w:p>
    <w:p w:rsidR="00080888" w:rsidRDefault="00080888" w:rsidP="00531BA0">
      <w:pPr>
        <w:tabs>
          <w:tab w:val="left" w:pos="284"/>
        </w:tabs>
        <w:ind w:left="142"/>
      </w:pPr>
      <w:r>
        <w:t xml:space="preserve">1  урок  9.00-9.40 </w:t>
      </w:r>
    </w:p>
    <w:p w:rsidR="00080888" w:rsidRDefault="00080888" w:rsidP="00D97192">
      <w:pPr>
        <w:numPr>
          <w:ilvl w:val="0"/>
          <w:numId w:val="66"/>
        </w:numPr>
        <w:tabs>
          <w:tab w:val="left" w:pos="-284"/>
        </w:tabs>
        <w:ind w:left="142" w:right="0"/>
        <w:jc w:val="left"/>
      </w:pPr>
      <w:r>
        <w:t xml:space="preserve">урок  9.50-10.30 </w:t>
      </w:r>
    </w:p>
    <w:p w:rsidR="00080888" w:rsidRDefault="00080888" w:rsidP="00531BA0">
      <w:pPr>
        <w:ind w:left="142" w:hanging="10"/>
      </w:pPr>
      <w:r>
        <w:t xml:space="preserve">Динамическая пауза 10.30-11.10  </w:t>
      </w:r>
    </w:p>
    <w:p w:rsidR="00080888" w:rsidRDefault="00080888" w:rsidP="00D97192">
      <w:pPr>
        <w:numPr>
          <w:ilvl w:val="0"/>
          <w:numId w:val="66"/>
        </w:numPr>
        <w:ind w:left="142" w:right="0" w:hanging="182"/>
        <w:jc w:val="left"/>
      </w:pPr>
      <w:r>
        <w:t xml:space="preserve">урок 11.10-11.50  </w:t>
      </w:r>
    </w:p>
    <w:p w:rsidR="00080888" w:rsidRDefault="00080888" w:rsidP="00D97192">
      <w:pPr>
        <w:numPr>
          <w:ilvl w:val="0"/>
          <w:numId w:val="66"/>
        </w:numPr>
        <w:ind w:left="142" w:right="0" w:hanging="182"/>
        <w:jc w:val="left"/>
      </w:pPr>
      <w:r>
        <w:t>урок 12.00-12.40</w:t>
      </w:r>
      <w:r>
        <w:rPr>
          <w:b/>
        </w:rPr>
        <w:t xml:space="preserve"> </w:t>
      </w:r>
    </w:p>
    <w:p w:rsidR="00080888" w:rsidRDefault="00080888" w:rsidP="00D97192">
      <w:pPr>
        <w:numPr>
          <w:ilvl w:val="0"/>
          <w:numId w:val="66"/>
        </w:numPr>
        <w:ind w:left="142" w:right="0" w:hanging="182"/>
        <w:jc w:val="left"/>
      </w:pPr>
      <w:r>
        <w:t xml:space="preserve">урок 13.10-13.50 </w:t>
      </w:r>
    </w:p>
    <w:p w:rsidR="00080888" w:rsidRDefault="00080888" w:rsidP="00531BA0">
      <w:pPr>
        <w:spacing w:after="14"/>
        <w:ind w:left="142"/>
      </w:pPr>
      <w:r>
        <w:t xml:space="preserve"> </w:t>
      </w:r>
    </w:p>
    <w:p w:rsidR="00080888" w:rsidRDefault="00080888" w:rsidP="00531BA0">
      <w:pPr>
        <w:spacing w:after="3" w:line="270" w:lineRule="auto"/>
        <w:ind w:left="142" w:hanging="10"/>
      </w:pPr>
      <w:r>
        <w:rPr>
          <w:b/>
        </w:rPr>
        <w:t xml:space="preserve">2-4 классы  </w:t>
      </w:r>
    </w:p>
    <w:p w:rsidR="00080888" w:rsidRDefault="00080888" w:rsidP="00531BA0">
      <w:pPr>
        <w:ind w:left="142" w:hanging="10"/>
      </w:pPr>
      <w:r>
        <w:t xml:space="preserve">1урок  9.00-9.40 </w:t>
      </w:r>
    </w:p>
    <w:p w:rsidR="00080888" w:rsidRDefault="00080888" w:rsidP="00D97192">
      <w:pPr>
        <w:numPr>
          <w:ilvl w:val="0"/>
          <w:numId w:val="67"/>
        </w:numPr>
        <w:ind w:left="142" w:right="0" w:hanging="182"/>
        <w:jc w:val="left"/>
      </w:pPr>
      <w:r>
        <w:t xml:space="preserve">урок  9.50-10.30  </w:t>
      </w:r>
    </w:p>
    <w:p w:rsidR="00080888" w:rsidRDefault="00080888" w:rsidP="00D97192">
      <w:pPr>
        <w:numPr>
          <w:ilvl w:val="0"/>
          <w:numId w:val="67"/>
        </w:numPr>
        <w:ind w:left="142" w:right="0" w:hanging="182"/>
        <w:jc w:val="left"/>
      </w:pPr>
      <w:r>
        <w:t xml:space="preserve">урок 10.40-11.20  </w:t>
      </w:r>
    </w:p>
    <w:p w:rsidR="00080888" w:rsidRDefault="00080888" w:rsidP="00D97192">
      <w:pPr>
        <w:numPr>
          <w:ilvl w:val="0"/>
          <w:numId w:val="67"/>
        </w:numPr>
        <w:ind w:left="142" w:right="0" w:hanging="182"/>
        <w:jc w:val="left"/>
      </w:pPr>
      <w:r>
        <w:t xml:space="preserve">урок 11.30-12.10  </w:t>
      </w:r>
    </w:p>
    <w:p w:rsidR="00080888" w:rsidRDefault="00080888" w:rsidP="00D97192">
      <w:pPr>
        <w:numPr>
          <w:ilvl w:val="0"/>
          <w:numId w:val="67"/>
        </w:numPr>
        <w:ind w:left="142" w:right="0" w:hanging="182"/>
        <w:jc w:val="left"/>
      </w:pPr>
      <w:r>
        <w:t xml:space="preserve">урок 12.40-13.20 </w:t>
      </w:r>
    </w:p>
    <w:p w:rsidR="00080888" w:rsidRDefault="00080888" w:rsidP="00D97192">
      <w:pPr>
        <w:numPr>
          <w:ilvl w:val="0"/>
          <w:numId w:val="67"/>
        </w:numPr>
        <w:ind w:left="142" w:right="0" w:hanging="182"/>
        <w:jc w:val="left"/>
      </w:pPr>
      <w:r>
        <w:t xml:space="preserve">урок 13.30-14.10 </w:t>
      </w:r>
    </w:p>
    <w:p w:rsidR="00080888" w:rsidRDefault="00080888" w:rsidP="00531BA0">
      <w:pPr>
        <w:spacing w:after="127"/>
        <w:ind w:left="142"/>
      </w:pPr>
      <w:r>
        <w:t xml:space="preserve"> </w:t>
      </w:r>
    </w:p>
    <w:p w:rsidR="00080888" w:rsidRDefault="00080888" w:rsidP="00D97192">
      <w:pPr>
        <w:numPr>
          <w:ilvl w:val="0"/>
          <w:numId w:val="68"/>
        </w:numPr>
        <w:spacing w:after="3" w:line="276" w:lineRule="auto"/>
        <w:ind w:left="142" w:right="0" w:hanging="360"/>
        <w:jc w:val="left"/>
      </w:pPr>
      <w:r>
        <w:rPr>
          <w:b/>
        </w:rPr>
        <w:t xml:space="preserve">Промежуточная аттестация: </w:t>
      </w:r>
    </w:p>
    <w:p w:rsidR="00080888" w:rsidRDefault="00080888" w:rsidP="009724AD">
      <w:pPr>
        <w:spacing w:after="142" w:line="276" w:lineRule="auto"/>
        <w:ind w:left="142" w:firstLine="283"/>
      </w:pPr>
      <w:r>
        <w:t>Промежуточная аттестация в 1 – 4 классах проводится в</w:t>
      </w:r>
      <w:r w:rsidRPr="00A3536F">
        <w:rPr>
          <w:szCs w:val="24"/>
        </w:rPr>
        <w:t xml:space="preserve"> </w:t>
      </w:r>
      <w:r w:rsidRPr="001F5C79">
        <w:rPr>
          <w:szCs w:val="24"/>
        </w:rPr>
        <w:t>форме итоговых контр</w:t>
      </w:r>
      <w:r>
        <w:rPr>
          <w:szCs w:val="24"/>
        </w:rPr>
        <w:t xml:space="preserve">ольных работ </w:t>
      </w:r>
      <w:r>
        <w:t xml:space="preserve">с 12 по 21 мая 2025 года без прекращения образовательного процесса. Промежуточная аттестация проводится по каждому учебному предмету, курсу, дисциплине (модулю) по итогам учебного года. Формами промежуточной аттестации являются: стандартизированные контрольные работы, комплексные контрольные работы, диктанты, письменные ответы на вопросы теста, результаты текущего контроля.  </w:t>
      </w:r>
    </w:p>
    <w:p w:rsidR="00080888" w:rsidRDefault="00080888" w:rsidP="00D97192">
      <w:pPr>
        <w:numPr>
          <w:ilvl w:val="0"/>
          <w:numId w:val="68"/>
        </w:numPr>
        <w:spacing w:after="0" w:line="276" w:lineRule="auto"/>
        <w:ind w:left="142" w:right="0" w:hanging="360"/>
        <w:jc w:val="left"/>
      </w:pPr>
      <w:r>
        <w:rPr>
          <w:b/>
          <w:u w:val="single" w:color="000000"/>
        </w:rPr>
        <w:t>Общий режим работы школы:</w:t>
      </w:r>
      <w:r>
        <w:rPr>
          <w:b/>
        </w:rPr>
        <w:t xml:space="preserve"> </w:t>
      </w:r>
    </w:p>
    <w:p w:rsidR="00080888" w:rsidRDefault="00080888" w:rsidP="009724AD">
      <w:pPr>
        <w:spacing w:line="276" w:lineRule="auto"/>
        <w:ind w:left="142" w:hanging="10"/>
      </w:pPr>
      <w:r>
        <w:t xml:space="preserve">  Школа открыта для доступа в течение 6 дней в неделю с понедельника по субботу, выходным днем является воскресенье. </w:t>
      </w:r>
    </w:p>
    <w:p w:rsidR="00080888" w:rsidRDefault="00080888" w:rsidP="009724AD">
      <w:pPr>
        <w:spacing w:line="276" w:lineRule="auto"/>
        <w:ind w:left="142" w:hanging="10"/>
      </w:pPr>
      <w:r>
        <w:t xml:space="preserve">  В праздничные дни (установленные законодательством РФ) образовательное учреждение не работает. </w:t>
      </w:r>
    </w:p>
    <w:p w:rsidR="00080888" w:rsidRDefault="00080888" w:rsidP="009724AD">
      <w:pPr>
        <w:spacing w:line="276" w:lineRule="auto"/>
        <w:ind w:left="142" w:hanging="10"/>
      </w:pPr>
      <w:r>
        <w:t xml:space="preserve">  В каникулярные дни общий режим работы школы регламентируется приказом директора по ОУ, в котором устанавливается особый график работы. </w:t>
      </w:r>
    </w:p>
    <w:p w:rsidR="00080888" w:rsidRDefault="00080888" w:rsidP="009724AD">
      <w:pPr>
        <w:spacing w:after="0" w:line="276" w:lineRule="auto"/>
        <w:ind w:left="142"/>
      </w:pPr>
      <w:r>
        <w:t xml:space="preserve"> </w:t>
      </w:r>
    </w:p>
    <w:p w:rsidR="00080888" w:rsidRDefault="00080888" w:rsidP="00080888">
      <w:pPr>
        <w:spacing w:after="0"/>
        <w:ind w:left="-567"/>
      </w:pPr>
    </w:p>
    <w:p w:rsidR="00080888" w:rsidRDefault="00080888" w:rsidP="00080888">
      <w:pPr>
        <w:spacing w:after="0"/>
        <w:ind w:left="-567"/>
      </w:pPr>
    </w:p>
    <w:p w:rsidR="00080888" w:rsidRDefault="00080888" w:rsidP="00080888">
      <w:pPr>
        <w:spacing w:after="0"/>
        <w:ind w:left="-567"/>
      </w:pPr>
    </w:p>
    <w:p w:rsidR="00080888" w:rsidRDefault="00080888" w:rsidP="00080888">
      <w:pPr>
        <w:spacing w:after="0"/>
        <w:ind w:left="-567"/>
      </w:pPr>
    </w:p>
    <w:p w:rsidR="00080888" w:rsidRDefault="00080888" w:rsidP="00080888">
      <w:pPr>
        <w:spacing w:after="0"/>
        <w:ind w:left="-567"/>
      </w:pPr>
    </w:p>
    <w:p w:rsidR="00080888" w:rsidRDefault="00080888" w:rsidP="00080888">
      <w:pPr>
        <w:spacing w:after="0"/>
        <w:ind w:left="-567"/>
      </w:pPr>
    </w:p>
    <w:p w:rsidR="00080888" w:rsidRDefault="00080888" w:rsidP="00080888">
      <w:pPr>
        <w:spacing w:after="0"/>
        <w:ind w:left="-567"/>
      </w:pPr>
    </w:p>
    <w:p w:rsidR="00080888" w:rsidRDefault="00080888" w:rsidP="00080888">
      <w:pPr>
        <w:spacing w:after="0"/>
        <w:ind w:left="-567"/>
      </w:pPr>
    </w:p>
    <w:p w:rsidR="00080888" w:rsidRDefault="00080888" w:rsidP="00080888">
      <w:pPr>
        <w:spacing w:after="0"/>
        <w:ind w:left="-567"/>
      </w:pPr>
    </w:p>
    <w:p w:rsidR="00080888" w:rsidRDefault="00080888" w:rsidP="00080888">
      <w:pPr>
        <w:spacing w:after="0"/>
        <w:ind w:left="-567"/>
      </w:pPr>
    </w:p>
    <w:p w:rsidR="00080888" w:rsidRDefault="00080888" w:rsidP="00531BA0">
      <w:pPr>
        <w:spacing w:after="0"/>
        <w:ind w:left="0" w:firstLine="0"/>
      </w:pPr>
    </w:p>
    <w:p w:rsidR="00080888" w:rsidRDefault="00080888" w:rsidP="00080888">
      <w:pPr>
        <w:spacing w:after="0"/>
        <w:ind w:left="289" w:right="1" w:hanging="10"/>
        <w:jc w:val="center"/>
      </w:pPr>
      <w:r>
        <w:rPr>
          <w:rFonts w:ascii="Bookman Old Style" w:eastAsia="Bookman Old Style" w:hAnsi="Bookman Old Style" w:cs="Bookman Old Style"/>
          <w:b/>
        </w:rPr>
        <w:lastRenderedPageBreak/>
        <w:t xml:space="preserve">Расписание звонков </w:t>
      </w:r>
    </w:p>
    <w:p w:rsidR="00080888" w:rsidRDefault="00080888" w:rsidP="00080888">
      <w:pPr>
        <w:spacing w:after="0"/>
        <w:ind w:left="289" w:hanging="10"/>
        <w:jc w:val="center"/>
      </w:pPr>
      <w:r>
        <w:rPr>
          <w:rFonts w:ascii="Bookman Old Style" w:eastAsia="Bookman Old Style" w:hAnsi="Bookman Old Style" w:cs="Bookman Old Style"/>
          <w:b/>
        </w:rPr>
        <w:t xml:space="preserve">1 класс – 1-ое полугодие </w:t>
      </w:r>
    </w:p>
    <w:tbl>
      <w:tblPr>
        <w:tblStyle w:val="TableGrid"/>
        <w:tblW w:w="10320" w:type="dxa"/>
        <w:tblInd w:w="-572" w:type="dxa"/>
        <w:tblCellMar>
          <w:top w:w="7" w:type="dxa"/>
          <w:left w:w="115" w:type="dxa"/>
          <w:right w:w="115" w:type="dxa"/>
        </w:tblCellMar>
        <w:tblLook w:val="04A0" w:firstRow="1" w:lastRow="0" w:firstColumn="1" w:lastColumn="0" w:noHBand="0" w:noVBand="1"/>
      </w:tblPr>
      <w:tblGrid>
        <w:gridCol w:w="3141"/>
        <w:gridCol w:w="2391"/>
        <w:gridCol w:w="2393"/>
        <w:gridCol w:w="2395"/>
      </w:tblGrid>
      <w:tr w:rsidR="00080888" w:rsidTr="00672506">
        <w:trPr>
          <w:trHeight w:val="286"/>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left="57"/>
              <w:jc w:val="center"/>
            </w:pPr>
            <w:r>
              <w:rPr>
                <w:b/>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rPr>
                <w:b/>
              </w:rPr>
              <w:t xml:space="preserve">Начало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left="2"/>
              <w:jc w:val="center"/>
            </w:pPr>
            <w:r>
              <w:rPr>
                <w:b/>
              </w:rPr>
              <w:t xml:space="preserve">Окончание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rPr>
                <w:b/>
              </w:rPr>
              <w:t xml:space="preserve">Перемена </w:t>
            </w:r>
          </w:p>
        </w:tc>
      </w:tr>
      <w:tr w:rsidR="00080888" w:rsidTr="00672506">
        <w:trPr>
          <w:trHeight w:val="288"/>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7"/>
              <w:jc w:val="center"/>
            </w:pPr>
            <w:r>
              <w:t xml:space="preserve">1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9.00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9.35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t xml:space="preserve">10 </w:t>
            </w:r>
          </w:p>
        </w:tc>
      </w:tr>
      <w:tr w:rsidR="00080888" w:rsidTr="00672506">
        <w:trPr>
          <w:trHeight w:val="389"/>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7"/>
              <w:jc w:val="center"/>
            </w:pPr>
            <w:r>
              <w:t xml:space="preserve">2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9.45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10.20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ind w:left="55"/>
              <w:jc w:val="center"/>
            </w:pPr>
            <w:r>
              <w:t xml:space="preserve"> </w:t>
            </w:r>
          </w:p>
        </w:tc>
      </w:tr>
      <w:tr w:rsidR="00080888" w:rsidTr="00672506">
        <w:trPr>
          <w:trHeight w:val="286"/>
        </w:trPr>
        <w:tc>
          <w:tcPr>
            <w:tcW w:w="3141" w:type="dxa"/>
            <w:tcBorders>
              <w:top w:val="single" w:sz="4" w:space="0" w:color="000000"/>
              <w:left w:val="single" w:sz="4" w:space="0" w:color="000000"/>
              <w:bottom w:val="single" w:sz="4" w:space="0" w:color="000000"/>
              <w:right w:val="nil"/>
            </w:tcBorders>
          </w:tcPr>
          <w:p w:rsidR="00080888" w:rsidRDefault="00080888" w:rsidP="00672506"/>
        </w:tc>
        <w:tc>
          <w:tcPr>
            <w:tcW w:w="4784" w:type="dxa"/>
            <w:gridSpan w:val="2"/>
            <w:tcBorders>
              <w:top w:val="single" w:sz="4" w:space="0" w:color="000000"/>
              <w:left w:val="nil"/>
              <w:bottom w:val="single" w:sz="4" w:space="0" w:color="000000"/>
              <w:right w:val="nil"/>
            </w:tcBorders>
          </w:tcPr>
          <w:p w:rsidR="00080888" w:rsidRDefault="00080888" w:rsidP="00672506">
            <w:pPr>
              <w:ind w:right="4"/>
              <w:jc w:val="center"/>
            </w:pPr>
            <w:r>
              <w:t xml:space="preserve">Динамическая пауза </w:t>
            </w:r>
          </w:p>
        </w:tc>
        <w:tc>
          <w:tcPr>
            <w:tcW w:w="2395" w:type="dxa"/>
            <w:tcBorders>
              <w:top w:val="single" w:sz="4" w:space="0" w:color="000000"/>
              <w:left w:val="nil"/>
              <w:bottom w:val="single" w:sz="4" w:space="0" w:color="000000"/>
              <w:right w:val="single" w:sz="4" w:space="0" w:color="000000"/>
            </w:tcBorders>
          </w:tcPr>
          <w:p w:rsidR="00080888" w:rsidRDefault="00080888" w:rsidP="00672506"/>
        </w:tc>
      </w:tr>
      <w:tr w:rsidR="00080888" w:rsidTr="00672506">
        <w:trPr>
          <w:trHeight w:val="286"/>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7"/>
              <w:jc w:val="center"/>
            </w:pPr>
            <w:r>
              <w:t xml:space="preserve">3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11.00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11.35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t xml:space="preserve">10 </w:t>
            </w:r>
          </w:p>
        </w:tc>
      </w:tr>
      <w:tr w:rsidR="00080888" w:rsidTr="00672506">
        <w:trPr>
          <w:trHeight w:val="288"/>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7"/>
              <w:jc w:val="center"/>
            </w:pPr>
            <w:r>
              <w:t xml:space="preserve">4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11.45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12.20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t xml:space="preserve">30 </w:t>
            </w:r>
          </w:p>
        </w:tc>
      </w:tr>
      <w:tr w:rsidR="00080888" w:rsidTr="00672506">
        <w:trPr>
          <w:trHeight w:val="286"/>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7"/>
              <w:jc w:val="center"/>
            </w:pPr>
            <w:r>
              <w:t xml:space="preserve">5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12.50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13.25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2"/>
              <w:jc w:val="center"/>
            </w:pPr>
            <w:r>
              <w:t xml:space="preserve">- </w:t>
            </w:r>
          </w:p>
        </w:tc>
      </w:tr>
    </w:tbl>
    <w:p w:rsidR="00080888" w:rsidRDefault="00080888" w:rsidP="00080888">
      <w:pPr>
        <w:spacing w:after="0"/>
        <w:ind w:left="289" w:hanging="10"/>
        <w:jc w:val="center"/>
      </w:pPr>
      <w:r>
        <w:rPr>
          <w:rFonts w:ascii="Bookman Old Style" w:eastAsia="Bookman Old Style" w:hAnsi="Bookman Old Style" w:cs="Bookman Old Style"/>
          <w:b/>
        </w:rPr>
        <w:t xml:space="preserve">1 класс – 2-ое полугодие </w:t>
      </w:r>
    </w:p>
    <w:tbl>
      <w:tblPr>
        <w:tblStyle w:val="TableGrid"/>
        <w:tblW w:w="10320" w:type="dxa"/>
        <w:tblInd w:w="-572" w:type="dxa"/>
        <w:tblCellMar>
          <w:top w:w="7" w:type="dxa"/>
          <w:left w:w="115" w:type="dxa"/>
          <w:right w:w="115" w:type="dxa"/>
        </w:tblCellMar>
        <w:tblLook w:val="04A0" w:firstRow="1" w:lastRow="0" w:firstColumn="1" w:lastColumn="0" w:noHBand="0" w:noVBand="1"/>
      </w:tblPr>
      <w:tblGrid>
        <w:gridCol w:w="3141"/>
        <w:gridCol w:w="2391"/>
        <w:gridCol w:w="2393"/>
        <w:gridCol w:w="2395"/>
      </w:tblGrid>
      <w:tr w:rsidR="00080888" w:rsidTr="00672506">
        <w:trPr>
          <w:trHeight w:val="286"/>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left="57"/>
              <w:jc w:val="center"/>
            </w:pPr>
            <w:r>
              <w:rPr>
                <w:b/>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rPr>
                <w:b/>
              </w:rPr>
              <w:t xml:space="preserve">Начало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left="2"/>
              <w:jc w:val="center"/>
            </w:pPr>
            <w:r>
              <w:rPr>
                <w:b/>
              </w:rPr>
              <w:t xml:space="preserve">Окончание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rPr>
                <w:b/>
              </w:rPr>
              <w:t xml:space="preserve">Перемена </w:t>
            </w:r>
          </w:p>
        </w:tc>
      </w:tr>
      <w:tr w:rsidR="00080888" w:rsidTr="00672506">
        <w:trPr>
          <w:trHeight w:val="288"/>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7"/>
              <w:jc w:val="center"/>
            </w:pPr>
            <w:r>
              <w:t xml:space="preserve">1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9.00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9.40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t xml:space="preserve">10 </w:t>
            </w:r>
          </w:p>
        </w:tc>
      </w:tr>
      <w:tr w:rsidR="00080888" w:rsidTr="00672506">
        <w:trPr>
          <w:trHeight w:val="286"/>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7"/>
              <w:jc w:val="center"/>
            </w:pPr>
            <w:r>
              <w:t xml:space="preserve">2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9.50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10.30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ind w:left="55"/>
              <w:jc w:val="center"/>
            </w:pPr>
            <w:r>
              <w:t xml:space="preserve"> </w:t>
            </w:r>
          </w:p>
        </w:tc>
      </w:tr>
      <w:tr w:rsidR="00080888" w:rsidTr="00672506">
        <w:trPr>
          <w:trHeight w:val="420"/>
        </w:trPr>
        <w:tc>
          <w:tcPr>
            <w:tcW w:w="3141" w:type="dxa"/>
            <w:tcBorders>
              <w:top w:val="single" w:sz="4" w:space="0" w:color="000000"/>
              <w:left w:val="single" w:sz="4" w:space="0" w:color="000000"/>
              <w:bottom w:val="single" w:sz="4" w:space="0" w:color="000000"/>
              <w:right w:val="nil"/>
            </w:tcBorders>
          </w:tcPr>
          <w:p w:rsidR="00080888" w:rsidRDefault="00080888" w:rsidP="00672506"/>
        </w:tc>
        <w:tc>
          <w:tcPr>
            <w:tcW w:w="4784" w:type="dxa"/>
            <w:gridSpan w:val="2"/>
            <w:tcBorders>
              <w:top w:val="single" w:sz="4" w:space="0" w:color="000000"/>
              <w:left w:val="nil"/>
              <w:bottom w:val="single" w:sz="4" w:space="0" w:color="000000"/>
              <w:right w:val="nil"/>
            </w:tcBorders>
          </w:tcPr>
          <w:p w:rsidR="00080888" w:rsidRDefault="00080888" w:rsidP="00672506">
            <w:pPr>
              <w:ind w:right="4"/>
              <w:jc w:val="center"/>
            </w:pPr>
            <w:r>
              <w:t xml:space="preserve">Динамическая пауза </w:t>
            </w:r>
          </w:p>
        </w:tc>
        <w:tc>
          <w:tcPr>
            <w:tcW w:w="2395" w:type="dxa"/>
            <w:tcBorders>
              <w:top w:val="single" w:sz="4" w:space="0" w:color="000000"/>
              <w:left w:val="nil"/>
              <w:bottom w:val="single" w:sz="4" w:space="0" w:color="000000"/>
              <w:right w:val="single" w:sz="4" w:space="0" w:color="000000"/>
            </w:tcBorders>
          </w:tcPr>
          <w:p w:rsidR="00080888" w:rsidRDefault="00080888" w:rsidP="00672506"/>
        </w:tc>
      </w:tr>
      <w:tr w:rsidR="00080888" w:rsidTr="00672506">
        <w:trPr>
          <w:trHeight w:val="286"/>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7"/>
              <w:jc w:val="center"/>
            </w:pPr>
            <w:r>
              <w:t xml:space="preserve">3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11.10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11.50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t xml:space="preserve">10 </w:t>
            </w:r>
          </w:p>
        </w:tc>
      </w:tr>
      <w:tr w:rsidR="00080888" w:rsidTr="00672506">
        <w:trPr>
          <w:trHeight w:val="286"/>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7"/>
              <w:jc w:val="center"/>
            </w:pPr>
            <w:r>
              <w:t xml:space="preserve">4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12.00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12.40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t xml:space="preserve">30 </w:t>
            </w:r>
          </w:p>
        </w:tc>
      </w:tr>
      <w:tr w:rsidR="00080888" w:rsidTr="00672506">
        <w:trPr>
          <w:trHeight w:val="289"/>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7"/>
              <w:jc w:val="center"/>
            </w:pPr>
            <w:r>
              <w:t xml:space="preserve">5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13.10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13.50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2"/>
              <w:jc w:val="center"/>
            </w:pPr>
            <w:r>
              <w:t xml:space="preserve">- </w:t>
            </w:r>
          </w:p>
        </w:tc>
      </w:tr>
    </w:tbl>
    <w:p w:rsidR="00080888" w:rsidRDefault="00080888" w:rsidP="00080888">
      <w:pPr>
        <w:spacing w:after="0"/>
        <w:ind w:left="289" w:hanging="10"/>
        <w:jc w:val="center"/>
      </w:pPr>
      <w:r>
        <w:rPr>
          <w:rFonts w:ascii="Bookman Old Style" w:eastAsia="Bookman Old Style" w:hAnsi="Bookman Old Style" w:cs="Bookman Old Style"/>
          <w:b/>
        </w:rPr>
        <w:t xml:space="preserve">2,3,4 классы </w:t>
      </w:r>
    </w:p>
    <w:tbl>
      <w:tblPr>
        <w:tblStyle w:val="TableGrid"/>
        <w:tblW w:w="10320" w:type="dxa"/>
        <w:tblInd w:w="-572" w:type="dxa"/>
        <w:tblCellMar>
          <w:top w:w="7" w:type="dxa"/>
          <w:left w:w="115" w:type="dxa"/>
          <w:right w:w="115" w:type="dxa"/>
        </w:tblCellMar>
        <w:tblLook w:val="04A0" w:firstRow="1" w:lastRow="0" w:firstColumn="1" w:lastColumn="0" w:noHBand="0" w:noVBand="1"/>
      </w:tblPr>
      <w:tblGrid>
        <w:gridCol w:w="3141"/>
        <w:gridCol w:w="2391"/>
        <w:gridCol w:w="2393"/>
        <w:gridCol w:w="2395"/>
      </w:tblGrid>
      <w:tr w:rsidR="00080888" w:rsidTr="00672506">
        <w:trPr>
          <w:trHeight w:val="286"/>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left="57"/>
              <w:jc w:val="center"/>
            </w:pPr>
            <w:r>
              <w:rPr>
                <w:b/>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rPr>
                <w:b/>
              </w:rPr>
              <w:t xml:space="preserve">Начало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left="2"/>
              <w:jc w:val="center"/>
            </w:pPr>
            <w:r>
              <w:rPr>
                <w:b/>
              </w:rPr>
              <w:t xml:space="preserve">Окончание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rPr>
                <w:b/>
              </w:rPr>
              <w:t xml:space="preserve">Перемена </w:t>
            </w:r>
          </w:p>
        </w:tc>
      </w:tr>
      <w:tr w:rsidR="00080888" w:rsidTr="00672506">
        <w:trPr>
          <w:trHeight w:val="288"/>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7"/>
              <w:jc w:val="center"/>
            </w:pPr>
            <w:r>
              <w:t xml:space="preserve">1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9.00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9.40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t xml:space="preserve">10 </w:t>
            </w:r>
          </w:p>
        </w:tc>
      </w:tr>
      <w:tr w:rsidR="00080888" w:rsidTr="00672506">
        <w:trPr>
          <w:trHeight w:val="286"/>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7"/>
              <w:jc w:val="center"/>
            </w:pPr>
            <w:r>
              <w:t xml:space="preserve">2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9.50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10.30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t xml:space="preserve">10 </w:t>
            </w:r>
          </w:p>
        </w:tc>
      </w:tr>
      <w:tr w:rsidR="00080888" w:rsidTr="00672506">
        <w:trPr>
          <w:trHeight w:val="286"/>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7"/>
              <w:jc w:val="center"/>
            </w:pPr>
            <w:r>
              <w:t xml:space="preserve">3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10.40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11.20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t xml:space="preserve">10 </w:t>
            </w:r>
          </w:p>
        </w:tc>
      </w:tr>
      <w:tr w:rsidR="00080888" w:rsidTr="00672506">
        <w:trPr>
          <w:trHeight w:val="286"/>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7"/>
              <w:jc w:val="center"/>
            </w:pPr>
            <w:r>
              <w:t xml:space="preserve">4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11.30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12.10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t xml:space="preserve">30 </w:t>
            </w:r>
          </w:p>
        </w:tc>
      </w:tr>
      <w:tr w:rsidR="00080888" w:rsidTr="00672506">
        <w:trPr>
          <w:trHeight w:val="286"/>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7"/>
              <w:jc w:val="center"/>
            </w:pPr>
            <w:r>
              <w:t xml:space="preserve">5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12.40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13.20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t xml:space="preserve">10 </w:t>
            </w:r>
          </w:p>
        </w:tc>
      </w:tr>
      <w:tr w:rsidR="00080888" w:rsidTr="00672506">
        <w:trPr>
          <w:trHeight w:val="286"/>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6"/>
              <w:jc w:val="center"/>
            </w:pPr>
            <w:r>
              <w:t xml:space="preserve">6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13.30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14.10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jc w:val="center"/>
            </w:pPr>
            <w:r>
              <w:t xml:space="preserve">10 </w:t>
            </w:r>
          </w:p>
        </w:tc>
      </w:tr>
      <w:tr w:rsidR="00080888" w:rsidTr="00672506">
        <w:trPr>
          <w:trHeight w:val="288"/>
        </w:trPr>
        <w:tc>
          <w:tcPr>
            <w:tcW w:w="314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7"/>
              <w:jc w:val="center"/>
            </w:pPr>
            <w:r>
              <w:t xml:space="preserve">7 урок </w:t>
            </w:r>
          </w:p>
        </w:tc>
        <w:tc>
          <w:tcPr>
            <w:tcW w:w="2391"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3"/>
              <w:jc w:val="center"/>
            </w:pPr>
            <w:r>
              <w:t xml:space="preserve">14.20 </w:t>
            </w:r>
          </w:p>
        </w:tc>
        <w:tc>
          <w:tcPr>
            <w:tcW w:w="2393"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1"/>
              <w:jc w:val="center"/>
            </w:pPr>
            <w:r>
              <w:t xml:space="preserve">15.00 </w:t>
            </w:r>
          </w:p>
        </w:tc>
        <w:tc>
          <w:tcPr>
            <w:tcW w:w="2395" w:type="dxa"/>
            <w:tcBorders>
              <w:top w:val="single" w:sz="4" w:space="0" w:color="000000"/>
              <w:left w:val="single" w:sz="4" w:space="0" w:color="000000"/>
              <w:bottom w:val="single" w:sz="4" w:space="0" w:color="000000"/>
              <w:right w:val="single" w:sz="4" w:space="0" w:color="000000"/>
            </w:tcBorders>
          </w:tcPr>
          <w:p w:rsidR="00080888" w:rsidRDefault="00080888" w:rsidP="00672506">
            <w:pPr>
              <w:ind w:right="2"/>
              <w:jc w:val="center"/>
            </w:pPr>
            <w:r>
              <w:t xml:space="preserve">- </w:t>
            </w:r>
          </w:p>
        </w:tc>
      </w:tr>
    </w:tbl>
    <w:p w:rsidR="00080888" w:rsidRDefault="00080888" w:rsidP="00080888">
      <w:pPr>
        <w:spacing w:after="0"/>
        <w:ind w:right="8220"/>
        <w:jc w:val="right"/>
      </w:pPr>
    </w:p>
    <w:p w:rsidR="00080888" w:rsidRDefault="00080888" w:rsidP="00080888">
      <w:pPr>
        <w:spacing w:after="0"/>
        <w:ind w:right="8220"/>
        <w:jc w:val="right"/>
      </w:pPr>
      <w:r>
        <w:t xml:space="preserve"> </w:t>
      </w:r>
    </w:p>
    <w:p w:rsidR="00080888" w:rsidRDefault="00080888" w:rsidP="00080888">
      <w:pPr>
        <w:spacing w:after="0"/>
        <w:ind w:right="8220"/>
        <w:jc w:val="right"/>
      </w:pPr>
      <w:r>
        <w:t xml:space="preserve"> </w:t>
      </w:r>
    </w:p>
    <w:p w:rsidR="00080888" w:rsidRDefault="00080888" w:rsidP="00080888">
      <w:pPr>
        <w:spacing w:after="0"/>
        <w:ind w:right="8220"/>
        <w:jc w:val="right"/>
      </w:pPr>
      <w:r>
        <w:t xml:space="preserve"> </w:t>
      </w:r>
    </w:p>
    <w:p w:rsidR="00080888" w:rsidRDefault="00080888" w:rsidP="00080888">
      <w:pPr>
        <w:spacing w:after="0"/>
        <w:ind w:right="8220"/>
        <w:jc w:val="right"/>
      </w:pPr>
    </w:p>
    <w:p w:rsidR="00080888" w:rsidRDefault="00080888" w:rsidP="00080888">
      <w:pPr>
        <w:spacing w:after="0"/>
        <w:ind w:right="8220"/>
        <w:jc w:val="right"/>
      </w:pPr>
    </w:p>
    <w:p w:rsidR="00080888" w:rsidRDefault="00080888" w:rsidP="00080888">
      <w:pPr>
        <w:spacing w:after="0"/>
        <w:ind w:right="8220"/>
        <w:jc w:val="right"/>
      </w:pPr>
    </w:p>
    <w:p w:rsidR="00080888" w:rsidRDefault="00080888" w:rsidP="00080888">
      <w:pPr>
        <w:spacing w:after="0"/>
        <w:ind w:right="8220"/>
        <w:jc w:val="right"/>
      </w:pPr>
    </w:p>
    <w:p w:rsidR="00080888" w:rsidRDefault="00080888" w:rsidP="00080888">
      <w:pPr>
        <w:spacing w:after="0"/>
        <w:ind w:right="8220"/>
        <w:jc w:val="right"/>
      </w:pPr>
      <w:r>
        <w:t xml:space="preserve"> </w:t>
      </w:r>
    </w:p>
    <w:p w:rsidR="00080888" w:rsidRDefault="00080888" w:rsidP="00080888">
      <w:pPr>
        <w:jc w:val="center"/>
      </w:pPr>
    </w:p>
    <w:p w:rsidR="00080888" w:rsidRDefault="00080888" w:rsidP="00080888">
      <w:pPr>
        <w:jc w:val="center"/>
      </w:pPr>
    </w:p>
    <w:p w:rsidR="002471D3" w:rsidRPr="00441A49" w:rsidRDefault="002471D3" w:rsidP="00356A0F">
      <w:pPr>
        <w:spacing w:after="0" w:line="360" w:lineRule="auto"/>
        <w:ind w:left="0" w:right="0" w:firstLine="0"/>
        <w:rPr>
          <w:szCs w:val="24"/>
        </w:rPr>
      </w:pPr>
    </w:p>
    <w:p w:rsidR="002471D3" w:rsidRPr="00441A49" w:rsidRDefault="00E440B0" w:rsidP="00356A0F">
      <w:pPr>
        <w:spacing w:after="23" w:line="360" w:lineRule="auto"/>
        <w:ind w:left="0" w:right="2" w:firstLine="0"/>
        <w:rPr>
          <w:szCs w:val="24"/>
        </w:rPr>
      </w:pPr>
      <w:r w:rsidRPr="00441A49">
        <w:rPr>
          <w:b/>
          <w:color w:val="C0504D"/>
          <w:szCs w:val="24"/>
        </w:rPr>
        <w:t xml:space="preserve"> </w:t>
      </w:r>
    </w:p>
    <w:p w:rsidR="002471D3" w:rsidRPr="00441A49" w:rsidRDefault="002471D3" w:rsidP="00356A0F">
      <w:pPr>
        <w:spacing w:after="0" w:line="360" w:lineRule="auto"/>
        <w:ind w:left="0" w:right="2" w:firstLine="0"/>
        <w:rPr>
          <w:szCs w:val="24"/>
        </w:rPr>
      </w:pPr>
    </w:p>
    <w:p w:rsidR="002471D3" w:rsidRPr="00441A49" w:rsidRDefault="00E440B0" w:rsidP="00356A0F">
      <w:pPr>
        <w:spacing w:after="0" w:line="360" w:lineRule="auto"/>
        <w:ind w:left="0" w:right="0" w:firstLine="0"/>
        <w:rPr>
          <w:szCs w:val="24"/>
        </w:rPr>
      </w:pPr>
      <w:r w:rsidRPr="00441A49">
        <w:rPr>
          <w:b/>
          <w:color w:val="C0504D"/>
          <w:szCs w:val="24"/>
        </w:rPr>
        <w:t xml:space="preserve"> </w:t>
      </w:r>
    </w:p>
    <w:p w:rsidR="002471D3" w:rsidRPr="00441A49" w:rsidRDefault="00E440B0" w:rsidP="00356A0F">
      <w:pPr>
        <w:spacing w:after="22" w:line="360" w:lineRule="auto"/>
        <w:ind w:left="0" w:right="2" w:firstLine="0"/>
        <w:rPr>
          <w:szCs w:val="24"/>
        </w:rPr>
      </w:pPr>
      <w:r w:rsidRPr="00441A49">
        <w:rPr>
          <w:b/>
          <w:color w:val="C0504D"/>
          <w:szCs w:val="24"/>
        </w:rPr>
        <w:t xml:space="preserve"> </w:t>
      </w:r>
    </w:p>
    <w:p w:rsidR="002471D3" w:rsidRPr="00441A49" w:rsidRDefault="009724AD" w:rsidP="00531BA0">
      <w:pPr>
        <w:spacing w:after="0" w:line="360" w:lineRule="auto"/>
        <w:ind w:left="10" w:right="44" w:hanging="10"/>
        <w:rPr>
          <w:szCs w:val="24"/>
        </w:rPr>
      </w:pPr>
      <w:r>
        <w:rPr>
          <w:b/>
          <w:szCs w:val="24"/>
        </w:rPr>
        <w:lastRenderedPageBreak/>
        <w:t>Приложение № 5</w:t>
      </w:r>
      <w:r w:rsidR="00E440B0" w:rsidRPr="00441A49">
        <w:rPr>
          <w:b/>
          <w:szCs w:val="24"/>
        </w:rPr>
        <w:t xml:space="preserve"> к ООП НОО </w:t>
      </w:r>
    </w:p>
    <w:p w:rsidR="002471D3" w:rsidRPr="00441A49" w:rsidRDefault="00E440B0" w:rsidP="00356A0F">
      <w:pPr>
        <w:pStyle w:val="1"/>
        <w:spacing w:line="360" w:lineRule="auto"/>
        <w:ind w:left="22" w:right="73"/>
        <w:jc w:val="both"/>
        <w:rPr>
          <w:szCs w:val="24"/>
        </w:rPr>
      </w:pPr>
      <w:r w:rsidRPr="00441A49">
        <w:rPr>
          <w:szCs w:val="24"/>
        </w:rPr>
        <w:t>Календарный пл</w:t>
      </w:r>
      <w:r w:rsidR="00531BA0">
        <w:rPr>
          <w:szCs w:val="24"/>
        </w:rPr>
        <w:t>ан воспитательной работы на 2024-2025</w:t>
      </w:r>
      <w:r w:rsidRPr="00441A49">
        <w:rPr>
          <w:szCs w:val="24"/>
        </w:rPr>
        <w:t xml:space="preserve"> учебный год </w:t>
      </w:r>
    </w:p>
    <w:p w:rsidR="00531BA0" w:rsidRPr="0022083F" w:rsidRDefault="00531BA0" w:rsidP="00531BA0">
      <w:pPr>
        <w:rPr>
          <w:szCs w:val="24"/>
        </w:rPr>
      </w:pPr>
    </w:p>
    <w:tbl>
      <w:tblPr>
        <w:tblW w:w="10707" w:type="dxa"/>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6"/>
        <w:gridCol w:w="1212"/>
        <w:gridCol w:w="205"/>
        <w:gridCol w:w="1672"/>
        <w:gridCol w:w="2372"/>
      </w:tblGrid>
      <w:tr w:rsidR="00531BA0" w:rsidRPr="00C91A46" w:rsidTr="00F6158B">
        <w:tc>
          <w:tcPr>
            <w:tcW w:w="10707" w:type="dxa"/>
            <w:gridSpan w:val="5"/>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wordWrap w:val="0"/>
              <w:spacing w:after="0"/>
              <w:ind w:right="-1"/>
              <w:rPr>
                <w:rFonts w:eastAsia="№Е"/>
                <w:i/>
                <w:color w:val="000000" w:themeColor="text1"/>
                <w:szCs w:val="24"/>
              </w:rPr>
            </w:pPr>
          </w:p>
          <w:p w:rsidR="00531BA0" w:rsidRPr="00C91A46" w:rsidRDefault="00531BA0" w:rsidP="00531BA0">
            <w:pPr>
              <w:widowControl w:val="0"/>
              <w:wordWrap w:val="0"/>
              <w:spacing w:after="0"/>
              <w:ind w:right="-1"/>
              <w:rPr>
                <w:rFonts w:eastAsia="№Е"/>
                <w:b/>
                <w:szCs w:val="24"/>
              </w:rPr>
            </w:pPr>
            <w:r>
              <w:rPr>
                <w:rFonts w:eastAsia="№Е"/>
                <w:b/>
                <w:color w:val="000000" w:themeColor="text1"/>
                <w:szCs w:val="24"/>
              </w:rPr>
              <w:t>Основные</w:t>
            </w:r>
            <w:r w:rsidRPr="00C91A46">
              <w:rPr>
                <w:rFonts w:eastAsia="№Е"/>
                <w:b/>
                <w:color w:val="000000" w:themeColor="text1"/>
                <w:szCs w:val="24"/>
              </w:rPr>
              <w:t xml:space="preserve"> общешкольные дела</w:t>
            </w:r>
          </w:p>
          <w:p w:rsidR="00531BA0" w:rsidRPr="00C91A46" w:rsidRDefault="00531BA0" w:rsidP="00531BA0">
            <w:pPr>
              <w:widowControl w:val="0"/>
              <w:wordWrap w:val="0"/>
              <w:spacing w:after="0"/>
              <w:ind w:right="-1"/>
              <w:rPr>
                <w:rFonts w:eastAsia="№Е"/>
                <w:i/>
                <w:color w:val="000000" w:themeColor="text1"/>
                <w:szCs w:val="24"/>
              </w:rPr>
            </w:pP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wordWrap w:val="0"/>
              <w:spacing w:after="0"/>
              <w:ind w:right="-1"/>
              <w:rPr>
                <w:rFonts w:eastAsia="№Е"/>
                <w:color w:val="000000" w:themeColor="text1"/>
                <w:szCs w:val="24"/>
              </w:rPr>
            </w:pPr>
          </w:p>
          <w:p w:rsidR="00531BA0" w:rsidRPr="00C91A46" w:rsidRDefault="00531BA0" w:rsidP="00531BA0">
            <w:pPr>
              <w:widowControl w:val="0"/>
              <w:wordWrap w:val="0"/>
              <w:spacing w:after="0"/>
              <w:ind w:right="-1"/>
              <w:rPr>
                <w:rFonts w:eastAsia="№Е"/>
                <w:color w:val="000000" w:themeColor="text1"/>
                <w:szCs w:val="24"/>
              </w:rPr>
            </w:pPr>
            <w:r w:rsidRPr="00C91A46">
              <w:rPr>
                <w:rFonts w:eastAsia="№Е"/>
                <w:szCs w:val="24"/>
              </w:rPr>
              <w:t>Дела</w:t>
            </w:r>
          </w:p>
        </w:tc>
        <w:tc>
          <w:tcPr>
            <w:tcW w:w="141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wordWrap w:val="0"/>
              <w:spacing w:after="0"/>
              <w:ind w:right="-1"/>
              <w:rPr>
                <w:rFonts w:eastAsia="№Е"/>
                <w:color w:val="000000" w:themeColor="text1"/>
                <w:szCs w:val="24"/>
              </w:rPr>
            </w:pPr>
          </w:p>
          <w:p w:rsidR="00531BA0" w:rsidRPr="00C91A46" w:rsidRDefault="00531BA0" w:rsidP="00531BA0">
            <w:pPr>
              <w:widowControl w:val="0"/>
              <w:wordWrap w:val="0"/>
              <w:spacing w:after="0"/>
              <w:ind w:right="-1"/>
              <w:rPr>
                <w:rFonts w:eastAsia="№Е"/>
                <w:color w:val="000000" w:themeColor="text1"/>
                <w:szCs w:val="24"/>
              </w:rPr>
            </w:pPr>
            <w:r w:rsidRPr="00C91A46">
              <w:rPr>
                <w:rFonts w:eastAsia="№Е"/>
                <w:color w:val="000000" w:themeColor="text1"/>
                <w:szCs w:val="24"/>
              </w:rPr>
              <w:t xml:space="preserve">Классы </w:t>
            </w:r>
          </w:p>
        </w:tc>
        <w:tc>
          <w:tcPr>
            <w:tcW w:w="16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wordWrap w:val="0"/>
              <w:spacing w:after="0"/>
              <w:ind w:right="-1"/>
              <w:rPr>
                <w:rFonts w:eastAsia="№Е"/>
                <w:color w:val="000000" w:themeColor="text1"/>
                <w:szCs w:val="24"/>
              </w:rPr>
            </w:pPr>
            <w:r w:rsidRPr="00C91A46">
              <w:rPr>
                <w:rFonts w:eastAsia="№Е"/>
                <w:color w:val="000000" w:themeColor="text1"/>
                <w:szCs w:val="24"/>
              </w:rPr>
              <w:t>Ориентировочное</w:t>
            </w:r>
          </w:p>
          <w:p w:rsidR="00531BA0" w:rsidRPr="00C91A46" w:rsidRDefault="00531BA0" w:rsidP="00531BA0">
            <w:pPr>
              <w:widowControl w:val="0"/>
              <w:wordWrap w:val="0"/>
              <w:spacing w:after="0"/>
              <w:ind w:right="-1"/>
              <w:rPr>
                <w:rFonts w:eastAsia="№Е"/>
                <w:color w:val="000000" w:themeColor="text1"/>
                <w:szCs w:val="24"/>
              </w:rPr>
            </w:pPr>
            <w:r w:rsidRPr="00C91A46">
              <w:rPr>
                <w:rFonts w:eastAsia="№Е"/>
                <w:color w:val="000000" w:themeColor="text1"/>
                <w:szCs w:val="24"/>
              </w:rPr>
              <w:t xml:space="preserve">время </w:t>
            </w:r>
          </w:p>
          <w:p w:rsidR="00531BA0" w:rsidRPr="00C91A46" w:rsidRDefault="00531BA0" w:rsidP="00531BA0">
            <w:pPr>
              <w:widowControl w:val="0"/>
              <w:wordWrap w:val="0"/>
              <w:spacing w:after="0"/>
              <w:ind w:right="-1"/>
              <w:rPr>
                <w:rFonts w:eastAsia="№Е"/>
                <w:color w:val="000000" w:themeColor="text1"/>
                <w:szCs w:val="24"/>
              </w:rPr>
            </w:pPr>
            <w:r w:rsidRPr="00C91A46">
              <w:rPr>
                <w:rFonts w:eastAsia="№Е"/>
                <w:color w:val="000000" w:themeColor="text1"/>
                <w:szCs w:val="24"/>
              </w:rPr>
              <w:t>проведения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wordWrap w:val="0"/>
              <w:spacing w:after="0"/>
              <w:ind w:right="-1"/>
              <w:rPr>
                <w:rFonts w:eastAsia="№Е"/>
                <w:color w:val="000000" w:themeColor="text1"/>
                <w:szCs w:val="24"/>
              </w:rPr>
            </w:pPr>
          </w:p>
          <w:p w:rsidR="00531BA0" w:rsidRPr="00C91A46" w:rsidRDefault="00531BA0" w:rsidP="00531BA0">
            <w:pPr>
              <w:widowControl w:val="0"/>
              <w:wordWrap w:val="0"/>
              <w:spacing w:after="0"/>
              <w:ind w:right="-1"/>
              <w:rPr>
                <w:rFonts w:eastAsia="№Е"/>
                <w:color w:val="000000" w:themeColor="text1"/>
                <w:szCs w:val="24"/>
              </w:rPr>
            </w:pPr>
            <w:r w:rsidRPr="00C91A46">
              <w:rPr>
                <w:rFonts w:eastAsia="№Е"/>
                <w:color w:val="000000" w:themeColor="text1"/>
                <w:szCs w:val="24"/>
              </w:rPr>
              <w:t>Ответственные</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rPr>
                <w:szCs w:val="24"/>
              </w:rPr>
            </w:pPr>
            <w:r w:rsidRPr="00C91A46">
              <w:rPr>
                <w:szCs w:val="24"/>
              </w:rPr>
              <w:t xml:space="preserve">День знаний. Торжественная линейка. </w:t>
            </w:r>
          </w:p>
        </w:tc>
        <w:tc>
          <w:tcPr>
            <w:tcW w:w="1417" w:type="dxa"/>
            <w:gridSpan w:val="2"/>
            <w:tcBorders>
              <w:top w:val="single" w:sz="4" w:space="0" w:color="000000"/>
              <w:left w:val="single" w:sz="4" w:space="0" w:color="000000"/>
              <w:bottom w:val="single" w:sz="4" w:space="0" w:color="000000"/>
              <w:right w:val="single" w:sz="4" w:space="0" w:color="000000"/>
            </w:tcBorders>
          </w:tcPr>
          <w:p w:rsidR="00531BA0" w:rsidRPr="00C91A46" w:rsidRDefault="000C7BA2"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6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wordWrap w:val="0"/>
              <w:spacing w:after="0"/>
              <w:ind w:right="-1"/>
              <w:rPr>
                <w:rFonts w:eastAsia="№Е"/>
                <w:color w:val="000000" w:themeColor="text1"/>
                <w:szCs w:val="24"/>
              </w:rPr>
            </w:pPr>
            <w:r w:rsidRPr="00C91A46">
              <w:rPr>
                <w:rFonts w:eastAsia="№Е"/>
                <w:color w:val="000000" w:themeColor="text1"/>
                <w:szCs w:val="24"/>
              </w:rPr>
              <w:t>1 сентября</w:t>
            </w:r>
          </w:p>
        </w:tc>
        <w:tc>
          <w:tcPr>
            <w:tcW w:w="2372" w:type="dxa"/>
            <w:tcBorders>
              <w:top w:val="single" w:sz="4" w:space="0" w:color="000000"/>
              <w:left w:val="single" w:sz="4" w:space="0" w:color="000000"/>
              <w:bottom w:val="single" w:sz="4" w:space="0" w:color="000000"/>
              <w:right w:val="single" w:sz="4" w:space="0" w:color="000000"/>
            </w:tcBorders>
          </w:tcPr>
          <w:p w:rsidR="00531BA0" w:rsidRDefault="00531BA0" w:rsidP="00531BA0">
            <w:pPr>
              <w:widowControl w:val="0"/>
              <w:wordWrap w:val="0"/>
              <w:spacing w:after="0"/>
              <w:ind w:right="-1"/>
              <w:rPr>
                <w:rFonts w:eastAsia="Batang"/>
                <w:color w:val="000000" w:themeColor="text1"/>
                <w:szCs w:val="24"/>
              </w:rPr>
            </w:pPr>
            <w:r>
              <w:rPr>
                <w:rFonts w:eastAsia="Batang"/>
                <w:color w:val="000000" w:themeColor="text1"/>
                <w:szCs w:val="24"/>
              </w:rPr>
              <w:t>Бурова А.А.</w:t>
            </w:r>
          </w:p>
          <w:p w:rsidR="00531BA0" w:rsidRPr="00C91A46" w:rsidRDefault="00531BA0" w:rsidP="00531BA0">
            <w:pPr>
              <w:widowControl w:val="0"/>
              <w:wordWrap w:val="0"/>
              <w:spacing w:after="0"/>
              <w:ind w:right="-1"/>
              <w:rPr>
                <w:rFonts w:eastAsia="Batang"/>
                <w:color w:val="000000" w:themeColor="text1"/>
                <w:szCs w:val="24"/>
              </w:rPr>
            </w:pPr>
            <w:r>
              <w:rPr>
                <w:rFonts w:eastAsia="Batang"/>
                <w:color w:val="000000" w:themeColor="text1"/>
                <w:szCs w:val="24"/>
              </w:rPr>
              <w:t>Петрова Н.Ф.</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Default="00531BA0" w:rsidP="00531BA0">
            <w:pPr>
              <w:spacing w:after="0"/>
              <w:rPr>
                <w:szCs w:val="24"/>
              </w:rPr>
            </w:pPr>
            <w:r>
              <w:rPr>
                <w:szCs w:val="24"/>
              </w:rPr>
              <w:t>Утренник «Вот и осень пришла</w:t>
            </w:r>
            <w:r w:rsidRPr="00C91A46">
              <w:rPr>
                <w:szCs w:val="24"/>
              </w:rPr>
              <w:t>»</w:t>
            </w:r>
          </w:p>
          <w:p w:rsidR="00531BA0" w:rsidRPr="00C91A46" w:rsidRDefault="00531BA0" w:rsidP="00531BA0">
            <w:pPr>
              <w:spacing w:after="0"/>
              <w:rPr>
                <w:szCs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wordWrap w:val="0"/>
              <w:spacing w:after="0"/>
              <w:ind w:right="-1"/>
              <w:rPr>
                <w:rFonts w:eastAsia="№Е"/>
                <w:color w:val="000000" w:themeColor="text1"/>
                <w:szCs w:val="24"/>
              </w:rPr>
            </w:pPr>
            <w:r w:rsidRPr="00C91A46">
              <w:rPr>
                <w:rFonts w:eastAsia="№Е"/>
                <w:color w:val="000000" w:themeColor="text1"/>
                <w:szCs w:val="24"/>
              </w:rPr>
              <w:t>1-4</w:t>
            </w:r>
          </w:p>
        </w:tc>
        <w:tc>
          <w:tcPr>
            <w:tcW w:w="16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10 октября</w:t>
            </w:r>
          </w:p>
        </w:tc>
        <w:tc>
          <w:tcPr>
            <w:tcW w:w="2372" w:type="dxa"/>
            <w:tcBorders>
              <w:top w:val="single" w:sz="4" w:space="0" w:color="000000"/>
              <w:left w:val="single" w:sz="4" w:space="0" w:color="000000"/>
              <w:bottom w:val="single" w:sz="4" w:space="0" w:color="000000"/>
              <w:right w:val="single" w:sz="4" w:space="0" w:color="000000"/>
            </w:tcBorders>
          </w:tcPr>
          <w:p w:rsidR="00531BA0" w:rsidRDefault="00531BA0" w:rsidP="00531BA0">
            <w:pPr>
              <w:spacing w:after="0"/>
              <w:rPr>
                <w:rFonts w:eastAsia="Batang"/>
                <w:color w:val="000000" w:themeColor="text1"/>
                <w:szCs w:val="24"/>
              </w:rPr>
            </w:pPr>
            <w:r>
              <w:rPr>
                <w:rFonts w:eastAsia="Batang"/>
                <w:color w:val="000000" w:themeColor="text1"/>
                <w:szCs w:val="24"/>
              </w:rPr>
              <w:t>Бурова А.А.</w:t>
            </w:r>
          </w:p>
          <w:p w:rsidR="00531BA0" w:rsidRPr="00C91A46" w:rsidRDefault="00531BA0" w:rsidP="00531BA0">
            <w:pPr>
              <w:spacing w:after="0"/>
              <w:rPr>
                <w:rFonts w:eastAsia="Batang"/>
                <w:color w:val="000000" w:themeColor="text1"/>
                <w:szCs w:val="24"/>
              </w:rPr>
            </w:pPr>
            <w:r>
              <w:rPr>
                <w:rFonts w:eastAsia="Batang"/>
                <w:color w:val="000000" w:themeColor="text1"/>
                <w:szCs w:val="24"/>
              </w:rPr>
              <w:t>Жарикова А.А.</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День народного единства. Классные часы.</w:t>
            </w:r>
          </w:p>
        </w:tc>
        <w:tc>
          <w:tcPr>
            <w:tcW w:w="1417" w:type="dxa"/>
            <w:gridSpan w:val="2"/>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szCs w:val="24"/>
              </w:rPr>
            </w:pPr>
            <w:r>
              <w:rPr>
                <w:szCs w:val="24"/>
              </w:rPr>
              <w:t>1-4</w:t>
            </w:r>
          </w:p>
        </w:tc>
        <w:tc>
          <w:tcPr>
            <w:tcW w:w="16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25 октября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Классные руководители</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Default="00F6158B" w:rsidP="00531BA0">
            <w:pPr>
              <w:spacing w:after="0"/>
              <w:rPr>
                <w:szCs w:val="24"/>
              </w:rPr>
            </w:pPr>
            <w:r>
              <w:rPr>
                <w:szCs w:val="24"/>
              </w:rPr>
              <w:t xml:space="preserve">Акция «Каждой птичке </w:t>
            </w:r>
            <w:r w:rsidR="00531BA0">
              <w:rPr>
                <w:szCs w:val="24"/>
              </w:rPr>
              <w:t>по кормушке</w:t>
            </w:r>
            <w:r w:rsidR="00531BA0" w:rsidRPr="00C91A46">
              <w:rPr>
                <w:szCs w:val="24"/>
              </w:rPr>
              <w:t>»</w:t>
            </w:r>
          </w:p>
          <w:p w:rsidR="00531BA0" w:rsidRPr="00C91A46" w:rsidRDefault="00531BA0" w:rsidP="00531BA0">
            <w:pPr>
              <w:spacing w:after="0"/>
              <w:rPr>
                <w:szCs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szCs w:val="24"/>
              </w:rPr>
            </w:pPr>
            <w:r>
              <w:rPr>
                <w:szCs w:val="24"/>
              </w:rPr>
              <w:t>1-4</w:t>
            </w:r>
          </w:p>
        </w:tc>
        <w:tc>
          <w:tcPr>
            <w:tcW w:w="16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Ноябрь - март</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Ядрова Н.И.</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Мастерская Деда Мороза. Подготовка к утреннику</w:t>
            </w:r>
          </w:p>
        </w:tc>
        <w:tc>
          <w:tcPr>
            <w:tcW w:w="1417" w:type="dxa"/>
            <w:gridSpan w:val="2"/>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szCs w:val="24"/>
              </w:rPr>
            </w:pPr>
            <w:r>
              <w:rPr>
                <w:szCs w:val="24"/>
              </w:rPr>
              <w:t>1-4</w:t>
            </w:r>
          </w:p>
        </w:tc>
        <w:tc>
          <w:tcPr>
            <w:tcW w:w="16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20-26</w:t>
            </w:r>
            <w:r w:rsidRPr="00C91A46">
              <w:rPr>
                <w:szCs w:val="24"/>
              </w:rPr>
              <w:t xml:space="preserve"> декабря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Весь коллектив</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Новогодний утренник</w:t>
            </w:r>
            <w:r>
              <w:rPr>
                <w:szCs w:val="24"/>
              </w:rPr>
              <w:t xml:space="preserve"> «Как-то раз под Новый год»»</w:t>
            </w:r>
          </w:p>
        </w:tc>
        <w:tc>
          <w:tcPr>
            <w:tcW w:w="1417" w:type="dxa"/>
            <w:gridSpan w:val="2"/>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szCs w:val="24"/>
              </w:rPr>
            </w:pPr>
            <w:r>
              <w:rPr>
                <w:szCs w:val="24"/>
              </w:rPr>
              <w:t>1-4</w:t>
            </w:r>
          </w:p>
        </w:tc>
        <w:tc>
          <w:tcPr>
            <w:tcW w:w="16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27 декабря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Евдокимова Т.И. Проказова М.А. Кондакова ТО.А.</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Спортивно-развлекательная программа «Молодецкие забавы»</w:t>
            </w:r>
          </w:p>
        </w:tc>
        <w:tc>
          <w:tcPr>
            <w:tcW w:w="1417" w:type="dxa"/>
            <w:gridSpan w:val="2"/>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szCs w:val="24"/>
              </w:rPr>
            </w:pPr>
            <w:r>
              <w:rPr>
                <w:szCs w:val="24"/>
              </w:rPr>
              <w:t>1-4</w:t>
            </w:r>
          </w:p>
        </w:tc>
        <w:tc>
          <w:tcPr>
            <w:tcW w:w="16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22</w:t>
            </w:r>
            <w:r w:rsidRPr="00C91A46">
              <w:rPr>
                <w:szCs w:val="24"/>
              </w:rPr>
              <w:t xml:space="preserve"> февраля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Кондакова О.А</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Масле</w:t>
            </w:r>
            <w:r>
              <w:rPr>
                <w:szCs w:val="24"/>
              </w:rPr>
              <w:t>ничная неделя «К Масленице на угощение</w:t>
            </w:r>
            <w:r w:rsidRPr="00C91A46">
              <w:rPr>
                <w:szCs w:val="24"/>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szCs w:val="24"/>
              </w:rPr>
            </w:pPr>
            <w:r>
              <w:rPr>
                <w:szCs w:val="24"/>
              </w:rPr>
              <w:t>1-4</w:t>
            </w:r>
          </w:p>
        </w:tc>
        <w:tc>
          <w:tcPr>
            <w:tcW w:w="16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 xml:space="preserve">24.02- 02.03 </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Евдокимова Т.И.</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Праздник «Весёлый девичник»</w:t>
            </w:r>
          </w:p>
        </w:tc>
        <w:tc>
          <w:tcPr>
            <w:tcW w:w="1417" w:type="dxa"/>
            <w:gridSpan w:val="2"/>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szCs w:val="24"/>
              </w:rPr>
            </w:pPr>
            <w:r>
              <w:rPr>
                <w:szCs w:val="24"/>
              </w:rPr>
              <w:t>1-4</w:t>
            </w:r>
          </w:p>
        </w:tc>
        <w:tc>
          <w:tcPr>
            <w:tcW w:w="16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6</w:t>
            </w:r>
            <w:r w:rsidRPr="00C91A46">
              <w:rPr>
                <w:szCs w:val="24"/>
              </w:rPr>
              <w:t xml:space="preserve"> марта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Семёнова М.А. Назарова Р.М.</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День птиц. Викторина.</w:t>
            </w:r>
          </w:p>
        </w:tc>
        <w:tc>
          <w:tcPr>
            <w:tcW w:w="1417" w:type="dxa"/>
            <w:gridSpan w:val="2"/>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szCs w:val="24"/>
              </w:rPr>
            </w:pPr>
            <w:r>
              <w:rPr>
                <w:szCs w:val="24"/>
              </w:rPr>
              <w:t>1-4</w:t>
            </w:r>
          </w:p>
        </w:tc>
        <w:tc>
          <w:tcPr>
            <w:tcW w:w="1672" w:type="dxa"/>
            <w:tcBorders>
              <w:top w:val="single" w:sz="4" w:space="0" w:color="000000"/>
              <w:left w:val="single" w:sz="4" w:space="0" w:color="000000"/>
              <w:bottom w:val="single" w:sz="4" w:space="0" w:color="000000"/>
              <w:right w:val="single" w:sz="4" w:space="0" w:color="000000"/>
            </w:tcBorders>
          </w:tcPr>
          <w:p w:rsidR="00531BA0" w:rsidRPr="00412993" w:rsidRDefault="00531BA0" w:rsidP="00531BA0">
            <w:pPr>
              <w:spacing w:after="0"/>
              <w:rPr>
                <w:color w:val="404040" w:themeColor="text1" w:themeTint="BF"/>
                <w:szCs w:val="24"/>
              </w:rPr>
            </w:pPr>
            <w:r w:rsidRPr="00412993">
              <w:rPr>
                <w:color w:val="404040" w:themeColor="text1" w:themeTint="BF"/>
                <w:szCs w:val="24"/>
              </w:rPr>
              <w:t>4 апреля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Ядрова Н.И.</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Экологические десанты</w:t>
            </w:r>
          </w:p>
        </w:tc>
        <w:tc>
          <w:tcPr>
            <w:tcW w:w="1417" w:type="dxa"/>
            <w:gridSpan w:val="2"/>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szCs w:val="24"/>
              </w:rPr>
            </w:pPr>
            <w:r>
              <w:rPr>
                <w:szCs w:val="24"/>
              </w:rPr>
              <w:t>1-4</w:t>
            </w:r>
          </w:p>
        </w:tc>
        <w:tc>
          <w:tcPr>
            <w:tcW w:w="16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Апрель-май</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Классные руководители</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Трудовой десант «Школьная клумба»</w:t>
            </w:r>
          </w:p>
        </w:tc>
        <w:tc>
          <w:tcPr>
            <w:tcW w:w="1417" w:type="dxa"/>
            <w:gridSpan w:val="2"/>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szCs w:val="24"/>
              </w:rPr>
            </w:pPr>
            <w:r>
              <w:rPr>
                <w:szCs w:val="24"/>
              </w:rPr>
              <w:t>1-4</w:t>
            </w:r>
          </w:p>
        </w:tc>
        <w:tc>
          <w:tcPr>
            <w:tcW w:w="16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1 –я неделя мая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Классные руководители</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Праздник «Прощай, школа!»</w:t>
            </w:r>
            <w:r w:rsidRPr="00C91A46">
              <w:rPr>
                <w:szCs w:val="24"/>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szCs w:val="24"/>
              </w:rPr>
            </w:pPr>
            <w:r>
              <w:rPr>
                <w:szCs w:val="24"/>
              </w:rPr>
              <w:t>1-4</w:t>
            </w:r>
          </w:p>
        </w:tc>
        <w:tc>
          <w:tcPr>
            <w:tcW w:w="16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23</w:t>
            </w:r>
            <w:r w:rsidRPr="00C91A46">
              <w:rPr>
                <w:szCs w:val="24"/>
              </w:rPr>
              <w:t xml:space="preserve"> мая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sidRPr="00C91A46">
              <w:rPr>
                <w:szCs w:val="24"/>
              </w:rPr>
              <w:t>Кл рук 9 класса</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Операция «Обелиск». Акция «Бессмертный полк». Митинг «Победный май»</w:t>
            </w:r>
          </w:p>
        </w:tc>
        <w:tc>
          <w:tcPr>
            <w:tcW w:w="1417" w:type="dxa"/>
            <w:gridSpan w:val="2"/>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szCs w:val="24"/>
              </w:rPr>
            </w:pPr>
            <w:r>
              <w:rPr>
                <w:szCs w:val="24"/>
              </w:rPr>
              <w:t>1-4</w:t>
            </w:r>
          </w:p>
        </w:tc>
        <w:tc>
          <w:tcPr>
            <w:tcW w:w="16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19 февраля, 5 мая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spacing w:after="0"/>
              <w:rPr>
                <w:szCs w:val="24"/>
              </w:rPr>
            </w:pPr>
            <w:r>
              <w:rPr>
                <w:szCs w:val="24"/>
              </w:rPr>
              <w:t>Севостьянова Н.А. Иутин И.В.</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Default="00531BA0" w:rsidP="00531BA0">
            <w:pPr>
              <w:spacing w:after="0"/>
              <w:rPr>
                <w:szCs w:val="24"/>
              </w:rPr>
            </w:pPr>
            <w:r>
              <w:rPr>
                <w:szCs w:val="24"/>
              </w:rPr>
              <w:t>Месячник пат</w:t>
            </w:r>
            <w:r w:rsidR="00CD69C0">
              <w:rPr>
                <w:szCs w:val="24"/>
              </w:rPr>
              <w:t>риотической и спортивной работы</w:t>
            </w:r>
          </w:p>
          <w:p w:rsidR="00531BA0" w:rsidRDefault="00531BA0" w:rsidP="00531BA0">
            <w:pPr>
              <w:spacing w:after="0"/>
              <w:rPr>
                <w:szCs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531BA0" w:rsidRDefault="00CD69C0" w:rsidP="00CD69C0">
            <w:pPr>
              <w:widowControl w:val="0"/>
              <w:wordWrap w:val="0"/>
              <w:spacing w:after="0"/>
              <w:ind w:left="0" w:right="-1" w:firstLine="0"/>
              <w:rPr>
                <w:szCs w:val="24"/>
              </w:rPr>
            </w:pPr>
            <w:r>
              <w:rPr>
                <w:szCs w:val="24"/>
              </w:rPr>
              <w:t>1-4 классы</w:t>
            </w:r>
          </w:p>
          <w:p w:rsidR="00531BA0" w:rsidRDefault="00531BA0" w:rsidP="00F6158B">
            <w:pPr>
              <w:widowControl w:val="0"/>
              <w:wordWrap w:val="0"/>
              <w:spacing w:after="0"/>
              <w:ind w:left="-33" w:right="-1"/>
              <w:rPr>
                <w:szCs w:val="24"/>
              </w:rPr>
            </w:pPr>
          </w:p>
        </w:tc>
        <w:tc>
          <w:tcPr>
            <w:tcW w:w="1672" w:type="dxa"/>
            <w:tcBorders>
              <w:top w:val="single" w:sz="4" w:space="0" w:color="000000"/>
              <w:left w:val="single" w:sz="4" w:space="0" w:color="000000"/>
              <w:bottom w:val="single" w:sz="4" w:space="0" w:color="000000"/>
              <w:right w:val="single" w:sz="4" w:space="0" w:color="000000"/>
            </w:tcBorders>
          </w:tcPr>
          <w:p w:rsidR="00531BA0" w:rsidRDefault="00531BA0" w:rsidP="00531BA0">
            <w:pPr>
              <w:spacing w:after="0"/>
              <w:rPr>
                <w:szCs w:val="24"/>
              </w:rPr>
            </w:pPr>
            <w:r>
              <w:rPr>
                <w:szCs w:val="24"/>
              </w:rPr>
              <w:t xml:space="preserve">23 января – </w:t>
            </w:r>
          </w:p>
          <w:p w:rsidR="00531BA0" w:rsidRDefault="00531BA0" w:rsidP="00531BA0">
            <w:pPr>
              <w:spacing w:after="0"/>
              <w:rPr>
                <w:szCs w:val="24"/>
              </w:rPr>
            </w:pPr>
            <w:r>
              <w:rPr>
                <w:szCs w:val="24"/>
              </w:rPr>
              <w:t>27 февраля</w:t>
            </w:r>
          </w:p>
          <w:p w:rsidR="00531BA0" w:rsidRDefault="00531BA0" w:rsidP="00531BA0">
            <w:pPr>
              <w:spacing w:after="0"/>
              <w:rPr>
                <w:szCs w:val="24"/>
              </w:rPr>
            </w:pPr>
          </w:p>
        </w:tc>
        <w:tc>
          <w:tcPr>
            <w:tcW w:w="2372" w:type="dxa"/>
            <w:tcBorders>
              <w:top w:val="single" w:sz="4" w:space="0" w:color="000000"/>
              <w:left w:val="single" w:sz="4" w:space="0" w:color="000000"/>
              <w:bottom w:val="single" w:sz="4" w:space="0" w:color="000000"/>
              <w:right w:val="single" w:sz="4" w:space="0" w:color="000000"/>
            </w:tcBorders>
          </w:tcPr>
          <w:p w:rsidR="00531BA0" w:rsidRDefault="00531BA0" w:rsidP="00CD69C0">
            <w:pPr>
              <w:spacing w:after="0"/>
              <w:ind w:left="0" w:firstLine="0"/>
              <w:rPr>
                <w:szCs w:val="24"/>
              </w:rPr>
            </w:pPr>
            <w:r>
              <w:rPr>
                <w:szCs w:val="24"/>
              </w:rPr>
              <w:t>Петрова Н.Ф.</w:t>
            </w:r>
          </w:p>
          <w:p w:rsidR="00531BA0" w:rsidRPr="008E6200" w:rsidRDefault="00531BA0" w:rsidP="00531BA0">
            <w:pPr>
              <w:spacing w:line="240" w:lineRule="auto"/>
              <w:rPr>
                <w:szCs w:val="24"/>
              </w:rPr>
            </w:pPr>
          </w:p>
        </w:tc>
      </w:tr>
      <w:tr w:rsidR="00531BA0" w:rsidRPr="00C91A46" w:rsidTr="00F6158B">
        <w:tc>
          <w:tcPr>
            <w:tcW w:w="10707" w:type="dxa"/>
            <w:gridSpan w:val="5"/>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wordWrap w:val="0"/>
              <w:spacing w:after="0"/>
              <w:ind w:right="-1"/>
              <w:rPr>
                <w:rFonts w:eastAsia="№Е"/>
                <w:b/>
                <w:color w:val="000000" w:themeColor="text1"/>
                <w:szCs w:val="24"/>
              </w:rPr>
            </w:pPr>
          </w:p>
          <w:p w:rsidR="00531BA0" w:rsidRDefault="00531BA0" w:rsidP="00531BA0">
            <w:pPr>
              <w:widowControl w:val="0"/>
              <w:wordWrap w:val="0"/>
              <w:spacing w:after="0"/>
              <w:ind w:right="-1"/>
              <w:jc w:val="center"/>
              <w:rPr>
                <w:rFonts w:eastAsia="№Е"/>
                <w:b/>
                <w:color w:val="000000" w:themeColor="text1"/>
                <w:szCs w:val="24"/>
              </w:rPr>
            </w:pPr>
            <w:r>
              <w:rPr>
                <w:rFonts w:eastAsia="№Е"/>
                <w:b/>
                <w:color w:val="000000" w:themeColor="text1"/>
                <w:szCs w:val="24"/>
              </w:rPr>
              <w:t>Внеурочная деятельность</w:t>
            </w:r>
          </w:p>
          <w:p w:rsidR="00531BA0" w:rsidRDefault="00531BA0" w:rsidP="00531BA0">
            <w:pPr>
              <w:widowControl w:val="0"/>
              <w:wordWrap w:val="0"/>
              <w:spacing w:after="0"/>
              <w:ind w:right="-1"/>
              <w:jc w:val="center"/>
              <w:rPr>
                <w:rFonts w:eastAsia="№Е"/>
                <w:b/>
                <w:color w:val="000000" w:themeColor="text1"/>
                <w:szCs w:val="24"/>
              </w:rPr>
            </w:pPr>
            <w:r>
              <w:rPr>
                <w:rFonts w:eastAsia="№Е"/>
                <w:b/>
                <w:color w:val="000000" w:themeColor="text1"/>
                <w:szCs w:val="24"/>
              </w:rPr>
              <w:t>1-4 классы</w:t>
            </w:r>
          </w:p>
          <w:tbl>
            <w:tblPr>
              <w:tblW w:w="8389" w:type="dxa"/>
              <w:jc w:val="center"/>
              <w:shd w:val="clear" w:color="auto" w:fill="FFFFFF"/>
              <w:tblLayout w:type="fixed"/>
              <w:tblCellMar>
                <w:left w:w="0" w:type="dxa"/>
                <w:right w:w="0" w:type="dxa"/>
              </w:tblCellMar>
              <w:tblLook w:val="04A0" w:firstRow="1" w:lastRow="0" w:firstColumn="1" w:lastColumn="0" w:noHBand="0" w:noVBand="1"/>
            </w:tblPr>
            <w:tblGrid>
              <w:gridCol w:w="4420"/>
              <w:gridCol w:w="1417"/>
              <w:gridCol w:w="1184"/>
              <w:gridCol w:w="1368"/>
            </w:tblGrid>
            <w:tr w:rsidR="00531BA0" w:rsidRPr="00766628" w:rsidTr="00531BA0">
              <w:trPr>
                <w:jc w:val="center"/>
              </w:trPr>
              <w:tc>
                <w:tcPr>
                  <w:tcW w:w="44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31BA0" w:rsidRDefault="00531BA0" w:rsidP="00531BA0">
                  <w:pPr>
                    <w:spacing w:after="0" w:line="293" w:lineRule="atLeast"/>
                    <w:rPr>
                      <w:color w:val="262626" w:themeColor="text1" w:themeTint="D9"/>
                      <w:sz w:val="23"/>
                      <w:szCs w:val="23"/>
                    </w:rPr>
                  </w:pPr>
                  <w:r>
                    <w:rPr>
                      <w:color w:val="262626" w:themeColor="text1" w:themeTint="D9"/>
                      <w:sz w:val="23"/>
                      <w:szCs w:val="23"/>
                    </w:rPr>
                    <w:lastRenderedPageBreak/>
                    <w:t>Название</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Pr>
                      <w:bCs/>
                      <w:color w:val="262626" w:themeColor="text1" w:themeTint="D9"/>
                      <w:sz w:val="23"/>
                      <w:szCs w:val="23"/>
                    </w:rPr>
                    <w:t>1-2 классы</w:t>
                  </w:r>
                </w:p>
              </w:tc>
              <w:tc>
                <w:tcPr>
                  <w:tcW w:w="118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Pr>
                      <w:bCs/>
                      <w:color w:val="262626" w:themeColor="text1" w:themeTint="D9"/>
                      <w:sz w:val="23"/>
                      <w:szCs w:val="23"/>
                    </w:rPr>
                    <w:t>3 класс</w:t>
                  </w:r>
                </w:p>
              </w:tc>
              <w:tc>
                <w:tcPr>
                  <w:tcW w:w="1368"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Pr>
                      <w:bCs/>
                      <w:color w:val="262626" w:themeColor="text1" w:themeTint="D9"/>
                      <w:sz w:val="23"/>
                      <w:szCs w:val="23"/>
                    </w:rPr>
                    <w:t>4 класс</w:t>
                  </w:r>
                </w:p>
              </w:tc>
            </w:tr>
            <w:tr w:rsidR="00531BA0" w:rsidRPr="00766628" w:rsidTr="00531BA0">
              <w:trPr>
                <w:jc w:val="center"/>
              </w:trPr>
              <w:tc>
                <w:tcPr>
                  <w:tcW w:w="44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31BA0" w:rsidRDefault="00531BA0" w:rsidP="00531BA0">
                  <w:pPr>
                    <w:spacing w:after="0" w:line="293" w:lineRule="atLeast"/>
                    <w:rPr>
                      <w:color w:val="262626" w:themeColor="text1" w:themeTint="D9"/>
                      <w:sz w:val="23"/>
                      <w:szCs w:val="23"/>
                    </w:rPr>
                  </w:pPr>
                  <w:r>
                    <w:rPr>
                      <w:color w:val="262626" w:themeColor="text1" w:themeTint="D9"/>
                      <w:sz w:val="23"/>
                      <w:szCs w:val="23"/>
                    </w:rPr>
                    <w:t>Разговоры о важном</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118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1368"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r>
            <w:tr w:rsidR="00531BA0" w:rsidRPr="00766628" w:rsidTr="00531BA0">
              <w:trPr>
                <w:jc w:val="center"/>
              </w:trPr>
              <w:tc>
                <w:tcPr>
                  <w:tcW w:w="44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31BA0" w:rsidRDefault="00531BA0" w:rsidP="00531BA0">
                  <w:pPr>
                    <w:spacing w:after="0" w:line="293" w:lineRule="atLeast"/>
                    <w:rPr>
                      <w:color w:val="262626" w:themeColor="text1" w:themeTint="D9"/>
                      <w:sz w:val="23"/>
                      <w:szCs w:val="23"/>
                    </w:rPr>
                  </w:pPr>
                  <w:r>
                    <w:rPr>
                      <w:color w:val="262626" w:themeColor="text1" w:themeTint="D9"/>
                      <w:sz w:val="23"/>
                      <w:szCs w:val="23"/>
                    </w:rPr>
                    <w:t>Разговор о правильном питании</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118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1368"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r>
            <w:tr w:rsidR="00531BA0" w:rsidRPr="00766628" w:rsidTr="00531BA0">
              <w:trPr>
                <w:jc w:val="center"/>
              </w:trPr>
              <w:tc>
                <w:tcPr>
                  <w:tcW w:w="44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31BA0" w:rsidRDefault="00531BA0" w:rsidP="00531BA0">
                  <w:pPr>
                    <w:spacing w:after="0" w:line="293" w:lineRule="atLeast"/>
                    <w:rPr>
                      <w:color w:val="262626" w:themeColor="text1" w:themeTint="D9"/>
                      <w:sz w:val="23"/>
                      <w:szCs w:val="23"/>
                    </w:rPr>
                  </w:pPr>
                  <w:r>
                    <w:rPr>
                      <w:color w:val="262626" w:themeColor="text1" w:themeTint="D9"/>
                      <w:sz w:val="23"/>
                      <w:szCs w:val="23"/>
                    </w:rPr>
                    <w:t>Занимательная математика</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118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p>
              </w:tc>
              <w:tc>
                <w:tcPr>
                  <w:tcW w:w="1368"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r>
            <w:tr w:rsidR="00531BA0" w:rsidRPr="00766628" w:rsidTr="00531BA0">
              <w:trPr>
                <w:jc w:val="center"/>
              </w:trPr>
              <w:tc>
                <w:tcPr>
                  <w:tcW w:w="44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31BA0" w:rsidRDefault="00531BA0" w:rsidP="00531BA0">
                  <w:pPr>
                    <w:spacing w:after="0" w:line="293" w:lineRule="atLeast"/>
                    <w:rPr>
                      <w:color w:val="262626" w:themeColor="text1" w:themeTint="D9"/>
                      <w:sz w:val="23"/>
                      <w:szCs w:val="23"/>
                    </w:rPr>
                  </w:pPr>
                  <w:r>
                    <w:rPr>
                      <w:color w:val="262626" w:themeColor="text1" w:themeTint="D9"/>
                      <w:sz w:val="23"/>
                      <w:szCs w:val="23"/>
                    </w:rPr>
                    <w:t>Шашечный кружок</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118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p>
              </w:tc>
              <w:tc>
                <w:tcPr>
                  <w:tcW w:w="1368"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p>
              </w:tc>
            </w:tr>
            <w:tr w:rsidR="00531BA0" w:rsidRPr="00766628" w:rsidTr="00531BA0">
              <w:trPr>
                <w:jc w:val="center"/>
              </w:trPr>
              <w:tc>
                <w:tcPr>
                  <w:tcW w:w="44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31BA0" w:rsidRDefault="00531BA0" w:rsidP="00531BA0">
                  <w:pPr>
                    <w:spacing w:after="0" w:line="293" w:lineRule="atLeast"/>
                    <w:rPr>
                      <w:color w:val="262626" w:themeColor="text1" w:themeTint="D9"/>
                      <w:sz w:val="23"/>
                      <w:szCs w:val="23"/>
                    </w:rPr>
                  </w:pPr>
                  <w:r>
                    <w:rPr>
                      <w:color w:val="262626" w:themeColor="text1" w:themeTint="D9"/>
                      <w:sz w:val="23"/>
                      <w:szCs w:val="23"/>
                    </w:rPr>
                    <w:t>От игры к спорту</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118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p>
              </w:tc>
              <w:tc>
                <w:tcPr>
                  <w:tcW w:w="1368"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p>
              </w:tc>
            </w:tr>
            <w:tr w:rsidR="00531BA0" w:rsidRPr="00766628" w:rsidTr="00531BA0">
              <w:trPr>
                <w:jc w:val="center"/>
              </w:trPr>
              <w:tc>
                <w:tcPr>
                  <w:tcW w:w="44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31BA0" w:rsidRDefault="00531BA0" w:rsidP="00531BA0">
                  <w:pPr>
                    <w:spacing w:after="0" w:line="293" w:lineRule="atLeast"/>
                    <w:rPr>
                      <w:color w:val="262626" w:themeColor="text1" w:themeTint="D9"/>
                      <w:sz w:val="23"/>
                      <w:szCs w:val="23"/>
                    </w:rPr>
                  </w:pPr>
                  <w:r>
                    <w:rPr>
                      <w:color w:val="262626" w:themeColor="text1" w:themeTint="D9"/>
                      <w:sz w:val="23"/>
                      <w:szCs w:val="23"/>
                    </w:rPr>
                    <w:t>Мой друг компьютер</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p>
              </w:tc>
              <w:tc>
                <w:tcPr>
                  <w:tcW w:w="118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1368"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p>
              </w:tc>
            </w:tr>
            <w:tr w:rsidR="00531BA0" w:rsidRPr="00766628" w:rsidTr="00531BA0">
              <w:trPr>
                <w:jc w:val="center"/>
              </w:trPr>
              <w:tc>
                <w:tcPr>
                  <w:tcW w:w="44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31BA0" w:rsidRDefault="00531BA0" w:rsidP="00531BA0">
                  <w:pPr>
                    <w:spacing w:after="0" w:line="293" w:lineRule="atLeast"/>
                    <w:rPr>
                      <w:color w:val="262626" w:themeColor="text1" w:themeTint="D9"/>
                      <w:sz w:val="23"/>
                      <w:szCs w:val="23"/>
                    </w:rPr>
                  </w:pPr>
                  <w:r>
                    <w:rPr>
                      <w:color w:val="262626" w:themeColor="text1" w:themeTint="D9"/>
                      <w:sz w:val="23"/>
                      <w:szCs w:val="23"/>
                    </w:rPr>
                    <w:t>Шахматный кружок</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p>
              </w:tc>
              <w:tc>
                <w:tcPr>
                  <w:tcW w:w="118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1368"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r>
            <w:tr w:rsidR="00531BA0" w:rsidRPr="00766628" w:rsidTr="00531BA0">
              <w:trPr>
                <w:jc w:val="center"/>
              </w:trPr>
              <w:tc>
                <w:tcPr>
                  <w:tcW w:w="44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31BA0" w:rsidRDefault="00531BA0" w:rsidP="00531BA0">
                  <w:pPr>
                    <w:spacing w:after="0" w:line="293" w:lineRule="atLeast"/>
                    <w:rPr>
                      <w:color w:val="262626" w:themeColor="text1" w:themeTint="D9"/>
                      <w:sz w:val="23"/>
                      <w:szCs w:val="23"/>
                    </w:rPr>
                  </w:pPr>
                  <w:r>
                    <w:rPr>
                      <w:color w:val="262626" w:themeColor="text1" w:themeTint="D9"/>
                      <w:sz w:val="23"/>
                      <w:szCs w:val="23"/>
                    </w:rPr>
                    <w:t>Играем вместе</w:t>
                  </w:r>
                </w:p>
              </w:tc>
              <w:tc>
                <w:tcPr>
                  <w:tcW w:w="141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p>
              </w:tc>
              <w:tc>
                <w:tcPr>
                  <w:tcW w:w="1184"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c>
                <w:tcPr>
                  <w:tcW w:w="1368"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531BA0" w:rsidRPr="00085B04" w:rsidRDefault="00531BA0" w:rsidP="00531BA0">
                  <w:pPr>
                    <w:spacing w:after="0" w:line="293" w:lineRule="atLeast"/>
                    <w:jc w:val="center"/>
                    <w:rPr>
                      <w:bCs/>
                      <w:color w:val="262626" w:themeColor="text1" w:themeTint="D9"/>
                      <w:sz w:val="23"/>
                      <w:szCs w:val="23"/>
                    </w:rPr>
                  </w:pPr>
                  <w:r w:rsidRPr="00085B04">
                    <w:rPr>
                      <w:bCs/>
                      <w:color w:val="262626" w:themeColor="text1" w:themeTint="D9"/>
                      <w:sz w:val="23"/>
                      <w:szCs w:val="23"/>
                    </w:rPr>
                    <w:t>1</w:t>
                  </w:r>
                </w:p>
              </w:tc>
            </w:tr>
          </w:tbl>
          <w:p w:rsidR="00531BA0" w:rsidRPr="00014FD2" w:rsidRDefault="00531BA0" w:rsidP="00531BA0">
            <w:pPr>
              <w:widowControl w:val="0"/>
              <w:wordWrap w:val="0"/>
              <w:spacing w:after="0"/>
              <w:ind w:right="-1"/>
              <w:jc w:val="center"/>
              <w:rPr>
                <w:rFonts w:eastAsia="№Е"/>
                <w:b/>
                <w:color w:val="000000" w:themeColor="text1"/>
                <w:szCs w:val="24"/>
              </w:rPr>
            </w:pPr>
          </w:p>
          <w:p w:rsidR="00531BA0" w:rsidRDefault="00531BA0" w:rsidP="00531BA0">
            <w:pPr>
              <w:spacing w:after="0"/>
              <w:rPr>
                <w:rFonts w:eastAsia="№Е"/>
                <w:b/>
                <w:color w:val="000000" w:themeColor="text1"/>
                <w:szCs w:val="24"/>
              </w:rPr>
            </w:pPr>
            <w:r>
              <w:rPr>
                <w:rFonts w:eastAsia="№Е"/>
                <w:b/>
                <w:color w:val="000000" w:themeColor="text1"/>
                <w:szCs w:val="24"/>
              </w:rPr>
              <w:t>Дополнительное образование</w:t>
            </w:r>
          </w:p>
          <w:p w:rsidR="00531BA0" w:rsidRDefault="00531BA0" w:rsidP="00531BA0">
            <w:pPr>
              <w:spacing w:after="0"/>
              <w:rPr>
                <w:rFonts w:eastAsia="№Е"/>
                <w:b/>
                <w:color w:val="000000" w:themeColor="text1"/>
                <w:szCs w:val="24"/>
              </w:rPr>
            </w:pPr>
          </w:p>
          <w:tbl>
            <w:tblPr>
              <w:tblStyle w:val="aff4"/>
              <w:tblW w:w="0" w:type="auto"/>
              <w:tblInd w:w="312" w:type="dxa"/>
              <w:tblLayout w:type="fixed"/>
              <w:tblLook w:val="04A0" w:firstRow="1" w:lastRow="0" w:firstColumn="1" w:lastColumn="0" w:noHBand="0" w:noVBand="1"/>
            </w:tblPr>
            <w:tblGrid>
              <w:gridCol w:w="5388"/>
              <w:gridCol w:w="3260"/>
              <w:gridCol w:w="992"/>
            </w:tblGrid>
            <w:tr w:rsidR="00531BA0" w:rsidRPr="00FF561F" w:rsidTr="00531BA0">
              <w:tc>
                <w:tcPr>
                  <w:tcW w:w="5388" w:type="dxa"/>
                </w:tcPr>
                <w:p w:rsidR="00531BA0" w:rsidRPr="00FF561F" w:rsidRDefault="00531BA0" w:rsidP="00531BA0">
                  <w:pPr>
                    <w:rPr>
                      <w:rFonts w:eastAsia="№Е"/>
                      <w:szCs w:val="24"/>
                    </w:rPr>
                  </w:pPr>
                  <w:r w:rsidRPr="00FF561F">
                    <w:rPr>
                      <w:rFonts w:eastAsia="№Е"/>
                      <w:szCs w:val="24"/>
                    </w:rPr>
                    <w:t>Название</w:t>
                  </w:r>
                </w:p>
              </w:tc>
              <w:tc>
                <w:tcPr>
                  <w:tcW w:w="3260" w:type="dxa"/>
                </w:tcPr>
                <w:p w:rsidR="00531BA0" w:rsidRPr="00FF561F" w:rsidRDefault="00531BA0" w:rsidP="00531BA0">
                  <w:pPr>
                    <w:rPr>
                      <w:rFonts w:eastAsia="№Е"/>
                      <w:szCs w:val="24"/>
                    </w:rPr>
                  </w:pPr>
                  <w:r w:rsidRPr="00FF561F">
                    <w:rPr>
                      <w:rFonts w:eastAsia="№Е"/>
                      <w:szCs w:val="24"/>
                    </w:rPr>
                    <w:t>Руководитель</w:t>
                  </w:r>
                </w:p>
              </w:tc>
              <w:tc>
                <w:tcPr>
                  <w:tcW w:w="992" w:type="dxa"/>
                </w:tcPr>
                <w:p w:rsidR="00531BA0" w:rsidRPr="00FF561F" w:rsidRDefault="00531BA0" w:rsidP="00F6158B">
                  <w:pPr>
                    <w:ind w:left="0"/>
                    <w:rPr>
                      <w:rFonts w:eastAsia="№Е"/>
                      <w:szCs w:val="24"/>
                    </w:rPr>
                  </w:pPr>
                  <w:r w:rsidRPr="00FF561F">
                    <w:rPr>
                      <w:rFonts w:eastAsia="№Е"/>
                      <w:szCs w:val="24"/>
                    </w:rPr>
                    <w:t>Ко-во часов</w:t>
                  </w:r>
                </w:p>
              </w:tc>
            </w:tr>
            <w:tr w:rsidR="00531BA0" w:rsidRPr="0093148C" w:rsidTr="00531BA0">
              <w:tc>
                <w:tcPr>
                  <w:tcW w:w="5388" w:type="dxa"/>
                </w:tcPr>
                <w:p w:rsidR="00531BA0" w:rsidRPr="0093148C" w:rsidRDefault="00531BA0" w:rsidP="00531BA0">
                  <w:pPr>
                    <w:rPr>
                      <w:rStyle w:val="afc"/>
                      <w:b w:val="0"/>
                    </w:rPr>
                  </w:pPr>
                  <w:r w:rsidRPr="0093148C">
                    <w:rPr>
                      <w:rStyle w:val="afc"/>
                      <w:b w:val="0"/>
                    </w:rPr>
                    <w:t>«От игры к спорту. Настольный теннис»</w:t>
                  </w:r>
                </w:p>
              </w:tc>
              <w:tc>
                <w:tcPr>
                  <w:tcW w:w="3260" w:type="dxa"/>
                </w:tcPr>
                <w:p w:rsidR="00531BA0" w:rsidRPr="0093148C" w:rsidRDefault="00531BA0" w:rsidP="00531BA0">
                  <w:pPr>
                    <w:rPr>
                      <w:rFonts w:eastAsia="№Е"/>
                      <w:szCs w:val="24"/>
                    </w:rPr>
                  </w:pPr>
                  <w:r w:rsidRPr="0093148C">
                    <w:rPr>
                      <w:rFonts w:eastAsia="№Е"/>
                      <w:szCs w:val="24"/>
                    </w:rPr>
                    <w:t>Ординарцева И.В.</w:t>
                  </w:r>
                </w:p>
              </w:tc>
              <w:tc>
                <w:tcPr>
                  <w:tcW w:w="992" w:type="dxa"/>
                </w:tcPr>
                <w:p w:rsidR="00531BA0" w:rsidRPr="0093148C" w:rsidRDefault="00531BA0" w:rsidP="00531BA0">
                  <w:pPr>
                    <w:rPr>
                      <w:rFonts w:eastAsia="№Е"/>
                      <w:szCs w:val="24"/>
                    </w:rPr>
                  </w:pPr>
                  <w:r w:rsidRPr="0093148C">
                    <w:rPr>
                      <w:rFonts w:eastAsia="№Е"/>
                      <w:szCs w:val="24"/>
                    </w:rPr>
                    <w:t>1,5</w:t>
                  </w:r>
                </w:p>
              </w:tc>
            </w:tr>
            <w:tr w:rsidR="00531BA0" w:rsidRPr="00FF561F" w:rsidTr="00531BA0">
              <w:tc>
                <w:tcPr>
                  <w:tcW w:w="5388" w:type="dxa"/>
                </w:tcPr>
                <w:p w:rsidR="00531BA0" w:rsidRPr="00FF561F" w:rsidRDefault="00531BA0" w:rsidP="00531BA0">
                  <w:pPr>
                    <w:rPr>
                      <w:rFonts w:eastAsia="№Е"/>
                      <w:szCs w:val="24"/>
                    </w:rPr>
                  </w:pPr>
                  <w:r>
                    <w:rPr>
                      <w:rFonts w:eastAsia="№Е"/>
                      <w:szCs w:val="24"/>
                    </w:rPr>
                    <w:t>Самбо</w:t>
                  </w:r>
                </w:p>
              </w:tc>
              <w:tc>
                <w:tcPr>
                  <w:tcW w:w="3260" w:type="dxa"/>
                </w:tcPr>
                <w:p w:rsidR="00531BA0" w:rsidRPr="00FF561F" w:rsidRDefault="00531BA0" w:rsidP="00531BA0">
                  <w:pPr>
                    <w:rPr>
                      <w:rFonts w:eastAsia="№Е"/>
                      <w:szCs w:val="24"/>
                    </w:rPr>
                  </w:pPr>
                  <w:r>
                    <w:rPr>
                      <w:rFonts w:eastAsia="№Е"/>
                      <w:szCs w:val="24"/>
                    </w:rPr>
                    <w:t>Буяров В.В.</w:t>
                  </w:r>
                </w:p>
              </w:tc>
              <w:tc>
                <w:tcPr>
                  <w:tcW w:w="992" w:type="dxa"/>
                </w:tcPr>
                <w:p w:rsidR="00531BA0" w:rsidRPr="00FF561F" w:rsidRDefault="00531BA0" w:rsidP="00531BA0">
                  <w:pPr>
                    <w:rPr>
                      <w:rFonts w:eastAsia="№Е"/>
                      <w:szCs w:val="24"/>
                    </w:rPr>
                  </w:pPr>
                  <w:r>
                    <w:rPr>
                      <w:rFonts w:eastAsia="№Е"/>
                      <w:szCs w:val="24"/>
                    </w:rPr>
                    <w:t>9</w:t>
                  </w:r>
                </w:p>
              </w:tc>
            </w:tr>
          </w:tbl>
          <w:p w:rsidR="00531BA0" w:rsidRPr="00C91A46" w:rsidRDefault="00531BA0" w:rsidP="00531BA0">
            <w:pPr>
              <w:spacing w:after="0"/>
              <w:rPr>
                <w:rFonts w:eastAsia="№Е"/>
                <w:b/>
                <w:color w:val="000000" w:themeColor="text1"/>
                <w:szCs w:val="24"/>
              </w:rPr>
            </w:pPr>
          </w:p>
          <w:p w:rsidR="00531BA0" w:rsidRPr="00F72944" w:rsidRDefault="00F6158B" w:rsidP="00531BA0">
            <w:pPr>
              <w:spacing w:after="0"/>
              <w:rPr>
                <w:rFonts w:eastAsia="№Е"/>
                <w:b/>
                <w:color w:val="000000" w:themeColor="text1"/>
                <w:szCs w:val="24"/>
              </w:rPr>
            </w:pPr>
            <w:r>
              <w:rPr>
                <w:rFonts w:eastAsia="№Е"/>
                <w:b/>
                <w:color w:val="000000" w:themeColor="text1"/>
                <w:szCs w:val="24"/>
              </w:rPr>
              <w:t>Взаимодействие с родителями (законными представителями)</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p>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szCs w:val="24"/>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wordWrap w:val="0"/>
              <w:spacing w:after="0"/>
              <w:ind w:right="-1"/>
              <w:rPr>
                <w:rFonts w:eastAsia="№Е"/>
                <w:color w:val="000000" w:themeColor="text1"/>
                <w:szCs w:val="24"/>
              </w:rPr>
            </w:pPr>
          </w:p>
          <w:p w:rsidR="00531BA0" w:rsidRPr="00C91A46" w:rsidRDefault="00531BA0" w:rsidP="00531BA0">
            <w:pPr>
              <w:widowControl w:val="0"/>
              <w:wordWrap w:val="0"/>
              <w:spacing w:after="0"/>
              <w:ind w:right="-1"/>
              <w:rPr>
                <w:rFonts w:eastAsia="№Е"/>
                <w:color w:val="000000" w:themeColor="text1"/>
                <w:szCs w:val="24"/>
              </w:rPr>
            </w:pPr>
            <w:r w:rsidRPr="00C91A46">
              <w:rPr>
                <w:rFonts w:eastAsia="№Е"/>
                <w:color w:val="000000" w:themeColor="text1"/>
                <w:szCs w:val="24"/>
              </w:rPr>
              <w:t xml:space="preserve">Классы </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wordWrap w:val="0"/>
              <w:spacing w:after="0"/>
              <w:ind w:left="0" w:right="-1"/>
              <w:rPr>
                <w:rFonts w:eastAsia="№Е"/>
                <w:color w:val="000000" w:themeColor="text1"/>
                <w:szCs w:val="24"/>
              </w:rPr>
            </w:pPr>
            <w:r w:rsidRPr="00C91A46">
              <w:rPr>
                <w:rFonts w:eastAsia="№Е"/>
                <w:color w:val="000000" w:themeColor="text1"/>
                <w:szCs w:val="24"/>
              </w:rPr>
              <w:t>Ориентировочное</w:t>
            </w:r>
            <w:r>
              <w:rPr>
                <w:rFonts w:eastAsia="№Е"/>
                <w:color w:val="000000" w:themeColor="text1"/>
                <w:szCs w:val="24"/>
              </w:rPr>
              <w:t xml:space="preserve"> </w:t>
            </w:r>
            <w:r w:rsidRPr="00C91A46">
              <w:rPr>
                <w:rFonts w:eastAsia="№Е"/>
                <w:color w:val="000000" w:themeColor="text1"/>
                <w:szCs w:val="24"/>
              </w:rPr>
              <w:t xml:space="preserve">время </w:t>
            </w:r>
          </w:p>
          <w:p w:rsidR="00531BA0" w:rsidRPr="00C91A46" w:rsidRDefault="00531BA0" w:rsidP="00CD69C0">
            <w:pPr>
              <w:widowControl w:val="0"/>
              <w:wordWrap w:val="0"/>
              <w:spacing w:after="0"/>
              <w:ind w:left="0" w:right="-1"/>
              <w:rPr>
                <w:rFonts w:eastAsia="№Е"/>
                <w:color w:val="000000" w:themeColor="text1"/>
                <w:szCs w:val="24"/>
              </w:rPr>
            </w:pPr>
            <w:r w:rsidRPr="00C91A46">
              <w:rPr>
                <w:rFonts w:eastAsia="№Е"/>
                <w:color w:val="000000" w:themeColor="text1"/>
                <w:szCs w:val="24"/>
              </w:rPr>
              <w:t>проведения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p>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Ответственные</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Выборы родителей в общешкольный Родительский комитет</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wordWrap w:val="0"/>
              <w:spacing w:after="0"/>
              <w:ind w:left="0" w:right="-1"/>
              <w:rPr>
                <w:rFonts w:eastAsia="№Е"/>
                <w:color w:val="000000" w:themeColor="text1"/>
                <w:szCs w:val="24"/>
              </w:rPr>
            </w:pPr>
            <w:r w:rsidRPr="00C91A46">
              <w:rPr>
                <w:rFonts w:eastAsia="№Е"/>
                <w:color w:val="000000" w:themeColor="text1"/>
                <w:szCs w:val="24"/>
              </w:rPr>
              <w:t>До 10 сентября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 xml:space="preserve">Директор </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tabs>
                <w:tab w:val="left" w:pos="851"/>
                <w:tab w:val="left" w:pos="1310"/>
              </w:tabs>
              <w:wordWrap w:val="0"/>
              <w:autoSpaceDE w:val="0"/>
              <w:autoSpaceDN w:val="0"/>
              <w:spacing w:after="0"/>
              <w:ind w:left="0" w:right="175"/>
              <w:rPr>
                <w:rFonts w:eastAsia="№Е"/>
                <w:kern w:val="2"/>
                <w:szCs w:val="24"/>
              </w:rPr>
            </w:pPr>
            <w:r w:rsidRPr="00C91A46">
              <w:rPr>
                <w:rFonts w:eastAsia="№Е"/>
                <w:kern w:val="2"/>
                <w:szCs w:val="24"/>
              </w:rPr>
              <w:t>Участие общешкольного</w:t>
            </w:r>
            <w:r>
              <w:rPr>
                <w:rFonts w:eastAsia="№Е"/>
                <w:kern w:val="2"/>
                <w:szCs w:val="24"/>
              </w:rPr>
              <w:t xml:space="preserve"> </w:t>
            </w:r>
            <w:r w:rsidRPr="00C91A46">
              <w:rPr>
                <w:rFonts w:eastAsia="№Е"/>
                <w:kern w:val="2"/>
                <w:szCs w:val="24"/>
              </w:rPr>
              <w:t>Родительского комитета в управлении школой и решении вопросов воспитания и социализации детей.</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wordWrap w:val="0"/>
              <w:spacing w:after="0"/>
              <w:ind w:left="0" w:right="-1"/>
              <w:rPr>
                <w:rFonts w:eastAsia="№Е"/>
                <w:color w:val="000000" w:themeColor="text1"/>
                <w:szCs w:val="24"/>
              </w:rPr>
            </w:pPr>
            <w:r w:rsidRPr="00C91A46">
              <w:rPr>
                <w:rFonts w:eastAsia="№Е"/>
                <w:color w:val="000000" w:themeColor="text1"/>
                <w:szCs w:val="24"/>
              </w:rPr>
              <w:t>Весь период</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 xml:space="preserve">Председатель </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tabs>
                <w:tab w:val="left" w:pos="851"/>
                <w:tab w:val="left" w:pos="1310"/>
              </w:tabs>
              <w:wordWrap w:val="0"/>
              <w:autoSpaceDE w:val="0"/>
              <w:autoSpaceDN w:val="0"/>
              <w:spacing w:after="0"/>
              <w:ind w:left="0" w:right="175"/>
              <w:rPr>
                <w:rFonts w:eastAsia="№Е"/>
                <w:kern w:val="2"/>
                <w:szCs w:val="24"/>
              </w:rPr>
            </w:pPr>
            <w:r w:rsidRPr="00C91A46">
              <w:rPr>
                <w:rFonts w:eastAsia="№Е"/>
                <w:kern w:val="2"/>
                <w:szCs w:val="24"/>
              </w:rPr>
              <w:t>Родительский день в школе для посещения уроков и внеурочных занятий</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wordWrap w:val="0"/>
              <w:spacing w:after="0"/>
              <w:ind w:left="0" w:right="-1"/>
              <w:rPr>
                <w:rFonts w:eastAsia="№Е"/>
                <w:color w:val="000000" w:themeColor="text1"/>
                <w:szCs w:val="24"/>
              </w:rPr>
            </w:pPr>
            <w:r>
              <w:rPr>
                <w:rFonts w:eastAsia="№Е"/>
                <w:color w:val="000000" w:themeColor="text1"/>
                <w:szCs w:val="24"/>
              </w:rPr>
              <w:t>1</w:t>
            </w:r>
            <w:r w:rsidR="00F6158B">
              <w:rPr>
                <w:rFonts w:eastAsia="№Е"/>
                <w:color w:val="000000" w:themeColor="text1"/>
                <w:szCs w:val="24"/>
              </w:rPr>
              <w:t>4</w:t>
            </w:r>
            <w:r w:rsidRPr="00C91A46">
              <w:rPr>
                <w:rFonts w:eastAsia="№Е"/>
                <w:color w:val="000000" w:themeColor="text1"/>
                <w:szCs w:val="24"/>
              </w:rPr>
              <w:t xml:space="preserve"> марта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 xml:space="preserve">Директор </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tabs>
                <w:tab w:val="left" w:pos="851"/>
                <w:tab w:val="left" w:pos="1310"/>
              </w:tabs>
              <w:wordWrap w:val="0"/>
              <w:autoSpaceDE w:val="0"/>
              <w:autoSpaceDN w:val="0"/>
              <w:spacing w:after="0"/>
              <w:ind w:left="0" w:right="175"/>
              <w:rPr>
                <w:rFonts w:eastAsia="№Е"/>
                <w:kern w:val="2"/>
                <w:szCs w:val="24"/>
              </w:rPr>
            </w:pPr>
            <w:r w:rsidRPr="00C91A46">
              <w:rPr>
                <w:rFonts w:eastAsia="№Е"/>
                <w:kern w:val="2"/>
                <w:szCs w:val="24"/>
              </w:rPr>
              <w:t>Общешкольные родительские собрания</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wordWrap w:val="0"/>
              <w:spacing w:after="0"/>
              <w:ind w:left="0" w:right="-1"/>
              <w:rPr>
                <w:rFonts w:eastAsia="№Е"/>
                <w:color w:val="000000" w:themeColor="text1"/>
                <w:szCs w:val="24"/>
              </w:rPr>
            </w:pPr>
            <w:r w:rsidRPr="00C91A46">
              <w:rPr>
                <w:rFonts w:eastAsia="№Е"/>
                <w:color w:val="000000" w:themeColor="text1"/>
                <w:szCs w:val="24"/>
              </w:rPr>
              <w:t>Не реже 1 раза в четверть</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 xml:space="preserve">Директор </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tabs>
                <w:tab w:val="left" w:pos="851"/>
                <w:tab w:val="left" w:pos="1310"/>
              </w:tabs>
              <w:wordWrap w:val="0"/>
              <w:autoSpaceDE w:val="0"/>
              <w:autoSpaceDN w:val="0"/>
              <w:spacing w:after="0"/>
              <w:ind w:left="0" w:right="175"/>
              <w:rPr>
                <w:rFonts w:eastAsia="№Е"/>
                <w:kern w:val="2"/>
                <w:szCs w:val="24"/>
              </w:rPr>
            </w:pPr>
            <w:r w:rsidRPr="00C91A46">
              <w:rPr>
                <w:rFonts w:eastAsia="№Е"/>
                <w:kern w:val="2"/>
                <w:szCs w:val="24"/>
              </w:rPr>
              <w:t>Семейный всеобуч (лекции, консультации, обмен мнениями, опытом семейного воспитания)</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wordWrap w:val="0"/>
              <w:spacing w:after="0"/>
              <w:ind w:right="-1"/>
              <w:rPr>
                <w:rFonts w:eastAsia="№Е"/>
                <w:color w:val="000000" w:themeColor="text1"/>
                <w:szCs w:val="24"/>
              </w:rPr>
            </w:pPr>
            <w:r w:rsidRPr="00C91A46">
              <w:rPr>
                <w:rFonts w:eastAsia="№Е"/>
                <w:color w:val="000000" w:themeColor="text1"/>
                <w:szCs w:val="24"/>
              </w:rPr>
              <w:t>1-</w:t>
            </w:r>
            <w:r w:rsidR="00CD69C0">
              <w:rPr>
                <w:rFonts w:eastAsia="№Е"/>
                <w:color w:val="000000" w:themeColor="text1"/>
                <w:szCs w:val="24"/>
              </w:rPr>
              <w:t>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wordWrap w:val="0"/>
              <w:spacing w:after="0"/>
              <w:ind w:left="0" w:right="-1"/>
              <w:rPr>
                <w:rFonts w:eastAsia="№Е"/>
                <w:color w:val="000000" w:themeColor="text1"/>
                <w:szCs w:val="24"/>
              </w:rPr>
            </w:pPr>
            <w:r w:rsidRPr="00C91A46">
              <w:rPr>
                <w:rFonts w:eastAsia="№Е"/>
                <w:color w:val="000000" w:themeColor="text1"/>
                <w:szCs w:val="24"/>
              </w:rPr>
              <w:t>Не реже 1 раза в четверть</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 xml:space="preserve">Директор </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tabs>
                <w:tab w:val="left" w:pos="851"/>
                <w:tab w:val="left" w:pos="1310"/>
              </w:tabs>
              <w:wordWrap w:val="0"/>
              <w:autoSpaceDE w:val="0"/>
              <w:autoSpaceDN w:val="0"/>
              <w:spacing w:after="0"/>
              <w:ind w:left="0" w:right="175"/>
              <w:rPr>
                <w:rFonts w:eastAsia="№Е"/>
                <w:kern w:val="2"/>
                <w:szCs w:val="24"/>
              </w:rPr>
            </w:pPr>
            <w:r w:rsidRPr="00C91A46">
              <w:rPr>
                <w:rFonts w:eastAsia="№Е"/>
                <w:kern w:val="2"/>
                <w:szCs w:val="24"/>
              </w:rPr>
              <w:t xml:space="preserve">Приглашение на родительские собрания фельдшера, сотрудников </w:t>
            </w:r>
            <w:r>
              <w:rPr>
                <w:rFonts w:eastAsia="№Е"/>
                <w:kern w:val="2"/>
                <w:szCs w:val="24"/>
              </w:rPr>
              <w:t xml:space="preserve">полиции, </w:t>
            </w:r>
            <w:r w:rsidRPr="00C91A46">
              <w:rPr>
                <w:rFonts w:eastAsia="№Е"/>
                <w:kern w:val="2"/>
                <w:szCs w:val="24"/>
              </w:rPr>
              <w:t>ГАИ, прокуратуры</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wordWrap w:val="0"/>
              <w:spacing w:after="0"/>
              <w:ind w:left="0" w:right="-1"/>
              <w:rPr>
                <w:rFonts w:eastAsia="№Е"/>
                <w:color w:val="000000" w:themeColor="text1"/>
                <w:szCs w:val="24"/>
              </w:rPr>
            </w:pPr>
            <w:r w:rsidRPr="00C91A46">
              <w:rPr>
                <w:rFonts w:eastAsia="№Е"/>
                <w:color w:val="000000" w:themeColor="text1"/>
                <w:szCs w:val="24"/>
              </w:rPr>
              <w:t>По мере возможности</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Петрова Н.Ф.</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tabs>
                <w:tab w:val="left" w:pos="851"/>
                <w:tab w:val="left" w:pos="1310"/>
              </w:tabs>
              <w:wordWrap w:val="0"/>
              <w:autoSpaceDE w:val="0"/>
              <w:autoSpaceDN w:val="0"/>
              <w:spacing w:after="0"/>
              <w:ind w:left="0" w:right="175"/>
              <w:rPr>
                <w:rFonts w:eastAsia="№Е"/>
                <w:kern w:val="2"/>
                <w:szCs w:val="24"/>
              </w:rPr>
            </w:pPr>
            <w:r w:rsidRPr="00C91A46">
              <w:rPr>
                <w:rFonts w:eastAsia="№Е"/>
                <w:kern w:val="2"/>
                <w:szCs w:val="24"/>
              </w:rPr>
              <w:t>Сотрудничество с родителями при подготовке к школьным праздникам, спортивным соревнованиям.</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wordWrap w:val="0"/>
              <w:spacing w:after="0"/>
              <w:ind w:right="-1"/>
              <w:rPr>
                <w:rFonts w:eastAsia="№Е"/>
                <w:color w:val="000000" w:themeColor="text1"/>
                <w:szCs w:val="24"/>
              </w:rPr>
            </w:pPr>
            <w:r w:rsidRPr="00C91A46">
              <w:rPr>
                <w:rFonts w:eastAsia="№Е"/>
                <w:color w:val="000000" w:themeColor="text1"/>
                <w:szCs w:val="24"/>
              </w:rPr>
              <w:t>1</w:t>
            </w:r>
            <w:r w:rsidR="00CD69C0">
              <w:rPr>
                <w:rFonts w:eastAsia="№Е"/>
                <w:color w:val="000000" w:themeColor="text1"/>
                <w:szCs w:val="24"/>
              </w:rPr>
              <w:t>-4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wordWrap w:val="0"/>
              <w:spacing w:after="0"/>
              <w:ind w:left="0" w:right="-1"/>
              <w:rPr>
                <w:rFonts w:eastAsia="№Е"/>
                <w:color w:val="000000" w:themeColor="text1"/>
                <w:szCs w:val="24"/>
              </w:rPr>
            </w:pPr>
            <w:r w:rsidRPr="00C91A46">
              <w:rPr>
                <w:rFonts w:eastAsia="№Е"/>
                <w:color w:val="000000" w:themeColor="text1"/>
                <w:szCs w:val="24"/>
              </w:rPr>
              <w:t>По мере необходимости</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Петрова Н.Ф.</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tabs>
                <w:tab w:val="left" w:pos="851"/>
                <w:tab w:val="left" w:pos="1310"/>
              </w:tabs>
              <w:wordWrap w:val="0"/>
              <w:autoSpaceDE w:val="0"/>
              <w:autoSpaceDN w:val="0"/>
              <w:spacing w:after="0"/>
              <w:ind w:left="0" w:right="175"/>
              <w:rPr>
                <w:rFonts w:eastAsia="№Е"/>
                <w:kern w:val="2"/>
                <w:szCs w:val="24"/>
              </w:rPr>
            </w:pPr>
            <w:r w:rsidRPr="00C91A46">
              <w:rPr>
                <w:rFonts w:eastAsia="№Е"/>
                <w:kern w:val="2"/>
                <w:szCs w:val="24"/>
              </w:rPr>
              <w:t>Участие родителей в подготовке и проведении дней здоровья</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wordWrap w:val="0"/>
              <w:spacing w:after="0"/>
              <w:ind w:left="0" w:right="-1"/>
              <w:rPr>
                <w:rFonts w:eastAsia="№Е"/>
                <w:color w:val="000000" w:themeColor="text1"/>
                <w:szCs w:val="24"/>
              </w:rPr>
            </w:pPr>
            <w:r w:rsidRPr="00C91A46">
              <w:rPr>
                <w:rFonts w:eastAsia="№Е"/>
                <w:color w:val="000000" w:themeColor="text1"/>
                <w:szCs w:val="24"/>
              </w:rPr>
              <w:t>1 раз в месяц</w:t>
            </w:r>
          </w:p>
        </w:tc>
        <w:tc>
          <w:tcPr>
            <w:tcW w:w="2372" w:type="dxa"/>
            <w:tcBorders>
              <w:top w:val="single" w:sz="4" w:space="0" w:color="000000"/>
              <w:left w:val="single" w:sz="4" w:space="0" w:color="000000"/>
              <w:bottom w:val="single" w:sz="4" w:space="0" w:color="000000"/>
              <w:right w:val="single" w:sz="4" w:space="0" w:color="000000"/>
            </w:tcBorders>
          </w:tcPr>
          <w:p w:rsidR="00531BA0" w:rsidRDefault="00531BA0" w:rsidP="00F6158B">
            <w:pPr>
              <w:widowControl w:val="0"/>
              <w:wordWrap w:val="0"/>
              <w:spacing w:after="0"/>
              <w:ind w:left="138" w:right="-1"/>
              <w:rPr>
                <w:rFonts w:eastAsia="№Е"/>
                <w:color w:val="000000" w:themeColor="text1"/>
                <w:szCs w:val="24"/>
              </w:rPr>
            </w:pPr>
            <w:r>
              <w:rPr>
                <w:rFonts w:eastAsia="№Е"/>
                <w:color w:val="000000" w:themeColor="text1"/>
                <w:szCs w:val="24"/>
              </w:rPr>
              <w:t>Ординарцева И.В.</w:t>
            </w:r>
          </w:p>
          <w:p w:rsidR="00531BA0" w:rsidRPr="00C91A46" w:rsidRDefault="00531BA0" w:rsidP="00F6158B">
            <w:pPr>
              <w:widowControl w:val="0"/>
              <w:wordWrap w:val="0"/>
              <w:spacing w:after="0"/>
              <w:ind w:left="138" w:right="-1"/>
              <w:rPr>
                <w:rFonts w:eastAsia="№Е"/>
                <w:color w:val="000000" w:themeColor="text1"/>
                <w:szCs w:val="24"/>
              </w:rPr>
            </w:pPr>
            <w:r>
              <w:rPr>
                <w:rFonts w:eastAsia="№Е"/>
                <w:color w:val="000000" w:themeColor="text1"/>
                <w:szCs w:val="24"/>
              </w:rPr>
              <w:t>Астахова Е.А.</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tabs>
                <w:tab w:val="left" w:pos="851"/>
                <w:tab w:val="left" w:pos="1310"/>
              </w:tabs>
              <w:wordWrap w:val="0"/>
              <w:autoSpaceDE w:val="0"/>
              <w:autoSpaceDN w:val="0"/>
              <w:spacing w:after="0"/>
              <w:ind w:left="0" w:right="175"/>
              <w:rPr>
                <w:rFonts w:eastAsia="№Е"/>
                <w:kern w:val="2"/>
                <w:szCs w:val="24"/>
              </w:rPr>
            </w:pPr>
            <w:r w:rsidRPr="00C91A46">
              <w:rPr>
                <w:rFonts w:eastAsia="№Е"/>
                <w:kern w:val="2"/>
                <w:szCs w:val="24"/>
              </w:rPr>
              <w:lastRenderedPageBreak/>
              <w:t>Помощь родителей в подготовке и проведении общешкольных и внутриклассных мероприятий воспитательной направленности</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wordWrap w:val="0"/>
              <w:spacing w:after="0"/>
              <w:ind w:left="31" w:right="-1" w:hanging="31"/>
              <w:rPr>
                <w:rFonts w:eastAsia="№Е"/>
                <w:color w:val="000000" w:themeColor="text1"/>
                <w:szCs w:val="24"/>
              </w:rPr>
            </w:pPr>
            <w:r w:rsidRPr="00C91A46">
              <w:rPr>
                <w:rFonts w:eastAsia="№Е"/>
                <w:kern w:val="2"/>
                <w:szCs w:val="24"/>
              </w:rPr>
              <w:t>Праздник урожая, Новогодний утренник, праздник последнего звонка, походы</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Председатель родит комитета</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tabs>
                <w:tab w:val="left" w:pos="851"/>
                <w:tab w:val="left" w:pos="1310"/>
              </w:tabs>
              <w:wordWrap w:val="0"/>
              <w:autoSpaceDE w:val="0"/>
              <w:autoSpaceDN w:val="0"/>
              <w:spacing w:after="0"/>
              <w:ind w:left="0" w:right="175"/>
              <w:rPr>
                <w:rFonts w:eastAsia="№Е"/>
                <w:kern w:val="2"/>
                <w:szCs w:val="24"/>
              </w:rPr>
            </w:pPr>
            <w:r w:rsidRPr="00C91A46">
              <w:rPr>
                <w:rFonts w:eastAsia="№Е"/>
                <w:kern w:val="2"/>
                <w:szCs w:val="24"/>
              </w:rPr>
              <w:t>Индивидуальное консультирование родителей c целью координации воспитательных усилий педагогов и родителей.</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wordWrap w:val="0"/>
              <w:spacing w:after="0"/>
              <w:ind w:left="31" w:right="-1" w:hanging="31"/>
              <w:rPr>
                <w:rFonts w:eastAsia="№Е"/>
                <w:color w:val="000000" w:themeColor="text1"/>
                <w:szCs w:val="24"/>
              </w:rPr>
            </w:pPr>
            <w:r w:rsidRPr="00C91A46">
              <w:rPr>
                <w:rFonts w:eastAsia="№Е"/>
                <w:color w:val="000000" w:themeColor="text1"/>
                <w:szCs w:val="24"/>
              </w:rPr>
              <w:t>Весь период</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 xml:space="preserve">Директор </w:t>
            </w:r>
          </w:p>
        </w:tc>
      </w:tr>
      <w:tr w:rsidR="00531BA0" w:rsidRPr="00C91A46" w:rsidTr="00F6158B">
        <w:tc>
          <w:tcPr>
            <w:tcW w:w="10707" w:type="dxa"/>
            <w:gridSpan w:val="5"/>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jc w:val="center"/>
              <w:rPr>
                <w:rFonts w:eastAsia="№Е"/>
                <w:b/>
                <w:szCs w:val="24"/>
              </w:rPr>
            </w:pPr>
            <w:r w:rsidRPr="00C91A46">
              <w:rPr>
                <w:rFonts w:eastAsia="№Е"/>
                <w:b/>
                <w:color w:val="000000" w:themeColor="text1"/>
                <w:szCs w:val="24"/>
              </w:rPr>
              <w:t>Классное руководство</w:t>
            </w:r>
          </w:p>
          <w:p w:rsidR="00531BA0" w:rsidRPr="00C91A46" w:rsidRDefault="00531BA0" w:rsidP="00F6158B">
            <w:pPr>
              <w:widowControl w:val="0"/>
              <w:wordWrap w:val="0"/>
              <w:spacing w:after="0"/>
              <w:ind w:left="138" w:right="-1"/>
              <w:jc w:val="center"/>
              <w:rPr>
                <w:rFonts w:eastAsia="№Е"/>
                <w:color w:val="000000" w:themeColor="text1"/>
                <w:szCs w:val="24"/>
              </w:rPr>
            </w:pPr>
            <w:r w:rsidRPr="00C91A46">
              <w:rPr>
                <w:rFonts w:eastAsia="№Е"/>
                <w:szCs w:val="24"/>
              </w:rPr>
              <w:t xml:space="preserve">(согласно индивидуальным  </w:t>
            </w:r>
            <w:r w:rsidRPr="00C91A46">
              <w:rPr>
                <w:rFonts w:eastAsia="№Е"/>
                <w:color w:val="000000" w:themeColor="text1"/>
                <w:szCs w:val="24"/>
              </w:rPr>
              <w:t>планам работы</w:t>
            </w:r>
          </w:p>
          <w:p w:rsidR="00531BA0" w:rsidRPr="00C91A46" w:rsidRDefault="00531BA0" w:rsidP="00F6158B">
            <w:pPr>
              <w:widowControl w:val="0"/>
              <w:wordWrap w:val="0"/>
              <w:spacing w:after="0"/>
              <w:ind w:left="138" w:right="-1"/>
              <w:jc w:val="center"/>
              <w:rPr>
                <w:rFonts w:eastAsia="№Е"/>
                <w:color w:val="000000" w:themeColor="text1"/>
                <w:szCs w:val="24"/>
              </w:rPr>
            </w:pPr>
            <w:r w:rsidRPr="00C91A46">
              <w:rPr>
                <w:rFonts w:eastAsia="№Е"/>
                <w:color w:val="000000" w:themeColor="text1"/>
                <w:szCs w:val="24"/>
              </w:rPr>
              <w:t>классных руководителей</w:t>
            </w:r>
            <w:r w:rsidRPr="00C91A46">
              <w:rPr>
                <w:rFonts w:eastAsia="№Е"/>
                <w:szCs w:val="24"/>
              </w:rPr>
              <w:t>)</w:t>
            </w:r>
          </w:p>
        </w:tc>
      </w:tr>
      <w:tr w:rsidR="00531BA0" w:rsidRPr="00C91A46" w:rsidTr="00F6158B">
        <w:tc>
          <w:tcPr>
            <w:tcW w:w="10707" w:type="dxa"/>
            <w:gridSpan w:val="5"/>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jc w:val="center"/>
              <w:rPr>
                <w:rFonts w:eastAsia="№Е"/>
                <w:b/>
                <w:color w:val="000000" w:themeColor="text1"/>
                <w:szCs w:val="24"/>
              </w:rPr>
            </w:pPr>
            <w:r>
              <w:rPr>
                <w:rFonts w:eastAsia="№Е"/>
                <w:b/>
                <w:color w:val="000000" w:themeColor="text1"/>
                <w:szCs w:val="24"/>
              </w:rPr>
              <w:t>Урочная деятельность</w:t>
            </w:r>
          </w:p>
          <w:p w:rsidR="00531BA0" w:rsidRPr="00C91A46" w:rsidRDefault="00531BA0" w:rsidP="00F6158B">
            <w:pPr>
              <w:widowControl w:val="0"/>
              <w:wordWrap w:val="0"/>
              <w:spacing w:after="0"/>
              <w:ind w:left="138" w:right="-1"/>
              <w:jc w:val="center"/>
              <w:rPr>
                <w:rFonts w:eastAsia="№Е"/>
                <w:color w:val="000000" w:themeColor="text1"/>
                <w:szCs w:val="24"/>
              </w:rPr>
            </w:pPr>
            <w:r w:rsidRPr="00C91A46">
              <w:rPr>
                <w:rFonts w:eastAsia="№Е"/>
                <w:szCs w:val="24"/>
              </w:rPr>
              <w:t xml:space="preserve">(согласно индивидуальным  </w:t>
            </w:r>
            <w:r w:rsidRPr="00C91A46">
              <w:rPr>
                <w:rFonts w:eastAsia="№Е"/>
                <w:color w:val="000000" w:themeColor="text1"/>
                <w:szCs w:val="24"/>
              </w:rPr>
              <w:t>планам работы учителей-предметников</w:t>
            </w:r>
            <w:r w:rsidRPr="00C91A46">
              <w:rPr>
                <w:rFonts w:eastAsia="№Е"/>
                <w:szCs w:val="24"/>
              </w:rPr>
              <w:t>)</w:t>
            </w:r>
          </w:p>
        </w:tc>
      </w:tr>
      <w:tr w:rsidR="00531BA0" w:rsidRPr="00C91A46" w:rsidTr="00F6158B">
        <w:tc>
          <w:tcPr>
            <w:tcW w:w="10707" w:type="dxa"/>
            <w:gridSpan w:val="5"/>
            <w:tcBorders>
              <w:top w:val="single" w:sz="4" w:space="0" w:color="000000"/>
              <w:left w:val="single" w:sz="4" w:space="0" w:color="000000"/>
              <w:bottom w:val="single" w:sz="4" w:space="0" w:color="000000"/>
              <w:right w:val="single" w:sz="4" w:space="0" w:color="000000"/>
            </w:tcBorders>
          </w:tcPr>
          <w:p w:rsidR="00531BA0" w:rsidRDefault="00531BA0" w:rsidP="00F6158B">
            <w:pPr>
              <w:widowControl w:val="0"/>
              <w:wordWrap w:val="0"/>
              <w:spacing w:after="0"/>
              <w:ind w:left="138" w:right="-1"/>
              <w:rPr>
                <w:rFonts w:eastAsia="№Е"/>
                <w:b/>
                <w:color w:val="000000" w:themeColor="text1"/>
                <w:szCs w:val="24"/>
              </w:rPr>
            </w:pPr>
            <w:r w:rsidRPr="00C91A46">
              <w:rPr>
                <w:rFonts w:eastAsia="№Е"/>
                <w:b/>
                <w:color w:val="000000" w:themeColor="text1"/>
                <w:szCs w:val="24"/>
              </w:rPr>
              <w:t>Организация предметно-эстетической среды</w:t>
            </w:r>
          </w:p>
          <w:p w:rsidR="00531BA0" w:rsidRPr="00837C98" w:rsidRDefault="00531BA0" w:rsidP="00F6158B">
            <w:pPr>
              <w:widowControl w:val="0"/>
              <w:wordWrap w:val="0"/>
              <w:spacing w:after="0"/>
              <w:ind w:left="138" w:right="-1"/>
              <w:rPr>
                <w:rFonts w:eastAsia="№Е"/>
                <w:b/>
                <w:color w:val="000000" w:themeColor="text1"/>
                <w:szCs w:val="24"/>
              </w:rPr>
            </w:pPr>
          </w:p>
        </w:tc>
      </w:tr>
      <w:tr w:rsidR="00531BA0" w:rsidRPr="00C91A46" w:rsidTr="00F6158B">
        <w:trPr>
          <w:trHeight w:val="557"/>
        </w:trPr>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tabs>
                <w:tab w:val="left" w:pos="851"/>
                <w:tab w:val="left" w:pos="1310"/>
              </w:tabs>
              <w:wordWrap w:val="0"/>
              <w:autoSpaceDE w:val="0"/>
              <w:autoSpaceDN w:val="0"/>
              <w:spacing w:after="0"/>
              <w:ind w:right="175"/>
              <w:rPr>
                <w:rFonts w:eastAsia="№Е"/>
                <w:kern w:val="2"/>
                <w:szCs w:val="24"/>
              </w:rPr>
            </w:pPr>
            <w:r w:rsidRPr="00C91A46">
              <w:rPr>
                <w:rFonts w:eastAsia="№Е"/>
                <w:kern w:val="2"/>
                <w:szCs w:val="24"/>
              </w:rPr>
              <w:t xml:space="preserve">Ремонт </w:t>
            </w:r>
            <w:r>
              <w:rPr>
                <w:rFonts w:eastAsia="№Е"/>
                <w:kern w:val="2"/>
                <w:szCs w:val="24"/>
              </w:rPr>
              <w:t>коридора и мастерской. Приобретение оборудования</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wordWrap w:val="0"/>
              <w:spacing w:after="0"/>
              <w:ind w:right="-1"/>
              <w:rPr>
                <w:rFonts w:eastAsia="№Е"/>
                <w:color w:val="000000" w:themeColor="text1"/>
                <w:szCs w:val="24"/>
              </w:rPr>
            </w:pPr>
            <w:r w:rsidRPr="00C91A46">
              <w:rPr>
                <w:rFonts w:eastAsia="№Е"/>
                <w:color w:val="000000" w:themeColor="text1"/>
                <w:szCs w:val="24"/>
              </w:rPr>
              <w:t>-</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До 1 сентября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 xml:space="preserve">Директор </w:t>
            </w:r>
          </w:p>
        </w:tc>
      </w:tr>
      <w:tr w:rsidR="00531BA0" w:rsidRPr="00C91A46" w:rsidTr="00F6158B">
        <w:trPr>
          <w:trHeight w:val="557"/>
        </w:trPr>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tabs>
                <w:tab w:val="left" w:pos="851"/>
                <w:tab w:val="left" w:pos="1310"/>
              </w:tabs>
              <w:wordWrap w:val="0"/>
              <w:autoSpaceDE w:val="0"/>
              <w:autoSpaceDN w:val="0"/>
              <w:spacing w:after="0"/>
              <w:ind w:right="175"/>
              <w:rPr>
                <w:rFonts w:eastAsia="№Е"/>
                <w:kern w:val="2"/>
                <w:szCs w:val="24"/>
              </w:rPr>
            </w:pPr>
            <w:r w:rsidRPr="00C91A46">
              <w:rPr>
                <w:rFonts w:eastAsia="№Е"/>
                <w:kern w:val="2"/>
                <w:szCs w:val="24"/>
              </w:rPr>
              <w:t xml:space="preserve">Обновление общешкольных стендов </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wordWrap w:val="0"/>
              <w:spacing w:after="0"/>
              <w:ind w:right="-1"/>
              <w:rPr>
                <w:rFonts w:eastAsia="№Е"/>
                <w:color w:val="000000" w:themeColor="text1"/>
                <w:szCs w:val="24"/>
              </w:rPr>
            </w:pPr>
            <w:r w:rsidRPr="00C91A46">
              <w:rPr>
                <w:rFonts w:eastAsia="№Е"/>
                <w:color w:val="000000" w:themeColor="text1"/>
                <w:szCs w:val="24"/>
              </w:rPr>
              <w:t>-</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Pr>
                <w:rFonts w:eastAsia="№Е"/>
                <w:color w:val="000000" w:themeColor="text1"/>
                <w:szCs w:val="24"/>
              </w:rPr>
              <w:t>2</w:t>
            </w:r>
            <w:r w:rsidRPr="00C91A46">
              <w:rPr>
                <w:rFonts w:eastAsia="№Е"/>
                <w:color w:val="000000" w:themeColor="text1"/>
                <w:szCs w:val="24"/>
              </w:rPr>
              <w:t>-10 сентября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 xml:space="preserve">Замдиректора </w:t>
            </w:r>
          </w:p>
        </w:tc>
      </w:tr>
      <w:tr w:rsidR="00531BA0" w:rsidRPr="00C91A46" w:rsidTr="00F6158B">
        <w:trPr>
          <w:trHeight w:val="557"/>
        </w:trPr>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tabs>
                <w:tab w:val="left" w:pos="851"/>
                <w:tab w:val="left" w:pos="1310"/>
              </w:tabs>
              <w:wordWrap w:val="0"/>
              <w:autoSpaceDE w:val="0"/>
              <w:autoSpaceDN w:val="0"/>
              <w:spacing w:after="0"/>
              <w:ind w:right="175"/>
              <w:rPr>
                <w:rFonts w:eastAsia="№Е"/>
                <w:kern w:val="2"/>
                <w:szCs w:val="24"/>
              </w:rPr>
            </w:pPr>
            <w:r w:rsidRPr="00C91A46">
              <w:rPr>
                <w:rFonts w:eastAsia="№Е"/>
                <w:kern w:val="2"/>
                <w:szCs w:val="24"/>
              </w:rPr>
              <w:t>Уход за цветами в коридоре</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Дежурный класс</w:t>
            </w:r>
          </w:p>
        </w:tc>
      </w:tr>
      <w:tr w:rsidR="00531BA0" w:rsidRPr="00C91A46" w:rsidTr="00F6158B">
        <w:trPr>
          <w:trHeight w:val="557"/>
        </w:trPr>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tabs>
                <w:tab w:val="left" w:pos="851"/>
                <w:tab w:val="left" w:pos="1310"/>
              </w:tabs>
              <w:wordWrap w:val="0"/>
              <w:autoSpaceDE w:val="0"/>
              <w:autoSpaceDN w:val="0"/>
              <w:spacing w:after="0"/>
              <w:ind w:right="175"/>
              <w:rPr>
                <w:rFonts w:eastAsia="№Е"/>
                <w:kern w:val="2"/>
                <w:szCs w:val="24"/>
              </w:rPr>
            </w:pPr>
            <w:r w:rsidRPr="00C91A46">
              <w:rPr>
                <w:rFonts w:eastAsia="№Е"/>
                <w:kern w:val="2"/>
                <w:szCs w:val="24"/>
              </w:rPr>
              <w:t>Размещение на стенах коридора регулярно сменяемых экспозиций: творческих работ обучающихся</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Учитель ИЗО</w:t>
            </w:r>
          </w:p>
        </w:tc>
      </w:tr>
      <w:tr w:rsidR="00531BA0" w:rsidRPr="00C91A46" w:rsidTr="00F6158B">
        <w:trPr>
          <w:trHeight w:val="557"/>
        </w:trPr>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tabs>
                <w:tab w:val="left" w:pos="851"/>
                <w:tab w:val="left" w:pos="1310"/>
              </w:tabs>
              <w:wordWrap w:val="0"/>
              <w:autoSpaceDE w:val="0"/>
              <w:autoSpaceDN w:val="0"/>
              <w:spacing w:after="0"/>
              <w:ind w:right="175"/>
              <w:rPr>
                <w:rFonts w:eastAsia="№Е"/>
                <w:kern w:val="2"/>
                <w:szCs w:val="24"/>
              </w:rPr>
            </w:pPr>
            <w:r w:rsidRPr="00C91A46">
              <w:rPr>
                <w:rFonts w:eastAsia="№Е"/>
                <w:kern w:val="2"/>
                <w:szCs w:val="24"/>
              </w:rPr>
              <w:t>Размещение на доске объявлений, стендах фотоотчётов об интересных событиях, происходящих в школе (проведённых ключевых делах, интересных экскурсиях, походах, встречах с интересными людьми и т. п.)</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 xml:space="preserve">Ответственный </w:t>
            </w:r>
          </w:p>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 xml:space="preserve">за проведение </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tabs>
                <w:tab w:val="left" w:pos="851"/>
                <w:tab w:val="left" w:pos="1310"/>
              </w:tabs>
              <w:wordWrap w:val="0"/>
              <w:autoSpaceDE w:val="0"/>
              <w:autoSpaceDN w:val="0"/>
              <w:spacing w:after="0"/>
              <w:ind w:right="175"/>
              <w:rPr>
                <w:rFonts w:eastAsia="№Е"/>
                <w:kern w:val="2"/>
                <w:szCs w:val="24"/>
              </w:rPr>
            </w:pPr>
            <w:r w:rsidRPr="00C91A46">
              <w:rPr>
                <w:rFonts w:eastAsia="№Е"/>
                <w:kern w:val="2"/>
                <w:szCs w:val="24"/>
              </w:rPr>
              <w:t>Озеленение пришкольной территории</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Сентябрь, май</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Классные руководители</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tabs>
                <w:tab w:val="left" w:pos="851"/>
                <w:tab w:val="left" w:pos="1310"/>
              </w:tabs>
              <w:wordWrap w:val="0"/>
              <w:autoSpaceDE w:val="0"/>
              <w:autoSpaceDN w:val="0"/>
              <w:spacing w:after="0"/>
              <w:ind w:right="175"/>
              <w:rPr>
                <w:rFonts w:eastAsia="№Е"/>
                <w:kern w:val="2"/>
                <w:szCs w:val="24"/>
              </w:rPr>
            </w:pPr>
            <w:r>
              <w:rPr>
                <w:rFonts w:eastAsia="№Е"/>
                <w:kern w:val="2"/>
                <w:szCs w:val="24"/>
              </w:rPr>
              <w:t>Операция «Школьный двор</w:t>
            </w:r>
            <w:r w:rsidRPr="00C91A46">
              <w:rPr>
                <w:rFonts w:eastAsia="№Е"/>
                <w:kern w:val="2"/>
                <w:szCs w:val="24"/>
              </w:rPr>
              <w:t>»</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Сентябрь, май</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 xml:space="preserve">Классные руководители </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tabs>
                <w:tab w:val="left" w:pos="851"/>
                <w:tab w:val="left" w:pos="1310"/>
              </w:tabs>
              <w:wordWrap w:val="0"/>
              <w:autoSpaceDE w:val="0"/>
              <w:autoSpaceDN w:val="0"/>
              <w:spacing w:after="0"/>
              <w:ind w:right="175"/>
              <w:rPr>
                <w:rFonts w:eastAsia="№Е"/>
                <w:kern w:val="2"/>
                <w:szCs w:val="24"/>
              </w:rPr>
            </w:pPr>
            <w:r w:rsidRPr="00C91A46">
              <w:rPr>
                <w:rFonts w:eastAsia="№Е"/>
                <w:kern w:val="2"/>
                <w:szCs w:val="24"/>
              </w:rPr>
              <w:t>Уборка территории спортивной площадки</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Осень, весна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Классные руководители</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tabs>
                <w:tab w:val="left" w:pos="851"/>
                <w:tab w:val="left" w:pos="1310"/>
              </w:tabs>
              <w:wordWrap w:val="0"/>
              <w:autoSpaceDE w:val="0"/>
              <w:autoSpaceDN w:val="0"/>
              <w:spacing w:after="0"/>
              <w:ind w:right="175"/>
              <w:rPr>
                <w:rFonts w:eastAsia="№Е"/>
                <w:kern w:val="2"/>
                <w:szCs w:val="24"/>
              </w:rPr>
            </w:pPr>
            <w:r w:rsidRPr="00C91A46">
              <w:rPr>
                <w:rFonts w:eastAsia="№Е"/>
                <w:kern w:val="2"/>
                <w:szCs w:val="24"/>
              </w:rPr>
              <w:t>Благоустройство классных кабинетов</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138" w:right="-1"/>
              <w:rPr>
                <w:rFonts w:eastAsia="№Е"/>
                <w:color w:val="000000" w:themeColor="text1"/>
                <w:szCs w:val="24"/>
              </w:rPr>
            </w:pPr>
            <w:r w:rsidRPr="00C91A46">
              <w:rPr>
                <w:rFonts w:eastAsia="№Е"/>
                <w:color w:val="000000" w:themeColor="text1"/>
                <w:szCs w:val="24"/>
              </w:rPr>
              <w:t>Классные руководители</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tabs>
                <w:tab w:val="left" w:pos="851"/>
                <w:tab w:val="left" w:pos="1310"/>
              </w:tabs>
              <w:wordWrap w:val="0"/>
              <w:autoSpaceDE w:val="0"/>
              <w:autoSpaceDN w:val="0"/>
              <w:spacing w:after="0"/>
              <w:ind w:right="175"/>
              <w:rPr>
                <w:rFonts w:eastAsia="№Е"/>
                <w:kern w:val="2"/>
                <w:szCs w:val="24"/>
              </w:rPr>
            </w:pPr>
            <w:r w:rsidRPr="00C91A46">
              <w:rPr>
                <w:rFonts w:eastAsia="№Е"/>
                <w:kern w:val="2"/>
                <w:szCs w:val="24"/>
              </w:rPr>
              <w:t>Событийный дизайн — оформление пространства проведения конкретных школьных событий (праздников, торжественных линеек, творческих вечеров, выставок, утренников)</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31"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 xml:space="preserve">Ответственный </w:t>
            </w:r>
          </w:p>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за проведение</w:t>
            </w:r>
          </w:p>
        </w:tc>
      </w:tr>
      <w:tr w:rsidR="00531BA0" w:rsidRPr="00C91A46" w:rsidTr="00F6158B">
        <w:tc>
          <w:tcPr>
            <w:tcW w:w="10707" w:type="dxa"/>
            <w:gridSpan w:val="5"/>
            <w:tcBorders>
              <w:top w:val="single" w:sz="4" w:space="0" w:color="000000"/>
              <w:left w:val="single" w:sz="4" w:space="0" w:color="000000"/>
              <w:bottom w:val="single" w:sz="4" w:space="0" w:color="000000"/>
              <w:right w:val="single" w:sz="4" w:space="0" w:color="000000"/>
            </w:tcBorders>
          </w:tcPr>
          <w:p w:rsidR="00531BA0" w:rsidRDefault="00531BA0" w:rsidP="00F6158B">
            <w:pPr>
              <w:widowControl w:val="0"/>
              <w:tabs>
                <w:tab w:val="left" w:pos="851"/>
                <w:tab w:val="left" w:pos="1310"/>
              </w:tabs>
              <w:wordWrap w:val="0"/>
              <w:autoSpaceDE w:val="0"/>
              <w:autoSpaceDN w:val="0"/>
              <w:spacing w:after="0"/>
              <w:ind w:left="0" w:right="175"/>
              <w:rPr>
                <w:rFonts w:eastAsia="№Е"/>
                <w:b/>
                <w:kern w:val="2"/>
                <w:szCs w:val="24"/>
              </w:rPr>
            </w:pPr>
            <w:r w:rsidRPr="00C91A46">
              <w:rPr>
                <w:rFonts w:eastAsia="№Е"/>
                <w:b/>
                <w:kern w:val="2"/>
                <w:szCs w:val="24"/>
              </w:rPr>
              <w:t>Профилактика и безопасность</w:t>
            </w:r>
          </w:p>
          <w:p w:rsidR="00531BA0" w:rsidRPr="00C91A46" w:rsidRDefault="00531BA0" w:rsidP="00F6158B">
            <w:pPr>
              <w:widowControl w:val="0"/>
              <w:tabs>
                <w:tab w:val="left" w:pos="851"/>
                <w:tab w:val="left" w:pos="1310"/>
              </w:tabs>
              <w:wordWrap w:val="0"/>
              <w:autoSpaceDE w:val="0"/>
              <w:autoSpaceDN w:val="0"/>
              <w:spacing w:after="0"/>
              <w:ind w:left="0" w:right="175"/>
              <w:rPr>
                <w:rFonts w:eastAsia="№Е"/>
                <w:b/>
                <w:kern w:val="2"/>
                <w:szCs w:val="24"/>
              </w:rPr>
            </w:pP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tabs>
                <w:tab w:val="left" w:pos="851"/>
                <w:tab w:val="left" w:pos="1310"/>
              </w:tabs>
              <w:wordWrap w:val="0"/>
              <w:autoSpaceDE w:val="0"/>
              <w:autoSpaceDN w:val="0"/>
              <w:spacing w:after="0"/>
              <w:ind w:right="175"/>
              <w:rPr>
                <w:rFonts w:eastAsia="№Е"/>
                <w:kern w:val="2"/>
                <w:szCs w:val="24"/>
              </w:rPr>
            </w:pPr>
            <w:r w:rsidRPr="00C91A46">
              <w:rPr>
                <w:rFonts w:eastAsia="№Е"/>
                <w:kern w:val="2"/>
                <w:szCs w:val="24"/>
              </w:rPr>
              <w:t>Регулярное проведение наблюдений за поведением учащихся, выделение и психолого-п</w:t>
            </w:r>
            <w:r w:rsidRPr="00C91A46">
              <w:rPr>
                <w:rFonts w:eastAsia="№Е"/>
                <w:kern w:val="2"/>
                <w:szCs w:val="24"/>
              </w:rPr>
              <w:lastRenderedPageBreak/>
              <w:t xml:space="preserve">едагогическое сопровождение групп риска </w:t>
            </w:r>
          </w:p>
          <w:p w:rsidR="00531BA0" w:rsidRPr="00C91A46" w:rsidRDefault="00531BA0" w:rsidP="00531BA0">
            <w:pPr>
              <w:widowControl w:val="0"/>
              <w:tabs>
                <w:tab w:val="left" w:pos="851"/>
                <w:tab w:val="left" w:pos="1310"/>
              </w:tabs>
              <w:wordWrap w:val="0"/>
              <w:autoSpaceDE w:val="0"/>
              <w:autoSpaceDN w:val="0"/>
              <w:spacing w:after="0"/>
              <w:ind w:right="175"/>
              <w:rPr>
                <w:rFonts w:eastAsia="№Е"/>
                <w:kern w:val="2"/>
                <w:szCs w:val="24"/>
              </w:rPr>
            </w:pPr>
            <w:r w:rsidRPr="00C91A46">
              <w:rPr>
                <w:rFonts w:eastAsia="№Е"/>
                <w:kern w:val="2"/>
                <w:szCs w:val="24"/>
              </w:rPr>
              <w:t>обучающихся</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lastRenderedPageBreak/>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Весь педколлек-</w:t>
            </w:r>
          </w:p>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тив</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tabs>
                <w:tab w:val="left" w:pos="851"/>
                <w:tab w:val="left" w:pos="1310"/>
              </w:tabs>
              <w:wordWrap w:val="0"/>
              <w:autoSpaceDE w:val="0"/>
              <w:autoSpaceDN w:val="0"/>
              <w:spacing w:after="0"/>
              <w:ind w:right="175"/>
              <w:rPr>
                <w:rFonts w:eastAsia="№Е"/>
                <w:kern w:val="2"/>
                <w:szCs w:val="24"/>
              </w:rPr>
            </w:pPr>
            <w:r>
              <w:rPr>
                <w:rFonts w:eastAsia="№Е"/>
                <w:kern w:val="2"/>
                <w:szCs w:val="24"/>
              </w:rPr>
              <w:t>Урок безопасности в день солидарности в борьбе с терроризмом</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Pr>
                <w:rFonts w:eastAsia="№Е"/>
                <w:color w:val="000000" w:themeColor="text1"/>
                <w:szCs w:val="24"/>
              </w:rPr>
              <w:t>4 сентября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Pr>
                <w:rFonts w:eastAsia="№Е"/>
                <w:color w:val="000000" w:themeColor="text1"/>
                <w:szCs w:val="24"/>
              </w:rPr>
              <w:t>Кл рук</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shd w:val="clear" w:color="auto" w:fill="FFFFFF"/>
              <w:tabs>
                <w:tab w:val="left" w:pos="6206"/>
                <w:tab w:val="left" w:pos="8196"/>
              </w:tabs>
              <w:autoSpaceDE w:val="0"/>
              <w:autoSpaceDN w:val="0"/>
              <w:adjustRightInd w:val="0"/>
              <w:spacing w:after="0"/>
              <w:rPr>
                <w:color w:val="262626" w:themeColor="text1" w:themeTint="D9"/>
                <w:szCs w:val="24"/>
              </w:rPr>
            </w:pPr>
            <w:r w:rsidRPr="00C91A46">
              <w:rPr>
                <w:color w:val="262626" w:themeColor="text1" w:themeTint="D9"/>
                <w:spacing w:val="1"/>
                <w:szCs w:val="24"/>
              </w:rPr>
              <w:t>Привлечение «трудных» учащихся к внеурочной деятельности</w:t>
            </w:r>
            <w:r w:rsidRPr="00C91A46">
              <w:rPr>
                <w:color w:val="262626" w:themeColor="text1" w:themeTint="D9"/>
                <w:spacing w:val="2"/>
                <w:szCs w:val="24"/>
              </w:rPr>
              <w:t>, спортивным соревнованиям, занятиям</w:t>
            </w:r>
            <w:r>
              <w:rPr>
                <w:color w:val="262626" w:themeColor="text1" w:themeTint="D9"/>
                <w:spacing w:val="2"/>
                <w:szCs w:val="24"/>
              </w:rPr>
              <w:t xml:space="preserve"> </w:t>
            </w:r>
            <w:r w:rsidRPr="00C91A46">
              <w:rPr>
                <w:color w:val="262626" w:themeColor="text1" w:themeTint="D9"/>
                <w:spacing w:val="2"/>
                <w:szCs w:val="24"/>
              </w:rPr>
              <w:t>дополн.образоваиия</w:t>
            </w:r>
          </w:p>
          <w:p w:rsidR="00531BA0" w:rsidRPr="00C91A46" w:rsidRDefault="00531BA0" w:rsidP="00531BA0">
            <w:pPr>
              <w:widowControl w:val="0"/>
              <w:shd w:val="clear" w:color="auto" w:fill="FFFFFF"/>
              <w:tabs>
                <w:tab w:val="left" w:pos="8208"/>
              </w:tabs>
              <w:autoSpaceDE w:val="0"/>
              <w:autoSpaceDN w:val="0"/>
              <w:adjustRightInd w:val="0"/>
              <w:spacing w:after="0"/>
              <w:rPr>
                <w:rFonts w:eastAsia="№Е"/>
                <w:kern w:val="2"/>
                <w:szCs w:val="24"/>
              </w:rPr>
            </w:pPr>
            <w:r w:rsidRPr="00C91A46">
              <w:rPr>
                <w:color w:val="262626" w:themeColor="text1" w:themeTint="D9"/>
                <w:spacing w:val="2"/>
                <w:szCs w:val="24"/>
              </w:rPr>
              <w:t>в кружках, к участию в художественной</w:t>
            </w:r>
            <w:r w:rsidRPr="00C91A46">
              <w:rPr>
                <w:color w:val="262626" w:themeColor="text1" w:themeTint="D9"/>
                <w:spacing w:val="4"/>
                <w:szCs w:val="24"/>
              </w:rPr>
              <w:t xml:space="preserve"> само</w:t>
            </w:r>
            <w:r w:rsidRPr="00C91A46">
              <w:rPr>
                <w:color w:val="262626" w:themeColor="text1" w:themeTint="D9"/>
                <w:szCs w:val="24"/>
              </w:rPr>
              <w:t xml:space="preserve">деятельности, к выполнению общественных </w:t>
            </w:r>
            <w:r w:rsidRPr="00C91A46">
              <w:rPr>
                <w:color w:val="262626" w:themeColor="text1" w:themeTint="D9"/>
                <w:spacing w:val="-5"/>
                <w:szCs w:val="24"/>
              </w:rPr>
              <w:t>поручений</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Весь педколлек-</w:t>
            </w:r>
          </w:p>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тив</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shd w:val="clear" w:color="auto" w:fill="FFFFFF"/>
              <w:tabs>
                <w:tab w:val="left" w:pos="8189"/>
              </w:tabs>
              <w:autoSpaceDE w:val="0"/>
              <w:autoSpaceDN w:val="0"/>
              <w:adjustRightInd w:val="0"/>
              <w:spacing w:after="0"/>
              <w:rPr>
                <w:color w:val="262626" w:themeColor="text1" w:themeTint="D9"/>
                <w:spacing w:val="2"/>
                <w:szCs w:val="24"/>
              </w:rPr>
            </w:pPr>
            <w:r w:rsidRPr="00C91A46">
              <w:rPr>
                <w:color w:val="262626" w:themeColor="text1" w:themeTint="D9"/>
                <w:spacing w:val="2"/>
                <w:szCs w:val="24"/>
              </w:rPr>
              <w:t>Своевременное выявление детей, склонных к</w:t>
            </w:r>
            <w:r w:rsidRPr="00C91A46">
              <w:rPr>
                <w:color w:val="262626" w:themeColor="text1" w:themeTint="D9"/>
                <w:spacing w:val="2"/>
                <w:szCs w:val="24"/>
              </w:rPr>
              <w:tab/>
            </w:r>
            <w:r w:rsidRPr="00C91A46">
              <w:rPr>
                <w:color w:val="262626" w:themeColor="text1" w:themeTint="D9"/>
                <w:spacing w:val="2"/>
                <w:szCs w:val="24"/>
              </w:rPr>
              <w:tab/>
            </w:r>
          </w:p>
          <w:p w:rsidR="00531BA0" w:rsidRPr="00C91A46" w:rsidRDefault="00531BA0" w:rsidP="00531BA0">
            <w:pPr>
              <w:widowControl w:val="0"/>
              <w:tabs>
                <w:tab w:val="left" w:pos="851"/>
                <w:tab w:val="left" w:pos="1310"/>
              </w:tabs>
              <w:wordWrap w:val="0"/>
              <w:autoSpaceDE w:val="0"/>
              <w:autoSpaceDN w:val="0"/>
              <w:spacing w:after="0"/>
              <w:ind w:right="-108"/>
              <w:rPr>
                <w:rFonts w:eastAsia="№Е"/>
                <w:kern w:val="2"/>
                <w:szCs w:val="24"/>
              </w:rPr>
            </w:pPr>
            <w:r w:rsidRPr="00C91A46">
              <w:rPr>
                <w:color w:val="262626" w:themeColor="text1" w:themeTint="D9"/>
                <w:spacing w:val="2"/>
                <w:szCs w:val="24"/>
              </w:rPr>
              <w:t>правонарушениям, постановка их на внутри-школьный учёт</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Классные руководители</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shd w:val="clear" w:color="auto" w:fill="FFFFFF"/>
              <w:tabs>
                <w:tab w:val="left" w:pos="6230"/>
              </w:tabs>
              <w:autoSpaceDE w:val="0"/>
              <w:autoSpaceDN w:val="0"/>
              <w:adjustRightInd w:val="0"/>
              <w:spacing w:after="0"/>
              <w:rPr>
                <w:color w:val="262626" w:themeColor="text1" w:themeTint="D9"/>
                <w:szCs w:val="24"/>
              </w:rPr>
            </w:pPr>
            <w:r w:rsidRPr="00C91A46">
              <w:rPr>
                <w:color w:val="262626" w:themeColor="text1" w:themeTint="D9"/>
                <w:spacing w:val="1"/>
                <w:szCs w:val="24"/>
              </w:rPr>
              <w:t>Целенаправленное проведение классными</w:t>
            </w:r>
            <w:r w:rsidRPr="00C91A46">
              <w:rPr>
                <w:color w:val="262626" w:themeColor="text1" w:themeTint="D9"/>
                <w:szCs w:val="24"/>
              </w:rPr>
              <w:tab/>
            </w:r>
          </w:p>
          <w:p w:rsidR="00531BA0" w:rsidRPr="00C91A46" w:rsidRDefault="00531BA0" w:rsidP="00531BA0">
            <w:pPr>
              <w:pStyle w:val="Default"/>
              <w:widowControl w:val="0"/>
              <w:spacing w:line="276" w:lineRule="auto"/>
              <w:contextualSpacing/>
              <w:rPr>
                <w:color w:val="262626" w:themeColor="text1" w:themeTint="D9"/>
              </w:rPr>
            </w:pPr>
            <w:r w:rsidRPr="00C91A46">
              <w:rPr>
                <w:color w:val="262626" w:themeColor="text1" w:themeTint="D9"/>
                <w:spacing w:val="4"/>
              </w:rPr>
              <w:t xml:space="preserve">руководителями работы по </w:t>
            </w:r>
            <w:r w:rsidRPr="00C91A46">
              <w:rPr>
                <w:color w:val="262626" w:themeColor="text1" w:themeTint="D9"/>
              </w:rPr>
              <w:t>правовому воспитанию</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wordWrap w:val="0"/>
              <w:spacing w:after="0"/>
              <w:ind w:right="-1"/>
              <w:rPr>
                <w:rFonts w:eastAsia="№Е"/>
                <w:color w:val="000000" w:themeColor="text1"/>
                <w:szCs w:val="24"/>
              </w:rPr>
            </w:pPr>
            <w:r w:rsidRPr="00C91A46">
              <w:rPr>
                <w:rFonts w:eastAsia="№Е"/>
                <w:color w:val="000000" w:themeColor="text1"/>
                <w:szCs w:val="24"/>
              </w:rPr>
              <w:t>1-</w:t>
            </w:r>
            <w:r w:rsidR="00CD69C0">
              <w:rPr>
                <w:rFonts w:eastAsia="№Е"/>
                <w:color w:val="000000" w:themeColor="text1"/>
                <w:szCs w:val="24"/>
              </w:rPr>
              <w:t>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Классные руководители</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shd w:val="clear" w:color="auto" w:fill="FFFFFF"/>
              <w:tabs>
                <w:tab w:val="left" w:pos="6240"/>
                <w:tab w:val="left" w:pos="8232"/>
              </w:tabs>
              <w:autoSpaceDE w:val="0"/>
              <w:autoSpaceDN w:val="0"/>
              <w:adjustRightInd w:val="0"/>
              <w:spacing w:after="0"/>
              <w:ind w:left="0"/>
              <w:rPr>
                <w:color w:val="262626" w:themeColor="text1" w:themeTint="D9"/>
                <w:szCs w:val="24"/>
              </w:rPr>
            </w:pPr>
            <w:r w:rsidRPr="00C91A46">
              <w:rPr>
                <w:color w:val="262626" w:themeColor="text1" w:themeTint="D9"/>
                <w:szCs w:val="24"/>
              </w:rPr>
              <w:t>Поддержание тесной связи с участковым</w:t>
            </w:r>
            <w:r w:rsidRPr="00C91A46">
              <w:rPr>
                <w:color w:val="262626" w:themeColor="text1" w:themeTint="D9"/>
                <w:szCs w:val="24"/>
              </w:rPr>
              <w:tab/>
            </w:r>
            <w:r w:rsidRPr="00C91A46">
              <w:rPr>
                <w:color w:val="262626" w:themeColor="text1" w:themeTint="D9"/>
                <w:szCs w:val="24"/>
              </w:rPr>
              <w:tab/>
            </w:r>
          </w:p>
          <w:p w:rsidR="00531BA0" w:rsidRPr="00C91A46" w:rsidRDefault="00531BA0" w:rsidP="00CD69C0">
            <w:pPr>
              <w:widowControl w:val="0"/>
              <w:shd w:val="clear" w:color="auto" w:fill="FFFFFF"/>
              <w:autoSpaceDE w:val="0"/>
              <w:autoSpaceDN w:val="0"/>
              <w:adjustRightInd w:val="0"/>
              <w:spacing w:after="0"/>
              <w:ind w:left="0"/>
              <w:rPr>
                <w:color w:val="262626" w:themeColor="text1" w:themeTint="D9"/>
                <w:szCs w:val="24"/>
              </w:rPr>
            </w:pPr>
            <w:r w:rsidRPr="00C91A46">
              <w:rPr>
                <w:color w:val="262626" w:themeColor="text1" w:themeTint="D9"/>
                <w:spacing w:val="-1"/>
                <w:szCs w:val="24"/>
              </w:rPr>
              <w:t>инспектором, ПДН, комиссией по делам</w:t>
            </w:r>
          </w:p>
          <w:p w:rsidR="00531BA0" w:rsidRPr="00C91A46" w:rsidRDefault="00531BA0" w:rsidP="00CD69C0">
            <w:pPr>
              <w:widowControl w:val="0"/>
              <w:shd w:val="clear" w:color="auto" w:fill="FFFFFF"/>
              <w:autoSpaceDE w:val="0"/>
              <w:autoSpaceDN w:val="0"/>
              <w:adjustRightInd w:val="0"/>
              <w:spacing w:after="0"/>
              <w:ind w:left="0"/>
              <w:rPr>
                <w:color w:val="262626" w:themeColor="text1" w:themeTint="D9"/>
                <w:szCs w:val="24"/>
              </w:rPr>
            </w:pPr>
            <w:r w:rsidRPr="00C91A46">
              <w:rPr>
                <w:color w:val="262626" w:themeColor="text1" w:themeTint="D9"/>
                <w:spacing w:val="-1"/>
                <w:szCs w:val="24"/>
              </w:rPr>
              <w:t>несовершеннолетних  районной администрации</w:t>
            </w:r>
            <w:r>
              <w:rPr>
                <w:color w:val="262626" w:themeColor="text1" w:themeTint="D9"/>
                <w:spacing w:val="-1"/>
                <w:szCs w:val="24"/>
              </w:rPr>
              <w:t xml:space="preserve"> </w:t>
            </w:r>
            <w:r w:rsidRPr="00C91A46">
              <w:rPr>
                <w:color w:val="262626" w:themeColor="text1" w:themeTint="D9"/>
                <w:spacing w:val="-1"/>
                <w:szCs w:val="24"/>
              </w:rPr>
              <w:t xml:space="preserve">по вопросу работы с неблагополучными семьями и </w:t>
            </w:r>
            <w:r w:rsidRPr="00C91A46">
              <w:rPr>
                <w:color w:val="262626" w:themeColor="text1" w:themeTint="D9"/>
                <w:spacing w:val="-4"/>
                <w:szCs w:val="24"/>
              </w:rPr>
              <w:t>профилактике правонарушений</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color w:val="262626" w:themeColor="text1" w:themeTint="D9"/>
                <w:spacing w:val="2"/>
                <w:szCs w:val="24"/>
              </w:rPr>
              <w:t>Зам. директора</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autoSpaceDE w:val="0"/>
              <w:autoSpaceDN w:val="0"/>
              <w:adjustRightInd w:val="0"/>
              <w:spacing w:after="0"/>
              <w:ind w:left="0"/>
              <w:contextualSpacing/>
              <w:rPr>
                <w:color w:val="262626" w:themeColor="text1" w:themeTint="D9"/>
                <w:szCs w:val="24"/>
              </w:rPr>
            </w:pPr>
            <w:r w:rsidRPr="00C91A46">
              <w:rPr>
                <w:color w:val="262626" w:themeColor="text1" w:themeTint="D9"/>
                <w:szCs w:val="24"/>
              </w:rPr>
              <w:t>Включение в общешкольное родительское собрание вопроса  правового        воспитания</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 xml:space="preserve">Март </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 xml:space="preserve">Замдиректора </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autoSpaceDE w:val="0"/>
              <w:autoSpaceDN w:val="0"/>
              <w:adjustRightInd w:val="0"/>
              <w:spacing w:after="0"/>
              <w:ind w:left="0"/>
              <w:contextualSpacing/>
              <w:rPr>
                <w:color w:val="262626" w:themeColor="text1" w:themeTint="D9"/>
                <w:szCs w:val="24"/>
              </w:rPr>
            </w:pPr>
            <w:r w:rsidRPr="00C91A46">
              <w:rPr>
                <w:color w:val="262626" w:themeColor="text1" w:themeTint="D9"/>
                <w:spacing w:val="-1"/>
                <w:szCs w:val="24"/>
              </w:rPr>
              <w:t>Беседы с родителями и обучающимися о необходимости ответственного отношения</w:t>
            </w:r>
            <w:r w:rsidRPr="00C91A46">
              <w:rPr>
                <w:color w:val="262626" w:themeColor="text1" w:themeTint="D9"/>
                <w:spacing w:val="-2"/>
                <w:szCs w:val="24"/>
              </w:rPr>
              <w:t xml:space="preserve"> к учёбе, соблюдении режима дня</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Классные руководители</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shd w:val="clear" w:color="auto" w:fill="FFFFFF"/>
              <w:tabs>
                <w:tab w:val="left" w:pos="6240"/>
                <w:tab w:val="left" w:pos="8232"/>
              </w:tabs>
              <w:autoSpaceDE w:val="0"/>
              <w:autoSpaceDN w:val="0"/>
              <w:adjustRightInd w:val="0"/>
              <w:spacing w:after="0"/>
              <w:ind w:left="0"/>
              <w:rPr>
                <w:color w:val="262626" w:themeColor="text1" w:themeTint="D9"/>
                <w:szCs w:val="24"/>
              </w:rPr>
            </w:pPr>
            <w:r w:rsidRPr="00C91A46">
              <w:rPr>
                <w:color w:val="262626" w:themeColor="text1" w:themeTint="D9"/>
                <w:spacing w:val="-3"/>
                <w:szCs w:val="24"/>
              </w:rPr>
              <w:t>Осуществление учителями-предметниками</w:t>
            </w:r>
            <w:r w:rsidRPr="00C91A46">
              <w:rPr>
                <w:color w:val="262626" w:themeColor="text1" w:themeTint="D9"/>
                <w:szCs w:val="24"/>
              </w:rPr>
              <w:tab/>
            </w:r>
            <w:r w:rsidRPr="00C91A46">
              <w:rPr>
                <w:color w:val="262626" w:themeColor="text1" w:themeTint="D9"/>
                <w:szCs w:val="24"/>
              </w:rPr>
              <w:tab/>
            </w:r>
            <w:r w:rsidRPr="00C91A46">
              <w:rPr>
                <w:color w:val="262626" w:themeColor="text1" w:themeTint="D9"/>
                <w:spacing w:val="-3"/>
                <w:szCs w:val="24"/>
              </w:rPr>
              <w:br/>
            </w:r>
            <w:r w:rsidRPr="00C91A46">
              <w:rPr>
                <w:color w:val="262626" w:themeColor="text1" w:themeTint="D9"/>
                <w:spacing w:val="-1"/>
                <w:szCs w:val="24"/>
              </w:rPr>
              <w:t>дифференцированного подхода в обучении,                   групповых,</w:t>
            </w:r>
            <w:r w:rsidRPr="00C91A46">
              <w:rPr>
                <w:color w:val="262626" w:themeColor="text1" w:themeTint="D9"/>
                <w:szCs w:val="24"/>
              </w:rPr>
              <w:t xml:space="preserve"> проведение своевременной работы по ликвидации пробелов в знаниях обучающихся</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CD69C0" w:rsidP="00F6158B">
            <w:pPr>
              <w:widowControl w:val="0"/>
              <w:wordWrap w:val="0"/>
              <w:spacing w:after="0"/>
              <w:ind w:left="0" w:right="-1"/>
              <w:rPr>
                <w:rFonts w:eastAsia="№Е"/>
                <w:color w:val="000000" w:themeColor="text1"/>
                <w:szCs w:val="24"/>
              </w:rPr>
            </w:pPr>
            <w:r>
              <w:rPr>
                <w:rFonts w:eastAsia="№Е"/>
                <w:color w:val="000000" w:themeColor="text1"/>
                <w:szCs w:val="24"/>
              </w:rPr>
              <w:t>Учителя</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shd w:val="clear" w:color="auto" w:fill="FFFFFF"/>
              <w:tabs>
                <w:tab w:val="left" w:pos="622"/>
                <w:tab w:val="left" w:pos="6283"/>
                <w:tab w:val="left" w:pos="8273"/>
              </w:tabs>
              <w:autoSpaceDE w:val="0"/>
              <w:autoSpaceDN w:val="0"/>
              <w:adjustRightInd w:val="0"/>
              <w:spacing w:after="0"/>
              <w:ind w:left="0"/>
              <w:rPr>
                <w:color w:val="262626" w:themeColor="text1" w:themeTint="D9"/>
                <w:spacing w:val="-16"/>
                <w:szCs w:val="24"/>
              </w:rPr>
            </w:pPr>
            <w:r w:rsidRPr="00C91A46">
              <w:rPr>
                <w:color w:val="262626" w:themeColor="text1" w:themeTint="D9"/>
                <w:spacing w:val="-3"/>
                <w:szCs w:val="24"/>
              </w:rPr>
              <w:t>Постоянный контроль со стороны классных</w:t>
            </w:r>
            <w:r w:rsidRPr="00C91A46">
              <w:rPr>
                <w:color w:val="262626" w:themeColor="text1" w:themeTint="D9"/>
                <w:szCs w:val="24"/>
              </w:rPr>
              <w:tab/>
            </w:r>
            <w:r w:rsidRPr="00C91A46">
              <w:rPr>
                <w:color w:val="262626" w:themeColor="text1" w:themeTint="D9"/>
                <w:spacing w:val="-6"/>
                <w:szCs w:val="24"/>
              </w:rPr>
              <w:br/>
            </w:r>
            <w:r w:rsidRPr="00C91A46">
              <w:rPr>
                <w:color w:val="262626" w:themeColor="text1" w:themeTint="D9"/>
                <w:szCs w:val="24"/>
              </w:rPr>
              <w:t xml:space="preserve">руководителей  посещаемости и успеваемости.     </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Классные руководители</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shd w:val="clear" w:color="auto" w:fill="FFFFFF"/>
              <w:tabs>
                <w:tab w:val="left" w:pos="720"/>
                <w:tab w:val="left" w:pos="6365"/>
                <w:tab w:val="left" w:pos="8354"/>
              </w:tabs>
              <w:autoSpaceDE w:val="0"/>
              <w:autoSpaceDN w:val="0"/>
              <w:adjustRightInd w:val="0"/>
              <w:spacing w:before="5" w:after="0"/>
              <w:ind w:left="0"/>
              <w:rPr>
                <w:color w:val="262626" w:themeColor="text1" w:themeTint="D9"/>
                <w:szCs w:val="24"/>
              </w:rPr>
            </w:pPr>
            <w:r w:rsidRPr="00C91A46">
              <w:rPr>
                <w:color w:val="262626" w:themeColor="text1" w:themeTint="D9"/>
                <w:spacing w:val="-1"/>
                <w:szCs w:val="24"/>
              </w:rPr>
              <w:t>Своевременное оказание педагогической помощи   семьям в воспитании детей, в ликвидации вредных привычек  обучающихся</w:t>
            </w:r>
            <w:r w:rsidRPr="00C91A46">
              <w:rPr>
                <w:color w:val="262626" w:themeColor="text1" w:themeTint="D9"/>
                <w:spacing w:val="-1"/>
                <w:szCs w:val="24"/>
              </w:rPr>
              <w:tab/>
              <w:t>Весь педколлектив</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31"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rPr>
                <w:rFonts w:eastAsia="№Е"/>
                <w:color w:val="000000" w:themeColor="text1"/>
                <w:szCs w:val="24"/>
              </w:rPr>
            </w:pPr>
            <w:r w:rsidRPr="00C91A46">
              <w:rPr>
                <w:rFonts w:eastAsia="№Е"/>
                <w:color w:val="000000" w:themeColor="text1"/>
                <w:szCs w:val="24"/>
              </w:rPr>
              <w:t>Классные руководители</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shd w:val="clear" w:color="auto" w:fill="FFFFFF"/>
              <w:tabs>
                <w:tab w:val="left" w:pos="8414"/>
              </w:tabs>
              <w:autoSpaceDE w:val="0"/>
              <w:autoSpaceDN w:val="0"/>
              <w:adjustRightInd w:val="0"/>
              <w:ind w:left="0"/>
              <w:rPr>
                <w:color w:val="262626" w:themeColor="text1" w:themeTint="D9"/>
                <w:szCs w:val="24"/>
              </w:rPr>
            </w:pPr>
            <w:r w:rsidRPr="00C91A46">
              <w:rPr>
                <w:color w:val="262626" w:themeColor="text1" w:themeTint="D9"/>
                <w:spacing w:val="-1"/>
                <w:szCs w:val="24"/>
              </w:rPr>
              <w:t>Пропаганда здорового образа жизни во всех видах       урочной и внеурочной деятельности</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31"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firstLine="0"/>
              <w:rPr>
                <w:rFonts w:eastAsia="№Е"/>
                <w:color w:val="000000" w:themeColor="text1"/>
                <w:szCs w:val="24"/>
              </w:rPr>
            </w:pPr>
            <w:r w:rsidRPr="00C91A46">
              <w:rPr>
                <w:rFonts w:eastAsia="№Е"/>
                <w:color w:val="000000" w:themeColor="text1"/>
                <w:szCs w:val="24"/>
              </w:rPr>
              <w:t>Весь педколлектив</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shd w:val="clear" w:color="auto" w:fill="FFFFFF"/>
              <w:tabs>
                <w:tab w:val="left" w:pos="6240"/>
                <w:tab w:val="left" w:pos="8232"/>
              </w:tabs>
              <w:autoSpaceDE w:val="0"/>
              <w:autoSpaceDN w:val="0"/>
              <w:adjustRightInd w:val="0"/>
              <w:spacing w:after="0"/>
              <w:ind w:left="-108"/>
              <w:rPr>
                <w:color w:val="262626" w:themeColor="text1" w:themeTint="D9"/>
                <w:spacing w:val="-1"/>
                <w:szCs w:val="24"/>
              </w:rPr>
            </w:pPr>
            <w:r w:rsidRPr="00C91A46">
              <w:rPr>
                <w:color w:val="262626" w:themeColor="text1" w:themeTint="D9"/>
                <w:spacing w:val="-1"/>
                <w:szCs w:val="24"/>
              </w:rPr>
              <w:t>Поощрение любых видов художественного и технического творчества «трудных», участия в школьных делах</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31"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firstLine="0"/>
              <w:rPr>
                <w:rFonts w:eastAsia="№Е"/>
                <w:color w:val="000000" w:themeColor="text1"/>
                <w:szCs w:val="24"/>
              </w:rPr>
            </w:pPr>
            <w:r>
              <w:rPr>
                <w:rFonts w:eastAsia="№Е"/>
                <w:color w:val="000000" w:themeColor="text1"/>
                <w:szCs w:val="24"/>
              </w:rPr>
              <w:t>Весь педколлектив</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shd w:val="clear" w:color="auto" w:fill="FFFFFF"/>
              <w:tabs>
                <w:tab w:val="left" w:pos="6240"/>
                <w:tab w:val="left" w:pos="8232"/>
              </w:tabs>
              <w:autoSpaceDE w:val="0"/>
              <w:autoSpaceDN w:val="0"/>
              <w:adjustRightInd w:val="0"/>
              <w:spacing w:after="0"/>
              <w:ind w:left="-108"/>
              <w:rPr>
                <w:color w:val="262626" w:themeColor="text1" w:themeTint="D9"/>
                <w:spacing w:val="-1"/>
                <w:szCs w:val="24"/>
              </w:rPr>
            </w:pPr>
            <w:r w:rsidRPr="00C91A46">
              <w:rPr>
                <w:szCs w:val="24"/>
              </w:rPr>
              <w:t xml:space="preserve">День солидарности в борьбе с терроризмом. </w:t>
            </w:r>
            <w:r>
              <w:rPr>
                <w:szCs w:val="24"/>
              </w:rPr>
              <w:t>Эстафеты спортивные</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31" w:right="-1"/>
              <w:rPr>
                <w:rFonts w:eastAsia="№Е"/>
                <w:color w:val="000000" w:themeColor="text1"/>
                <w:szCs w:val="24"/>
              </w:rPr>
            </w:pPr>
            <w:r w:rsidRPr="00C91A46">
              <w:rPr>
                <w:szCs w:val="24"/>
              </w:rPr>
              <w:t>3 сентября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firstLine="0"/>
              <w:rPr>
                <w:rFonts w:eastAsia="№Е"/>
                <w:color w:val="000000" w:themeColor="text1"/>
                <w:szCs w:val="24"/>
              </w:rPr>
            </w:pPr>
            <w:r>
              <w:rPr>
                <w:rFonts w:eastAsia="Batang"/>
                <w:color w:val="000000" w:themeColor="text1"/>
                <w:szCs w:val="24"/>
              </w:rPr>
              <w:t>Учитель физ-ры</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shd w:val="clear" w:color="auto" w:fill="FFFFFF"/>
              <w:tabs>
                <w:tab w:val="left" w:pos="6240"/>
                <w:tab w:val="left" w:pos="8232"/>
              </w:tabs>
              <w:autoSpaceDE w:val="0"/>
              <w:autoSpaceDN w:val="0"/>
              <w:adjustRightInd w:val="0"/>
              <w:spacing w:after="0"/>
              <w:ind w:left="-108"/>
              <w:rPr>
                <w:szCs w:val="24"/>
              </w:rPr>
            </w:pPr>
            <w:r w:rsidRPr="00C91A46">
              <w:rPr>
                <w:szCs w:val="24"/>
              </w:rPr>
              <w:t>Неделя безопасности дорожного движения.     Встреча с сотрудниками ГИБДД.</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531BA0">
            <w:pPr>
              <w:widowControl w:val="0"/>
              <w:wordWrap w:val="0"/>
              <w:spacing w:after="0"/>
              <w:ind w:right="-1"/>
              <w:rPr>
                <w:rFonts w:eastAsia="№Е"/>
                <w:color w:val="000000" w:themeColor="text1"/>
                <w:szCs w:val="24"/>
              </w:rPr>
            </w:pPr>
            <w:r>
              <w:rPr>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D06797" w:rsidRDefault="00531BA0" w:rsidP="00F6158B">
            <w:pPr>
              <w:widowControl w:val="0"/>
              <w:wordWrap w:val="0"/>
              <w:spacing w:after="0"/>
              <w:ind w:left="31" w:right="-1"/>
              <w:rPr>
                <w:color w:val="FF0000"/>
                <w:szCs w:val="24"/>
              </w:rPr>
            </w:pPr>
            <w:r w:rsidRPr="00F6158B">
              <w:rPr>
                <w:color w:val="262626" w:themeColor="text1" w:themeTint="D9"/>
                <w:szCs w:val="24"/>
              </w:rPr>
              <w:t>25-29 сентября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firstLine="0"/>
              <w:rPr>
                <w:rFonts w:eastAsia="Batang"/>
                <w:color w:val="000000" w:themeColor="text1"/>
                <w:szCs w:val="24"/>
              </w:rPr>
            </w:pPr>
            <w:r>
              <w:rPr>
                <w:rFonts w:eastAsia="Batang"/>
                <w:color w:val="000000" w:themeColor="text1"/>
                <w:szCs w:val="24"/>
              </w:rPr>
              <w:t>Учитель ОБЗР</w:t>
            </w:r>
          </w:p>
        </w:tc>
      </w:tr>
      <w:tr w:rsidR="00531BA0" w:rsidRPr="00C91A46" w:rsidTr="00F6158B">
        <w:tc>
          <w:tcPr>
            <w:tcW w:w="10707" w:type="dxa"/>
            <w:gridSpan w:val="5"/>
            <w:tcBorders>
              <w:top w:val="single" w:sz="4" w:space="0" w:color="000000"/>
              <w:left w:val="single" w:sz="4" w:space="0" w:color="000000"/>
              <w:bottom w:val="single" w:sz="4" w:space="0" w:color="000000"/>
              <w:right w:val="single" w:sz="4" w:space="0" w:color="000000"/>
            </w:tcBorders>
          </w:tcPr>
          <w:p w:rsidR="00531BA0" w:rsidRDefault="00531BA0" w:rsidP="00F6158B">
            <w:pPr>
              <w:widowControl w:val="0"/>
              <w:tabs>
                <w:tab w:val="left" w:pos="709"/>
              </w:tabs>
              <w:autoSpaceDE w:val="0"/>
              <w:autoSpaceDN w:val="0"/>
              <w:spacing w:after="0"/>
              <w:ind w:left="0" w:firstLine="0"/>
              <w:rPr>
                <w:rFonts w:eastAsia="Bookman Old Style"/>
                <w:b/>
                <w:szCs w:val="24"/>
              </w:rPr>
            </w:pPr>
            <w:r w:rsidRPr="00C91A46">
              <w:rPr>
                <w:rFonts w:eastAsia="Bookman Old Style"/>
                <w:b/>
                <w:szCs w:val="24"/>
              </w:rPr>
              <w:lastRenderedPageBreak/>
              <w:t>Социальное партнерство</w:t>
            </w:r>
          </w:p>
          <w:p w:rsidR="00531BA0" w:rsidRPr="00C91A46" w:rsidRDefault="00531BA0" w:rsidP="00F6158B">
            <w:pPr>
              <w:widowControl w:val="0"/>
              <w:tabs>
                <w:tab w:val="left" w:pos="709"/>
              </w:tabs>
              <w:autoSpaceDE w:val="0"/>
              <w:autoSpaceDN w:val="0"/>
              <w:spacing w:after="0"/>
              <w:ind w:left="0" w:firstLine="0"/>
              <w:rPr>
                <w:rFonts w:eastAsia="Bookman Old Style"/>
                <w:szCs w:val="24"/>
              </w:rPr>
            </w:pP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shd w:val="clear" w:color="auto" w:fill="FFFFFF"/>
              <w:tabs>
                <w:tab w:val="left" w:pos="6240"/>
                <w:tab w:val="left" w:pos="8232"/>
              </w:tabs>
              <w:autoSpaceDE w:val="0"/>
              <w:autoSpaceDN w:val="0"/>
              <w:adjustRightInd w:val="0"/>
              <w:spacing w:after="0"/>
              <w:ind w:left="-108"/>
              <w:rPr>
                <w:color w:val="262626" w:themeColor="text1" w:themeTint="D9"/>
                <w:spacing w:val="-1"/>
                <w:szCs w:val="24"/>
              </w:rPr>
            </w:pPr>
            <w:r w:rsidRPr="00C91A46">
              <w:rPr>
                <w:color w:val="262626" w:themeColor="text1" w:themeTint="D9"/>
                <w:spacing w:val="-1"/>
                <w:szCs w:val="24"/>
              </w:rPr>
              <w:t>Приглашение детей детского сада на Новогодний утренник</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CD69C0">
            <w:pPr>
              <w:widowControl w:val="0"/>
              <w:wordWrap w:val="0"/>
              <w:spacing w:after="0"/>
              <w:ind w:left="0"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31" w:right="-1"/>
              <w:rPr>
                <w:rFonts w:eastAsia="№Е"/>
                <w:color w:val="000000" w:themeColor="text1"/>
                <w:szCs w:val="24"/>
              </w:rPr>
            </w:pPr>
            <w:r>
              <w:rPr>
                <w:rFonts w:eastAsia="№Е"/>
                <w:color w:val="000000" w:themeColor="text1"/>
                <w:szCs w:val="24"/>
              </w:rPr>
              <w:t xml:space="preserve">28 </w:t>
            </w:r>
            <w:r w:rsidRPr="00C91A46">
              <w:rPr>
                <w:rFonts w:eastAsia="№Е"/>
                <w:color w:val="000000" w:themeColor="text1"/>
                <w:szCs w:val="24"/>
              </w:rPr>
              <w:t>декабря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firstLine="0"/>
              <w:rPr>
                <w:rFonts w:eastAsia="№Е"/>
                <w:color w:val="000000" w:themeColor="text1"/>
                <w:szCs w:val="24"/>
              </w:rPr>
            </w:pPr>
            <w:r w:rsidRPr="00C91A46">
              <w:rPr>
                <w:rFonts w:eastAsia="№Е"/>
                <w:color w:val="000000" w:themeColor="text1"/>
                <w:szCs w:val="24"/>
              </w:rPr>
              <w:t xml:space="preserve">Замдиректора </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shd w:val="clear" w:color="auto" w:fill="FFFFFF"/>
              <w:tabs>
                <w:tab w:val="left" w:pos="6240"/>
                <w:tab w:val="left" w:pos="8232"/>
              </w:tabs>
              <w:autoSpaceDE w:val="0"/>
              <w:autoSpaceDN w:val="0"/>
              <w:adjustRightInd w:val="0"/>
              <w:spacing w:after="0"/>
              <w:ind w:left="-108"/>
              <w:rPr>
                <w:color w:val="262626" w:themeColor="text1" w:themeTint="D9"/>
                <w:spacing w:val="-1"/>
                <w:szCs w:val="24"/>
              </w:rPr>
            </w:pPr>
            <w:r w:rsidRPr="00C91A46">
              <w:rPr>
                <w:color w:val="262626" w:themeColor="text1" w:themeTint="D9"/>
                <w:spacing w:val="-1"/>
                <w:szCs w:val="24"/>
              </w:rPr>
              <w:t xml:space="preserve">Беседа настоятеля храма Иоанна Богослова о доброте и толерантности </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wordWrap w:val="0"/>
              <w:spacing w:after="0"/>
              <w:ind w:left="0" w:right="-1"/>
              <w:rPr>
                <w:rFonts w:eastAsia="№Е"/>
                <w:color w:val="000000" w:themeColor="text1"/>
                <w:szCs w:val="24"/>
              </w:rPr>
            </w:pPr>
            <w:r w:rsidRPr="00C91A46">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31" w:right="-1"/>
              <w:rPr>
                <w:rFonts w:eastAsia="№Е"/>
                <w:color w:val="000000" w:themeColor="text1"/>
                <w:szCs w:val="24"/>
              </w:rPr>
            </w:pPr>
            <w:r w:rsidRPr="00C91A46">
              <w:rPr>
                <w:rFonts w:eastAsia="№Е"/>
                <w:color w:val="000000" w:themeColor="text1"/>
                <w:szCs w:val="24"/>
              </w:rPr>
              <w:t>16 ноября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firstLine="0"/>
              <w:rPr>
                <w:rFonts w:eastAsia="№Е"/>
                <w:color w:val="000000" w:themeColor="text1"/>
                <w:szCs w:val="24"/>
              </w:rPr>
            </w:pPr>
            <w:r w:rsidRPr="00C91A46">
              <w:rPr>
                <w:rFonts w:eastAsia="№Е"/>
                <w:color w:val="000000" w:themeColor="text1"/>
                <w:szCs w:val="24"/>
              </w:rPr>
              <w:t xml:space="preserve">Замдиректора </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shd w:val="clear" w:color="auto" w:fill="FFFFFF"/>
              <w:tabs>
                <w:tab w:val="left" w:pos="6240"/>
                <w:tab w:val="left" w:pos="8232"/>
              </w:tabs>
              <w:autoSpaceDE w:val="0"/>
              <w:autoSpaceDN w:val="0"/>
              <w:adjustRightInd w:val="0"/>
              <w:spacing w:after="0"/>
              <w:ind w:left="-108"/>
              <w:rPr>
                <w:color w:val="262626" w:themeColor="text1" w:themeTint="D9"/>
                <w:spacing w:val="-1"/>
                <w:szCs w:val="24"/>
              </w:rPr>
            </w:pPr>
            <w:r w:rsidRPr="00C91A46">
              <w:rPr>
                <w:color w:val="262626" w:themeColor="text1" w:themeTint="D9"/>
                <w:spacing w:val="-1"/>
                <w:szCs w:val="24"/>
              </w:rPr>
              <w:t>Совместные экологические субботники (сельская администрация, Дом Культуры)</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CD69C0">
            <w:pPr>
              <w:widowControl w:val="0"/>
              <w:wordWrap w:val="0"/>
              <w:spacing w:after="0"/>
              <w:ind w:left="0"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31" w:right="-1"/>
              <w:rPr>
                <w:rFonts w:eastAsia="№Е"/>
                <w:color w:val="000000" w:themeColor="text1"/>
                <w:szCs w:val="24"/>
              </w:rPr>
            </w:pPr>
            <w:r w:rsidRPr="00C91A46">
              <w:rPr>
                <w:rFonts w:eastAsia="№Е"/>
                <w:color w:val="000000" w:themeColor="text1"/>
                <w:szCs w:val="24"/>
              </w:rPr>
              <w:t>Осень, весна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firstLine="0"/>
              <w:rPr>
                <w:rFonts w:eastAsia="№Е"/>
                <w:color w:val="000000" w:themeColor="text1"/>
                <w:szCs w:val="24"/>
              </w:rPr>
            </w:pPr>
            <w:r w:rsidRPr="00C91A46">
              <w:rPr>
                <w:rFonts w:eastAsia="№Е"/>
                <w:color w:val="000000" w:themeColor="text1"/>
                <w:szCs w:val="24"/>
              </w:rPr>
              <w:t>Директор</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shd w:val="clear" w:color="auto" w:fill="FFFFFF"/>
              <w:tabs>
                <w:tab w:val="left" w:pos="6240"/>
                <w:tab w:val="left" w:pos="8232"/>
              </w:tabs>
              <w:autoSpaceDE w:val="0"/>
              <w:autoSpaceDN w:val="0"/>
              <w:adjustRightInd w:val="0"/>
              <w:spacing w:after="0"/>
              <w:ind w:left="-108"/>
              <w:rPr>
                <w:color w:val="262626" w:themeColor="text1" w:themeTint="D9"/>
                <w:spacing w:val="-1"/>
                <w:szCs w:val="24"/>
              </w:rPr>
            </w:pPr>
            <w:r w:rsidRPr="00C91A46">
              <w:rPr>
                <w:color w:val="262626" w:themeColor="text1" w:themeTint="D9"/>
                <w:spacing w:val="-1"/>
                <w:szCs w:val="24"/>
              </w:rPr>
              <w:t>Социальный проект «Сделаем двор чистым»</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CD69C0">
            <w:pPr>
              <w:widowControl w:val="0"/>
              <w:wordWrap w:val="0"/>
              <w:spacing w:after="0"/>
              <w:ind w:left="0"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31" w:right="-1"/>
              <w:rPr>
                <w:rFonts w:eastAsia="№Е"/>
                <w:color w:val="000000" w:themeColor="text1"/>
                <w:szCs w:val="24"/>
              </w:rPr>
            </w:pPr>
            <w:r w:rsidRPr="00C91A46">
              <w:rPr>
                <w:rFonts w:eastAsia="№Е"/>
                <w:color w:val="000000" w:themeColor="text1"/>
                <w:szCs w:val="24"/>
              </w:rPr>
              <w:t>Осень, весна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firstLine="0"/>
              <w:rPr>
                <w:rFonts w:eastAsia="№Е"/>
                <w:color w:val="000000" w:themeColor="text1"/>
                <w:szCs w:val="24"/>
              </w:rPr>
            </w:pPr>
            <w:r w:rsidRPr="00C91A46">
              <w:rPr>
                <w:rFonts w:eastAsia="№Е"/>
                <w:color w:val="000000" w:themeColor="text1"/>
                <w:szCs w:val="24"/>
              </w:rPr>
              <w:t xml:space="preserve">Директор </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shd w:val="clear" w:color="auto" w:fill="FFFFFF"/>
              <w:tabs>
                <w:tab w:val="left" w:pos="6240"/>
                <w:tab w:val="left" w:pos="8232"/>
              </w:tabs>
              <w:autoSpaceDE w:val="0"/>
              <w:autoSpaceDN w:val="0"/>
              <w:adjustRightInd w:val="0"/>
              <w:spacing w:after="0"/>
              <w:ind w:left="-108"/>
              <w:rPr>
                <w:color w:val="262626" w:themeColor="text1" w:themeTint="D9"/>
                <w:spacing w:val="-1"/>
                <w:szCs w:val="24"/>
              </w:rPr>
            </w:pPr>
            <w:r w:rsidRPr="00C91A46">
              <w:rPr>
                <w:color w:val="262626" w:themeColor="text1" w:themeTint="D9"/>
                <w:spacing w:val="-1"/>
                <w:szCs w:val="24"/>
              </w:rPr>
              <w:t>Посещение обучающимися школы занятий в Детской Школе Искусств</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531BA0" w:rsidP="00CD69C0">
            <w:pPr>
              <w:widowControl w:val="0"/>
              <w:wordWrap w:val="0"/>
              <w:spacing w:after="0"/>
              <w:ind w:left="0" w:right="-1"/>
              <w:rPr>
                <w:rFonts w:eastAsia="№Е"/>
                <w:color w:val="000000" w:themeColor="text1"/>
                <w:szCs w:val="24"/>
              </w:rPr>
            </w:pPr>
            <w:r w:rsidRPr="00C91A46">
              <w:rPr>
                <w:rFonts w:eastAsia="№Е"/>
                <w:color w:val="000000" w:themeColor="text1"/>
                <w:szCs w:val="24"/>
              </w:rPr>
              <w:t>По желанию</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31" w:right="-1"/>
              <w:rPr>
                <w:rFonts w:eastAsia="№Е"/>
                <w:color w:val="000000" w:themeColor="text1"/>
                <w:szCs w:val="24"/>
              </w:rPr>
            </w:pPr>
            <w:r w:rsidRPr="00C91A46">
              <w:rPr>
                <w:rFonts w:eastAsia="№Е"/>
                <w:color w:val="000000" w:themeColor="text1"/>
                <w:szCs w:val="24"/>
              </w:rPr>
              <w:t>В течение года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firstLine="0"/>
              <w:rPr>
                <w:rFonts w:eastAsia="№Е"/>
                <w:color w:val="000000" w:themeColor="text1"/>
                <w:szCs w:val="24"/>
              </w:rPr>
            </w:pPr>
            <w:r w:rsidRPr="00C91A46">
              <w:rPr>
                <w:rFonts w:eastAsia="№Е"/>
                <w:color w:val="000000" w:themeColor="text1"/>
                <w:szCs w:val="24"/>
              </w:rPr>
              <w:t xml:space="preserve">Родители </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shd w:val="clear" w:color="auto" w:fill="FFFFFF"/>
              <w:tabs>
                <w:tab w:val="left" w:pos="6240"/>
                <w:tab w:val="left" w:pos="8232"/>
              </w:tabs>
              <w:autoSpaceDE w:val="0"/>
              <w:autoSpaceDN w:val="0"/>
              <w:adjustRightInd w:val="0"/>
              <w:spacing w:after="0"/>
              <w:ind w:left="-108"/>
              <w:rPr>
                <w:color w:val="262626" w:themeColor="text1" w:themeTint="D9"/>
                <w:spacing w:val="-1"/>
                <w:szCs w:val="24"/>
              </w:rPr>
            </w:pPr>
            <w:r w:rsidRPr="00C91A46">
              <w:rPr>
                <w:color w:val="262626" w:themeColor="text1" w:themeTint="D9"/>
                <w:spacing w:val="-1"/>
                <w:szCs w:val="24"/>
              </w:rPr>
              <w:t>Участие в акции «Обелиск»</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CD69C0">
            <w:pPr>
              <w:widowControl w:val="0"/>
              <w:wordWrap w:val="0"/>
              <w:spacing w:after="0"/>
              <w:ind w:left="0"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31" w:right="-1"/>
              <w:rPr>
                <w:rFonts w:eastAsia="№Е"/>
                <w:color w:val="000000" w:themeColor="text1"/>
                <w:szCs w:val="24"/>
              </w:rPr>
            </w:pPr>
            <w:r w:rsidRPr="00C91A46">
              <w:rPr>
                <w:rFonts w:eastAsia="№Е"/>
                <w:color w:val="000000" w:themeColor="text1"/>
                <w:szCs w:val="24"/>
              </w:rPr>
              <w:t>20 февраля, 5 мая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firstLine="0"/>
              <w:rPr>
                <w:rFonts w:eastAsia="№Е"/>
                <w:color w:val="000000" w:themeColor="text1"/>
                <w:szCs w:val="24"/>
              </w:rPr>
            </w:pPr>
            <w:r w:rsidRPr="00C91A46">
              <w:rPr>
                <w:rFonts w:eastAsia="№Е"/>
                <w:color w:val="000000" w:themeColor="text1"/>
                <w:szCs w:val="24"/>
              </w:rPr>
              <w:t xml:space="preserve">Замдиректора </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shd w:val="clear" w:color="auto" w:fill="FFFFFF"/>
              <w:tabs>
                <w:tab w:val="left" w:pos="6240"/>
                <w:tab w:val="left" w:pos="8232"/>
              </w:tabs>
              <w:autoSpaceDE w:val="0"/>
              <w:autoSpaceDN w:val="0"/>
              <w:adjustRightInd w:val="0"/>
              <w:spacing w:after="0"/>
              <w:ind w:left="-108"/>
              <w:rPr>
                <w:color w:val="262626" w:themeColor="text1" w:themeTint="D9"/>
                <w:spacing w:val="-1"/>
                <w:szCs w:val="24"/>
              </w:rPr>
            </w:pPr>
            <w:r w:rsidRPr="00C91A46">
              <w:rPr>
                <w:color w:val="262626" w:themeColor="text1" w:themeTint="D9"/>
                <w:spacing w:val="-1"/>
                <w:szCs w:val="24"/>
              </w:rPr>
              <w:t>Акция «Бессмертный полк» (сельская администрация, Дом Культуры)</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CD69C0">
            <w:pPr>
              <w:widowControl w:val="0"/>
              <w:wordWrap w:val="0"/>
              <w:spacing w:after="0"/>
              <w:ind w:left="0"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31" w:right="-1"/>
              <w:rPr>
                <w:rFonts w:eastAsia="№Е"/>
                <w:color w:val="000000" w:themeColor="text1"/>
                <w:szCs w:val="24"/>
              </w:rPr>
            </w:pPr>
            <w:r w:rsidRPr="00C91A46">
              <w:rPr>
                <w:rFonts w:eastAsia="№Е"/>
                <w:color w:val="000000" w:themeColor="text1"/>
                <w:szCs w:val="24"/>
              </w:rPr>
              <w:t>9 Мая</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firstLine="0"/>
              <w:rPr>
                <w:rFonts w:eastAsia="№Е"/>
                <w:color w:val="000000" w:themeColor="text1"/>
                <w:szCs w:val="24"/>
              </w:rPr>
            </w:pPr>
            <w:r w:rsidRPr="00C91A46">
              <w:rPr>
                <w:rFonts w:eastAsia="№Е"/>
                <w:color w:val="000000" w:themeColor="text1"/>
                <w:szCs w:val="24"/>
              </w:rPr>
              <w:t xml:space="preserve">Замдиректора </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shd w:val="clear" w:color="auto" w:fill="FFFFFF"/>
              <w:tabs>
                <w:tab w:val="left" w:pos="6240"/>
                <w:tab w:val="left" w:pos="8232"/>
              </w:tabs>
              <w:autoSpaceDE w:val="0"/>
              <w:autoSpaceDN w:val="0"/>
              <w:adjustRightInd w:val="0"/>
              <w:spacing w:after="0"/>
              <w:ind w:left="-108"/>
              <w:rPr>
                <w:color w:val="262626" w:themeColor="text1" w:themeTint="D9"/>
                <w:spacing w:val="-1"/>
                <w:szCs w:val="24"/>
              </w:rPr>
            </w:pPr>
            <w:r w:rsidRPr="00C91A46">
              <w:rPr>
                <w:color w:val="262626" w:themeColor="text1" w:themeTint="D9"/>
                <w:spacing w:val="-1"/>
                <w:szCs w:val="24"/>
              </w:rPr>
              <w:t>Участие в совместных праздниках, концертах, народных гуляниях, в т.ч. с ДК и Воскресной школой</w:t>
            </w:r>
            <w:r w:rsidRPr="00C91A46">
              <w:rPr>
                <w:color w:val="262626" w:themeColor="text1" w:themeTint="D9"/>
                <w:spacing w:val="-1"/>
                <w:szCs w:val="24"/>
              </w:rPr>
              <w:tab/>
              <w:t>4-9</w:t>
            </w:r>
            <w:r w:rsidRPr="00C91A46">
              <w:rPr>
                <w:color w:val="262626" w:themeColor="text1" w:themeTint="D9"/>
                <w:spacing w:val="-1"/>
                <w:szCs w:val="24"/>
              </w:rPr>
              <w:tab/>
              <w:t>9 Мая, Праздник Пасхи, Троица</w:t>
            </w:r>
            <w:r w:rsidRPr="00C91A46">
              <w:rPr>
                <w:color w:val="262626" w:themeColor="text1" w:themeTint="D9"/>
                <w:spacing w:val="-1"/>
                <w:szCs w:val="24"/>
              </w:rPr>
              <w:tab/>
              <w:t>Замдиректора</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CD69C0">
            <w:pPr>
              <w:widowControl w:val="0"/>
              <w:wordWrap w:val="0"/>
              <w:spacing w:after="0"/>
              <w:ind w:left="0" w:right="-1"/>
              <w:rPr>
                <w:rFonts w:eastAsia="№Е"/>
                <w:color w:val="000000" w:themeColor="text1"/>
                <w:szCs w:val="24"/>
              </w:rPr>
            </w:pPr>
            <w:r>
              <w:rPr>
                <w:rFonts w:eastAsia="№Е"/>
                <w:color w:val="000000" w:themeColor="text1"/>
                <w:szCs w:val="24"/>
              </w:rPr>
              <w:t>1-4</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31" w:right="-1"/>
              <w:rPr>
                <w:rFonts w:eastAsia="№Е"/>
                <w:color w:val="000000" w:themeColor="text1"/>
                <w:szCs w:val="24"/>
              </w:rPr>
            </w:pPr>
            <w:r w:rsidRPr="00C91A46">
              <w:rPr>
                <w:rFonts w:eastAsia="№Е"/>
                <w:color w:val="000000" w:themeColor="text1"/>
                <w:szCs w:val="24"/>
              </w:rPr>
              <w:t>9 Мая, Троица, Пасха</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firstLine="0"/>
              <w:rPr>
                <w:rFonts w:eastAsia="№Е"/>
                <w:color w:val="000000" w:themeColor="text1"/>
                <w:szCs w:val="24"/>
              </w:rPr>
            </w:pPr>
            <w:r w:rsidRPr="00C91A46">
              <w:rPr>
                <w:rFonts w:eastAsia="№Е"/>
                <w:color w:val="000000" w:themeColor="text1"/>
                <w:szCs w:val="24"/>
              </w:rPr>
              <w:t xml:space="preserve">Замдиректора </w:t>
            </w:r>
          </w:p>
        </w:tc>
      </w:tr>
      <w:tr w:rsidR="00531BA0" w:rsidRPr="00C91A46" w:rsidTr="00F6158B">
        <w:tc>
          <w:tcPr>
            <w:tcW w:w="5246" w:type="dxa"/>
            <w:tcBorders>
              <w:top w:val="single" w:sz="4" w:space="0" w:color="000000"/>
              <w:left w:val="single" w:sz="4" w:space="0" w:color="000000"/>
              <w:bottom w:val="single" w:sz="4" w:space="0" w:color="000000"/>
              <w:right w:val="single" w:sz="4" w:space="0" w:color="000000"/>
            </w:tcBorders>
          </w:tcPr>
          <w:p w:rsidR="00531BA0" w:rsidRPr="00C91A46" w:rsidRDefault="00531BA0" w:rsidP="00531BA0">
            <w:pPr>
              <w:widowControl w:val="0"/>
              <w:shd w:val="clear" w:color="auto" w:fill="FFFFFF"/>
              <w:tabs>
                <w:tab w:val="left" w:pos="6240"/>
                <w:tab w:val="left" w:pos="8232"/>
              </w:tabs>
              <w:autoSpaceDE w:val="0"/>
              <w:autoSpaceDN w:val="0"/>
              <w:adjustRightInd w:val="0"/>
              <w:spacing w:after="0"/>
              <w:ind w:left="-108"/>
              <w:rPr>
                <w:color w:val="262626" w:themeColor="text1" w:themeTint="D9"/>
                <w:spacing w:val="-1"/>
                <w:szCs w:val="24"/>
              </w:rPr>
            </w:pPr>
            <w:r>
              <w:rPr>
                <w:color w:val="262626" w:themeColor="text1" w:themeTint="D9"/>
                <w:spacing w:val="-1"/>
                <w:szCs w:val="24"/>
              </w:rPr>
              <w:t>Посещение районного музея Боевой славы</w:t>
            </w:r>
          </w:p>
        </w:tc>
        <w:tc>
          <w:tcPr>
            <w:tcW w:w="1212" w:type="dxa"/>
            <w:tcBorders>
              <w:top w:val="single" w:sz="4" w:space="0" w:color="000000"/>
              <w:left w:val="single" w:sz="4" w:space="0" w:color="000000"/>
              <w:bottom w:val="single" w:sz="4" w:space="0" w:color="000000"/>
              <w:right w:val="single" w:sz="4" w:space="0" w:color="000000"/>
            </w:tcBorders>
          </w:tcPr>
          <w:p w:rsidR="00531BA0" w:rsidRPr="00C91A46" w:rsidRDefault="00CD69C0" w:rsidP="00CD69C0">
            <w:pPr>
              <w:widowControl w:val="0"/>
              <w:wordWrap w:val="0"/>
              <w:spacing w:after="0"/>
              <w:ind w:left="0" w:right="-1"/>
              <w:rPr>
                <w:rFonts w:eastAsia="№Е"/>
                <w:color w:val="000000" w:themeColor="text1"/>
                <w:szCs w:val="24"/>
              </w:rPr>
            </w:pPr>
            <w:r>
              <w:rPr>
                <w:rFonts w:eastAsia="№Е"/>
                <w:color w:val="000000" w:themeColor="text1"/>
                <w:szCs w:val="24"/>
              </w:rPr>
              <w:t xml:space="preserve">1-4 </w:t>
            </w:r>
            <w:r w:rsidR="00531BA0">
              <w:rPr>
                <w:rFonts w:eastAsia="№Е"/>
                <w:color w:val="000000" w:themeColor="text1"/>
                <w:szCs w:val="24"/>
              </w:rPr>
              <w:t>классы</w:t>
            </w:r>
          </w:p>
        </w:tc>
        <w:tc>
          <w:tcPr>
            <w:tcW w:w="1877" w:type="dxa"/>
            <w:gridSpan w:val="2"/>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31" w:right="-1"/>
              <w:rPr>
                <w:rFonts w:eastAsia="№Е"/>
                <w:color w:val="000000" w:themeColor="text1"/>
                <w:szCs w:val="24"/>
              </w:rPr>
            </w:pPr>
            <w:r>
              <w:rPr>
                <w:rFonts w:eastAsia="№Е"/>
                <w:color w:val="000000" w:themeColor="text1"/>
                <w:szCs w:val="24"/>
              </w:rPr>
              <w:t>май</w:t>
            </w:r>
          </w:p>
        </w:tc>
        <w:tc>
          <w:tcPr>
            <w:tcW w:w="2372" w:type="dxa"/>
            <w:tcBorders>
              <w:top w:val="single" w:sz="4" w:space="0" w:color="000000"/>
              <w:left w:val="single" w:sz="4" w:space="0" w:color="000000"/>
              <w:bottom w:val="single" w:sz="4" w:space="0" w:color="000000"/>
              <w:right w:val="single" w:sz="4" w:space="0" w:color="000000"/>
            </w:tcBorders>
          </w:tcPr>
          <w:p w:rsidR="00531BA0" w:rsidRPr="00C91A46" w:rsidRDefault="00531BA0" w:rsidP="00F6158B">
            <w:pPr>
              <w:widowControl w:val="0"/>
              <w:wordWrap w:val="0"/>
              <w:spacing w:after="0"/>
              <w:ind w:left="0" w:right="-1" w:firstLine="0"/>
              <w:rPr>
                <w:rFonts w:eastAsia="№Е"/>
                <w:color w:val="000000" w:themeColor="text1"/>
                <w:szCs w:val="24"/>
              </w:rPr>
            </w:pPr>
            <w:r>
              <w:rPr>
                <w:rFonts w:eastAsia="№Е"/>
                <w:color w:val="000000" w:themeColor="text1"/>
                <w:szCs w:val="24"/>
              </w:rPr>
              <w:t>Кл рук</w:t>
            </w:r>
          </w:p>
        </w:tc>
      </w:tr>
    </w:tbl>
    <w:p w:rsidR="00531BA0" w:rsidRPr="00C91A46" w:rsidRDefault="00531BA0" w:rsidP="00531BA0">
      <w:pPr>
        <w:widowControl w:val="0"/>
        <w:tabs>
          <w:tab w:val="left" w:pos="709"/>
        </w:tabs>
        <w:autoSpaceDE w:val="0"/>
        <w:autoSpaceDN w:val="0"/>
        <w:spacing w:after="0"/>
        <w:rPr>
          <w:rFonts w:eastAsia="Bookman Old Style"/>
          <w:b/>
          <w:color w:val="000000" w:themeColor="text1"/>
          <w:szCs w:val="24"/>
        </w:rPr>
      </w:pPr>
    </w:p>
    <w:p w:rsidR="00531BA0" w:rsidRPr="00C91A46" w:rsidRDefault="00531BA0" w:rsidP="00531BA0">
      <w:pPr>
        <w:widowControl w:val="0"/>
        <w:tabs>
          <w:tab w:val="left" w:pos="709"/>
        </w:tabs>
        <w:autoSpaceDE w:val="0"/>
        <w:autoSpaceDN w:val="0"/>
        <w:spacing w:after="0"/>
        <w:ind w:firstLine="567"/>
        <w:jc w:val="center"/>
        <w:rPr>
          <w:rFonts w:eastAsia="Bookman Old Style"/>
          <w:b/>
          <w:color w:val="000000" w:themeColor="text1"/>
          <w:szCs w:val="24"/>
        </w:rPr>
      </w:pPr>
    </w:p>
    <w:p w:rsidR="00531BA0" w:rsidRPr="00C91A46" w:rsidRDefault="00531BA0" w:rsidP="00531BA0">
      <w:pPr>
        <w:widowControl w:val="0"/>
        <w:tabs>
          <w:tab w:val="left" w:pos="344"/>
          <w:tab w:val="left" w:pos="709"/>
        </w:tabs>
        <w:autoSpaceDE w:val="0"/>
        <w:autoSpaceDN w:val="0"/>
        <w:spacing w:after="0"/>
        <w:rPr>
          <w:rFonts w:eastAsia="Bookman Old Style"/>
          <w:szCs w:val="24"/>
        </w:rPr>
      </w:pPr>
    </w:p>
    <w:p w:rsidR="00531BA0" w:rsidRPr="00C91A46" w:rsidRDefault="00531BA0" w:rsidP="00531BA0">
      <w:pPr>
        <w:rPr>
          <w:rFonts w:eastAsia="Bookman Old Style"/>
          <w:szCs w:val="24"/>
        </w:rPr>
      </w:pPr>
    </w:p>
    <w:p w:rsidR="00531BA0" w:rsidRPr="00441A49" w:rsidRDefault="00531BA0" w:rsidP="00531BA0">
      <w:pPr>
        <w:spacing w:after="13" w:line="360" w:lineRule="auto"/>
        <w:ind w:left="0" w:right="2108" w:hanging="10"/>
        <w:rPr>
          <w:szCs w:val="24"/>
        </w:rPr>
      </w:pPr>
    </w:p>
    <w:p w:rsidR="002471D3" w:rsidRPr="00441A49" w:rsidRDefault="002471D3" w:rsidP="00356A0F">
      <w:pPr>
        <w:spacing w:after="216" w:line="360" w:lineRule="auto"/>
        <w:ind w:left="5103" w:right="0" w:firstLine="0"/>
        <w:rPr>
          <w:szCs w:val="24"/>
        </w:rPr>
      </w:pPr>
    </w:p>
    <w:sectPr w:rsidR="002471D3" w:rsidRPr="00441A49" w:rsidSect="004E2EA2">
      <w:headerReference w:type="even" r:id="rId58"/>
      <w:headerReference w:type="default" r:id="rId59"/>
      <w:footerReference w:type="even" r:id="rId60"/>
      <w:footerReference w:type="default" r:id="rId61"/>
      <w:headerReference w:type="first" r:id="rId62"/>
      <w:footerReference w:type="first" r:id="rId63"/>
      <w:pgSz w:w="11906" w:h="16838"/>
      <w:pgMar w:top="623" w:right="644" w:bottom="928" w:left="994" w:header="720"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1B0" w:rsidRDefault="00CB31B0">
      <w:pPr>
        <w:spacing w:after="0" w:line="240" w:lineRule="auto"/>
      </w:pPr>
      <w:r>
        <w:separator/>
      </w:r>
    </w:p>
  </w:endnote>
  <w:endnote w:type="continuationSeparator" w:id="0">
    <w:p w:rsidR="00CB31B0" w:rsidRDefault="00CB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CC"/>
    <w:family w:val="roman"/>
    <w:pitch w:val="variable"/>
    <w:sig w:usb0="00000287" w:usb1="00000000" w:usb2="00000000" w:usb3="00000000" w:csb0="0000009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3" w:line="259" w:lineRule="auto"/>
      <w:ind w:left="0" w:right="0" w:firstLine="0"/>
      <w:jc w:val="left"/>
    </w:pPr>
    <w:r>
      <w:rPr>
        <w:rFonts w:ascii="Bookman Old Style" w:eastAsia="Bookman Old Style" w:hAnsi="Bookman Old Style" w:cs="Bookman Old Style"/>
        <w:sz w:val="2"/>
      </w:rPr>
      <w:t xml:space="preserve"> </w:t>
    </w:r>
  </w:p>
  <w:p w:rsidR="00C74DE4" w:rsidRDefault="00C74DE4">
    <w:pPr>
      <w:spacing w:after="0" w:line="259" w:lineRule="auto"/>
      <w:ind w:left="0" w:right="1" w:firstLine="0"/>
      <w:jc w:val="center"/>
    </w:pPr>
    <w:r>
      <w:rPr>
        <w:sz w:val="20"/>
      </w:rPr>
      <w:fldChar w:fldCharType="begin"/>
    </w:r>
    <w:r>
      <w:rPr>
        <w:sz w:val="20"/>
      </w:rPr>
      <w:instrText xml:space="preserve"> PAGE   \* MERGEFORMAT </w:instrText>
    </w:r>
    <w:r>
      <w:rPr>
        <w:sz w:val="20"/>
      </w:rPr>
      <w:fldChar w:fldCharType="separate"/>
    </w:r>
    <w:r w:rsidR="00C21C4D">
      <w:rPr>
        <w:noProof/>
        <w:sz w:val="20"/>
      </w:rPr>
      <w:t>2</w:t>
    </w:r>
    <w:r>
      <w:rPr>
        <w:sz w:val="20"/>
      </w:rPr>
      <w:fldChar w:fldCharType="end"/>
    </w:r>
    <w:r>
      <w:rPr>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3" w:line="259" w:lineRule="auto"/>
      <w:ind w:left="0" w:right="0" w:firstLine="0"/>
      <w:jc w:val="left"/>
    </w:pPr>
    <w:r>
      <w:rPr>
        <w:rFonts w:ascii="Bookman Old Style" w:eastAsia="Bookman Old Style" w:hAnsi="Bookman Old Style" w:cs="Bookman Old Style"/>
        <w:sz w:val="2"/>
      </w:rPr>
      <w:t xml:space="preserve"> </w:t>
    </w:r>
  </w:p>
  <w:p w:rsidR="00C74DE4" w:rsidRDefault="00C74DE4">
    <w:pPr>
      <w:spacing w:after="0" w:line="259" w:lineRule="auto"/>
      <w:ind w:left="0" w:right="64" w:firstLine="0"/>
      <w:jc w:val="center"/>
    </w:pPr>
    <w:r>
      <w:rPr>
        <w:sz w:val="20"/>
      </w:rPr>
      <w:fldChar w:fldCharType="begin"/>
    </w:r>
    <w:r>
      <w:rPr>
        <w:sz w:val="20"/>
      </w:rPr>
      <w:instrText xml:space="preserve"> PAGE   \* MERGEFORMAT </w:instrText>
    </w:r>
    <w:r>
      <w:rPr>
        <w:sz w:val="20"/>
      </w:rPr>
      <w:fldChar w:fldCharType="separate"/>
    </w:r>
    <w:r w:rsidR="00C21C4D">
      <w:rPr>
        <w:noProof/>
        <w:sz w:val="20"/>
      </w:rPr>
      <w:t>104</w:t>
    </w:r>
    <w:r>
      <w:rPr>
        <w:sz w:val="20"/>
      </w:rPr>
      <w:fldChar w:fldCharType="end"/>
    </w:r>
    <w:r>
      <w:rPr>
        <w:sz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3" w:line="259" w:lineRule="auto"/>
      <w:ind w:left="0" w:right="0" w:firstLine="0"/>
      <w:jc w:val="left"/>
    </w:pPr>
    <w:r>
      <w:rPr>
        <w:rFonts w:ascii="Bookman Old Style" w:eastAsia="Bookman Old Style" w:hAnsi="Bookman Old Style" w:cs="Bookman Old Style"/>
        <w:sz w:val="2"/>
      </w:rPr>
      <w:t xml:space="preserve"> </w:t>
    </w:r>
  </w:p>
  <w:p w:rsidR="00C74DE4" w:rsidRDefault="00C74DE4">
    <w:pPr>
      <w:spacing w:after="0" w:line="259" w:lineRule="auto"/>
      <w:ind w:left="0" w:right="64" w:firstLine="0"/>
      <w:jc w:val="center"/>
    </w:pPr>
    <w:r>
      <w:rPr>
        <w:sz w:val="20"/>
      </w:rPr>
      <w:fldChar w:fldCharType="begin"/>
    </w:r>
    <w:r>
      <w:rPr>
        <w:sz w:val="20"/>
      </w:rPr>
      <w:instrText xml:space="preserve"> PAGE   \* MERGEFORMAT </w:instrText>
    </w:r>
    <w:r>
      <w:rPr>
        <w:sz w:val="20"/>
      </w:rPr>
      <w:fldChar w:fldCharType="separate"/>
    </w:r>
    <w:r w:rsidR="00C21C4D">
      <w:rPr>
        <w:noProof/>
        <w:sz w:val="20"/>
      </w:rPr>
      <w:t>103</w:t>
    </w:r>
    <w:r>
      <w:rPr>
        <w:sz w:val="20"/>
      </w:rPr>
      <w:fldChar w:fldCharType="end"/>
    </w:r>
    <w:r>
      <w:rPr>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3" w:line="259" w:lineRule="auto"/>
      <w:ind w:left="0" w:right="0" w:firstLine="0"/>
      <w:jc w:val="left"/>
    </w:pPr>
    <w:r>
      <w:rPr>
        <w:rFonts w:ascii="Bookman Old Style" w:eastAsia="Bookman Old Style" w:hAnsi="Bookman Old Style" w:cs="Bookman Old Style"/>
        <w:sz w:val="2"/>
      </w:rPr>
      <w:t xml:space="preserve"> </w:t>
    </w:r>
  </w:p>
  <w:p w:rsidR="00C74DE4" w:rsidRDefault="00C74DE4">
    <w:pPr>
      <w:spacing w:after="0" w:line="259" w:lineRule="auto"/>
      <w:ind w:left="0" w:right="64" w:firstLine="0"/>
      <w:jc w:val="center"/>
    </w:pPr>
    <w:r>
      <w:rPr>
        <w:sz w:val="20"/>
      </w:rPr>
      <w:fldChar w:fldCharType="begin"/>
    </w:r>
    <w:r>
      <w:rPr>
        <w:sz w:val="20"/>
      </w:rPr>
      <w:instrText xml:space="preserve"> PAGE   \* MERGEFORMAT </w:instrText>
    </w:r>
    <w:r>
      <w:rPr>
        <w:sz w:val="20"/>
      </w:rPr>
      <w:fldChar w:fldCharType="separate"/>
    </w:r>
    <w:r>
      <w:rPr>
        <w:sz w:val="20"/>
      </w:rPr>
      <w:t>115</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0" w:line="259" w:lineRule="auto"/>
      <w:ind w:left="0" w:right="1" w:firstLine="0"/>
      <w:jc w:val="center"/>
    </w:pPr>
    <w:r>
      <w:rPr>
        <w:sz w:val="20"/>
      </w:rPr>
      <w:fldChar w:fldCharType="begin"/>
    </w:r>
    <w:r>
      <w:rPr>
        <w:sz w:val="20"/>
      </w:rPr>
      <w:instrText xml:space="preserve"> PAGE   \* MERGEFORMAT </w:instrText>
    </w:r>
    <w:r>
      <w:rPr>
        <w:sz w:val="20"/>
      </w:rPr>
      <w:fldChar w:fldCharType="separate"/>
    </w:r>
    <w:r w:rsidR="00C21C4D">
      <w:rPr>
        <w:noProof/>
        <w:sz w:val="20"/>
      </w:rPr>
      <w:t>3</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3" w:line="259" w:lineRule="auto"/>
      <w:ind w:left="0" w:right="0" w:firstLine="0"/>
      <w:jc w:val="left"/>
    </w:pPr>
    <w:r>
      <w:rPr>
        <w:rFonts w:ascii="Bookman Old Style" w:eastAsia="Bookman Old Style" w:hAnsi="Bookman Old Style" w:cs="Bookman Old Style"/>
        <w:sz w:val="2"/>
      </w:rPr>
      <w:t xml:space="preserve"> </w:t>
    </w:r>
  </w:p>
  <w:p w:rsidR="00C74DE4" w:rsidRDefault="00C74DE4">
    <w:pPr>
      <w:spacing w:after="0" w:line="259" w:lineRule="auto"/>
      <w:ind w:left="0" w:right="59" w:firstLine="0"/>
      <w:jc w:val="center"/>
    </w:pPr>
    <w:r>
      <w:rPr>
        <w:sz w:val="20"/>
      </w:rPr>
      <w:fldChar w:fldCharType="begin"/>
    </w:r>
    <w:r>
      <w:rPr>
        <w:sz w:val="20"/>
      </w:rPr>
      <w:instrText xml:space="preserve"> PAGE   \* MERGEFORMAT </w:instrText>
    </w:r>
    <w:r>
      <w:rPr>
        <w:sz w:val="20"/>
      </w:rPr>
      <w:fldChar w:fldCharType="separate"/>
    </w:r>
    <w:r w:rsidR="00C21C4D">
      <w:rPr>
        <w:noProof/>
        <w:sz w:val="20"/>
      </w:rPr>
      <w:t>82</w:t>
    </w:r>
    <w:r>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3" w:line="259" w:lineRule="auto"/>
      <w:ind w:left="0" w:right="0" w:firstLine="0"/>
      <w:jc w:val="left"/>
    </w:pPr>
    <w:r>
      <w:rPr>
        <w:rFonts w:ascii="Bookman Old Style" w:eastAsia="Bookman Old Style" w:hAnsi="Bookman Old Style" w:cs="Bookman Old Style"/>
        <w:sz w:val="2"/>
      </w:rPr>
      <w:t xml:space="preserve"> </w:t>
    </w:r>
  </w:p>
  <w:p w:rsidR="00C74DE4" w:rsidRDefault="00C74DE4">
    <w:pPr>
      <w:spacing w:after="0" w:line="259" w:lineRule="auto"/>
      <w:ind w:left="0" w:right="59" w:firstLine="0"/>
      <w:jc w:val="center"/>
    </w:pPr>
    <w:r>
      <w:rPr>
        <w:sz w:val="20"/>
      </w:rPr>
      <w:fldChar w:fldCharType="begin"/>
    </w:r>
    <w:r>
      <w:rPr>
        <w:sz w:val="20"/>
      </w:rPr>
      <w:instrText xml:space="preserve"> PAGE   \* MERGEFORMAT </w:instrText>
    </w:r>
    <w:r>
      <w:rPr>
        <w:sz w:val="20"/>
      </w:rPr>
      <w:fldChar w:fldCharType="separate"/>
    </w:r>
    <w:r w:rsidR="00C21C4D">
      <w:rPr>
        <w:noProof/>
        <w:sz w:val="20"/>
      </w:rPr>
      <w:t>83</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3" w:line="259" w:lineRule="auto"/>
      <w:ind w:left="0" w:right="0" w:firstLine="0"/>
      <w:jc w:val="left"/>
    </w:pPr>
    <w:r>
      <w:rPr>
        <w:rFonts w:ascii="Bookman Old Style" w:eastAsia="Bookman Old Style" w:hAnsi="Bookman Old Style" w:cs="Bookman Old Style"/>
        <w:sz w:val="2"/>
      </w:rPr>
      <w:t xml:space="preserve"> </w:t>
    </w:r>
  </w:p>
  <w:p w:rsidR="00C74DE4" w:rsidRDefault="00C74DE4">
    <w:pPr>
      <w:spacing w:after="0" w:line="259" w:lineRule="auto"/>
      <w:ind w:left="0" w:right="59" w:firstLine="0"/>
      <w:jc w:val="center"/>
    </w:pPr>
    <w:r>
      <w:rPr>
        <w:sz w:val="20"/>
      </w:rPr>
      <w:fldChar w:fldCharType="begin"/>
    </w:r>
    <w:r>
      <w:rPr>
        <w:sz w:val="20"/>
      </w:rPr>
      <w:instrText xml:space="preserve"> PAGE   \* MERGEFORMAT </w:instrText>
    </w:r>
    <w:r>
      <w:rPr>
        <w:sz w:val="20"/>
      </w:rPr>
      <w:fldChar w:fldCharType="separate"/>
    </w:r>
    <w:r>
      <w:rPr>
        <w:sz w:val="20"/>
      </w:rPr>
      <w:t>90</w:t>
    </w:r>
    <w:r>
      <w:rP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3" w:line="259" w:lineRule="auto"/>
      <w:ind w:left="0" w:right="0" w:firstLine="0"/>
      <w:jc w:val="left"/>
    </w:pPr>
    <w:r>
      <w:rPr>
        <w:rFonts w:ascii="Bookman Old Style" w:eastAsia="Bookman Old Style" w:hAnsi="Bookman Old Style" w:cs="Bookman Old Style"/>
        <w:sz w:val="2"/>
      </w:rPr>
      <w:t xml:space="preserve"> </w:t>
    </w:r>
  </w:p>
  <w:p w:rsidR="00C74DE4" w:rsidRDefault="00C74DE4">
    <w:pPr>
      <w:spacing w:after="0" w:line="259" w:lineRule="auto"/>
      <w:ind w:left="0" w:right="1" w:firstLine="0"/>
      <w:jc w:val="center"/>
    </w:pPr>
    <w:r>
      <w:rPr>
        <w:sz w:val="20"/>
      </w:rPr>
      <w:fldChar w:fldCharType="begin"/>
    </w:r>
    <w:r>
      <w:rPr>
        <w:sz w:val="20"/>
      </w:rPr>
      <w:instrText xml:space="preserve"> PAGE   \* MERGEFORMAT </w:instrText>
    </w:r>
    <w:r>
      <w:rPr>
        <w:sz w:val="20"/>
      </w:rPr>
      <w:fldChar w:fldCharType="separate"/>
    </w:r>
    <w:r w:rsidR="00C21C4D">
      <w:rPr>
        <w:noProof/>
        <w:sz w:val="20"/>
      </w:rPr>
      <w:t>96</w:t>
    </w:r>
    <w:r>
      <w:rPr>
        <w:sz w:val="20"/>
      </w:rPr>
      <w:fldChar w:fldCharType="end"/>
    </w:r>
    <w:r>
      <w:rPr>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3" w:line="259" w:lineRule="auto"/>
      <w:ind w:left="0" w:right="0" w:firstLine="0"/>
      <w:jc w:val="left"/>
    </w:pPr>
    <w:r>
      <w:rPr>
        <w:rFonts w:ascii="Bookman Old Style" w:eastAsia="Bookman Old Style" w:hAnsi="Bookman Old Style" w:cs="Bookman Old Style"/>
        <w:sz w:val="2"/>
      </w:rPr>
      <w:t xml:space="preserve"> </w:t>
    </w:r>
  </w:p>
  <w:p w:rsidR="00C74DE4" w:rsidRDefault="00C74DE4">
    <w:pPr>
      <w:spacing w:after="0" w:line="259" w:lineRule="auto"/>
      <w:ind w:left="0" w:right="1" w:firstLine="0"/>
      <w:jc w:val="center"/>
    </w:pPr>
    <w:r>
      <w:rPr>
        <w:sz w:val="20"/>
      </w:rPr>
      <w:fldChar w:fldCharType="begin"/>
    </w:r>
    <w:r>
      <w:rPr>
        <w:sz w:val="20"/>
      </w:rPr>
      <w:instrText xml:space="preserve"> PAGE   \* MERGEFORMAT </w:instrText>
    </w:r>
    <w:r>
      <w:rPr>
        <w:sz w:val="20"/>
      </w:rPr>
      <w:fldChar w:fldCharType="separate"/>
    </w:r>
    <w:r w:rsidR="00C21C4D">
      <w:rPr>
        <w:noProof/>
        <w:sz w:val="20"/>
      </w:rPr>
      <w:t>95</w:t>
    </w:r>
    <w:r>
      <w:rPr>
        <w:sz w:val="20"/>
      </w:rPr>
      <w:fldChar w:fldCharType="end"/>
    </w:r>
    <w:r>
      <w:rPr>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3" w:line="259" w:lineRule="auto"/>
      <w:ind w:left="0" w:right="0" w:firstLine="0"/>
      <w:jc w:val="left"/>
    </w:pPr>
    <w:r>
      <w:rPr>
        <w:rFonts w:ascii="Bookman Old Style" w:eastAsia="Bookman Old Style" w:hAnsi="Bookman Old Style" w:cs="Bookman Old Style"/>
        <w:sz w:val="2"/>
      </w:rPr>
      <w:t xml:space="preserve"> </w:t>
    </w:r>
  </w:p>
  <w:p w:rsidR="00C74DE4" w:rsidRDefault="00C74DE4">
    <w:pPr>
      <w:spacing w:after="0" w:line="259" w:lineRule="auto"/>
      <w:ind w:left="0" w:right="1" w:firstLine="0"/>
      <w:jc w:val="center"/>
    </w:pPr>
    <w:r>
      <w:rPr>
        <w:sz w:val="20"/>
      </w:rPr>
      <w:fldChar w:fldCharType="begin"/>
    </w:r>
    <w:r>
      <w:rPr>
        <w:sz w:val="20"/>
      </w:rPr>
      <w:instrText xml:space="preserve"> PAGE   \* MERGEFORMAT </w:instrText>
    </w:r>
    <w:r>
      <w:rPr>
        <w:sz w:val="20"/>
      </w:rPr>
      <w:fldChar w:fldCharType="separate"/>
    </w:r>
    <w:r>
      <w:rPr>
        <w:sz w:val="20"/>
      </w:rPr>
      <w:t>100</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1B0" w:rsidRDefault="00CB31B0">
      <w:pPr>
        <w:spacing w:after="0" w:line="240" w:lineRule="auto"/>
      </w:pPr>
      <w:r>
        <w:separator/>
      </w:r>
    </w:p>
  </w:footnote>
  <w:footnote w:type="continuationSeparator" w:id="0">
    <w:p w:rsidR="00CB31B0" w:rsidRDefault="00CB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0" w:line="259" w:lineRule="auto"/>
      <w:ind w:left="0"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E4" w:rsidRDefault="00C74DE4">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957"/>
    <w:multiLevelType w:val="multilevel"/>
    <w:tmpl w:val="A91069B6"/>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0"/>
        <w:szCs w:val="20"/>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1" w15:restartNumberingAfterBreak="0">
    <w:nsid w:val="09424EDB"/>
    <w:multiLevelType w:val="hybridMultilevel"/>
    <w:tmpl w:val="C2D28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741AB2"/>
    <w:multiLevelType w:val="hybridMultilevel"/>
    <w:tmpl w:val="A0D214EA"/>
    <w:lvl w:ilvl="0" w:tplc="C42673B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CA260">
      <w:start w:val="1"/>
      <w:numFmt w:val="bullet"/>
      <w:lvlText w:val="o"/>
      <w:lvlJc w:val="left"/>
      <w:pPr>
        <w:ind w:left="2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BE095C">
      <w:start w:val="1"/>
      <w:numFmt w:val="bullet"/>
      <w:lvlText w:val="▪"/>
      <w:lvlJc w:val="left"/>
      <w:pPr>
        <w:ind w:left="2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60D4B2">
      <w:start w:val="1"/>
      <w:numFmt w:val="bullet"/>
      <w:lvlText w:val="•"/>
      <w:lvlJc w:val="left"/>
      <w:pPr>
        <w:ind w:left="3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0AC690">
      <w:start w:val="1"/>
      <w:numFmt w:val="bullet"/>
      <w:lvlText w:val="o"/>
      <w:lvlJc w:val="left"/>
      <w:pPr>
        <w:ind w:left="4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7ACC94">
      <w:start w:val="1"/>
      <w:numFmt w:val="bullet"/>
      <w:lvlText w:val="▪"/>
      <w:lvlJc w:val="left"/>
      <w:pPr>
        <w:ind w:left="4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F27496">
      <w:start w:val="1"/>
      <w:numFmt w:val="bullet"/>
      <w:lvlText w:val="•"/>
      <w:lvlJc w:val="left"/>
      <w:pPr>
        <w:ind w:left="5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840C62">
      <w:start w:val="1"/>
      <w:numFmt w:val="bullet"/>
      <w:lvlText w:val="o"/>
      <w:lvlJc w:val="left"/>
      <w:pPr>
        <w:ind w:left="6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900770">
      <w:start w:val="1"/>
      <w:numFmt w:val="bullet"/>
      <w:lvlText w:val="▪"/>
      <w:lvlJc w:val="left"/>
      <w:pPr>
        <w:ind w:left="7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ED4354"/>
    <w:multiLevelType w:val="hybridMultilevel"/>
    <w:tmpl w:val="6480FA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01B0C2F"/>
    <w:multiLevelType w:val="hybridMultilevel"/>
    <w:tmpl w:val="51D24464"/>
    <w:lvl w:ilvl="0" w:tplc="FC225EE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203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ABE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4A25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CB2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25B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6866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0C0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C80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FFA273"/>
    <w:multiLevelType w:val="hybridMultilevel"/>
    <w:tmpl w:val="C5C3A1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A53DB3"/>
    <w:multiLevelType w:val="hybridMultilevel"/>
    <w:tmpl w:val="974CB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500661F"/>
    <w:multiLevelType w:val="hybridMultilevel"/>
    <w:tmpl w:val="082AA0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9A41A9"/>
    <w:multiLevelType w:val="hybridMultilevel"/>
    <w:tmpl w:val="436A9D54"/>
    <w:lvl w:ilvl="0" w:tplc="366EA914">
      <w:start w:val="1"/>
      <w:numFmt w:val="decimal"/>
      <w:lvlText w:val="%1)"/>
      <w:lvlJc w:val="left"/>
      <w:pPr>
        <w:ind w:left="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5A750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AA56F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68569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102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48EEB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A8542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B475A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7E9EB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70B2E64"/>
    <w:multiLevelType w:val="hybridMultilevel"/>
    <w:tmpl w:val="F7D89BE2"/>
    <w:lvl w:ilvl="0" w:tplc="B2C0E354">
      <w:start w:val="1"/>
      <w:numFmt w:val="decimal"/>
      <w:lvlText w:val="%1)"/>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7ED2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499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9A93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DE5F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8675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6A5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CF6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653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6C1508"/>
    <w:multiLevelType w:val="hybridMultilevel"/>
    <w:tmpl w:val="16841BBE"/>
    <w:lvl w:ilvl="0" w:tplc="9634E36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7AB4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010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205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235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44A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7035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6EF3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AED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CF7E85"/>
    <w:multiLevelType w:val="hybridMultilevel"/>
    <w:tmpl w:val="0A4C642C"/>
    <w:lvl w:ilvl="0" w:tplc="747C2EC8">
      <w:start w:val="1"/>
      <w:numFmt w:val="decimal"/>
      <w:lvlText w:val="%1)"/>
      <w:lvlJc w:val="left"/>
      <w:pPr>
        <w:ind w:left="3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0CCDC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DC30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7A6B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FE5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020F5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A2E64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EEAC2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2CE5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F373E3E"/>
    <w:multiLevelType w:val="multilevel"/>
    <w:tmpl w:val="578C1124"/>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0"/>
        <w:szCs w:val="20"/>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15" w15:restartNumberingAfterBreak="0">
    <w:nsid w:val="1F4C6004"/>
    <w:multiLevelType w:val="hybridMultilevel"/>
    <w:tmpl w:val="831E7EDA"/>
    <w:lvl w:ilvl="0" w:tplc="FFAE6C7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15:restartNumberingAfterBreak="0">
    <w:nsid w:val="22CC3691"/>
    <w:multiLevelType w:val="hybridMultilevel"/>
    <w:tmpl w:val="1B5E39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121C79"/>
    <w:multiLevelType w:val="hybridMultilevel"/>
    <w:tmpl w:val="AE52F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E947E9"/>
    <w:multiLevelType w:val="hybridMultilevel"/>
    <w:tmpl w:val="E794A0DA"/>
    <w:lvl w:ilvl="0" w:tplc="5B90F536">
      <w:start w:val="1"/>
      <w:numFmt w:val="decimal"/>
      <w:lvlText w:val="%1"/>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54F4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A87E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E452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F2A2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5897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18A2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A2E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30F1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026283"/>
    <w:multiLevelType w:val="hybridMultilevel"/>
    <w:tmpl w:val="20606F80"/>
    <w:lvl w:ilvl="0" w:tplc="04190001">
      <w:start w:val="1"/>
      <w:numFmt w:val="bullet"/>
      <w:lvlText w:val=""/>
      <w:lvlJc w:val="left"/>
      <w:pPr>
        <w:ind w:left="1687" w:hanging="360"/>
      </w:pPr>
      <w:rPr>
        <w:rFonts w:ascii="Symbol" w:hAnsi="Symbol" w:hint="default"/>
      </w:rPr>
    </w:lvl>
    <w:lvl w:ilvl="1" w:tplc="04190003" w:tentative="1">
      <w:start w:val="1"/>
      <w:numFmt w:val="bullet"/>
      <w:lvlText w:val="o"/>
      <w:lvlJc w:val="left"/>
      <w:pPr>
        <w:ind w:left="2407" w:hanging="360"/>
      </w:pPr>
      <w:rPr>
        <w:rFonts w:ascii="Courier New" w:hAnsi="Courier New" w:cs="Courier New" w:hint="default"/>
      </w:rPr>
    </w:lvl>
    <w:lvl w:ilvl="2" w:tplc="04190005" w:tentative="1">
      <w:start w:val="1"/>
      <w:numFmt w:val="bullet"/>
      <w:lvlText w:val=""/>
      <w:lvlJc w:val="left"/>
      <w:pPr>
        <w:ind w:left="3127" w:hanging="360"/>
      </w:pPr>
      <w:rPr>
        <w:rFonts w:ascii="Wingdings" w:hAnsi="Wingdings" w:hint="default"/>
      </w:rPr>
    </w:lvl>
    <w:lvl w:ilvl="3" w:tplc="04190001" w:tentative="1">
      <w:start w:val="1"/>
      <w:numFmt w:val="bullet"/>
      <w:lvlText w:val=""/>
      <w:lvlJc w:val="left"/>
      <w:pPr>
        <w:ind w:left="3847" w:hanging="360"/>
      </w:pPr>
      <w:rPr>
        <w:rFonts w:ascii="Symbol" w:hAnsi="Symbol" w:hint="default"/>
      </w:rPr>
    </w:lvl>
    <w:lvl w:ilvl="4" w:tplc="04190003" w:tentative="1">
      <w:start w:val="1"/>
      <w:numFmt w:val="bullet"/>
      <w:lvlText w:val="o"/>
      <w:lvlJc w:val="left"/>
      <w:pPr>
        <w:ind w:left="4567" w:hanging="360"/>
      </w:pPr>
      <w:rPr>
        <w:rFonts w:ascii="Courier New" w:hAnsi="Courier New" w:cs="Courier New" w:hint="default"/>
      </w:rPr>
    </w:lvl>
    <w:lvl w:ilvl="5" w:tplc="04190005" w:tentative="1">
      <w:start w:val="1"/>
      <w:numFmt w:val="bullet"/>
      <w:lvlText w:val=""/>
      <w:lvlJc w:val="left"/>
      <w:pPr>
        <w:ind w:left="5287" w:hanging="360"/>
      </w:pPr>
      <w:rPr>
        <w:rFonts w:ascii="Wingdings" w:hAnsi="Wingdings" w:hint="default"/>
      </w:rPr>
    </w:lvl>
    <w:lvl w:ilvl="6" w:tplc="04190001" w:tentative="1">
      <w:start w:val="1"/>
      <w:numFmt w:val="bullet"/>
      <w:lvlText w:val=""/>
      <w:lvlJc w:val="left"/>
      <w:pPr>
        <w:ind w:left="6007" w:hanging="360"/>
      </w:pPr>
      <w:rPr>
        <w:rFonts w:ascii="Symbol" w:hAnsi="Symbol" w:hint="default"/>
      </w:rPr>
    </w:lvl>
    <w:lvl w:ilvl="7" w:tplc="04190003" w:tentative="1">
      <w:start w:val="1"/>
      <w:numFmt w:val="bullet"/>
      <w:lvlText w:val="o"/>
      <w:lvlJc w:val="left"/>
      <w:pPr>
        <w:ind w:left="6727" w:hanging="360"/>
      </w:pPr>
      <w:rPr>
        <w:rFonts w:ascii="Courier New" w:hAnsi="Courier New" w:cs="Courier New" w:hint="default"/>
      </w:rPr>
    </w:lvl>
    <w:lvl w:ilvl="8" w:tplc="04190005" w:tentative="1">
      <w:start w:val="1"/>
      <w:numFmt w:val="bullet"/>
      <w:lvlText w:val=""/>
      <w:lvlJc w:val="left"/>
      <w:pPr>
        <w:ind w:left="7447" w:hanging="360"/>
      </w:pPr>
      <w:rPr>
        <w:rFonts w:ascii="Wingdings" w:hAnsi="Wingdings" w:hint="default"/>
      </w:rPr>
    </w:lvl>
  </w:abstractNum>
  <w:abstractNum w:abstractNumId="20" w15:restartNumberingAfterBreak="0">
    <w:nsid w:val="335344A7"/>
    <w:multiLevelType w:val="hybridMultilevel"/>
    <w:tmpl w:val="13CCC8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445AA7"/>
    <w:multiLevelType w:val="hybridMultilevel"/>
    <w:tmpl w:val="F7808D64"/>
    <w:lvl w:ilvl="0" w:tplc="CCB4AC5C">
      <w:start w:val="1"/>
      <w:numFmt w:val="bullet"/>
      <w:lvlText w:val="•"/>
      <w:lvlJc w:val="left"/>
      <w:pPr>
        <w:ind w:left="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A20DDA6">
      <w:start w:val="1"/>
      <w:numFmt w:val="bullet"/>
      <w:lvlText w:val="o"/>
      <w:lvlJc w:val="left"/>
      <w:pPr>
        <w:ind w:left="1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FE80500">
      <w:start w:val="1"/>
      <w:numFmt w:val="bullet"/>
      <w:lvlText w:val="▪"/>
      <w:lvlJc w:val="left"/>
      <w:pPr>
        <w:ind w:left="1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BA05C2">
      <w:start w:val="1"/>
      <w:numFmt w:val="bullet"/>
      <w:lvlText w:val="•"/>
      <w:lvlJc w:val="left"/>
      <w:pPr>
        <w:ind w:left="2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CAC1AE">
      <w:start w:val="1"/>
      <w:numFmt w:val="bullet"/>
      <w:lvlText w:val="o"/>
      <w:lvlJc w:val="left"/>
      <w:pPr>
        <w:ind w:left="3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1B03052">
      <w:start w:val="1"/>
      <w:numFmt w:val="bullet"/>
      <w:lvlText w:val="▪"/>
      <w:lvlJc w:val="left"/>
      <w:pPr>
        <w:ind w:left="4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A80234">
      <w:start w:val="1"/>
      <w:numFmt w:val="bullet"/>
      <w:lvlText w:val="•"/>
      <w:lvlJc w:val="left"/>
      <w:pPr>
        <w:ind w:left="48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37C1412">
      <w:start w:val="1"/>
      <w:numFmt w:val="bullet"/>
      <w:lvlText w:val="o"/>
      <w:lvlJc w:val="left"/>
      <w:pPr>
        <w:ind w:left="55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46406F6">
      <w:start w:val="1"/>
      <w:numFmt w:val="bullet"/>
      <w:lvlText w:val="▪"/>
      <w:lvlJc w:val="left"/>
      <w:pPr>
        <w:ind w:left="63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4FE2117"/>
    <w:multiLevelType w:val="hybridMultilevel"/>
    <w:tmpl w:val="629A338A"/>
    <w:lvl w:ilvl="0" w:tplc="A2064CD0">
      <w:start w:val="5"/>
      <w:numFmt w:val="decimal"/>
      <w:lvlText w:val="%1)"/>
      <w:lvlJc w:val="left"/>
      <w:pPr>
        <w:ind w:left="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76DF5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7C21A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EAFF4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30627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AAC0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9AE49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6E80A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6E537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59A1A3C"/>
    <w:multiLevelType w:val="hybridMultilevel"/>
    <w:tmpl w:val="5EAE8EA8"/>
    <w:lvl w:ilvl="0" w:tplc="65420D3A">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88472">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6659B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850FE">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EEEE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0D218">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AF114">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686C0">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68F1A">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668644B"/>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5" w15:restartNumberingAfterBreak="0">
    <w:nsid w:val="37BF600A"/>
    <w:multiLevelType w:val="hybridMultilevel"/>
    <w:tmpl w:val="429E2D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AF40EC"/>
    <w:multiLevelType w:val="hybridMultilevel"/>
    <w:tmpl w:val="B7CA57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CC46BC0"/>
    <w:multiLevelType w:val="hybridMultilevel"/>
    <w:tmpl w:val="EDA0D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50696"/>
    <w:multiLevelType w:val="hybridMultilevel"/>
    <w:tmpl w:val="CBFE4F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FE4126"/>
    <w:multiLevelType w:val="hybridMultilevel"/>
    <w:tmpl w:val="15C811E0"/>
    <w:lvl w:ilvl="0" w:tplc="41D026EC">
      <w:start w:val="1"/>
      <w:numFmt w:val="decimal"/>
      <w:lvlText w:val="%1)"/>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485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688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C8A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9250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44A8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A89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C8D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DCF6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4564CA9"/>
    <w:multiLevelType w:val="hybridMultilevel"/>
    <w:tmpl w:val="75E8B200"/>
    <w:lvl w:ilvl="0" w:tplc="479EC96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0434">
      <w:start w:val="1"/>
      <w:numFmt w:val="bullet"/>
      <w:lvlText w:val="o"/>
      <w:lvlJc w:val="left"/>
      <w:pPr>
        <w:ind w:left="8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4035E2">
      <w:start w:val="1"/>
      <w:numFmt w:val="bullet"/>
      <w:lvlRestart w:val="0"/>
      <w:lvlText w:val="•"/>
      <w:lvlJc w:val="left"/>
      <w:pPr>
        <w:ind w:left="1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EEBEB0">
      <w:start w:val="1"/>
      <w:numFmt w:val="bullet"/>
      <w:lvlText w:val="•"/>
      <w:lvlJc w:val="left"/>
      <w:pPr>
        <w:ind w:left="2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6E64D6">
      <w:start w:val="1"/>
      <w:numFmt w:val="bullet"/>
      <w:lvlText w:val="o"/>
      <w:lvlJc w:val="left"/>
      <w:pPr>
        <w:ind w:left="2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E82354">
      <w:start w:val="1"/>
      <w:numFmt w:val="bullet"/>
      <w:lvlText w:val="▪"/>
      <w:lvlJc w:val="left"/>
      <w:pPr>
        <w:ind w:left="3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ECF6D4">
      <w:start w:val="1"/>
      <w:numFmt w:val="bullet"/>
      <w:lvlText w:val="•"/>
      <w:lvlJc w:val="left"/>
      <w:pPr>
        <w:ind w:left="4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6A3F8">
      <w:start w:val="1"/>
      <w:numFmt w:val="bullet"/>
      <w:lvlText w:val="o"/>
      <w:lvlJc w:val="left"/>
      <w:pPr>
        <w:ind w:left="4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DA0CB0">
      <w:start w:val="1"/>
      <w:numFmt w:val="bullet"/>
      <w:lvlText w:val="▪"/>
      <w:lvlJc w:val="left"/>
      <w:pPr>
        <w:ind w:left="5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58D7922"/>
    <w:multiLevelType w:val="hybridMultilevel"/>
    <w:tmpl w:val="E3E8F4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D710EB"/>
    <w:multiLevelType w:val="hybridMultilevel"/>
    <w:tmpl w:val="7206E954"/>
    <w:lvl w:ilvl="0" w:tplc="BAC82DF2">
      <w:start w:val="3"/>
      <w:numFmt w:val="decimal"/>
      <w:lvlText w:val="%1)"/>
      <w:lvlJc w:val="left"/>
      <w:pPr>
        <w:ind w:left="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B82A3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E008B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62EE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76DEF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E4F67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FAC79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327E7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0A4B2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8E4050E"/>
    <w:multiLevelType w:val="multilevel"/>
    <w:tmpl w:val="5D10AEF4"/>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0"/>
        <w:szCs w:val="20"/>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34" w15:restartNumberingAfterBreak="0">
    <w:nsid w:val="495A3678"/>
    <w:multiLevelType w:val="hybridMultilevel"/>
    <w:tmpl w:val="D566236A"/>
    <w:lvl w:ilvl="0" w:tplc="E4D428A0">
      <w:start w:val="1"/>
      <w:numFmt w:val="decimal"/>
      <w:lvlText w:val="%1."/>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862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A69D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84F1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CA0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3C96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E48B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A21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CCB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CEF2661"/>
    <w:multiLevelType w:val="hybridMultilevel"/>
    <w:tmpl w:val="2E4093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4DBB4782"/>
    <w:multiLevelType w:val="hybridMultilevel"/>
    <w:tmpl w:val="F88464A6"/>
    <w:lvl w:ilvl="0" w:tplc="AF12FC94">
      <w:start w:val="1"/>
      <w:numFmt w:val="bullet"/>
      <w:lvlText w:val="•"/>
      <w:lvlJc w:val="left"/>
      <w:pPr>
        <w:ind w:left="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A65C0C">
      <w:start w:val="1"/>
      <w:numFmt w:val="bullet"/>
      <w:lvlText w:val="o"/>
      <w:lvlJc w:val="left"/>
      <w:pPr>
        <w:ind w:left="2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FE141E">
      <w:start w:val="1"/>
      <w:numFmt w:val="bullet"/>
      <w:lvlText w:val="▪"/>
      <w:lvlJc w:val="left"/>
      <w:pPr>
        <w:ind w:left="2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34A5CE">
      <w:start w:val="1"/>
      <w:numFmt w:val="bullet"/>
      <w:lvlText w:val="•"/>
      <w:lvlJc w:val="left"/>
      <w:pPr>
        <w:ind w:left="3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A6DE0">
      <w:start w:val="1"/>
      <w:numFmt w:val="bullet"/>
      <w:lvlText w:val="o"/>
      <w:lvlJc w:val="left"/>
      <w:pPr>
        <w:ind w:left="4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3E434E">
      <w:start w:val="1"/>
      <w:numFmt w:val="bullet"/>
      <w:lvlText w:val="▪"/>
      <w:lvlJc w:val="left"/>
      <w:pPr>
        <w:ind w:left="4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160E10">
      <w:start w:val="1"/>
      <w:numFmt w:val="bullet"/>
      <w:lvlText w:val="•"/>
      <w:lvlJc w:val="left"/>
      <w:pPr>
        <w:ind w:left="5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603960">
      <w:start w:val="1"/>
      <w:numFmt w:val="bullet"/>
      <w:lvlText w:val="o"/>
      <w:lvlJc w:val="left"/>
      <w:pPr>
        <w:ind w:left="6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5CD7A6">
      <w:start w:val="1"/>
      <w:numFmt w:val="bullet"/>
      <w:lvlText w:val="▪"/>
      <w:lvlJc w:val="left"/>
      <w:pPr>
        <w:ind w:left="7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3970595"/>
    <w:multiLevelType w:val="hybridMultilevel"/>
    <w:tmpl w:val="90B0261A"/>
    <w:lvl w:ilvl="0" w:tplc="04190001">
      <w:start w:val="1"/>
      <w:numFmt w:val="bullet"/>
      <w:lvlText w:val=""/>
      <w:lvlJc w:val="left"/>
      <w:pPr>
        <w:ind w:left="1687" w:hanging="360"/>
      </w:pPr>
      <w:rPr>
        <w:rFonts w:ascii="Symbol" w:hAnsi="Symbol" w:hint="default"/>
      </w:rPr>
    </w:lvl>
    <w:lvl w:ilvl="1" w:tplc="04190003">
      <w:start w:val="1"/>
      <w:numFmt w:val="bullet"/>
      <w:lvlText w:val="o"/>
      <w:lvlJc w:val="left"/>
      <w:pPr>
        <w:ind w:left="2407" w:hanging="360"/>
      </w:pPr>
      <w:rPr>
        <w:rFonts w:ascii="Courier New" w:hAnsi="Courier New" w:cs="Courier New" w:hint="default"/>
      </w:rPr>
    </w:lvl>
    <w:lvl w:ilvl="2" w:tplc="04190005" w:tentative="1">
      <w:start w:val="1"/>
      <w:numFmt w:val="bullet"/>
      <w:lvlText w:val=""/>
      <w:lvlJc w:val="left"/>
      <w:pPr>
        <w:ind w:left="3127" w:hanging="360"/>
      </w:pPr>
      <w:rPr>
        <w:rFonts w:ascii="Wingdings" w:hAnsi="Wingdings" w:hint="default"/>
      </w:rPr>
    </w:lvl>
    <w:lvl w:ilvl="3" w:tplc="04190001" w:tentative="1">
      <w:start w:val="1"/>
      <w:numFmt w:val="bullet"/>
      <w:lvlText w:val=""/>
      <w:lvlJc w:val="left"/>
      <w:pPr>
        <w:ind w:left="3847" w:hanging="360"/>
      </w:pPr>
      <w:rPr>
        <w:rFonts w:ascii="Symbol" w:hAnsi="Symbol" w:hint="default"/>
      </w:rPr>
    </w:lvl>
    <w:lvl w:ilvl="4" w:tplc="04190003" w:tentative="1">
      <w:start w:val="1"/>
      <w:numFmt w:val="bullet"/>
      <w:lvlText w:val="o"/>
      <w:lvlJc w:val="left"/>
      <w:pPr>
        <w:ind w:left="4567" w:hanging="360"/>
      </w:pPr>
      <w:rPr>
        <w:rFonts w:ascii="Courier New" w:hAnsi="Courier New" w:cs="Courier New" w:hint="default"/>
      </w:rPr>
    </w:lvl>
    <w:lvl w:ilvl="5" w:tplc="04190005" w:tentative="1">
      <w:start w:val="1"/>
      <w:numFmt w:val="bullet"/>
      <w:lvlText w:val=""/>
      <w:lvlJc w:val="left"/>
      <w:pPr>
        <w:ind w:left="5287" w:hanging="360"/>
      </w:pPr>
      <w:rPr>
        <w:rFonts w:ascii="Wingdings" w:hAnsi="Wingdings" w:hint="default"/>
      </w:rPr>
    </w:lvl>
    <w:lvl w:ilvl="6" w:tplc="04190001" w:tentative="1">
      <w:start w:val="1"/>
      <w:numFmt w:val="bullet"/>
      <w:lvlText w:val=""/>
      <w:lvlJc w:val="left"/>
      <w:pPr>
        <w:ind w:left="6007" w:hanging="360"/>
      </w:pPr>
      <w:rPr>
        <w:rFonts w:ascii="Symbol" w:hAnsi="Symbol" w:hint="default"/>
      </w:rPr>
    </w:lvl>
    <w:lvl w:ilvl="7" w:tplc="04190003" w:tentative="1">
      <w:start w:val="1"/>
      <w:numFmt w:val="bullet"/>
      <w:lvlText w:val="o"/>
      <w:lvlJc w:val="left"/>
      <w:pPr>
        <w:ind w:left="6727" w:hanging="360"/>
      </w:pPr>
      <w:rPr>
        <w:rFonts w:ascii="Courier New" w:hAnsi="Courier New" w:cs="Courier New" w:hint="default"/>
      </w:rPr>
    </w:lvl>
    <w:lvl w:ilvl="8" w:tplc="04190005" w:tentative="1">
      <w:start w:val="1"/>
      <w:numFmt w:val="bullet"/>
      <w:lvlText w:val=""/>
      <w:lvlJc w:val="left"/>
      <w:pPr>
        <w:ind w:left="7447" w:hanging="360"/>
      </w:pPr>
      <w:rPr>
        <w:rFonts w:ascii="Wingdings" w:hAnsi="Wingdings" w:hint="default"/>
      </w:rPr>
    </w:lvl>
  </w:abstractNum>
  <w:abstractNum w:abstractNumId="38" w15:restartNumberingAfterBreak="0">
    <w:nsid w:val="551714A4"/>
    <w:multiLevelType w:val="hybridMultilevel"/>
    <w:tmpl w:val="2306E12E"/>
    <w:lvl w:ilvl="0" w:tplc="04190001">
      <w:start w:val="1"/>
      <w:numFmt w:val="bullet"/>
      <w:lvlText w:val=""/>
      <w:lvlJc w:val="left"/>
      <w:pPr>
        <w:ind w:left="1687" w:hanging="360"/>
      </w:pPr>
      <w:rPr>
        <w:rFonts w:ascii="Symbol" w:hAnsi="Symbol" w:hint="default"/>
      </w:rPr>
    </w:lvl>
    <w:lvl w:ilvl="1" w:tplc="04190001">
      <w:start w:val="1"/>
      <w:numFmt w:val="bullet"/>
      <w:lvlText w:val=""/>
      <w:lvlJc w:val="left"/>
      <w:pPr>
        <w:ind w:left="2407" w:hanging="360"/>
      </w:pPr>
      <w:rPr>
        <w:rFonts w:ascii="Symbol" w:hAnsi="Symbol" w:hint="default"/>
      </w:rPr>
    </w:lvl>
    <w:lvl w:ilvl="2" w:tplc="04190005" w:tentative="1">
      <w:start w:val="1"/>
      <w:numFmt w:val="bullet"/>
      <w:lvlText w:val=""/>
      <w:lvlJc w:val="left"/>
      <w:pPr>
        <w:ind w:left="3127" w:hanging="360"/>
      </w:pPr>
      <w:rPr>
        <w:rFonts w:ascii="Wingdings" w:hAnsi="Wingdings" w:hint="default"/>
      </w:rPr>
    </w:lvl>
    <w:lvl w:ilvl="3" w:tplc="04190001" w:tentative="1">
      <w:start w:val="1"/>
      <w:numFmt w:val="bullet"/>
      <w:lvlText w:val=""/>
      <w:lvlJc w:val="left"/>
      <w:pPr>
        <w:ind w:left="3847" w:hanging="360"/>
      </w:pPr>
      <w:rPr>
        <w:rFonts w:ascii="Symbol" w:hAnsi="Symbol" w:hint="default"/>
      </w:rPr>
    </w:lvl>
    <w:lvl w:ilvl="4" w:tplc="04190003" w:tentative="1">
      <w:start w:val="1"/>
      <w:numFmt w:val="bullet"/>
      <w:lvlText w:val="o"/>
      <w:lvlJc w:val="left"/>
      <w:pPr>
        <w:ind w:left="4567" w:hanging="360"/>
      </w:pPr>
      <w:rPr>
        <w:rFonts w:ascii="Courier New" w:hAnsi="Courier New" w:cs="Courier New" w:hint="default"/>
      </w:rPr>
    </w:lvl>
    <w:lvl w:ilvl="5" w:tplc="04190005" w:tentative="1">
      <w:start w:val="1"/>
      <w:numFmt w:val="bullet"/>
      <w:lvlText w:val=""/>
      <w:lvlJc w:val="left"/>
      <w:pPr>
        <w:ind w:left="5287" w:hanging="360"/>
      </w:pPr>
      <w:rPr>
        <w:rFonts w:ascii="Wingdings" w:hAnsi="Wingdings" w:hint="default"/>
      </w:rPr>
    </w:lvl>
    <w:lvl w:ilvl="6" w:tplc="04190001" w:tentative="1">
      <w:start w:val="1"/>
      <w:numFmt w:val="bullet"/>
      <w:lvlText w:val=""/>
      <w:lvlJc w:val="left"/>
      <w:pPr>
        <w:ind w:left="6007" w:hanging="360"/>
      </w:pPr>
      <w:rPr>
        <w:rFonts w:ascii="Symbol" w:hAnsi="Symbol" w:hint="default"/>
      </w:rPr>
    </w:lvl>
    <w:lvl w:ilvl="7" w:tplc="04190003" w:tentative="1">
      <w:start w:val="1"/>
      <w:numFmt w:val="bullet"/>
      <w:lvlText w:val="o"/>
      <w:lvlJc w:val="left"/>
      <w:pPr>
        <w:ind w:left="6727" w:hanging="360"/>
      </w:pPr>
      <w:rPr>
        <w:rFonts w:ascii="Courier New" w:hAnsi="Courier New" w:cs="Courier New" w:hint="default"/>
      </w:rPr>
    </w:lvl>
    <w:lvl w:ilvl="8" w:tplc="04190005" w:tentative="1">
      <w:start w:val="1"/>
      <w:numFmt w:val="bullet"/>
      <w:lvlText w:val=""/>
      <w:lvlJc w:val="left"/>
      <w:pPr>
        <w:ind w:left="7447" w:hanging="360"/>
      </w:pPr>
      <w:rPr>
        <w:rFonts w:ascii="Wingdings" w:hAnsi="Wingdings" w:hint="default"/>
      </w:rPr>
    </w:lvl>
  </w:abstractNum>
  <w:abstractNum w:abstractNumId="39" w15:restartNumberingAfterBreak="0">
    <w:nsid w:val="56F70F60"/>
    <w:multiLevelType w:val="hybridMultilevel"/>
    <w:tmpl w:val="F2B4977C"/>
    <w:lvl w:ilvl="0" w:tplc="ED9E531A">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E66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E1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268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606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9E42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E2D7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687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69D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7714256"/>
    <w:multiLevelType w:val="hybridMultilevel"/>
    <w:tmpl w:val="4F004A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7B92EFF"/>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2" w15:restartNumberingAfterBreak="0">
    <w:nsid w:val="5E2F736F"/>
    <w:multiLevelType w:val="hybridMultilevel"/>
    <w:tmpl w:val="76F036D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15:restartNumberingAfterBreak="0">
    <w:nsid w:val="5EDD1119"/>
    <w:multiLevelType w:val="hybridMultilevel"/>
    <w:tmpl w:val="22B2559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5A60F4"/>
    <w:multiLevelType w:val="hybridMultilevel"/>
    <w:tmpl w:val="6BF04A38"/>
    <w:lvl w:ilvl="0" w:tplc="D4764292">
      <w:start w:val="1"/>
      <w:numFmt w:val="decimal"/>
      <w:lvlText w:val="%1)"/>
      <w:lvlJc w:val="left"/>
      <w:pPr>
        <w:ind w:left="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B24F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400B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F4D59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76BF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B067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70E9F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F45E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B8B8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3285499"/>
    <w:multiLevelType w:val="multilevel"/>
    <w:tmpl w:val="374E2C02"/>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0"/>
        <w:szCs w:val="20"/>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46" w15:restartNumberingAfterBreak="0">
    <w:nsid w:val="64420130"/>
    <w:multiLevelType w:val="hybridMultilevel"/>
    <w:tmpl w:val="82A8C984"/>
    <w:lvl w:ilvl="0" w:tplc="589606E4">
      <w:start w:val="1"/>
      <w:numFmt w:val="decimal"/>
      <w:lvlText w:val="%1)"/>
      <w:lvlJc w:val="left"/>
      <w:pPr>
        <w:ind w:left="3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F48D2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8C5A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860AB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AEC54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10C3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46764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A213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B088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7404FA1"/>
    <w:multiLevelType w:val="hybridMultilevel"/>
    <w:tmpl w:val="15083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8222659"/>
    <w:multiLevelType w:val="hybridMultilevel"/>
    <w:tmpl w:val="B18AA48A"/>
    <w:lvl w:ilvl="0" w:tplc="04190001">
      <w:start w:val="1"/>
      <w:numFmt w:val="bullet"/>
      <w:lvlText w:val=""/>
      <w:lvlJc w:val="left"/>
      <w:pPr>
        <w:ind w:left="1687" w:hanging="360"/>
      </w:pPr>
      <w:rPr>
        <w:rFonts w:ascii="Symbol" w:hAnsi="Symbol" w:hint="default"/>
      </w:rPr>
    </w:lvl>
    <w:lvl w:ilvl="1" w:tplc="04190003" w:tentative="1">
      <w:start w:val="1"/>
      <w:numFmt w:val="bullet"/>
      <w:lvlText w:val="o"/>
      <w:lvlJc w:val="left"/>
      <w:pPr>
        <w:ind w:left="2407" w:hanging="360"/>
      </w:pPr>
      <w:rPr>
        <w:rFonts w:ascii="Courier New" w:hAnsi="Courier New" w:cs="Courier New" w:hint="default"/>
      </w:rPr>
    </w:lvl>
    <w:lvl w:ilvl="2" w:tplc="04190005" w:tentative="1">
      <w:start w:val="1"/>
      <w:numFmt w:val="bullet"/>
      <w:lvlText w:val=""/>
      <w:lvlJc w:val="left"/>
      <w:pPr>
        <w:ind w:left="3127" w:hanging="360"/>
      </w:pPr>
      <w:rPr>
        <w:rFonts w:ascii="Wingdings" w:hAnsi="Wingdings" w:hint="default"/>
      </w:rPr>
    </w:lvl>
    <w:lvl w:ilvl="3" w:tplc="04190001" w:tentative="1">
      <w:start w:val="1"/>
      <w:numFmt w:val="bullet"/>
      <w:lvlText w:val=""/>
      <w:lvlJc w:val="left"/>
      <w:pPr>
        <w:ind w:left="3847" w:hanging="360"/>
      </w:pPr>
      <w:rPr>
        <w:rFonts w:ascii="Symbol" w:hAnsi="Symbol" w:hint="default"/>
      </w:rPr>
    </w:lvl>
    <w:lvl w:ilvl="4" w:tplc="04190003" w:tentative="1">
      <w:start w:val="1"/>
      <w:numFmt w:val="bullet"/>
      <w:lvlText w:val="o"/>
      <w:lvlJc w:val="left"/>
      <w:pPr>
        <w:ind w:left="4567" w:hanging="360"/>
      </w:pPr>
      <w:rPr>
        <w:rFonts w:ascii="Courier New" w:hAnsi="Courier New" w:cs="Courier New" w:hint="default"/>
      </w:rPr>
    </w:lvl>
    <w:lvl w:ilvl="5" w:tplc="04190005" w:tentative="1">
      <w:start w:val="1"/>
      <w:numFmt w:val="bullet"/>
      <w:lvlText w:val=""/>
      <w:lvlJc w:val="left"/>
      <w:pPr>
        <w:ind w:left="5287" w:hanging="360"/>
      </w:pPr>
      <w:rPr>
        <w:rFonts w:ascii="Wingdings" w:hAnsi="Wingdings" w:hint="default"/>
      </w:rPr>
    </w:lvl>
    <w:lvl w:ilvl="6" w:tplc="04190001" w:tentative="1">
      <w:start w:val="1"/>
      <w:numFmt w:val="bullet"/>
      <w:lvlText w:val=""/>
      <w:lvlJc w:val="left"/>
      <w:pPr>
        <w:ind w:left="6007" w:hanging="360"/>
      </w:pPr>
      <w:rPr>
        <w:rFonts w:ascii="Symbol" w:hAnsi="Symbol" w:hint="default"/>
      </w:rPr>
    </w:lvl>
    <w:lvl w:ilvl="7" w:tplc="04190003" w:tentative="1">
      <w:start w:val="1"/>
      <w:numFmt w:val="bullet"/>
      <w:lvlText w:val="o"/>
      <w:lvlJc w:val="left"/>
      <w:pPr>
        <w:ind w:left="6727" w:hanging="360"/>
      </w:pPr>
      <w:rPr>
        <w:rFonts w:ascii="Courier New" w:hAnsi="Courier New" w:cs="Courier New" w:hint="default"/>
      </w:rPr>
    </w:lvl>
    <w:lvl w:ilvl="8" w:tplc="04190005" w:tentative="1">
      <w:start w:val="1"/>
      <w:numFmt w:val="bullet"/>
      <w:lvlText w:val=""/>
      <w:lvlJc w:val="left"/>
      <w:pPr>
        <w:ind w:left="7447" w:hanging="360"/>
      </w:pPr>
      <w:rPr>
        <w:rFonts w:ascii="Wingdings" w:hAnsi="Wingdings" w:hint="default"/>
      </w:rPr>
    </w:lvl>
  </w:abstractNum>
  <w:abstractNum w:abstractNumId="49"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15:restartNumberingAfterBreak="0">
    <w:nsid w:val="696F0698"/>
    <w:multiLevelType w:val="hybridMultilevel"/>
    <w:tmpl w:val="40AC8F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6A4E7D3F"/>
    <w:multiLevelType w:val="hybridMultilevel"/>
    <w:tmpl w:val="4C98DC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A5E7910"/>
    <w:multiLevelType w:val="hybridMultilevel"/>
    <w:tmpl w:val="7D187E20"/>
    <w:lvl w:ilvl="0" w:tplc="193219B0">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2E70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C3A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EA2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3CCC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DAF4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E3A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729F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4B8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B085BC7"/>
    <w:multiLevelType w:val="hybridMultilevel"/>
    <w:tmpl w:val="575CC6E2"/>
    <w:lvl w:ilvl="0" w:tplc="4F32CB54">
      <w:start w:val="1"/>
      <w:numFmt w:val="decimal"/>
      <w:lvlText w:val="%1)"/>
      <w:lvlJc w:val="left"/>
      <w:pPr>
        <w:ind w:left="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2A413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644F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38D82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D461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BCB7E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1845A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7894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DEB7B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BDC24F0"/>
    <w:multiLevelType w:val="hybridMultilevel"/>
    <w:tmpl w:val="90DE3EE0"/>
    <w:lvl w:ilvl="0" w:tplc="7E62F410">
      <w:start w:val="1"/>
      <w:numFmt w:val="decimal"/>
      <w:lvlText w:val="%1)"/>
      <w:lvlJc w:val="left"/>
      <w:pPr>
        <w:ind w:left="25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8CF642C8">
      <w:start w:val="1"/>
      <w:numFmt w:val="lowerLetter"/>
      <w:lvlText w:val="%2"/>
      <w:lvlJc w:val="left"/>
      <w:pPr>
        <w:ind w:left="205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4D0E8432">
      <w:start w:val="1"/>
      <w:numFmt w:val="lowerRoman"/>
      <w:lvlText w:val="%3"/>
      <w:lvlJc w:val="left"/>
      <w:pPr>
        <w:ind w:left="277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EE5A9570">
      <w:start w:val="1"/>
      <w:numFmt w:val="decimal"/>
      <w:lvlText w:val="%4"/>
      <w:lvlJc w:val="left"/>
      <w:pPr>
        <w:ind w:left="349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50E23C96">
      <w:start w:val="1"/>
      <w:numFmt w:val="lowerLetter"/>
      <w:lvlText w:val="%5"/>
      <w:lvlJc w:val="left"/>
      <w:pPr>
        <w:ind w:left="421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C2629FDE">
      <w:start w:val="1"/>
      <w:numFmt w:val="lowerRoman"/>
      <w:lvlText w:val="%6"/>
      <w:lvlJc w:val="left"/>
      <w:pPr>
        <w:ind w:left="493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B8BCB6CC">
      <w:start w:val="1"/>
      <w:numFmt w:val="decimal"/>
      <w:lvlText w:val="%7"/>
      <w:lvlJc w:val="left"/>
      <w:pPr>
        <w:ind w:left="565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6854D104">
      <w:start w:val="1"/>
      <w:numFmt w:val="lowerLetter"/>
      <w:lvlText w:val="%8"/>
      <w:lvlJc w:val="left"/>
      <w:pPr>
        <w:ind w:left="637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D446CB4">
      <w:start w:val="1"/>
      <w:numFmt w:val="lowerRoman"/>
      <w:lvlText w:val="%9"/>
      <w:lvlJc w:val="left"/>
      <w:pPr>
        <w:ind w:left="709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C6A5EBE"/>
    <w:multiLevelType w:val="hybridMultilevel"/>
    <w:tmpl w:val="F6581EF8"/>
    <w:lvl w:ilvl="0" w:tplc="74B005B6">
      <w:start w:val="1"/>
      <w:numFmt w:val="bullet"/>
      <w:lvlText w:val="•"/>
      <w:lvlJc w:val="left"/>
      <w:pPr>
        <w:ind w:left="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AE252EC">
      <w:start w:val="1"/>
      <w:numFmt w:val="bullet"/>
      <w:lvlText w:val="o"/>
      <w:lvlJc w:val="left"/>
      <w:pPr>
        <w:ind w:left="1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BE4F6AA">
      <w:start w:val="1"/>
      <w:numFmt w:val="bullet"/>
      <w:lvlText w:val="▪"/>
      <w:lvlJc w:val="left"/>
      <w:pPr>
        <w:ind w:left="22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E694C6">
      <w:start w:val="1"/>
      <w:numFmt w:val="bullet"/>
      <w:lvlText w:val="•"/>
      <w:lvlJc w:val="left"/>
      <w:pPr>
        <w:ind w:left="29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B585BC0">
      <w:start w:val="1"/>
      <w:numFmt w:val="bullet"/>
      <w:lvlText w:val="o"/>
      <w:lvlJc w:val="left"/>
      <w:pPr>
        <w:ind w:left="3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0447138">
      <w:start w:val="1"/>
      <w:numFmt w:val="bullet"/>
      <w:lvlText w:val="▪"/>
      <w:lvlJc w:val="left"/>
      <w:pPr>
        <w:ind w:left="43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BD8B310">
      <w:start w:val="1"/>
      <w:numFmt w:val="bullet"/>
      <w:lvlText w:val="•"/>
      <w:lvlJc w:val="left"/>
      <w:pPr>
        <w:ind w:left="51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7C8BAC">
      <w:start w:val="1"/>
      <w:numFmt w:val="bullet"/>
      <w:lvlText w:val="o"/>
      <w:lvlJc w:val="left"/>
      <w:pPr>
        <w:ind w:left="5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F96F6C2">
      <w:start w:val="1"/>
      <w:numFmt w:val="bullet"/>
      <w:lvlText w:val="▪"/>
      <w:lvlJc w:val="left"/>
      <w:pPr>
        <w:ind w:left="6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FA2665A"/>
    <w:multiLevelType w:val="hybridMultilevel"/>
    <w:tmpl w:val="CB760C46"/>
    <w:lvl w:ilvl="0" w:tplc="04190001">
      <w:start w:val="1"/>
      <w:numFmt w:val="bullet"/>
      <w:lvlText w:val=""/>
      <w:lvlJc w:val="left"/>
      <w:pPr>
        <w:ind w:left="1687" w:hanging="360"/>
      </w:pPr>
      <w:rPr>
        <w:rFonts w:ascii="Symbol" w:hAnsi="Symbol" w:hint="default"/>
      </w:rPr>
    </w:lvl>
    <w:lvl w:ilvl="1" w:tplc="04190003" w:tentative="1">
      <w:start w:val="1"/>
      <w:numFmt w:val="bullet"/>
      <w:lvlText w:val="o"/>
      <w:lvlJc w:val="left"/>
      <w:pPr>
        <w:ind w:left="2407" w:hanging="360"/>
      </w:pPr>
      <w:rPr>
        <w:rFonts w:ascii="Courier New" w:hAnsi="Courier New" w:cs="Courier New" w:hint="default"/>
      </w:rPr>
    </w:lvl>
    <w:lvl w:ilvl="2" w:tplc="04190005" w:tentative="1">
      <w:start w:val="1"/>
      <w:numFmt w:val="bullet"/>
      <w:lvlText w:val=""/>
      <w:lvlJc w:val="left"/>
      <w:pPr>
        <w:ind w:left="3127" w:hanging="360"/>
      </w:pPr>
      <w:rPr>
        <w:rFonts w:ascii="Wingdings" w:hAnsi="Wingdings" w:hint="default"/>
      </w:rPr>
    </w:lvl>
    <w:lvl w:ilvl="3" w:tplc="04190001" w:tentative="1">
      <w:start w:val="1"/>
      <w:numFmt w:val="bullet"/>
      <w:lvlText w:val=""/>
      <w:lvlJc w:val="left"/>
      <w:pPr>
        <w:ind w:left="3847" w:hanging="360"/>
      </w:pPr>
      <w:rPr>
        <w:rFonts w:ascii="Symbol" w:hAnsi="Symbol" w:hint="default"/>
      </w:rPr>
    </w:lvl>
    <w:lvl w:ilvl="4" w:tplc="04190003" w:tentative="1">
      <w:start w:val="1"/>
      <w:numFmt w:val="bullet"/>
      <w:lvlText w:val="o"/>
      <w:lvlJc w:val="left"/>
      <w:pPr>
        <w:ind w:left="4567" w:hanging="360"/>
      </w:pPr>
      <w:rPr>
        <w:rFonts w:ascii="Courier New" w:hAnsi="Courier New" w:cs="Courier New" w:hint="default"/>
      </w:rPr>
    </w:lvl>
    <w:lvl w:ilvl="5" w:tplc="04190005" w:tentative="1">
      <w:start w:val="1"/>
      <w:numFmt w:val="bullet"/>
      <w:lvlText w:val=""/>
      <w:lvlJc w:val="left"/>
      <w:pPr>
        <w:ind w:left="5287" w:hanging="360"/>
      </w:pPr>
      <w:rPr>
        <w:rFonts w:ascii="Wingdings" w:hAnsi="Wingdings" w:hint="default"/>
      </w:rPr>
    </w:lvl>
    <w:lvl w:ilvl="6" w:tplc="04190001" w:tentative="1">
      <w:start w:val="1"/>
      <w:numFmt w:val="bullet"/>
      <w:lvlText w:val=""/>
      <w:lvlJc w:val="left"/>
      <w:pPr>
        <w:ind w:left="6007" w:hanging="360"/>
      </w:pPr>
      <w:rPr>
        <w:rFonts w:ascii="Symbol" w:hAnsi="Symbol" w:hint="default"/>
      </w:rPr>
    </w:lvl>
    <w:lvl w:ilvl="7" w:tplc="04190003" w:tentative="1">
      <w:start w:val="1"/>
      <w:numFmt w:val="bullet"/>
      <w:lvlText w:val="o"/>
      <w:lvlJc w:val="left"/>
      <w:pPr>
        <w:ind w:left="6727" w:hanging="360"/>
      </w:pPr>
      <w:rPr>
        <w:rFonts w:ascii="Courier New" w:hAnsi="Courier New" w:cs="Courier New" w:hint="default"/>
      </w:rPr>
    </w:lvl>
    <w:lvl w:ilvl="8" w:tplc="04190005" w:tentative="1">
      <w:start w:val="1"/>
      <w:numFmt w:val="bullet"/>
      <w:lvlText w:val=""/>
      <w:lvlJc w:val="left"/>
      <w:pPr>
        <w:ind w:left="7447" w:hanging="360"/>
      </w:pPr>
      <w:rPr>
        <w:rFonts w:ascii="Wingdings" w:hAnsi="Wingdings" w:hint="default"/>
      </w:rPr>
    </w:lvl>
  </w:abstractNum>
  <w:abstractNum w:abstractNumId="58" w15:restartNumberingAfterBreak="0">
    <w:nsid w:val="6FAD7FF9"/>
    <w:multiLevelType w:val="hybridMultilevel"/>
    <w:tmpl w:val="785CD1FA"/>
    <w:lvl w:ilvl="0" w:tplc="0A00E706">
      <w:start w:val="2"/>
      <w:numFmt w:val="decimal"/>
      <w:lvlText w:val="%1"/>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52A4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E8D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EFF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E6F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AE6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8A6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00B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C85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0023BB2"/>
    <w:multiLevelType w:val="hybridMultilevel"/>
    <w:tmpl w:val="D1F2DF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726F5B61"/>
    <w:multiLevelType w:val="hybridMultilevel"/>
    <w:tmpl w:val="E2F0C518"/>
    <w:lvl w:ilvl="0" w:tplc="A40ABCE4">
      <w:start w:val="1"/>
      <w:numFmt w:val="decimal"/>
      <w:lvlText w:val="%1)"/>
      <w:lvlJc w:val="left"/>
      <w:pPr>
        <w:ind w:left="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123DF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8096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583B8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EE10A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34D14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50AE5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C8499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0E083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2C11419"/>
    <w:multiLevelType w:val="hybridMultilevel"/>
    <w:tmpl w:val="7604D2FA"/>
    <w:lvl w:ilvl="0" w:tplc="67348E16">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A05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459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8455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68AB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822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A8B2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7EF5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4C0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4F06233"/>
    <w:multiLevelType w:val="hybridMultilevel"/>
    <w:tmpl w:val="11EE2AB4"/>
    <w:lvl w:ilvl="0" w:tplc="A3FA282C">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A21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A84B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215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3409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68F9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621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61D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2A3C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74A2CF2"/>
    <w:multiLevelType w:val="hybridMultilevel"/>
    <w:tmpl w:val="D960C8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991756E"/>
    <w:multiLevelType w:val="hybridMultilevel"/>
    <w:tmpl w:val="3DE87EC4"/>
    <w:lvl w:ilvl="0" w:tplc="04190001">
      <w:start w:val="1"/>
      <w:numFmt w:val="bullet"/>
      <w:lvlText w:val=""/>
      <w:lvlJc w:val="left"/>
      <w:pPr>
        <w:ind w:left="2407" w:hanging="360"/>
      </w:pPr>
      <w:rPr>
        <w:rFonts w:ascii="Symbol" w:hAnsi="Symbol" w:hint="default"/>
      </w:rPr>
    </w:lvl>
    <w:lvl w:ilvl="1" w:tplc="04190001">
      <w:start w:val="1"/>
      <w:numFmt w:val="bullet"/>
      <w:lvlText w:val=""/>
      <w:lvlJc w:val="left"/>
      <w:pPr>
        <w:ind w:left="3127" w:hanging="360"/>
      </w:pPr>
      <w:rPr>
        <w:rFonts w:ascii="Symbol" w:hAnsi="Symbol" w:hint="default"/>
      </w:rPr>
    </w:lvl>
    <w:lvl w:ilvl="2" w:tplc="04190005" w:tentative="1">
      <w:start w:val="1"/>
      <w:numFmt w:val="bullet"/>
      <w:lvlText w:val=""/>
      <w:lvlJc w:val="left"/>
      <w:pPr>
        <w:ind w:left="3847" w:hanging="360"/>
      </w:pPr>
      <w:rPr>
        <w:rFonts w:ascii="Wingdings" w:hAnsi="Wingdings" w:hint="default"/>
      </w:rPr>
    </w:lvl>
    <w:lvl w:ilvl="3" w:tplc="04190001" w:tentative="1">
      <w:start w:val="1"/>
      <w:numFmt w:val="bullet"/>
      <w:lvlText w:val=""/>
      <w:lvlJc w:val="left"/>
      <w:pPr>
        <w:ind w:left="4567" w:hanging="360"/>
      </w:pPr>
      <w:rPr>
        <w:rFonts w:ascii="Symbol" w:hAnsi="Symbol" w:hint="default"/>
      </w:rPr>
    </w:lvl>
    <w:lvl w:ilvl="4" w:tplc="04190003" w:tentative="1">
      <w:start w:val="1"/>
      <w:numFmt w:val="bullet"/>
      <w:lvlText w:val="o"/>
      <w:lvlJc w:val="left"/>
      <w:pPr>
        <w:ind w:left="5287" w:hanging="360"/>
      </w:pPr>
      <w:rPr>
        <w:rFonts w:ascii="Courier New" w:hAnsi="Courier New" w:cs="Courier New" w:hint="default"/>
      </w:rPr>
    </w:lvl>
    <w:lvl w:ilvl="5" w:tplc="04190005" w:tentative="1">
      <w:start w:val="1"/>
      <w:numFmt w:val="bullet"/>
      <w:lvlText w:val=""/>
      <w:lvlJc w:val="left"/>
      <w:pPr>
        <w:ind w:left="6007" w:hanging="360"/>
      </w:pPr>
      <w:rPr>
        <w:rFonts w:ascii="Wingdings" w:hAnsi="Wingdings" w:hint="default"/>
      </w:rPr>
    </w:lvl>
    <w:lvl w:ilvl="6" w:tplc="04190001" w:tentative="1">
      <w:start w:val="1"/>
      <w:numFmt w:val="bullet"/>
      <w:lvlText w:val=""/>
      <w:lvlJc w:val="left"/>
      <w:pPr>
        <w:ind w:left="6727" w:hanging="360"/>
      </w:pPr>
      <w:rPr>
        <w:rFonts w:ascii="Symbol" w:hAnsi="Symbol" w:hint="default"/>
      </w:rPr>
    </w:lvl>
    <w:lvl w:ilvl="7" w:tplc="04190003" w:tentative="1">
      <w:start w:val="1"/>
      <w:numFmt w:val="bullet"/>
      <w:lvlText w:val="o"/>
      <w:lvlJc w:val="left"/>
      <w:pPr>
        <w:ind w:left="7447" w:hanging="360"/>
      </w:pPr>
      <w:rPr>
        <w:rFonts w:ascii="Courier New" w:hAnsi="Courier New" w:cs="Courier New" w:hint="default"/>
      </w:rPr>
    </w:lvl>
    <w:lvl w:ilvl="8" w:tplc="04190005" w:tentative="1">
      <w:start w:val="1"/>
      <w:numFmt w:val="bullet"/>
      <w:lvlText w:val=""/>
      <w:lvlJc w:val="left"/>
      <w:pPr>
        <w:ind w:left="8167" w:hanging="360"/>
      </w:pPr>
      <w:rPr>
        <w:rFonts w:ascii="Wingdings" w:hAnsi="Wingdings" w:hint="default"/>
      </w:rPr>
    </w:lvl>
  </w:abstractNum>
  <w:abstractNum w:abstractNumId="65" w15:restartNumberingAfterBreak="0">
    <w:nsid w:val="7B22087B"/>
    <w:multiLevelType w:val="hybridMultilevel"/>
    <w:tmpl w:val="3446D45C"/>
    <w:lvl w:ilvl="0" w:tplc="8BAE1AD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2BA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8891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2AB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0618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5032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2C77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498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EF0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B2803AE"/>
    <w:multiLevelType w:val="hybridMultilevel"/>
    <w:tmpl w:val="A7A4D48A"/>
    <w:lvl w:ilvl="0" w:tplc="04190001">
      <w:start w:val="1"/>
      <w:numFmt w:val="bullet"/>
      <w:lvlText w:val=""/>
      <w:lvlJc w:val="left"/>
      <w:pPr>
        <w:ind w:left="1696" w:hanging="360"/>
      </w:pPr>
      <w:rPr>
        <w:rFonts w:ascii="Symbol" w:hAnsi="Symbol" w:hint="default"/>
      </w:rPr>
    </w:lvl>
    <w:lvl w:ilvl="1" w:tplc="04190003" w:tentative="1">
      <w:start w:val="1"/>
      <w:numFmt w:val="bullet"/>
      <w:lvlText w:val="o"/>
      <w:lvlJc w:val="left"/>
      <w:pPr>
        <w:ind w:left="2416" w:hanging="360"/>
      </w:pPr>
      <w:rPr>
        <w:rFonts w:ascii="Courier New" w:hAnsi="Courier New" w:cs="Courier New" w:hint="default"/>
      </w:rPr>
    </w:lvl>
    <w:lvl w:ilvl="2" w:tplc="04190005" w:tentative="1">
      <w:start w:val="1"/>
      <w:numFmt w:val="bullet"/>
      <w:lvlText w:val=""/>
      <w:lvlJc w:val="left"/>
      <w:pPr>
        <w:ind w:left="3136" w:hanging="360"/>
      </w:pPr>
      <w:rPr>
        <w:rFonts w:ascii="Wingdings" w:hAnsi="Wingdings" w:hint="default"/>
      </w:rPr>
    </w:lvl>
    <w:lvl w:ilvl="3" w:tplc="04190001" w:tentative="1">
      <w:start w:val="1"/>
      <w:numFmt w:val="bullet"/>
      <w:lvlText w:val=""/>
      <w:lvlJc w:val="left"/>
      <w:pPr>
        <w:ind w:left="3856" w:hanging="360"/>
      </w:pPr>
      <w:rPr>
        <w:rFonts w:ascii="Symbol" w:hAnsi="Symbol" w:hint="default"/>
      </w:rPr>
    </w:lvl>
    <w:lvl w:ilvl="4" w:tplc="04190003" w:tentative="1">
      <w:start w:val="1"/>
      <w:numFmt w:val="bullet"/>
      <w:lvlText w:val="o"/>
      <w:lvlJc w:val="left"/>
      <w:pPr>
        <w:ind w:left="4576" w:hanging="360"/>
      </w:pPr>
      <w:rPr>
        <w:rFonts w:ascii="Courier New" w:hAnsi="Courier New" w:cs="Courier New" w:hint="default"/>
      </w:rPr>
    </w:lvl>
    <w:lvl w:ilvl="5" w:tplc="04190005" w:tentative="1">
      <w:start w:val="1"/>
      <w:numFmt w:val="bullet"/>
      <w:lvlText w:val=""/>
      <w:lvlJc w:val="left"/>
      <w:pPr>
        <w:ind w:left="5296" w:hanging="360"/>
      </w:pPr>
      <w:rPr>
        <w:rFonts w:ascii="Wingdings" w:hAnsi="Wingdings" w:hint="default"/>
      </w:rPr>
    </w:lvl>
    <w:lvl w:ilvl="6" w:tplc="04190001" w:tentative="1">
      <w:start w:val="1"/>
      <w:numFmt w:val="bullet"/>
      <w:lvlText w:val=""/>
      <w:lvlJc w:val="left"/>
      <w:pPr>
        <w:ind w:left="6016" w:hanging="360"/>
      </w:pPr>
      <w:rPr>
        <w:rFonts w:ascii="Symbol" w:hAnsi="Symbol" w:hint="default"/>
      </w:rPr>
    </w:lvl>
    <w:lvl w:ilvl="7" w:tplc="04190003" w:tentative="1">
      <w:start w:val="1"/>
      <w:numFmt w:val="bullet"/>
      <w:lvlText w:val="o"/>
      <w:lvlJc w:val="left"/>
      <w:pPr>
        <w:ind w:left="6736" w:hanging="360"/>
      </w:pPr>
      <w:rPr>
        <w:rFonts w:ascii="Courier New" w:hAnsi="Courier New" w:cs="Courier New" w:hint="default"/>
      </w:rPr>
    </w:lvl>
    <w:lvl w:ilvl="8" w:tplc="04190005" w:tentative="1">
      <w:start w:val="1"/>
      <w:numFmt w:val="bullet"/>
      <w:lvlText w:val=""/>
      <w:lvlJc w:val="left"/>
      <w:pPr>
        <w:ind w:left="7456" w:hanging="360"/>
      </w:pPr>
      <w:rPr>
        <w:rFonts w:ascii="Wingdings" w:hAnsi="Wingdings" w:hint="default"/>
      </w:rPr>
    </w:lvl>
  </w:abstractNum>
  <w:abstractNum w:abstractNumId="67" w15:restartNumberingAfterBreak="0">
    <w:nsid w:val="7B455518"/>
    <w:multiLevelType w:val="hybridMultilevel"/>
    <w:tmpl w:val="6548D1E6"/>
    <w:lvl w:ilvl="0" w:tplc="E2F2EC7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66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F649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007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E20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A56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588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3253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8DD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E3E6FD9"/>
    <w:multiLevelType w:val="hybridMultilevel"/>
    <w:tmpl w:val="73B42F40"/>
    <w:lvl w:ilvl="0" w:tplc="0322B034">
      <w:start w:val="1"/>
      <w:numFmt w:val="bullet"/>
      <w:lvlText w:val="•"/>
      <w:lvlJc w:val="left"/>
      <w:pPr>
        <w:ind w:left="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F656D2">
      <w:start w:val="1"/>
      <w:numFmt w:val="bullet"/>
      <w:lvlText w:val="o"/>
      <w:lvlJc w:val="left"/>
      <w:pPr>
        <w:ind w:left="2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50EE7C">
      <w:start w:val="1"/>
      <w:numFmt w:val="bullet"/>
      <w:lvlText w:val="▪"/>
      <w:lvlJc w:val="left"/>
      <w:pPr>
        <w:ind w:left="2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C8014A">
      <w:start w:val="1"/>
      <w:numFmt w:val="bullet"/>
      <w:lvlText w:val="•"/>
      <w:lvlJc w:val="left"/>
      <w:pPr>
        <w:ind w:left="3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48F164">
      <w:start w:val="1"/>
      <w:numFmt w:val="bullet"/>
      <w:lvlText w:val="o"/>
      <w:lvlJc w:val="left"/>
      <w:pPr>
        <w:ind w:left="4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46FF96">
      <w:start w:val="1"/>
      <w:numFmt w:val="bullet"/>
      <w:lvlText w:val="▪"/>
      <w:lvlJc w:val="left"/>
      <w:pPr>
        <w:ind w:left="4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36BD90">
      <w:start w:val="1"/>
      <w:numFmt w:val="bullet"/>
      <w:lvlText w:val="•"/>
      <w:lvlJc w:val="left"/>
      <w:pPr>
        <w:ind w:left="5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28A9AC">
      <w:start w:val="1"/>
      <w:numFmt w:val="bullet"/>
      <w:lvlText w:val="o"/>
      <w:lvlJc w:val="left"/>
      <w:pPr>
        <w:ind w:left="6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54F6FE">
      <w:start w:val="1"/>
      <w:numFmt w:val="bullet"/>
      <w:lvlText w:val="▪"/>
      <w:lvlJc w:val="left"/>
      <w:pPr>
        <w:ind w:left="7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EA8395C"/>
    <w:multiLevelType w:val="hybridMultilevel"/>
    <w:tmpl w:val="87E012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4"/>
  </w:num>
  <w:num w:numId="3">
    <w:abstractNumId w:val="36"/>
  </w:num>
  <w:num w:numId="4">
    <w:abstractNumId w:val="29"/>
  </w:num>
  <w:num w:numId="5">
    <w:abstractNumId w:val="67"/>
  </w:num>
  <w:num w:numId="6">
    <w:abstractNumId w:val="61"/>
  </w:num>
  <w:num w:numId="7">
    <w:abstractNumId w:val="30"/>
  </w:num>
  <w:num w:numId="8">
    <w:abstractNumId w:val="68"/>
  </w:num>
  <w:num w:numId="9">
    <w:abstractNumId w:val="44"/>
  </w:num>
  <w:num w:numId="10">
    <w:abstractNumId w:val="22"/>
  </w:num>
  <w:num w:numId="11">
    <w:abstractNumId w:val="32"/>
  </w:num>
  <w:num w:numId="12">
    <w:abstractNumId w:val="62"/>
  </w:num>
  <w:num w:numId="13">
    <w:abstractNumId w:val="12"/>
  </w:num>
  <w:num w:numId="14">
    <w:abstractNumId w:val="65"/>
  </w:num>
  <w:num w:numId="15">
    <w:abstractNumId w:val="39"/>
  </w:num>
  <w:num w:numId="16">
    <w:abstractNumId w:val="52"/>
  </w:num>
  <w:num w:numId="17">
    <w:abstractNumId w:val="11"/>
  </w:num>
  <w:num w:numId="18">
    <w:abstractNumId w:val="13"/>
  </w:num>
  <w:num w:numId="19">
    <w:abstractNumId w:val="10"/>
  </w:num>
  <w:num w:numId="20">
    <w:abstractNumId w:val="60"/>
  </w:num>
  <w:num w:numId="21">
    <w:abstractNumId w:val="34"/>
  </w:num>
  <w:num w:numId="22">
    <w:abstractNumId w:val="5"/>
  </w:num>
  <w:num w:numId="23">
    <w:abstractNumId w:val="46"/>
  </w:num>
  <w:num w:numId="24">
    <w:abstractNumId w:val="53"/>
  </w:num>
  <w:num w:numId="25">
    <w:abstractNumId w:val="43"/>
  </w:num>
  <w:num w:numId="26">
    <w:abstractNumId w:val="19"/>
  </w:num>
  <w:num w:numId="27">
    <w:abstractNumId w:val="57"/>
  </w:num>
  <w:num w:numId="28">
    <w:abstractNumId w:val="37"/>
  </w:num>
  <w:num w:numId="29">
    <w:abstractNumId w:val="38"/>
  </w:num>
  <w:num w:numId="30">
    <w:abstractNumId w:val="64"/>
  </w:num>
  <w:num w:numId="31">
    <w:abstractNumId w:val="3"/>
  </w:num>
  <w:num w:numId="32">
    <w:abstractNumId w:val="35"/>
  </w:num>
  <w:num w:numId="33">
    <w:abstractNumId w:val="42"/>
  </w:num>
  <w:num w:numId="34">
    <w:abstractNumId w:val="49"/>
  </w:num>
  <w:num w:numId="35">
    <w:abstractNumId w:val="4"/>
  </w:num>
  <w:num w:numId="36">
    <w:abstractNumId w:val="63"/>
  </w:num>
  <w:num w:numId="37">
    <w:abstractNumId w:val="24"/>
  </w:num>
  <w:num w:numId="38">
    <w:abstractNumId w:val="17"/>
  </w:num>
  <w:num w:numId="39">
    <w:abstractNumId w:val="7"/>
  </w:num>
  <w:num w:numId="40">
    <w:abstractNumId w:val="26"/>
  </w:num>
  <w:num w:numId="41">
    <w:abstractNumId w:val="20"/>
  </w:num>
  <w:num w:numId="42">
    <w:abstractNumId w:val="8"/>
  </w:num>
  <w:num w:numId="43">
    <w:abstractNumId w:val="51"/>
  </w:num>
  <w:num w:numId="44">
    <w:abstractNumId w:val="56"/>
  </w:num>
  <w:num w:numId="45">
    <w:abstractNumId w:val="40"/>
  </w:num>
  <w:num w:numId="46">
    <w:abstractNumId w:val="28"/>
  </w:num>
  <w:num w:numId="47">
    <w:abstractNumId w:val="1"/>
  </w:num>
  <w:num w:numId="48">
    <w:abstractNumId w:val="9"/>
  </w:num>
  <w:num w:numId="49">
    <w:abstractNumId w:val="27"/>
  </w:num>
  <w:num w:numId="50">
    <w:abstractNumId w:val="47"/>
  </w:num>
  <w:num w:numId="51">
    <w:abstractNumId w:val="25"/>
  </w:num>
  <w:num w:numId="52">
    <w:abstractNumId w:val="31"/>
  </w:num>
  <w:num w:numId="53">
    <w:abstractNumId w:val="59"/>
  </w:num>
  <w:num w:numId="54">
    <w:abstractNumId w:val="16"/>
  </w:num>
  <w:num w:numId="55">
    <w:abstractNumId w:val="41"/>
  </w:num>
  <w:num w:numId="56">
    <w:abstractNumId w:val="66"/>
  </w:num>
  <w:num w:numId="57">
    <w:abstractNumId w:val="6"/>
  </w:num>
  <w:num w:numId="58">
    <w:abstractNumId w:val="48"/>
  </w:num>
  <w:num w:numId="59">
    <w:abstractNumId w:val="50"/>
  </w:num>
  <w:num w:numId="60">
    <w:abstractNumId w:val="33"/>
    <w:lvlOverride w:ilvl="0">
      <w:startOverride w:val="3"/>
    </w:lvlOverride>
    <w:lvlOverride w:ilvl="1">
      <w:startOverride w:val="5"/>
    </w:lvlOverride>
    <w:lvlOverride w:ilvl="2">
      <w:startOverride w:val="4"/>
    </w:lvlOverride>
    <w:lvlOverride w:ilvl="3">
      <w:startOverride w:val="1"/>
    </w:lvlOverride>
    <w:lvlOverride w:ilvl="4"/>
    <w:lvlOverride w:ilvl="5"/>
    <w:lvlOverride w:ilvl="6"/>
    <w:lvlOverride w:ilvl="7"/>
    <w:lvlOverride w:ilvl="8"/>
  </w:num>
  <w:num w:numId="61">
    <w:abstractNumId w:val="14"/>
    <w:lvlOverride w:ilvl="0">
      <w:startOverride w:val="3"/>
    </w:lvlOverride>
    <w:lvlOverride w:ilvl="1">
      <w:startOverride w:val="5"/>
    </w:lvlOverride>
    <w:lvlOverride w:ilvl="2">
      <w:startOverride w:val="4"/>
    </w:lvlOverride>
    <w:lvlOverride w:ilvl="3">
      <w:startOverride w:val="1"/>
    </w:lvlOverride>
    <w:lvlOverride w:ilvl="4"/>
    <w:lvlOverride w:ilvl="5"/>
    <w:lvlOverride w:ilvl="6"/>
    <w:lvlOverride w:ilvl="7"/>
    <w:lvlOverride w:ilvl="8"/>
  </w:num>
  <w:num w:numId="62">
    <w:abstractNumId w:val="45"/>
    <w:lvlOverride w:ilvl="0">
      <w:startOverride w:val="3"/>
    </w:lvlOverride>
    <w:lvlOverride w:ilvl="1">
      <w:startOverride w:val="5"/>
    </w:lvlOverride>
    <w:lvlOverride w:ilvl="2">
      <w:startOverride w:val="4"/>
    </w:lvlOverride>
    <w:lvlOverride w:ilvl="3">
      <w:startOverride w:val="1"/>
    </w:lvlOverride>
    <w:lvlOverride w:ilvl="4"/>
    <w:lvlOverride w:ilvl="5"/>
    <w:lvlOverride w:ilvl="6"/>
    <w:lvlOverride w:ilvl="7"/>
    <w:lvlOverride w:ilvl="8"/>
  </w:num>
  <w:num w:numId="63">
    <w:abstractNumId w:val="0"/>
    <w:lvlOverride w:ilvl="0">
      <w:startOverride w:val="3"/>
    </w:lvlOverride>
    <w:lvlOverride w:ilvl="1">
      <w:startOverride w:val="5"/>
    </w:lvlOverride>
    <w:lvlOverride w:ilvl="2">
      <w:startOverride w:val="4"/>
    </w:lvlOverride>
    <w:lvlOverride w:ilvl="3">
      <w:startOverride w:val="1"/>
    </w:lvlOverride>
    <w:lvlOverride w:ilvl="4"/>
    <w:lvlOverride w:ilvl="5"/>
    <w:lvlOverride w:ilvl="6"/>
    <w:lvlOverride w:ilvl="7"/>
    <w:lvlOverride w:ilvl="8"/>
  </w:num>
  <w:num w:numId="64">
    <w:abstractNumId w:val="23"/>
  </w:num>
  <w:num w:numId="65">
    <w:abstractNumId w:val="21"/>
  </w:num>
  <w:num w:numId="66">
    <w:abstractNumId w:val="18"/>
  </w:num>
  <w:num w:numId="67">
    <w:abstractNumId w:val="58"/>
  </w:num>
  <w:num w:numId="68">
    <w:abstractNumId w:val="55"/>
  </w:num>
  <w:num w:numId="69">
    <w:abstractNumId w:val="15"/>
  </w:num>
  <w:num w:numId="70">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D3"/>
    <w:rsid w:val="000442E2"/>
    <w:rsid w:val="000547FC"/>
    <w:rsid w:val="00080888"/>
    <w:rsid w:val="000C7BA2"/>
    <w:rsid w:val="000D186A"/>
    <w:rsid w:val="000E19E1"/>
    <w:rsid w:val="000E5CA6"/>
    <w:rsid w:val="00125328"/>
    <w:rsid w:val="00126E19"/>
    <w:rsid w:val="00155747"/>
    <w:rsid w:val="001939F8"/>
    <w:rsid w:val="002471D3"/>
    <w:rsid w:val="002A3A17"/>
    <w:rsid w:val="002B2B8D"/>
    <w:rsid w:val="002C5C16"/>
    <w:rsid w:val="002C6C8D"/>
    <w:rsid w:val="00321F27"/>
    <w:rsid w:val="00356A0F"/>
    <w:rsid w:val="003A40A0"/>
    <w:rsid w:val="003B7433"/>
    <w:rsid w:val="003C340B"/>
    <w:rsid w:val="003F0122"/>
    <w:rsid w:val="00441A49"/>
    <w:rsid w:val="004620C2"/>
    <w:rsid w:val="004E2EA2"/>
    <w:rsid w:val="004F3D9F"/>
    <w:rsid w:val="00531BA0"/>
    <w:rsid w:val="005363F5"/>
    <w:rsid w:val="005802E7"/>
    <w:rsid w:val="005900A7"/>
    <w:rsid w:val="0059680B"/>
    <w:rsid w:val="00597BEF"/>
    <w:rsid w:val="005B59D3"/>
    <w:rsid w:val="005C18AF"/>
    <w:rsid w:val="005D065F"/>
    <w:rsid w:val="006252F9"/>
    <w:rsid w:val="006319C7"/>
    <w:rsid w:val="00672506"/>
    <w:rsid w:val="00695D64"/>
    <w:rsid w:val="00743C02"/>
    <w:rsid w:val="007865EE"/>
    <w:rsid w:val="00790ACD"/>
    <w:rsid w:val="007A13AE"/>
    <w:rsid w:val="007C61D4"/>
    <w:rsid w:val="007D744D"/>
    <w:rsid w:val="007E31C9"/>
    <w:rsid w:val="007F4B8A"/>
    <w:rsid w:val="008126EF"/>
    <w:rsid w:val="008564C5"/>
    <w:rsid w:val="00871DD6"/>
    <w:rsid w:val="008A4DE2"/>
    <w:rsid w:val="008C54F9"/>
    <w:rsid w:val="008C7222"/>
    <w:rsid w:val="008E3F8A"/>
    <w:rsid w:val="00910AD1"/>
    <w:rsid w:val="00914BC7"/>
    <w:rsid w:val="009625D9"/>
    <w:rsid w:val="00964B45"/>
    <w:rsid w:val="009724AD"/>
    <w:rsid w:val="00977AA1"/>
    <w:rsid w:val="0098087E"/>
    <w:rsid w:val="009D36F7"/>
    <w:rsid w:val="00A07600"/>
    <w:rsid w:val="00A23BEB"/>
    <w:rsid w:val="00A456D0"/>
    <w:rsid w:val="00A760C1"/>
    <w:rsid w:val="00C138BC"/>
    <w:rsid w:val="00C21C4D"/>
    <w:rsid w:val="00C44447"/>
    <w:rsid w:val="00C503DD"/>
    <w:rsid w:val="00C74DE4"/>
    <w:rsid w:val="00CB31B0"/>
    <w:rsid w:val="00CB7861"/>
    <w:rsid w:val="00CD69C0"/>
    <w:rsid w:val="00D315AE"/>
    <w:rsid w:val="00D5077F"/>
    <w:rsid w:val="00D97192"/>
    <w:rsid w:val="00E15C78"/>
    <w:rsid w:val="00E205F8"/>
    <w:rsid w:val="00E440B0"/>
    <w:rsid w:val="00E44319"/>
    <w:rsid w:val="00E8151F"/>
    <w:rsid w:val="00EA05E1"/>
    <w:rsid w:val="00EB3136"/>
    <w:rsid w:val="00EC4C47"/>
    <w:rsid w:val="00EF364F"/>
    <w:rsid w:val="00F04028"/>
    <w:rsid w:val="00F16B65"/>
    <w:rsid w:val="00F53E66"/>
    <w:rsid w:val="00F60039"/>
    <w:rsid w:val="00F61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1232E599-4AC8-4364-8121-F27BBBE6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267" w:right="5" w:hanging="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 w:line="271" w:lineRule="auto"/>
      <w:ind w:left="10" w:right="4"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 w:line="271" w:lineRule="auto"/>
      <w:ind w:left="10" w:right="4"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qFormat/>
    <w:rsid w:val="00441A49"/>
    <w:pPr>
      <w:spacing w:before="120" w:after="120" w:line="240" w:lineRule="auto"/>
      <w:jc w:val="both"/>
      <w:outlineLvl w:val="2"/>
    </w:pPr>
    <w:rPr>
      <w:rFonts w:ascii="XO Thames" w:eastAsia="Times New Roman" w:hAnsi="XO Thames" w:cs="Times New Roman"/>
      <w:b/>
      <w:color w:val="000000"/>
      <w:sz w:val="26"/>
      <w:szCs w:val="20"/>
    </w:rPr>
  </w:style>
  <w:style w:type="paragraph" w:styleId="4">
    <w:name w:val="heading 4"/>
    <w:next w:val="a"/>
    <w:link w:val="40"/>
    <w:uiPriority w:val="9"/>
    <w:qFormat/>
    <w:rsid w:val="00441A49"/>
    <w:pPr>
      <w:spacing w:before="120" w:after="120" w:line="240" w:lineRule="auto"/>
      <w:jc w:val="both"/>
      <w:outlineLvl w:val="3"/>
    </w:pPr>
    <w:rPr>
      <w:rFonts w:ascii="XO Thames" w:eastAsia="Times New Roman" w:hAnsi="XO Thames" w:cs="Times New Roman"/>
      <w:b/>
      <w:color w:val="000000"/>
      <w:sz w:val="24"/>
      <w:szCs w:val="20"/>
    </w:rPr>
  </w:style>
  <w:style w:type="paragraph" w:styleId="5">
    <w:name w:val="heading 5"/>
    <w:next w:val="a"/>
    <w:link w:val="50"/>
    <w:uiPriority w:val="9"/>
    <w:qFormat/>
    <w:rsid w:val="00441A49"/>
    <w:pPr>
      <w:spacing w:before="120" w:after="120" w:line="240" w:lineRule="auto"/>
      <w:jc w:val="both"/>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basedOn w:val="a0"/>
    <w:link w:val="3"/>
    <w:uiPriority w:val="9"/>
    <w:rsid w:val="00441A49"/>
    <w:rPr>
      <w:rFonts w:ascii="XO Thames" w:eastAsia="Times New Roman" w:hAnsi="XO Thames" w:cs="Times New Roman"/>
      <w:b/>
      <w:color w:val="000000"/>
      <w:sz w:val="26"/>
      <w:szCs w:val="20"/>
    </w:rPr>
  </w:style>
  <w:style w:type="character" w:customStyle="1" w:styleId="40">
    <w:name w:val="Заголовок 4 Знак"/>
    <w:basedOn w:val="a0"/>
    <w:link w:val="4"/>
    <w:uiPriority w:val="9"/>
    <w:rsid w:val="00441A49"/>
    <w:rPr>
      <w:rFonts w:ascii="XO Thames" w:eastAsia="Times New Roman" w:hAnsi="XO Thames" w:cs="Times New Roman"/>
      <w:b/>
      <w:color w:val="000000"/>
      <w:sz w:val="24"/>
      <w:szCs w:val="20"/>
    </w:rPr>
  </w:style>
  <w:style w:type="character" w:customStyle="1" w:styleId="50">
    <w:name w:val="Заголовок 5 Знак"/>
    <w:basedOn w:val="a0"/>
    <w:link w:val="5"/>
    <w:uiPriority w:val="9"/>
    <w:rsid w:val="00441A49"/>
    <w:rPr>
      <w:rFonts w:ascii="XO Thames" w:eastAsia="Times New Roman" w:hAnsi="XO Thames" w:cs="Times New Roman"/>
      <w:b/>
      <w:color w:val="000000"/>
      <w:szCs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link w:val="a4"/>
    <w:uiPriority w:val="34"/>
    <w:qFormat/>
    <w:rsid w:val="00695D64"/>
    <w:pPr>
      <w:ind w:left="720"/>
      <w:contextualSpacing/>
    </w:pPr>
  </w:style>
  <w:style w:type="character" w:customStyle="1" w:styleId="a4">
    <w:name w:val="Абзац списка Знак"/>
    <w:basedOn w:val="11"/>
    <w:link w:val="a3"/>
    <w:uiPriority w:val="99"/>
    <w:qFormat/>
    <w:rsid w:val="00441A49"/>
    <w:rPr>
      <w:rFonts w:ascii="Times New Roman" w:eastAsia="Times New Roman" w:hAnsi="Times New Roman" w:cs="Times New Roman"/>
      <w:color w:val="000000"/>
      <w:sz w:val="24"/>
    </w:rPr>
  </w:style>
  <w:style w:type="character" w:customStyle="1" w:styleId="11">
    <w:name w:val="Обычный1"/>
    <w:rsid w:val="00441A49"/>
    <w:rPr>
      <w:rFonts w:ascii="Times New Roman" w:hAnsi="Times New Roman"/>
      <w:sz w:val="20"/>
    </w:rPr>
  </w:style>
  <w:style w:type="paragraph" w:customStyle="1" w:styleId="CharAttribute318">
    <w:name w:val="CharAttribute318"/>
    <w:rsid w:val="00441A49"/>
    <w:pPr>
      <w:spacing w:after="0" w:line="240" w:lineRule="auto"/>
    </w:pPr>
    <w:rPr>
      <w:rFonts w:ascii="Times New Roman" w:eastAsia="Times New Roman" w:hAnsi="Times New Roman" w:cs="Times New Roman"/>
      <w:color w:val="000000"/>
      <w:sz w:val="28"/>
      <w:szCs w:val="20"/>
    </w:rPr>
  </w:style>
  <w:style w:type="paragraph" w:customStyle="1" w:styleId="a5">
    <w:name w:val="Гипертекстовая ссылка"/>
    <w:rsid w:val="00441A49"/>
    <w:pPr>
      <w:spacing w:after="0" w:line="240" w:lineRule="auto"/>
    </w:pPr>
    <w:rPr>
      <w:rFonts w:eastAsia="Times New Roman" w:cs="Times New Roman"/>
      <w:color w:val="106BBE"/>
      <w:sz w:val="24"/>
      <w:szCs w:val="20"/>
    </w:rPr>
  </w:style>
  <w:style w:type="paragraph" w:customStyle="1" w:styleId="CharAttribute4">
    <w:name w:val="CharAttribute4"/>
    <w:rsid w:val="00441A49"/>
    <w:pPr>
      <w:spacing w:after="0" w:line="240" w:lineRule="auto"/>
    </w:pPr>
    <w:rPr>
      <w:rFonts w:ascii="Times New Roman" w:eastAsia="Times New Roman" w:hAnsi="Times New Roman" w:cs="Times New Roman"/>
      <w:i/>
      <w:color w:val="000000"/>
      <w:sz w:val="28"/>
      <w:szCs w:val="20"/>
    </w:rPr>
  </w:style>
  <w:style w:type="paragraph" w:styleId="21">
    <w:name w:val="toc 2"/>
    <w:basedOn w:val="a"/>
    <w:next w:val="a"/>
    <w:link w:val="22"/>
    <w:uiPriority w:val="39"/>
    <w:rsid w:val="00441A49"/>
    <w:pPr>
      <w:widowControl w:val="0"/>
      <w:spacing w:before="120" w:after="0" w:line="240" w:lineRule="auto"/>
      <w:ind w:left="200" w:right="0" w:firstLine="0"/>
      <w:jc w:val="left"/>
    </w:pPr>
    <w:rPr>
      <w:b/>
      <w:sz w:val="20"/>
      <w:szCs w:val="20"/>
    </w:rPr>
  </w:style>
  <w:style w:type="character" w:customStyle="1" w:styleId="22">
    <w:name w:val="Оглавление 2 Знак"/>
    <w:basedOn w:val="11"/>
    <w:link w:val="21"/>
    <w:uiPriority w:val="39"/>
    <w:rsid w:val="00441A49"/>
    <w:rPr>
      <w:rFonts w:ascii="Times New Roman" w:eastAsia="Times New Roman" w:hAnsi="Times New Roman" w:cs="Times New Roman"/>
      <w:b/>
      <w:color w:val="000000"/>
      <w:sz w:val="20"/>
      <w:szCs w:val="20"/>
    </w:rPr>
  </w:style>
  <w:style w:type="paragraph" w:customStyle="1" w:styleId="ParaAttribute10">
    <w:name w:val="ParaAttribute10"/>
    <w:rsid w:val="00441A49"/>
    <w:pPr>
      <w:spacing w:after="0" w:line="240" w:lineRule="auto"/>
      <w:jc w:val="both"/>
    </w:pPr>
    <w:rPr>
      <w:rFonts w:ascii="Times New Roman" w:eastAsia="Times New Roman" w:hAnsi="Times New Roman" w:cs="Times New Roman"/>
      <w:color w:val="000000"/>
      <w:sz w:val="20"/>
      <w:szCs w:val="20"/>
    </w:rPr>
  </w:style>
  <w:style w:type="paragraph" w:customStyle="1" w:styleId="12">
    <w:name w:val="Знак сноски1"/>
    <w:link w:val="a6"/>
    <w:rsid w:val="00441A49"/>
    <w:pPr>
      <w:spacing w:after="0" w:line="240" w:lineRule="auto"/>
    </w:pPr>
    <w:rPr>
      <w:rFonts w:eastAsia="Times New Roman" w:cs="Times New Roman"/>
      <w:color w:val="000000"/>
      <w:sz w:val="24"/>
      <w:szCs w:val="20"/>
      <w:vertAlign w:val="superscript"/>
    </w:rPr>
  </w:style>
  <w:style w:type="character" w:styleId="a6">
    <w:name w:val="footnote reference"/>
    <w:link w:val="12"/>
    <w:rsid w:val="00441A49"/>
    <w:rPr>
      <w:rFonts w:eastAsia="Times New Roman" w:cs="Times New Roman"/>
      <w:color w:val="000000"/>
      <w:sz w:val="24"/>
      <w:szCs w:val="20"/>
      <w:vertAlign w:val="superscript"/>
    </w:rPr>
  </w:style>
  <w:style w:type="paragraph" w:customStyle="1" w:styleId="a7">
    <w:name w:val="Цветовое выделение"/>
    <w:rsid w:val="00441A49"/>
    <w:pPr>
      <w:spacing w:after="0" w:line="240" w:lineRule="auto"/>
    </w:pPr>
    <w:rPr>
      <w:rFonts w:eastAsia="Times New Roman" w:cs="Times New Roman"/>
      <w:b/>
      <w:color w:val="26282F"/>
      <w:sz w:val="24"/>
      <w:szCs w:val="20"/>
    </w:rPr>
  </w:style>
  <w:style w:type="paragraph" w:styleId="41">
    <w:name w:val="toc 4"/>
    <w:basedOn w:val="a"/>
    <w:next w:val="a"/>
    <w:link w:val="42"/>
    <w:uiPriority w:val="39"/>
    <w:rsid w:val="00441A49"/>
    <w:pPr>
      <w:widowControl w:val="0"/>
      <w:spacing w:after="0" w:line="240" w:lineRule="auto"/>
      <w:ind w:left="600" w:right="0" w:firstLine="0"/>
      <w:jc w:val="left"/>
    </w:pPr>
    <w:rPr>
      <w:sz w:val="20"/>
      <w:szCs w:val="20"/>
    </w:rPr>
  </w:style>
  <w:style w:type="character" w:customStyle="1" w:styleId="42">
    <w:name w:val="Оглавление 4 Знак"/>
    <w:basedOn w:val="11"/>
    <w:link w:val="41"/>
    <w:uiPriority w:val="39"/>
    <w:rsid w:val="00441A49"/>
    <w:rPr>
      <w:rFonts w:ascii="Times New Roman" w:eastAsia="Times New Roman" w:hAnsi="Times New Roman" w:cs="Times New Roman"/>
      <w:color w:val="000000"/>
      <w:sz w:val="20"/>
      <w:szCs w:val="20"/>
    </w:rPr>
  </w:style>
  <w:style w:type="paragraph" w:customStyle="1" w:styleId="CharAttribute313">
    <w:name w:val="CharAttribute313"/>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511">
    <w:name w:val="CharAttribute511"/>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291">
    <w:name w:val="CharAttribute291"/>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286">
    <w:name w:val="CharAttribute286"/>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285">
    <w:name w:val="CharAttribute285"/>
    <w:rsid w:val="00441A49"/>
    <w:pPr>
      <w:spacing w:after="0" w:line="240" w:lineRule="auto"/>
    </w:pPr>
    <w:rPr>
      <w:rFonts w:ascii="Times New Roman" w:eastAsia="Times New Roman" w:hAnsi="Times New Roman" w:cs="Times New Roman"/>
      <w:color w:val="000000"/>
      <w:sz w:val="28"/>
      <w:szCs w:val="20"/>
    </w:rPr>
  </w:style>
  <w:style w:type="paragraph" w:styleId="a8">
    <w:name w:val="Balloon Text"/>
    <w:basedOn w:val="a"/>
    <w:link w:val="a9"/>
    <w:uiPriority w:val="99"/>
    <w:rsid w:val="00441A49"/>
    <w:pPr>
      <w:widowControl w:val="0"/>
      <w:spacing w:after="0" w:line="240" w:lineRule="auto"/>
      <w:ind w:left="0" w:right="0" w:firstLine="0"/>
    </w:pPr>
    <w:rPr>
      <w:rFonts w:ascii="Tahoma" w:hAnsi="Tahoma"/>
      <w:sz w:val="16"/>
      <w:szCs w:val="20"/>
    </w:rPr>
  </w:style>
  <w:style w:type="character" w:customStyle="1" w:styleId="a9">
    <w:name w:val="Текст выноски Знак"/>
    <w:basedOn w:val="a0"/>
    <w:link w:val="a8"/>
    <w:uiPriority w:val="99"/>
    <w:rsid w:val="00441A49"/>
    <w:rPr>
      <w:rFonts w:ascii="Tahoma" w:eastAsia="Times New Roman" w:hAnsi="Tahoma" w:cs="Times New Roman"/>
      <w:color w:val="000000"/>
      <w:sz w:val="16"/>
      <w:szCs w:val="20"/>
    </w:rPr>
  </w:style>
  <w:style w:type="paragraph" w:styleId="6">
    <w:name w:val="toc 6"/>
    <w:basedOn w:val="a"/>
    <w:next w:val="a"/>
    <w:link w:val="60"/>
    <w:uiPriority w:val="39"/>
    <w:rsid w:val="00441A49"/>
    <w:pPr>
      <w:widowControl w:val="0"/>
      <w:spacing w:after="0" w:line="240" w:lineRule="auto"/>
      <w:ind w:left="1000" w:right="0" w:firstLine="0"/>
      <w:jc w:val="left"/>
    </w:pPr>
    <w:rPr>
      <w:sz w:val="20"/>
      <w:szCs w:val="20"/>
    </w:rPr>
  </w:style>
  <w:style w:type="character" w:customStyle="1" w:styleId="60">
    <w:name w:val="Оглавление 6 Знак"/>
    <w:basedOn w:val="11"/>
    <w:link w:val="6"/>
    <w:uiPriority w:val="39"/>
    <w:rsid w:val="00441A49"/>
    <w:rPr>
      <w:rFonts w:ascii="Times New Roman" w:eastAsia="Times New Roman" w:hAnsi="Times New Roman" w:cs="Times New Roman"/>
      <w:color w:val="000000"/>
      <w:sz w:val="20"/>
      <w:szCs w:val="20"/>
    </w:rPr>
  </w:style>
  <w:style w:type="paragraph" w:customStyle="1" w:styleId="13">
    <w:name w:val="Обычный (веб)1"/>
    <w:basedOn w:val="a"/>
    <w:rsid w:val="00441A49"/>
    <w:pPr>
      <w:spacing w:beforeAutospacing="1" w:after="0" w:afterAutospacing="1" w:line="240" w:lineRule="auto"/>
      <w:ind w:left="0" w:right="0" w:firstLine="0"/>
      <w:jc w:val="left"/>
    </w:pPr>
    <w:rPr>
      <w:szCs w:val="20"/>
    </w:rPr>
  </w:style>
  <w:style w:type="paragraph" w:customStyle="1" w:styleId="ParaAttribute16">
    <w:name w:val="ParaAttribute16"/>
    <w:rsid w:val="00441A49"/>
    <w:pPr>
      <w:spacing w:after="0" w:line="240" w:lineRule="auto"/>
      <w:ind w:left="1080"/>
      <w:jc w:val="both"/>
    </w:pPr>
    <w:rPr>
      <w:rFonts w:ascii="Times New Roman" w:eastAsia="Times New Roman" w:hAnsi="Times New Roman" w:cs="Times New Roman"/>
      <w:color w:val="000000"/>
      <w:sz w:val="20"/>
      <w:szCs w:val="20"/>
    </w:rPr>
  </w:style>
  <w:style w:type="paragraph" w:styleId="7">
    <w:name w:val="toc 7"/>
    <w:basedOn w:val="a"/>
    <w:next w:val="a"/>
    <w:link w:val="70"/>
    <w:uiPriority w:val="39"/>
    <w:rsid w:val="00441A49"/>
    <w:pPr>
      <w:widowControl w:val="0"/>
      <w:spacing w:after="0" w:line="240" w:lineRule="auto"/>
      <w:ind w:left="1200" w:right="0" w:firstLine="0"/>
      <w:jc w:val="left"/>
    </w:pPr>
    <w:rPr>
      <w:sz w:val="20"/>
      <w:szCs w:val="20"/>
    </w:rPr>
  </w:style>
  <w:style w:type="character" w:customStyle="1" w:styleId="70">
    <w:name w:val="Оглавление 7 Знак"/>
    <w:basedOn w:val="11"/>
    <w:link w:val="7"/>
    <w:uiPriority w:val="39"/>
    <w:rsid w:val="00441A49"/>
    <w:rPr>
      <w:rFonts w:ascii="Times New Roman" w:eastAsia="Times New Roman" w:hAnsi="Times New Roman" w:cs="Times New Roman"/>
      <w:color w:val="000000"/>
      <w:sz w:val="20"/>
      <w:szCs w:val="20"/>
    </w:rPr>
  </w:style>
  <w:style w:type="paragraph" w:customStyle="1" w:styleId="CharAttribute300">
    <w:name w:val="CharAttribute300"/>
    <w:rsid w:val="00441A49"/>
    <w:pPr>
      <w:spacing w:after="0" w:line="240" w:lineRule="auto"/>
    </w:pPr>
    <w:rPr>
      <w:rFonts w:ascii="Times New Roman" w:eastAsia="Times New Roman" w:hAnsi="Times New Roman" w:cs="Times New Roman"/>
      <w:color w:val="00000A"/>
      <w:sz w:val="28"/>
      <w:szCs w:val="20"/>
    </w:rPr>
  </w:style>
  <w:style w:type="paragraph" w:customStyle="1" w:styleId="Standard">
    <w:name w:val="Standard"/>
    <w:rsid w:val="00441A49"/>
    <w:pPr>
      <w:spacing w:after="0" w:line="240" w:lineRule="auto"/>
    </w:pPr>
    <w:rPr>
      <w:rFonts w:ascii="Liberation Serif" w:eastAsia="Times New Roman" w:hAnsi="Liberation Serif" w:cs="Times New Roman"/>
      <w:color w:val="000000"/>
      <w:sz w:val="24"/>
      <w:szCs w:val="20"/>
    </w:rPr>
  </w:style>
  <w:style w:type="paragraph" w:customStyle="1" w:styleId="CharAttribute288">
    <w:name w:val="CharAttribute288"/>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512">
    <w:name w:val="CharAttribute512"/>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284">
    <w:name w:val="CharAttribute284"/>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01">
    <w:name w:val="CharAttribute301"/>
    <w:rsid w:val="00441A49"/>
    <w:pPr>
      <w:spacing w:after="0" w:line="240" w:lineRule="auto"/>
    </w:pPr>
    <w:rPr>
      <w:rFonts w:ascii="Times New Roman" w:eastAsia="Times New Roman" w:hAnsi="Times New Roman" w:cs="Times New Roman"/>
      <w:color w:val="00000A"/>
      <w:sz w:val="28"/>
      <w:szCs w:val="20"/>
    </w:rPr>
  </w:style>
  <w:style w:type="paragraph" w:styleId="aa">
    <w:name w:val="annotation text"/>
    <w:basedOn w:val="a"/>
    <w:link w:val="ab"/>
    <w:unhideWhenUsed/>
    <w:rsid w:val="00441A49"/>
    <w:pPr>
      <w:spacing w:line="240" w:lineRule="auto"/>
    </w:pPr>
    <w:rPr>
      <w:sz w:val="20"/>
      <w:szCs w:val="20"/>
    </w:rPr>
  </w:style>
  <w:style w:type="character" w:customStyle="1" w:styleId="ab">
    <w:name w:val="Текст примечания Знак"/>
    <w:basedOn w:val="a0"/>
    <w:link w:val="aa"/>
    <w:rsid w:val="00441A49"/>
    <w:rPr>
      <w:rFonts w:ascii="Times New Roman" w:eastAsia="Times New Roman" w:hAnsi="Times New Roman" w:cs="Times New Roman"/>
      <w:color w:val="000000"/>
      <w:sz w:val="20"/>
      <w:szCs w:val="20"/>
    </w:rPr>
  </w:style>
  <w:style w:type="paragraph" w:styleId="ac">
    <w:name w:val="annotation subject"/>
    <w:basedOn w:val="aa"/>
    <w:next w:val="aa"/>
    <w:link w:val="ad"/>
    <w:rsid w:val="00441A49"/>
    <w:pPr>
      <w:widowControl w:val="0"/>
      <w:spacing w:after="0"/>
      <w:ind w:left="0" w:right="0" w:firstLine="0"/>
    </w:pPr>
    <w:rPr>
      <w:b/>
    </w:rPr>
  </w:style>
  <w:style w:type="character" w:customStyle="1" w:styleId="ad">
    <w:name w:val="Тема примечания Знак"/>
    <w:basedOn w:val="ab"/>
    <w:link w:val="ac"/>
    <w:rsid w:val="00441A49"/>
    <w:rPr>
      <w:rFonts w:ascii="Times New Roman" w:eastAsia="Times New Roman" w:hAnsi="Times New Roman" w:cs="Times New Roman"/>
      <w:b/>
      <w:color w:val="000000"/>
      <w:sz w:val="20"/>
      <w:szCs w:val="20"/>
    </w:rPr>
  </w:style>
  <w:style w:type="paragraph" w:customStyle="1" w:styleId="CharAttribute548">
    <w:name w:val="CharAttribute548"/>
    <w:rsid w:val="00441A49"/>
    <w:pPr>
      <w:spacing w:after="0" w:line="240" w:lineRule="auto"/>
    </w:pPr>
    <w:rPr>
      <w:rFonts w:ascii="Times New Roman" w:eastAsia="Times New Roman" w:hAnsi="Times New Roman" w:cs="Times New Roman"/>
      <w:color w:val="000000"/>
      <w:sz w:val="24"/>
      <w:szCs w:val="20"/>
    </w:rPr>
  </w:style>
  <w:style w:type="paragraph" w:customStyle="1" w:styleId="CharAttribute10">
    <w:name w:val="CharAttribute10"/>
    <w:rsid w:val="00441A49"/>
    <w:pPr>
      <w:spacing w:after="0" w:line="240" w:lineRule="auto"/>
    </w:pPr>
    <w:rPr>
      <w:rFonts w:ascii="Times New Roman" w:eastAsia="Times New Roman" w:hAnsi="Times New Roman" w:cs="Times New Roman"/>
      <w:b/>
      <w:color w:val="000000"/>
      <w:sz w:val="28"/>
      <w:szCs w:val="20"/>
    </w:rPr>
  </w:style>
  <w:style w:type="paragraph" w:customStyle="1" w:styleId="CharAttribute293">
    <w:name w:val="CharAttribute293"/>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20">
    <w:name w:val="CharAttribute320"/>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25">
    <w:name w:val="CharAttribute325"/>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504">
    <w:name w:val="CharAttribute504"/>
    <w:rsid w:val="00441A49"/>
    <w:pPr>
      <w:spacing w:after="0" w:line="240" w:lineRule="auto"/>
    </w:pPr>
    <w:rPr>
      <w:rFonts w:ascii="Times New Roman" w:eastAsia="Times New Roman" w:hAnsi="Times New Roman" w:cs="Times New Roman"/>
      <w:color w:val="000000"/>
      <w:sz w:val="28"/>
      <w:szCs w:val="20"/>
    </w:rPr>
  </w:style>
  <w:style w:type="paragraph" w:styleId="ae">
    <w:name w:val="Block Text"/>
    <w:basedOn w:val="a"/>
    <w:link w:val="af"/>
    <w:rsid w:val="00441A49"/>
    <w:pPr>
      <w:spacing w:after="0" w:line="360" w:lineRule="auto"/>
      <w:ind w:left="-709" w:right="-9" w:firstLine="709"/>
    </w:pPr>
    <w:rPr>
      <w:spacing w:val="5"/>
      <w:szCs w:val="20"/>
    </w:rPr>
  </w:style>
  <w:style w:type="character" w:customStyle="1" w:styleId="af">
    <w:name w:val="Цитата Знак"/>
    <w:basedOn w:val="11"/>
    <w:link w:val="ae"/>
    <w:rsid w:val="00441A49"/>
    <w:rPr>
      <w:rFonts w:ascii="Times New Roman" w:eastAsia="Times New Roman" w:hAnsi="Times New Roman" w:cs="Times New Roman"/>
      <w:color w:val="000000"/>
      <w:spacing w:val="5"/>
      <w:sz w:val="24"/>
      <w:szCs w:val="20"/>
    </w:rPr>
  </w:style>
  <w:style w:type="paragraph" w:styleId="af0">
    <w:name w:val="Normal (Web)"/>
    <w:basedOn w:val="a"/>
    <w:link w:val="af1"/>
    <w:rsid w:val="00441A49"/>
    <w:pPr>
      <w:widowControl w:val="0"/>
      <w:spacing w:after="0" w:line="240" w:lineRule="auto"/>
      <w:ind w:left="0" w:right="0" w:firstLine="0"/>
    </w:pPr>
    <w:rPr>
      <w:szCs w:val="20"/>
    </w:rPr>
  </w:style>
  <w:style w:type="character" w:customStyle="1" w:styleId="af1">
    <w:name w:val="Обычный (веб) Знак"/>
    <w:basedOn w:val="11"/>
    <w:link w:val="af0"/>
    <w:uiPriority w:val="99"/>
    <w:rsid w:val="00441A49"/>
    <w:rPr>
      <w:rFonts w:ascii="Times New Roman" w:eastAsia="Times New Roman" w:hAnsi="Times New Roman" w:cs="Times New Roman"/>
      <w:color w:val="000000"/>
      <w:sz w:val="24"/>
      <w:szCs w:val="20"/>
    </w:rPr>
  </w:style>
  <w:style w:type="paragraph" w:customStyle="1" w:styleId="CharAttribute498">
    <w:name w:val="CharAttribute498"/>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03">
    <w:name w:val="CharAttribute303"/>
    <w:rsid w:val="00441A49"/>
    <w:pPr>
      <w:spacing w:after="0" w:line="240" w:lineRule="auto"/>
    </w:pPr>
    <w:rPr>
      <w:rFonts w:ascii="Times New Roman" w:eastAsia="Times New Roman" w:hAnsi="Times New Roman" w:cs="Times New Roman"/>
      <w:b/>
      <w:color w:val="000000"/>
      <w:sz w:val="28"/>
      <w:szCs w:val="20"/>
    </w:rPr>
  </w:style>
  <w:style w:type="paragraph" w:customStyle="1" w:styleId="CharAttribute330">
    <w:name w:val="CharAttribute330"/>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04">
    <w:name w:val="CharAttribute304"/>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485">
    <w:name w:val="CharAttribute485"/>
    <w:rsid w:val="00441A49"/>
    <w:pPr>
      <w:spacing w:after="0" w:line="240" w:lineRule="auto"/>
    </w:pPr>
    <w:rPr>
      <w:rFonts w:ascii="Times New Roman" w:eastAsia="Times New Roman" w:hAnsi="Times New Roman" w:cs="Times New Roman"/>
      <w:i/>
      <w:color w:val="000000"/>
      <w:szCs w:val="20"/>
    </w:rPr>
  </w:style>
  <w:style w:type="paragraph" w:customStyle="1" w:styleId="CharAttribute269">
    <w:name w:val="CharAttribute269"/>
    <w:rsid w:val="00441A49"/>
    <w:pPr>
      <w:spacing w:after="0" w:line="240" w:lineRule="auto"/>
    </w:pPr>
    <w:rPr>
      <w:rFonts w:ascii="Times New Roman" w:eastAsia="Times New Roman" w:hAnsi="Times New Roman" w:cs="Times New Roman"/>
      <w:i/>
      <w:color w:val="000000"/>
      <w:sz w:val="28"/>
      <w:szCs w:val="20"/>
    </w:rPr>
  </w:style>
  <w:style w:type="paragraph" w:customStyle="1" w:styleId="CharAttribute271">
    <w:name w:val="CharAttribute271"/>
    <w:rsid w:val="00441A49"/>
    <w:pPr>
      <w:spacing w:after="0" w:line="240" w:lineRule="auto"/>
    </w:pPr>
    <w:rPr>
      <w:rFonts w:ascii="Times New Roman" w:eastAsia="Times New Roman" w:hAnsi="Times New Roman" w:cs="Times New Roman"/>
      <w:b/>
      <w:color w:val="000000"/>
      <w:sz w:val="28"/>
      <w:szCs w:val="20"/>
    </w:rPr>
  </w:style>
  <w:style w:type="paragraph" w:customStyle="1" w:styleId="CharAttribute299">
    <w:name w:val="CharAttribute299"/>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292">
    <w:name w:val="CharAttribute292"/>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16">
    <w:name w:val="CharAttribute316"/>
    <w:rsid w:val="00441A49"/>
    <w:pPr>
      <w:spacing w:after="0" w:line="240" w:lineRule="auto"/>
    </w:pPr>
    <w:rPr>
      <w:rFonts w:ascii="Times New Roman" w:eastAsia="Times New Roman" w:hAnsi="Times New Roman" w:cs="Times New Roman"/>
      <w:color w:val="000000"/>
      <w:sz w:val="28"/>
      <w:szCs w:val="20"/>
    </w:rPr>
  </w:style>
  <w:style w:type="paragraph" w:customStyle="1" w:styleId="ParaAttribute38">
    <w:name w:val="ParaAttribute38"/>
    <w:rsid w:val="00441A49"/>
    <w:pPr>
      <w:spacing w:after="0" w:line="240" w:lineRule="auto"/>
      <w:ind w:right="-1"/>
      <w:jc w:val="both"/>
    </w:pPr>
    <w:rPr>
      <w:rFonts w:ascii="Times New Roman" w:eastAsia="Times New Roman" w:hAnsi="Times New Roman" w:cs="Times New Roman"/>
      <w:color w:val="000000"/>
      <w:sz w:val="20"/>
      <w:szCs w:val="20"/>
    </w:rPr>
  </w:style>
  <w:style w:type="paragraph" w:customStyle="1" w:styleId="CharAttribute2">
    <w:name w:val="CharAttribute2"/>
    <w:rsid w:val="00441A49"/>
    <w:pPr>
      <w:spacing w:after="0" w:line="240" w:lineRule="auto"/>
    </w:pPr>
    <w:rPr>
      <w:rFonts w:ascii="Times New Roman" w:eastAsia="Times New Roman" w:hAnsi="Times New Roman" w:cs="Times New Roman"/>
      <w:color w:val="00000A"/>
      <w:sz w:val="28"/>
      <w:szCs w:val="20"/>
    </w:rPr>
  </w:style>
  <w:style w:type="paragraph" w:customStyle="1" w:styleId="CharAttribute502">
    <w:name w:val="CharAttribute502"/>
    <w:rsid w:val="00441A49"/>
    <w:pPr>
      <w:spacing w:after="0" w:line="240" w:lineRule="auto"/>
    </w:pPr>
    <w:rPr>
      <w:rFonts w:ascii="Times New Roman" w:eastAsia="Times New Roman" w:hAnsi="Times New Roman" w:cs="Times New Roman"/>
      <w:i/>
      <w:color w:val="000000"/>
      <w:sz w:val="28"/>
      <w:szCs w:val="20"/>
    </w:rPr>
  </w:style>
  <w:style w:type="paragraph" w:customStyle="1" w:styleId="CharAttribute290">
    <w:name w:val="CharAttribute290"/>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0">
    <w:name w:val="CharAttribute0"/>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296">
    <w:name w:val="CharAttribute296"/>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35">
    <w:name w:val="CharAttribute335"/>
    <w:rsid w:val="00441A49"/>
    <w:pPr>
      <w:spacing w:after="0" w:line="240" w:lineRule="auto"/>
    </w:pPr>
    <w:rPr>
      <w:rFonts w:ascii="Times New Roman" w:eastAsia="Times New Roman" w:hAnsi="Times New Roman" w:cs="Times New Roman"/>
      <w:color w:val="000000"/>
      <w:sz w:val="28"/>
      <w:szCs w:val="20"/>
    </w:rPr>
  </w:style>
  <w:style w:type="paragraph" w:customStyle="1" w:styleId="ParaAttribute8">
    <w:name w:val="ParaAttribute8"/>
    <w:rsid w:val="00441A49"/>
    <w:pPr>
      <w:spacing w:after="0" w:line="240" w:lineRule="auto"/>
      <w:ind w:firstLine="851"/>
      <w:jc w:val="both"/>
    </w:pPr>
    <w:rPr>
      <w:rFonts w:ascii="Times New Roman" w:eastAsia="Times New Roman" w:hAnsi="Times New Roman" w:cs="Times New Roman"/>
      <w:color w:val="000000"/>
      <w:sz w:val="20"/>
      <w:szCs w:val="20"/>
    </w:rPr>
  </w:style>
  <w:style w:type="paragraph" w:styleId="31">
    <w:name w:val="toc 3"/>
    <w:basedOn w:val="a"/>
    <w:next w:val="a"/>
    <w:link w:val="32"/>
    <w:uiPriority w:val="39"/>
    <w:rsid w:val="00441A49"/>
    <w:pPr>
      <w:widowControl w:val="0"/>
      <w:spacing w:after="0" w:line="240" w:lineRule="auto"/>
      <w:ind w:left="400" w:right="0" w:firstLine="0"/>
      <w:jc w:val="left"/>
    </w:pPr>
    <w:rPr>
      <w:sz w:val="20"/>
      <w:szCs w:val="20"/>
    </w:rPr>
  </w:style>
  <w:style w:type="character" w:customStyle="1" w:styleId="32">
    <w:name w:val="Оглавление 3 Знак"/>
    <w:basedOn w:val="11"/>
    <w:link w:val="31"/>
    <w:uiPriority w:val="39"/>
    <w:rsid w:val="00441A49"/>
    <w:rPr>
      <w:rFonts w:ascii="Times New Roman" w:eastAsia="Times New Roman" w:hAnsi="Times New Roman" w:cs="Times New Roman"/>
      <w:color w:val="000000"/>
      <w:sz w:val="20"/>
      <w:szCs w:val="20"/>
    </w:rPr>
  </w:style>
  <w:style w:type="paragraph" w:customStyle="1" w:styleId="CharAttribute521">
    <w:name w:val="CharAttribute521"/>
    <w:rsid w:val="00441A49"/>
    <w:pPr>
      <w:spacing w:after="0" w:line="240" w:lineRule="auto"/>
    </w:pPr>
    <w:rPr>
      <w:rFonts w:ascii="Times New Roman" w:eastAsia="Times New Roman" w:hAnsi="Times New Roman" w:cs="Times New Roman"/>
      <w:i/>
      <w:color w:val="000000"/>
      <w:sz w:val="28"/>
      <w:szCs w:val="20"/>
    </w:rPr>
  </w:style>
  <w:style w:type="paragraph" w:customStyle="1" w:styleId="CharAttribute334">
    <w:name w:val="CharAttribute334"/>
    <w:rsid w:val="00441A49"/>
    <w:pPr>
      <w:spacing w:after="0" w:line="240" w:lineRule="auto"/>
    </w:pPr>
    <w:rPr>
      <w:rFonts w:ascii="Times New Roman" w:eastAsia="Times New Roman" w:hAnsi="Times New Roman" w:cs="Times New Roman"/>
      <w:color w:val="000000"/>
      <w:sz w:val="28"/>
      <w:szCs w:val="20"/>
    </w:rPr>
  </w:style>
  <w:style w:type="paragraph" w:customStyle="1" w:styleId="s10">
    <w:name w:val="s_10"/>
    <w:rsid w:val="00441A49"/>
    <w:pPr>
      <w:spacing w:after="0" w:line="240" w:lineRule="auto"/>
    </w:pPr>
    <w:rPr>
      <w:rFonts w:eastAsia="Times New Roman" w:cs="Times New Roman"/>
      <w:color w:val="000000"/>
      <w:sz w:val="24"/>
      <w:szCs w:val="20"/>
    </w:rPr>
  </w:style>
  <w:style w:type="paragraph" w:customStyle="1" w:styleId="CharAttribute323">
    <w:name w:val="CharAttribute323"/>
    <w:rsid w:val="00441A49"/>
    <w:pPr>
      <w:spacing w:after="0" w:line="240" w:lineRule="auto"/>
    </w:pPr>
    <w:rPr>
      <w:rFonts w:ascii="Times New Roman" w:eastAsia="Times New Roman" w:hAnsi="Times New Roman" w:cs="Times New Roman"/>
      <w:color w:val="000000"/>
      <w:sz w:val="28"/>
      <w:szCs w:val="20"/>
    </w:rPr>
  </w:style>
  <w:style w:type="paragraph" w:customStyle="1" w:styleId="bigtext">
    <w:name w:val="big_text"/>
    <w:basedOn w:val="a"/>
    <w:rsid w:val="00441A49"/>
    <w:pPr>
      <w:spacing w:before="113" w:after="57" w:line="288" w:lineRule="auto"/>
      <w:ind w:left="0" w:right="0" w:firstLine="0"/>
      <w:jc w:val="left"/>
    </w:pPr>
    <w:rPr>
      <w:rFonts w:ascii="Arial" w:hAnsi="Arial"/>
      <w:color w:val="333333"/>
      <w:sz w:val="21"/>
      <w:szCs w:val="20"/>
    </w:rPr>
  </w:style>
  <w:style w:type="paragraph" w:customStyle="1" w:styleId="CharAttribute333">
    <w:name w:val="CharAttribute333"/>
    <w:rsid w:val="00441A49"/>
    <w:pPr>
      <w:spacing w:after="0" w:line="240" w:lineRule="auto"/>
    </w:pPr>
    <w:rPr>
      <w:rFonts w:ascii="Times New Roman" w:eastAsia="Times New Roman" w:hAnsi="Times New Roman" w:cs="Times New Roman"/>
      <w:color w:val="000000"/>
      <w:sz w:val="28"/>
      <w:szCs w:val="20"/>
    </w:rPr>
  </w:style>
  <w:style w:type="paragraph" w:customStyle="1" w:styleId="14">
    <w:name w:val="Основной текст1"/>
    <w:basedOn w:val="a"/>
    <w:rsid w:val="00441A49"/>
    <w:pPr>
      <w:widowControl w:val="0"/>
      <w:spacing w:after="40" w:line="240" w:lineRule="auto"/>
      <w:ind w:left="0" w:right="0" w:firstLine="400"/>
      <w:jc w:val="left"/>
    </w:pPr>
    <w:rPr>
      <w:rFonts w:ascii="Arial" w:hAnsi="Arial"/>
      <w:color w:val="231F20"/>
      <w:sz w:val="28"/>
      <w:szCs w:val="20"/>
    </w:rPr>
  </w:style>
  <w:style w:type="paragraph" w:customStyle="1" w:styleId="CharAttribute277">
    <w:name w:val="CharAttribute277"/>
    <w:rsid w:val="00441A49"/>
    <w:pPr>
      <w:spacing w:after="0" w:line="240" w:lineRule="auto"/>
    </w:pPr>
    <w:rPr>
      <w:rFonts w:ascii="Times New Roman" w:eastAsia="Times New Roman" w:hAnsi="Times New Roman" w:cs="Times New Roman"/>
      <w:b/>
      <w:i/>
      <w:color w:val="00000A"/>
      <w:sz w:val="28"/>
      <w:szCs w:val="20"/>
    </w:rPr>
  </w:style>
  <w:style w:type="paragraph" w:customStyle="1" w:styleId="ParaAttribute30">
    <w:name w:val="ParaAttribute30"/>
    <w:rsid w:val="00441A49"/>
    <w:pPr>
      <w:spacing w:after="0" w:line="240" w:lineRule="auto"/>
      <w:ind w:left="709" w:right="566"/>
      <w:jc w:val="center"/>
    </w:pPr>
    <w:rPr>
      <w:rFonts w:ascii="Times New Roman" w:eastAsia="Times New Roman" w:hAnsi="Times New Roman" w:cs="Times New Roman"/>
      <w:color w:val="000000"/>
      <w:sz w:val="20"/>
      <w:szCs w:val="20"/>
    </w:rPr>
  </w:style>
  <w:style w:type="paragraph" w:customStyle="1" w:styleId="Default">
    <w:name w:val="Default"/>
    <w:rsid w:val="00441A49"/>
    <w:pPr>
      <w:spacing w:after="0" w:line="240" w:lineRule="auto"/>
    </w:pPr>
    <w:rPr>
      <w:rFonts w:ascii="Times New Roman" w:eastAsia="Times New Roman" w:hAnsi="Times New Roman" w:cs="Times New Roman"/>
      <w:color w:val="000000"/>
      <w:sz w:val="24"/>
      <w:szCs w:val="20"/>
    </w:rPr>
  </w:style>
  <w:style w:type="paragraph" w:customStyle="1" w:styleId="CharAttribute331">
    <w:name w:val="CharAttribute331"/>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275">
    <w:name w:val="CharAttribute275"/>
    <w:rsid w:val="00441A49"/>
    <w:pPr>
      <w:spacing w:after="0" w:line="240" w:lineRule="auto"/>
    </w:pPr>
    <w:rPr>
      <w:rFonts w:ascii="Times New Roman" w:eastAsia="Times New Roman" w:hAnsi="Times New Roman" w:cs="Times New Roman"/>
      <w:b/>
      <w:i/>
      <w:color w:val="000000"/>
      <w:sz w:val="28"/>
      <w:szCs w:val="20"/>
    </w:rPr>
  </w:style>
  <w:style w:type="paragraph" w:customStyle="1" w:styleId="CharAttribute283">
    <w:name w:val="CharAttribute283"/>
    <w:rsid w:val="00441A49"/>
    <w:pPr>
      <w:spacing w:after="0" w:line="240" w:lineRule="auto"/>
    </w:pPr>
    <w:rPr>
      <w:rFonts w:ascii="Times New Roman" w:eastAsia="Times New Roman" w:hAnsi="Times New Roman" w:cs="Times New Roman"/>
      <w:i/>
      <w:color w:val="00000A"/>
      <w:sz w:val="28"/>
      <w:szCs w:val="20"/>
    </w:rPr>
  </w:style>
  <w:style w:type="paragraph" w:customStyle="1" w:styleId="15">
    <w:name w:val="Îñíîâíîé òåêñò1"/>
    <w:basedOn w:val="a"/>
    <w:rsid w:val="00441A49"/>
    <w:pPr>
      <w:widowControl w:val="0"/>
      <w:spacing w:after="40" w:line="240" w:lineRule="auto"/>
      <w:ind w:left="0" w:right="0" w:firstLine="400"/>
      <w:jc w:val="left"/>
    </w:pPr>
    <w:rPr>
      <w:rFonts w:ascii="Arial" w:hAnsi="Arial"/>
      <w:color w:val="231F20"/>
      <w:sz w:val="28"/>
      <w:szCs w:val="20"/>
    </w:rPr>
  </w:style>
  <w:style w:type="paragraph" w:customStyle="1" w:styleId="CharAttribute3">
    <w:name w:val="CharAttribute3"/>
    <w:rsid w:val="00441A49"/>
    <w:pPr>
      <w:spacing w:after="0" w:line="240" w:lineRule="auto"/>
    </w:pPr>
    <w:rPr>
      <w:rFonts w:ascii="Times New Roman" w:eastAsia="Times New Roman" w:hAnsi="Times New Roman" w:cs="Times New Roman"/>
      <w:color w:val="000000"/>
      <w:sz w:val="28"/>
      <w:szCs w:val="20"/>
    </w:rPr>
  </w:style>
  <w:style w:type="paragraph" w:customStyle="1" w:styleId="16">
    <w:name w:val="Основной шрифт абзаца1"/>
    <w:rsid w:val="00441A49"/>
    <w:pPr>
      <w:spacing w:after="0" w:line="240" w:lineRule="auto"/>
    </w:pPr>
    <w:rPr>
      <w:rFonts w:eastAsia="Times New Roman" w:cs="Times New Roman"/>
      <w:color w:val="000000"/>
      <w:sz w:val="24"/>
      <w:szCs w:val="20"/>
    </w:rPr>
  </w:style>
  <w:style w:type="paragraph" w:customStyle="1" w:styleId="CharAttribute312">
    <w:name w:val="CharAttribute312"/>
    <w:rsid w:val="00441A49"/>
    <w:pPr>
      <w:spacing w:after="0" w:line="240" w:lineRule="auto"/>
    </w:pPr>
    <w:rPr>
      <w:rFonts w:ascii="Times New Roman" w:eastAsia="Times New Roman" w:hAnsi="Times New Roman" w:cs="Times New Roman"/>
      <w:color w:val="000000"/>
      <w:sz w:val="28"/>
      <w:szCs w:val="20"/>
    </w:rPr>
  </w:style>
  <w:style w:type="paragraph" w:customStyle="1" w:styleId="w">
    <w:name w:val="w"/>
    <w:rsid w:val="00441A49"/>
    <w:pPr>
      <w:spacing w:after="0" w:line="240" w:lineRule="auto"/>
    </w:pPr>
    <w:rPr>
      <w:rFonts w:eastAsia="Times New Roman" w:cs="Times New Roman"/>
      <w:color w:val="000000"/>
      <w:sz w:val="24"/>
      <w:szCs w:val="20"/>
    </w:rPr>
  </w:style>
  <w:style w:type="paragraph" w:customStyle="1" w:styleId="CharAttribute289">
    <w:name w:val="CharAttribute289"/>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279">
    <w:name w:val="CharAttribute279"/>
    <w:rsid w:val="00441A49"/>
    <w:pPr>
      <w:spacing w:after="0" w:line="240" w:lineRule="auto"/>
    </w:pPr>
    <w:rPr>
      <w:rFonts w:ascii="Times New Roman" w:eastAsia="Times New Roman" w:hAnsi="Times New Roman" w:cs="Times New Roman"/>
      <w:color w:val="00000A"/>
      <w:sz w:val="28"/>
      <w:szCs w:val="20"/>
    </w:rPr>
  </w:style>
  <w:style w:type="paragraph" w:customStyle="1" w:styleId="CharAttribute282">
    <w:name w:val="CharAttribute282"/>
    <w:rsid w:val="00441A49"/>
    <w:pPr>
      <w:spacing w:after="0" w:line="240" w:lineRule="auto"/>
    </w:pPr>
    <w:rPr>
      <w:rFonts w:ascii="Times New Roman" w:eastAsia="Times New Roman" w:hAnsi="Times New Roman" w:cs="Times New Roman"/>
      <w:color w:val="00000A"/>
      <w:sz w:val="28"/>
      <w:szCs w:val="20"/>
    </w:rPr>
  </w:style>
  <w:style w:type="paragraph" w:styleId="23">
    <w:name w:val="Body Text Indent 2"/>
    <w:basedOn w:val="a"/>
    <w:link w:val="24"/>
    <w:rsid w:val="00441A49"/>
    <w:pPr>
      <w:spacing w:before="64" w:after="120" w:line="480" w:lineRule="auto"/>
      <w:ind w:left="283" w:right="816" w:firstLine="0"/>
    </w:pPr>
    <w:rPr>
      <w:rFonts w:ascii="Calibri" w:hAnsi="Calibri"/>
      <w:sz w:val="20"/>
      <w:szCs w:val="20"/>
    </w:rPr>
  </w:style>
  <w:style w:type="character" w:customStyle="1" w:styleId="24">
    <w:name w:val="Основной текст с отступом 2 Знак"/>
    <w:basedOn w:val="a0"/>
    <w:link w:val="23"/>
    <w:rsid w:val="00441A49"/>
    <w:rPr>
      <w:rFonts w:ascii="Calibri" w:eastAsia="Times New Roman" w:hAnsi="Calibri" w:cs="Times New Roman"/>
      <w:color w:val="000000"/>
      <w:sz w:val="20"/>
      <w:szCs w:val="20"/>
    </w:rPr>
  </w:style>
  <w:style w:type="paragraph" w:customStyle="1" w:styleId="CharAttribute327">
    <w:name w:val="CharAttribute327"/>
    <w:rsid w:val="00441A49"/>
    <w:pPr>
      <w:spacing w:after="0" w:line="240" w:lineRule="auto"/>
    </w:pPr>
    <w:rPr>
      <w:rFonts w:ascii="Times New Roman" w:eastAsia="Times New Roman" w:hAnsi="Times New Roman" w:cs="Times New Roman"/>
      <w:color w:val="000000"/>
      <w:sz w:val="28"/>
      <w:szCs w:val="20"/>
    </w:rPr>
  </w:style>
  <w:style w:type="paragraph" w:styleId="af2">
    <w:name w:val="Body Text Indent"/>
    <w:basedOn w:val="a"/>
    <w:link w:val="af3"/>
    <w:rsid w:val="00441A49"/>
    <w:pPr>
      <w:spacing w:before="64" w:after="120" w:line="240" w:lineRule="auto"/>
      <w:ind w:left="283" w:right="816" w:firstLine="0"/>
    </w:pPr>
    <w:rPr>
      <w:rFonts w:ascii="Calibri" w:hAnsi="Calibri"/>
      <w:sz w:val="20"/>
      <w:szCs w:val="20"/>
    </w:rPr>
  </w:style>
  <w:style w:type="character" w:customStyle="1" w:styleId="af3">
    <w:name w:val="Основной текст с отступом Знак"/>
    <w:basedOn w:val="a0"/>
    <w:link w:val="af2"/>
    <w:rsid w:val="00441A49"/>
    <w:rPr>
      <w:rFonts w:ascii="Calibri" w:eastAsia="Times New Roman" w:hAnsi="Calibri" w:cs="Times New Roman"/>
      <w:color w:val="000000"/>
      <w:sz w:val="20"/>
      <w:szCs w:val="20"/>
    </w:rPr>
  </w:style>
  <w:style w:type="paragraph" w:styleId="af4">
    <w:name w:val="header"/>
    <w:basedOn w:val="a"/>
    <w:link w:val="af5"/>
    <w:uiPriority w:val="99"/>
    <w:rsid w:val="00441A49"/>
    <w:pPr>
      <w:widowControl w:val="0"/>
      <w:tabs>
        <w:tab w:val="center" w:pos="4677"/>
        <w:tab w:val="right" w:pos="9355"/>
      </w:tabs>
      <w:spacing w:after="0" w:line="240" w:lineRule="auto"/>
      <w:ind w:left="0" w:right="0" w:firstLine="0"/>
    </w:pPr>
    <w:rPr>
      <w:szCs w:val="20"/>
    </w:rPr>
  </w:style>
  <w:style w:type="character" w:customStyle="1" w:styleId="af5">
    <w:name w:val="Верхний колонтитул Знак"/>
    <w:basedOn w:val="a0"/>
    <w:link w:val="af4"/>
    <w:uiPriority w:val="99"/>
    <w:rsid w:val="00441A49"/>
    <w:rPr>
      <w:rFonts w:ascii="Times New Roman" w:eastAsia="Times New Roman" w:hAnsi="Times New Roman" w:cs="Times New Roman"/>
      <w:color w:val="000000"/>
      <w:sz w:val="24"/>
      <w:szCs w:val="20"/>
    </w:rPr>
  </w:style>
  <w:style w:type="paragraph" w:customStyle="1" w:styleId="CharAttribute321">
    <w:name w:val="CharAttribute321"/>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22">
    <w:name w:val="CharAttribute322"/>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280">
    <w:name w:val="CharAttribute280"/>
    <w:rsid w:val="00441A49"/>
    <w:pPr>
      <w:spacing w:after="0" w:line="240" w:lineRule="auto"/>
    </w:pPr>
    <w:rPr>
      <w:rFonts w:ascii="Times New Roman" w:eastAsia="Times New Roman" w:hAnsi="Times New Roman" w:cs="Times New Roman"/>
      <w:color w:val="00000A"/>
      <w:sz w:val="28"/>
      <w:szCs w:val="20"/>
    </w:rPr>
  </w:style>
  <w:style w:type="paragraph" w:customStyle="1" w:styleId="CharAttribute295">
    <w:name w:val="CharAttribute295"/>
    <w:rsid w:val="00441A49"/>
    <w:pPr>
      <w:spacing w:after="0" w:line="240" w:lineRule="auto"/>
    </w:pPr>
    <w:rPr>
      <w:rFonts w:ascii="Times New Roman" w:eastAsia="Times New Roman" w:hAnsi="Times New Roman" w:cs="Times New Roman"/>
      <w:color w:val="000000"/>
      <w:sz w:val="28"/>
      <w:szCs w:val="20"/>
    </w:rPr>
  </w:style>
  <w:style w:type="paragraph" w:customStyle="1" w:styleId="17">
    <w:name w:val="Знак примечания1"/>
    <w:link w:val="af6"/>
    <w:rsid w:val="00441A49"/>
    <w:pPr>
      <w:spacing w:after="0" w:line="240" w:lineRule="auto"/>
    </w:pPr>
    <w:rPr>
      <w:rFonts w:eastAsia="Times New Roman" w:cs="Times New Roman"/>
      <w:color w:val="000000"/>
      <w:sz w:val="16"/>
      <w:szCs w:val="20"/>
    </w:rPr>
  </w:style>
  <w:style w:type="character" w:styleId="af6">
    <w:name w:val="annotation reference"/>
    <w:link w:val="17"/>
    <w:rsid w:val="00441A49"/>
    <w:rPr>
      <w:rFonts w:eastAsia="Times New Roman" w:cs="Times New Roman"/>
      <w:color w:val="000000"/>
      <w:sz w:val="16"/>
      <w:szCs w:val="20"/>
    </w:rPr>
  </w:style>
  <w:style w:type="paragraph" w:customStyle="1" w:styleId="18">
    <w:name w:val="Гиперссылка1"/>
    <w:link w:val="af7"/>
    <w:rsid w:val="00441A49"/>
    <w:pPr>
      <w:spacing w:after="0" w:line="240" w:lineRule="auto"/>
    </w:pPr>
    <w:rPr>
      <w:rFonts w:eastAsia="Times New Roman" w:cs="Times New Roman"/>
      <w:color w:val="0563C1"/>
      <w:sz w:val="24"/>
      <w:szCs w:val="20"/>
      <w:u w:val="single"/>
    </w:rPr>
  </w:style>
  <w:style w:type="character" w:styleId="af7">
    <w:name w:val="Hyperlink"/>
    <w:link w:val="18"/>
    <w:rsid w:val="00441A49"/>
    <w:rPr>
      <w:rFonts w:eastAsia="Times New Roman" w:cs="Times New Roman"/>
      <w:color w:val="0563C1"/>
      <w:sz w:val="24"/>
      <w:szCs w:val="20"/>
      <w:u w:val="single"/>
    </w:rPr>
  </w:style>
  <w:style w:type="paragraph" w:customStyle="1" w:styleId="Footnote">
    <w:name w:val="Footnote"/>
    <w:basedOn w:val="a"/>
    <w:rsid w:val="00441A49"/>
    <w:pPr>
      <w:spacing w:after="0" w:line="240" w:lineRule="auto"/>
      <w:ind w:left="0" w:right="0" w:firstLine="0"/>
      <w:jc w:val="left"/>
    </w:pPr>
    <w:rPr>
      <w:sz w:val="20"/>
      <w:szCs w:val="20"/>
    </w:rPr>
  </w:style>
  <w:style w:type="paragraph" w:customStyle="1" w:styleId="ParaAttribute0">
    <w:name w:val="ParaAttribute0"/>
    <w:rsid w:val="00441A49"/>
    <w:pPr>
      <w:spacing w:after="0" w:line="240" w:lineRule="auto"/>
    </w:pPr>
    <w:rPr>
      <w:rFonts w:ascii="Times New Roman" w:eastAsia="Times New Roman" w:hAnsi="Times New Roman" w:cs="Times New Roman"/>
      <w:color w:val="000000"/>
      <w:sz w:val="20"/>
      <w:szCs w:val="20"/>
    </w:rPr>
  </w:style>
  <w:style w:type="paragraph" w:customStyle="1" w:styleId="CharAttribute274">
    <w:name w:val="CharAttribute274"/>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287">
    <w:name w:val="CharAttribute287"/>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1">
    <w:name w:val="CharAttribute1"/>
    <w:rsid w:val="00441A49"/>
    <w:pPr>
      <w:spacing w:after="0" w:line="240" w:lineRule="auto"/>
    </w:pPr>
    <w:rPr>
      <w:rFonts w:ascii="Times New Roman" w:eastAsia="Times New Roman" w:hAnsi="Times New Roman" w:cs="Times New Roman"/>
      <w:color w:val="000000"/>
      <w:sz w:val="28"/>
      <w:szCs w:val="20"/>
    </w:rPr>
  </w:style>
  <w:style w:type="paragraph" w:styleId="19">
    <w:name w:val="toc 1"/>
    <w:basedOn w:val="a"/>
    <w:next w:val="a"/>
    <w:link w:val="1a"/>
    <w:uiPriority w:val="39"/>
    <w:rsid w:val="00441A49"/>
    <w:pPr>
      <w:widowControl w:val="0"/>
      <w:tabs>
        <w:tab w:val="right" w:leader="dot" w:pos="9339"/>
      </w:tabs>
      <w:spacing w:before="120" w:after="0" w:line="360" w:lineRule="auto"/>
      <w:ind w:left="0" w:right="0" w:firstLine="0"/>
      <w:jc w:val="left"/>
    </w:pPr>
    <w:rPr>
      <w:strike/>
      <w:sz w:val="28"/>
      <w:szCs w:val="20"/>
    </w:rPr>
  </w:style>
  <w:style w:type="character" w:customStyle="1" w:styleId="1a">
    <w:name w:val="Оглавление 1 Знак"/>
    <w:basedOn w:val="11"/>
    <w:link w:val="19"/>
    <w:uiPriority w:val="39"/>
    <w:rsid w:val="00441A49"/>
    <w:rPr>
      <w:rFonts w:ascii="Times New Roman" w:eastAsia="Times New Roman" w:hAnsi="Times New Roman" w:cs="Times New Roman"/>
      <w:strike/>
      <w:color w:val="000000"/>
      <w:sz w:val="28"/>
      <w:szCs w:val="20"/>
    </w:rPr>
  </w:style>
  <w:style w:type="paragraph" w:customStyle="1" w:styleId="CharAttribute273">
    <w:name w:val="CharAttribute273"/>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526">
    <w:name w:val="CharAttribute526"/>
    <w:rsid w:val="00441A49"/>
    <w:pPr>
      <w:spacing w:after="0" w:line="240" w:lineRule="auto"/>
    </w:pPr>
    <w:rPr>
      <w:rFonts w:ascii="Times New Roman" w:eastAsia="Times New Roman" w:hAnsi="Times New Roman" w:cs="Times New Roman"/>
      <w:color w:val="000000"/>
      <w:sz w:val="28"/>
      <w:szCs w:val="20"/>
    </w:rPr>
  </w:style>
  <w:style w:type="paragraph" w:customStyle="1" w:styleId="HeaderandFooter">
    <w:name w:val="Header and Footer"/>
    <w:rsid w:val="00441A49"/>
    <w:pPr>
      <w:spacing w:after="0" w:line="240" w:lineRule="auto"/>
      <w:jc w:val="both"/>
    </w:pPr>
    <w:rPr>
      <w:rFonts w:ascii="XO Thames" w:eastAsia="Times New Roman" w:hAnsi="XO Thames" w:cs="Times New Roman"/>
      <w:color w:val="000000"/>
      <w:sz w:val="20"/>
      <w:szCs w:val="20"/>
    </w:rPr>
  </w:style>
  <w:style w:type="paragraph" w:customStyle="1" w:styleId="CharAttribute307">
    <w:name w:val="CharAttribute307"/>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15">
    <w:name w:val="CharAttribute315"/>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10">
    <w:name w:val="CharAttribute310"/>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501">
    <w:name w:val="CharAttribute501"/>
    <w:rsid w:val="00441A49"/>
    <w:pPr>
      <w:spacing w:after="0" w:line="240" w:lineRule="auto"/>
    </w:pPr>
    <w:rPr>
      <w:rFonts w:ascii="Times New Roman" w:eastAsia="Times New Roman" w:hAnsi="Times New Roman" w:cs="Times New Roman"/>
      <w:i/>
      <w:color w:val="000000"/>
      <w:sz w:val="28"/>
      <w:szCs w:val="20"/>
      <w:u w:val="single"/>
    </w:rPr>
  </w:style>
  <w:style w:type="paragraph" w:customStyle="1" w:styleId="CharAttribute272">
    <w:name w:val="CharAttribute272"/>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05">
    <w:name w:val="CharAttribute305"/>
    <w:rsid w:val="00441A49"/>
    <w:pPr>
      <w:spacing w:after="0" w:line="240" w:lineRule="auto"/>
    </w:pPr>
    <w:rPr>
      <w:rFonts w:ascii="Times New Roman" w:eastAsia="Times New Roman" w:hAnsi="Times New Roman" w:cs="Times New Roman"/>
      <w:color w:val="000000"/>
      <w:sz w:val="28"/>
      <w:szCs w:val="20"/>
    </w:rPr>
  </w:style>
  <w:style w:type="paragraph" w:styleId="9">
    <w:name w:val="toc 9"/>
    <w:basedOn w:val="a"/>
    <w:next w:val="a"/>
    <w:link w:val="90"/>
    <w:uiPriority w:val="39"/>
    <w:rsid w:val="00441A49"/>
    <w:pPr>
      <w:widowControl w:val="0"/>
      <w:spacing w:after="0" w:line="240" w:lineRule="auto"/>
      <w:ind w:left="1600" w:right="0" w:firstLine="0"/>
      <w:jc w:val="left"/>
    </w:pPr>
    <w:rPr>
      <w:sz w:val="20"/>
      <w:szCs w:val="20"/>
    </w:rPr>
  </w:style>
  <w:style w:type="character" w:customStyle="1" w:styleId="90">
    <w:name w:val="Оглавление 9 Знак"/>
    <w:basedOn w:val="11"/>
    <w:link w:val="9"/>
    <w:uiPriority w:val="39"/>
    <w:rsid w:val="00441A49"/>
    <w:rPr>
      <w:rFonts w:ascii="Times New Roman" w:eastAsia="Times New Roman" w:hAnsi="Times New Roman" w:cs="Times New Roman"/>
      <w:color w:val="000000"/>
      <w:sz w:val="20"/>
      <w:szCs w:val="20"/>
    </w:rPr>
  </w:style>
  <w:style w:type="paragraph" w:customStyle="1" w:styleId="ConsPlusNormal">
    <w:name w:val="ConsPlusNormal"/>
    <w:rsid w:val="00441A49"/>
    <w:pPr>
      <w:widowControl w:val="0"/>
      <w:spacing w:after="0" w:line="240" w:lineRule="auto"/>
    </w:pPr>
    <w:rPr>
      <w:rFonts w:ascii="Calibri" w:eastAsia="Times New Roman" w:hAnsi="Calibri" w:cs="Times New Roman"/>
      <w:color w:val="000000"/>
      <w:szCs w:val="20"/>
    </w:rPr>
  </w:style>
  <w:style w:type="paragraph" w:customStyle="1" w:styleId="CharAttribute294">
    <w:name w:val="CharAttribute294"/>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17">
    <w:name w:val="CharAttribute317"/>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500">
    <w:name w:val="CharAttribute500"/>
    <w:rsid w:val="00441A49"/>
    <w:pPr>
      <w:spacing w:after="0" w:line="240" w:lineRule="auto"/>
    </w:pPr>
    <w:rPr>
      <w:rFonts w:ascii="Times New Roman" w:eastAsia="Times New Roman" w:hAnsi="Times New Roman" w:cs="Times New Roman"/>
      <w:color w:val="000000"/>
      <w:sz w:val="28"/>
      <w:szCs w:val="20"/>
    </w:rPr>
  </w:style>
  <w:style w:type="paragraph" w:customStyle="1" w:styleId="210">
    <w:name w:val="Основной текст 21"/>
    <w:basedOn w:val="a"/>
    <w:rsid w:val="00441A49"/>
    <w:pPr>
      <w:spacing w:after="0" w:line="360" w:lineRule="auto"/>
      <w:ind w:left="0" w:right="0" w:firstLine="539"/>
    </w:pPr>
    <w:rPr>
      <w:sz w:val="28"/>
      <w:szCs w:val="20"/>
    </w:rPr>
  </w:style>
  <w:style w:type="paragraph" w:customStyle="1" w:styleId="s1">
    <w:name w:val="s_1"/>
    <w:basedOn w:val="a"/>
    <w:rsid w:val="00441A49"/>
    <w:pPr>
      <w:spacing w:beforeAutospacing="1" w:after="0" w:afterAutospacing="1" w:line="240" w:lineRule="auto"/>
      <w:ind w:left="0" w:right="0" w:firstLine="0"/>
      <w:jc w:val="left"/>
    </w:pPr>
    <w:rPr>
      <w:szCs w:val="20"/>
    </w:rPr>
  </w:style>
  <w:style w:type="paragraph" w:customStyle="1" w:styleId="ParaAttribute1">
    <w:name w:val="ParaAttribute1"/>
    <w:rsid w:val="00441A49"/>
    <w:pPr>
      <w:widowControl w:val="0"/>
      <w:spacing w:after="0" w:line="240" w:lineRule="auto"/>
      <w:jc w:val="center"/>
    </w:pPr>
    <w:rPr>
      <w:rFonts w:ascii="Times New Roman" w:eastAsia="Times New Roman" w:hAnsi="Times New Roman" w:cs="Times New Roman"/>
      <w:color w:val="000000"/>
      <w:sz w:val="20"/>
      <w:szCs w:val="20"/>
    </w:rPr>
  </w:style>
  <w:style w:type="paragraph" w:styleId="8">
    <w:name w:val="toc 8"/>
    <w:basedOn w:val="a"/>
    <w:next w:val="a"/>
    <w:link w:val="80"/>
    <w:uiPriority w:val="39"/>
    <w:rsid w:val="00441A49"/>
    <w:pPr>
      <w:widowControl w:val="0"/>
      <w:spacing w:after="0" w:line="240" w:lineRule="auto"/>
      <w:ind w:left="1400" w:right="0" w:firstLine="0"/>
      <w:jc w:val="left"/>
    </w:pPr>
    <w:rPr>
      <w:sz w:val="20"/>
      <w:szCs w:val="20"/>
    </w:rPr>
  </w:style>
  <w:style w:type="character" w:customStyle="1" w:styleId="80">
    <w:name w:val="Оглавление 8 Знак"/>
    <w:basedOn w:val="11"/>
    <w:link w:val="8"/>
    <w:uiPriority w:val="39"/>
    <w:rsid w:val="00441A49"/>
    <w:rPr>
      <w:rFonts w:ascii="Times New Roman" w:eastAsia="Times New Roman" w:hAnsi="Times New Roman" w:cs="Times New Roman"/>
      <w:color w:val="000000"/>
      <w:sz w:val="20"/>
      <w:szCs w:val="20"/>
    </w:rPr>
  </w:style>
  <w:style w:type="paragraph" w:customStyle="1" w:styleId="CharAttribute278">
    <w:name w:val="CharAttribute278"/>
    <w:rsid w:val="00441A49"/>
    <w:pPr>
      <w:spacing w:after="0" w:line="240" w:lineRule="auto"/>
    </w:pPr>
    <w:rPr>
      <w:rFonts w:ascii="Times New Roman" w:eastAsia="Times New Roman" w:hAnsi="Times New Roman" w:cs="Times New Roman"/>
      <w:color w:val="00000A"/>
      <w:sz w:val="28"/>
      <w:szCs w:val="20"/>
    </w:rPr>
  </w:style>
  <w:style w:type="paragraph" w:customStyle="1" w:styleId="CharAttribute499">
    <w:name w:val="CharAttribute499"/>
    <w:rsid w:val="00441A49"/>
    <w:pPr>
      <w:spacing w:after="0" w:line="240" w:lineRule="auto"/>
    </w:pPr>
    <w:rPr>
      <w:rFonts w:ascii="Times New Roman" w:eastAsia="Times New Roman" w:hAnsi="Times New Roman" w:cs="Times New Roman"/>
      <w:i/>
      <w:color w:val="000000"/>
      <w:sz w:val="28"/>
      <w:szCs w:val="20"/>
      <w:u w:val="single"/>
    </w:rPr>
  </w:style>
  <w:style w:type="paragraph" w:styleId="af8">
    <w:name w:val="TOC Heading"/>
    <w:basedOn w:val="1"/>
    <w:next w:val="a"/>
    <w:link w:val="af9"/>
    <w:rsid w:val="00441A49"/>
    <w:pPr>
      <w:spacing w:before="240" w:after="0" w:line="264" w:lineRule="auto"/>
      <w:ind w:left="0" w:right="0" w:firstLine="0"/>
      <w:jc w:val="left"/>
      <w:outlineLvl w:val="8"/>
    </w:pPr>
    <w:rPr>
      <w:rFonts w:ascii="Calibri Light" w:hAnsi="Calibri Light"/>
      <w:b w:val="0"/>
      <w:color w:val="2F5496"/>
      <w:sz w:val="32"/>
      <w:szCs w:val="20"/>
    </w:rPr>
  </w:style>
  <w:style w:type="character" w:customStyle="1" w:styleId="af9">
    <w:name w:val="Заголовок оглавления Знак"/>
    <w:basedOn w:val="10"/>
    <w:link w:val="af8"/>
    <w:rsid w:val="00441A49"/>
    <w:rPr>
      <w:rFonts w:ascii="Calibri Light" w:eastAsia="Times New Roman" w:hAnsi="Calibri Light" w:cs="Times New Roman"/>
      <w:b w:val="0"/>
      <w:color w:val="2F5496"/>
      <w:sz w:val="32"/>
      <w:szCs w:val="20"/>
    </w:rPr>
  </w:style>
  <w:style w:type="paragraph" w:styleId="afa">
    <w:name w:val="footer"/>
    <w:basedOn w:val="a"/>
    <w:link w:val="afb"/>
    <w:uiPriority w:val="99"/>
    <w:rsid w:val="00441A49"/>
    <w:pPr>
      <w:widowControl w:val="0"/>
      <w:tabs>
        <w:tab w:val="center" w:pos="4677"/>
        <w:tab w:val="right" w:pos="9355"/>
      </w:tabs>
      <w:spacing w:after="0" w:line="240" w:lineRule="auto"/>
      <w:ind w:left="0" w:right="0" w:firstLine="0"/>
    </w:pPr>
    <w:rPr>
      <w:szCs w:val="20"/>
    </w:rPr>
  </w:style>
  <w:style w:type="character" w:customStyle="1" w:styleId="afb">
    <w:name w:val="Нижний колонтитул Знак"/>
    <w:basedOn w:val="a0"/>
    <w:link w:val="afa"/>
    <w:uiPriority w:val="99"/>
    <w:rsid w:val="00441A49"/>
    <w:rPr>
      <w:rFonts w:ascii="Times New Roman" w:eastAsia="Times New Roman" w:hAnsi="Times New Roman" w:cs="Times New Roman"/>
      <w:color w:val="000000"/>
      <w:sz w:val="24"/>
      <w:szCs w:val="20"/>
    </w:rPr>
  </w:style>
  <w:style w:type="paragraph" w:customStyle="1" w:styleId="CharAttribute308">
    <w:name w:val="CharAttribute308"/>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297">
    <w:name w:val="CharAttribute297"/>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28">
    <w:name w:val="CharAttribute328"/>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29">
    <w:name w:val="CharAttribute329"/>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11">
    <w:name w:val="CharAttribute11"/>
    <w:rsid w:val="00441A49"/>
    <w:pPr>
      <w:spacing w:after="0" w:line="240" w:lineRule="auto"/>
    </w:pPr>
    <w:rPr>
      <w:rFonts w:ascii="Times New Roman" w:eastAsia="Times New Roman" w:hAnsi="Times New Roman" w:cs="Times New Roman"/>
      <w:i/>
      <w:color w:val="00000A"/>
      <w:sz w:val="28"/>
      <w:szCs w:val="20"/>
    </w:rPr>
  </w:style>
  <w:style w:type="paragraph" w:customStyle="1" w:styleId="1b">
    <w:name w:val="Строгий1"/>
    <w:link w:val="afc"/>
    <w:rsid w:val="00441A49"/>
    <w:pPr>
      <w:spacing w:after="0" w:line="240" w:lineRule="auto"/>
    </w:pPr>
    <w:rPr>
      <w:rFonts w:eastAsia="Times New Roman" w:cs="Times New Roman"/>
      <w:b/>
      <w:color w:val="000000"/>
      <w:sz w:val="24"/>
      <w:szCs w:val="20"/>
    </w:rPr>
  </w:style>
  <w:style w:type="character" w:styleId="afc">
    <w:name w:val="Strong"/>
    <w:link w:val="1b"/>
    <w:qFormat/>
    <w:rsid w:val="00441A49"/>
    <w:rPr>
      <w:rFonts w:eastAsia="Times New Roman" w:cs="Times New Roman"/>
      <w:b/>
      <w:color w:val="000000"/>
      <w:sz w:val="24"/>
      <w:szCs w:val="20"/>
    </w:rPr>
  </w:style>
  <w:style w:type="paragraph" w:customStyle="1" w:styleId="25">
    <w:name w:val="Заголовок №2"/>
    <w:basedOn w:val="a"/>
    <w:rsid w:val="00441A49"/>
    <w:pPr>
      <w:widowControl w:val="0"/>
      <w:spacing w:after="400" w:line="228" w:lineRule="auto"/>
      <w:ind w:left="0" w:right="0" w:firstLine="0"/>
      <w:jc w:val="center"/>
      <w:outlineLvl w:val="1"/>
    </w:pPr>
    <w:rPr>
      <w:rFonts w:ascii="Arial" w:hAnsi="Arial"/>
      <w:b/>
      <w:color w:val="231F20"/>
      <w:sz w:val="28"/>
      <w:szCs w:val="20"/>
    </w:rPr>
  </w:style>
  <w:style w:type="paragraph" w:customStyle="1" w:styleId="CharAttribute319">
    <w:name w:val="CharAttribute319"/>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26">
    <w:name w:val="CharAttribute326"/>
    <w:rsid w:val="00441A49"/>
    <w:pPr>
      <w:spacing w:after="0" w:line="240" w:lineRule="auto"/>
    </w:pPr>
    <w:rPr>
      <w:rFonts w:ascii="Times New Roman" w:eastAsia="Times New Roman" w:hAnsi="Times New Roman" w:cs="Times New Roman"/>
      <w:color w:val="000000"/>
      <w:sz w:val="28"/>
      <w:szCs w:val="20"/>
    </w:rPr>
  </w:style>
  <w:style w:type="paragraph" w:styleId="51">
    <w:name w:val="toc 5"/>
    <w:basedOn w:val="a"/>
    <w:next w:val="a"/>
    <w:link w:val="52"/>
    <w:uiPriority w:val="39"/>
    <w:rsid w:val="00441A49"/>
    <w:pPr>
      <w:widowControl w:val="0"/>
      <w:spacing w:after="0" w:line="240" w:lineRule="auto"/>
      <w:ind w:left="800" w:right="0" w:firstLine="0"/>
      <w:jc w:val="left"/>
    </w:pPr>
    <w:rPr>
      <w:sz w:val="20"/>
      <w:szCs w:val="20"/>
    </w:rPr>
  </w:style>
  <w:style w:type="character" w:customStyle="1" w:styleId="52">
    <w:name w:val="Оглавление 5 Знак"/>
    <w:basedOn w:val="11"/>
    <w:link w:val="51"/>
    <w:uiPriority w:val="39"/>
    <w:rsid w:val="00441A49"/>
    <w:rPr>
      <w:rFonts w:ascii="Times New Roman" w:eastAsia="Times New Roman" w:hAnsi="Times New Roman" w:cs="Times New Roman"/>
      <w:color w:val="000000"/>
      <w:sz w:val="20"/>
      <w:szCs w:val="20"/>
    </w:rPr>
  </w:style>
  <w:style w:type="paragraph" w:customStyle="1" w:styleId="CharAttribute484">
    <w:name w:val="CharAttribute484"/>
    <w:rsid w:val="00441A49"/>
    <w:pPr>
      <w:spacing w:after="0" w:line="240" w:lineRule="auto"/>
    </w:pPr>
    <w:rPr>
      <w:rFonts w:ascii="Times New Roman" w:eastAsia="Times New Roman" w:hAnsi="Times New Roman" w:cs="Times New Roman"/>
      <w:i/>
      <w:color w:val="000000"/>
      <w:sz w:val="28"/>
      <w:szCs w:val="20"/>
    </w:rPr>
  </w:style>
  <w:style w:type="paragraph" w:customStyle="1" w:styleId="CharAttribute311">
    <w:name w:val="CharAttribute311"/>
    <w:rsid w:val="00441A49"/>
    <w:pPr>
      <w:spacing w:after="0" w:line="240" w:lineRule="auto"/>
    </w:pPr>
    <w:rPr>
      <w:rFonts w:ascii="Times New Roman" w:eastAsia="Times New Roman" w:hAnsi="Times New Roman" w:cs="Times New Roman"/>
      <w:color w:val="000000"/>
      <w:sz w:val="28"/>
      <w:szCs w:val="20"/>
    </w:rPr>
  </w:style>
  <w:style w:type="paragraph" w:customStyle="1" w:styleId="wmi-callto">
    <w:name w:val="wmi-callto"/>
    <w:rsid w:val="00441A49"/>
    <w:pPr>
      <w:spacing w:after="0" w:line="240" w:lineRule="auto"/>
    </w:pPr>
    <w:rPr>
      <w:rFonts w:eastAsia="Times New Roman" w:cs="Times New Roman"/>
      <w:color w:val="000000"/>
      <w:sz w:val="24"/>
      <w:szCs w:val="20"/>
    </w:rPr>
  </w:style>
  <w:style w:type="paragraph" w:customStyle="1" w:styleId="1c">
    <w:name w:val="Без интервала1"/>
    <w:rsid w:val="00441A49"/>
    <w:pPr>
      <w:spacing w:after="0" w:line="240" w:lineRule="auto"/>
    </w:pPr>
    <w:rPr>
      <w:rFonts w:ascii="Calibri" w:eastAsia="Times New Roman" w:hAnsi="Calibri" w:cs="Times New Roman"/>
      <w:color w:val="000000"/>
      <w:szCs w:val="20"/>
    </w:rPr>
  </w:style>
  <w:style w:type="paragraph" w:customStyle="1" w:styleId="CharAttribute332">
    <w:name w:val="CharAttribute332"/>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281">
    <w:name w:val="CharAttribute281"/>
    <w:rsid w:val="00441A49"/>
    <w:pPr>
      <w:spacing w:after="0" w:line="240" w:lineRule="auto"/>
    </w:pPr>
    <w:rPr>
      <w:rFonts w:ascii="Times New Roman" w:eastAsia="Times New Roman" w:hAnsi="Times New Roman" w:cs="Times New Roman"/>
      <w:color w:val="00000A"/>
      <w:sz w:val="28"/>
      <w:szCs w:val="20"/>
    </w:rPr>
  </w:style>
  <w:style w:type="paragraph" w:customStyle="1" w:styleId="1d">
    <w:name w:val="Знак Знак Знак1 Знак Знак Знак Знак"/>
    <w:basedOn w:val="a"/>
    <w:rsid w:val="00441A49"/>
    <w:pPr>
      <w:spacing w:after="160" w:line="240" w:lineRule="exact"/>
      <w:ind w:left="0" w:right="0" w:firstLine="0"/>
      <w:jc w:val="left"/>
    </w:pPr>
    <w:rPr>
      <w:rFonts w:ascii="Verdana" w:hAnsi="Verdana"/>
      <w:sz w:val="20"/>
      <w:szCs w:val="20"/>
    </w:rPr>
  </w:style>
  <w:style w:type="paragraph" w:customStyle="1" w:styleId="CharAttribute314">
    <w:name w:val="CharAttribute314"/>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534">
    <w:name w:val="CharAttribute534"/>
    <w:rsid w:val="00441A49"/>
    <w:pPr>
      <w:spacing w:after="0" w:line="240" w:lineRule="auto"/>
    </w:pPr>
    <w:rPr>
      <w:rFonts w:ascii="Times New Roman" w:eastAsia="Times New Roman" w:hAnsi="Times New Roman" w:cs="Times New Roman"/>
      <w:color w:val="000000"/>
      <w:sz w:val="24"/>
      <w:szCs w:val="20"/>
    </w:rPr>
  </w:style>
  <w:style w:type="paragraph" w:customStyle="1" w:styleId="CharAttribute520">
    <w:name w:val="CharAttribute520"/>
    <w:rsid w:val="00441A49"/>
    <w:pPr>
      <w:spacing w:after="0" w:line="240" w:lineRule="auto"/>
    </w:pPr>
    <w:rPr>
      <w:rFonts w:ascii="Times New Roman" w:eastAsia="Times New Roman" w:hAnsi="Times New Roman" w:cs="Times New Roman"/>
      <w:color w:val="000000"/>
      <w:sz w:val="28"/>
      <w:szCs w:val="20"/>
    </w:rPr>
  </w:style>
  <w:style w:type="paragraph" w:styleId="afd">
    <w:name w:val="Subtitle"/>
    <w:next w:val="a"/>
    <w:link w:val="afe"/>
    <w:uiPriority w:val="11"/>
    <w:qFormat/>
    <w:rsid w:val="00441A49"/>
    <w:pPr>
      <w:spacing w:after="0" w:line="240" w:lineRule="auto"/>
      <w:jc w:val="both"/>
    </w:pPr>
    <w:rPr>
      <w:rFonts w:ascii="XO Thames" w:eastAsia="Times New Roman" w:hAnsi="XO Thames" w:cs="Times New Roman"/>
      <w:i/>
      <w:color w:val="000000"/>
      <w:sz w:val="24"/>
      <w:szCs w:val="20"/>
    </w:rPr>
  </w:style>
  <w:style w:type="character" w:customStyle="1" w:styleId="afe">
    <w:name w:val="Подзаголовок Знак"/>
    <w:basedOn w:val="a0"/>
    <w:link w:val="afd"/>
    <w:uiPriority w:val="11"/>
    <w:rsid w:val="00441A49"/>
    <w:rPr>
      <w:rFonts w:ascii="XO Thames" w:eastAsia="Times New Roman" w:hAnsi="XO Thames" w:cs="Times New Roman"/>
      <w:i/>
      <w:color w:val="000000"/>
      <w:sz w:val="24"/>
      <w:szCs w:val="20"/>
    </w:rPr>
  </w:style>
  <w:style w:type="paragraph" w:styleId="aff">
    <w:name w:val="No Spacing"/>
    <w:link w:val="aff0"/>
    <w:uiPriority w:val="99"/>
    <w:qFormat/>
    <w:rsid w:val="00441A49"/>
    <w:pPr>
      <w:widowControl w:val="0"/>
      <w:spacing w:after="0" w:line="240" w:lineRule="auto"/>
      <w:jc w:val="both"/>
    </w:pPr>
    <w:rPr>
      <w:rFonts w:ascii="Batang" w:eastAsia="Times New Roman" w:hAnsi="Batang" w:cs="Times New Roman"/>
      <w:color w:val="000000"/>
      <w:szCs w:val="20"/>
    </w:rPr>
  </w:style>
  <w:style w:type="character" w:customStyle="1" w:styleId="aff0">
    <w:name w:val="Без интервала Знак"/>
    <w:link w:val="aff"/>
    <w:rsid w:val="00441A49"/>
    <w:rPr>
      <w:rFonts w:ascii="Batang" w:eastAsia="Times New Roman" w:hAnsi="Batang" w:cs="Times New Roman"/>
      <w:color w:val="000000"/>
      <w:szCs w:val="20"/>
    </w:rPr>
  </w:style>
  <w:style w:type="paragraph" w:customStyle="1" w:styleId="CharAttribute306">
    <w:name w:val="CharAttribute306"/>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298">
    <w:name w:val="CharAttribute298"/>
    <w:rsid w:val="00441A49"/>
    <w:pPr>
      <w:spacing w:after="0" w:line="240" w:lineRule="auto"/>
    </w:pPr>
    <w:rPr>
      <w:rFonts w:ascii="Times New Roman" w:eastAsia="Times New Roman" w:hAnsi="Times New Roman" w:cs="Times New Roman"/>
      <w:color w:val="000000"/>
      <w:sz w:val="28"/>
      <w:szCs w:val="20"/>
    </w:rPr>
  </w:style>
  <w:style w:type="paragraph" w:styleId="33">
    <w:name w:val="Body Text Indent 3"/>
    <w:basedOn w:val="a"/>
    <w:link w:val="34"/>
    <w:rsid w:val="00441A49"/>
    <w:pPr>
      <w:spacing w:before="64" w:after="120" w:line="240" w:lineRule="auto"/>
      <w:ind w:left="283" w:right="816" w:firstLine="0"/>
    </w:pPr>
    <w:rPr>
      <w:rFonts w:ascii="Calibri" w:hAnsi="Calibri"/>
      <w:sz w:val="16"/>
      <w:szCs w:val="20"/>
    </w:rPr>
  </w:style>
  <w:style w:type="character" w:customStyle="1" w:styleId="34">
    <w:name w:val="Основной текст с отступом 3 Знак"/>
    <w:basedOn w:val="a0"/>
    <w:link w:val="33"/>
    <w:rsid w:val="00441A49"/>
    <w:rPr>
      <w:rFonts w:ascii="Calibri" w:eastAsia="Times New Roman" w:hAnsi="Calibri" w:cs="Times New Roman"/>
      <w:color w:val="000000"/>
      <w:sz w:val="16"/>
      <w:szCs w:val="20"/>
    </w:rPr>
  </w:style>
  <w:style w:type="paragraph" w:styleId="aff1">
    <w:name w:val="Title"/>
    <w:next w:val="a"/>
    <w:link w:val="aff2"/>
    <w:uiPriority w:val="10"/>
    <w:qFormat/>
    <w:rsid w:val="00441A49"/>
    <w:pPr>
      <w:spacing w:before="567" w:after="567" w:line="240" w:lineRule="auto"/>
      <w:jc w:val="center"/>
    </w:pPr>
    <w:rPr>
      <w:rFonts w:ascii="XO Thames" w:eastAsia="Times New Roman" w:hAnsi="XO Thames" w:cs="Times New Roman"/>
      <w:b/>
      <w:caps/>
      <w:color w:val="000000"/>
      <w:sz w:val="40"/>
      <w:szCs w:val="20"/>
    </w:rPr>
  </w:style>
  <w:style w:type="character" w:customStyle="1" w:styleId="aff2">
    <w:name w:val="Название Знак"/>
    <w:basedOn w:val="a0"/>
    <w:link w:val="aff1"/>
    <w:uiPriority w:val="10"/>
    <w:rsid w:val="00441A49"/>
    <w:rPr>
      <w:rFonts w:ascii="XO Thames" w:eastAsia="Times New Roman" w:hAnsi="XO Thames" w:cs="Times New Roman"/>
      <w:b/>
      <w:caps/>
      <w:color w:val="000000"/>
      <w:sz w:val="40"/>
      <w:szCs w:val="20"/>
    </w:rPr>
  </w:style>
  <w:style w:type="paragraph" w:customStyle="1" w:styleId="aff3">
    <w:name w:val="Символ сноски"/>
    <w:rsid w:val="00441A49"/>
    <w:pPr>
      <w:spacing w:after="0" w:line="240" w:lineRule="auto"/>
    </w:pPr>
    <w:rPr>
      <w:rFonts w:eastAsia="Times New Roman" w:cs="Times New Roman"/>
      <w:color w:val="000000"/>
      <w:sz w:val="24"/>
      <w:szCs w:val="20"/>
      <w:vertAlign w:val="superscript"/>
    </w:rPr>
  </w:style>
  <w:style w:type="paragraph" w:customStyle="1" w:styleId="CharAttribute268">
    <w:name w:val="CharAttribute268"/>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276">
    <w:name w:val="CharAttribute276"/>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514">
    <w:name w:val="CharAttribute514"/>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09">
    <w:name w:val="CharAttribute309"/>
    <w:rsid w:val="00441A49"/>
    <w:pPr>
      <w:spacing w:after="0" w:line="240" w:lineRule="auto"/>
    </w:pPr>
    <w:rPr>
      <w:rFonts w:ascii="Times New Roman" w:eastAsia="Times New Roman" w:hAnsi="Times New Roman" w:cs="Times New Roman"/>
      <w:color w:val="000000"/>
      <w:sz w:val="28"/>
      <w:szCs w:val="20"/>
    </w:rPr>
  </w:style>
  <w:style w:type="paragraph" w:customStyle="1" w:styleId="CharAttribute324">
    <w:name w:val="CharAttribute324"/>
    <w:rsid w:val="00441A49"/>
    <w:pPr>
      <w:spacing w:after="0" w:line="240" w:lineRule="auto"/>
    </w:pPr>
    <w:rPr>
      <w:rFonts w:ascii="Times New Roman" w:eastAsia="Times New Roman" w:hAnsi="Times New Roman" w:cs="Times New Roman"/>
      <w:color w:val="000000"/>
      <w:sz w:val="28"/>
      <w:szCs w:val="20"/>
    </w:rPr>
  </w:style>
  <w:style w:type="table" w:styleId="aff4">
    <w:name w:val="Table Grid"/>
    <w:basedOn w:val="a1"/>
    <w:uiPriority w:val="59"/>
    <w:rsid w:val="00441A49"/>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Body Text"/>
    <w:basedOn w:val="a"/>
    <w:link w:val="aff6"/>
    <w:uiPriority w:val="99"/>
    <w:unhideWhenUsed/>
    <w:rsid w:val="00441A49"/>
    <w:pPr>
      <w:widowControl w:val="0"/>
      <w:spacing w:after="120" w:line="240" w:lineRule="auto"/>
      <w:ind w:left="0" w:right="0" w:firstLine="0"/>
    </w:pPr>
    <w:rPr>
      <w:sz w:val="20"/>
      <w:szCs w:val="20"/>
    </w:rPr>
  </w:style>
  <w:style w:type="character" w:customStyle="1" w:styleId="aff6">
    <w:name w:val="Основной текст Знак"/>
    <w:basedOn w:val="a0"/>
    <w:link w:val="aff5"/>
    <w:uiPriority w:val="99"/>
    <w:rsid w:val="00441A49"/>
    <w:rPr>
      <w:rFonts w:ascii="Times New Roman" w:eastAsia="Times New Roman" w:hAnsi="Times New Roman" w:cs="Times New Roman"/>
      <w:color w:val="000000"/>
      <w:sz w:val="20"/>
      <w:szCs w:val="20"/>
    </w:rPr>
  </w:style>
  <w:style w:type="character" w:styleId="aff7">
    <w:name w:val="Emphasis"/>
    <w:basedOn w:val="a0"/>
    <w:uiPriority w:val="20"/>
    <w:qFormat/>
    <w:rsid w:val="00441A49"/>
    <w:rPr>
      <w:i/>
      <w:iCs/>
    </w:rPr>
  </w:style>
  <w:style w:type="paragraph" w:customStyle="1" w:styleId="aff8">
    <w:name w:val="А_основной"/>
    <w:basedOn w:val="a"/>
    <w:link w:val="aff9"/>
    <w:qFormat/>
    <w:rsid w:val="00441A49"/>
    <w:pPr>
      <w:spacing w:after="0" w:line="360" w:lineRule="auto"/>
      <w:ind w:left="0" w:right="0" w:firstLine="454"/>
    </w:pPr>
    <w:rPr>
      <w:rFonts w:eastAsia="Calibri"/>
      <w:color w:val="auto"/>
      <w:sz w:val="28"/>
      <w:szCs w:val="28"/>
      <w:lang w:eastAsia="en-US"/>
    </w:rPr>
  </w:style>
  <w:style w:type="character" w:customStyle="1" w:styleId="aff9">
    <w:name w:val="А_основной Знак"/>
    <w:link w:val="aff8"/>
    <w:rsid w:val="00441A49"/>
    <w:rPr>
      <w:rFonts w:ascii="Times New Roman" w:eastAsia="Calibri" w:hAnsi="Times New Roman" w:cs="Times New Roman"/>
      <w:sz w:val="28"/>
      <w:szCs w:val="28"/>
      <w:lang w:eastAsia="en-US"/>
    </w:rPr>
  </w:style>
  <w:style w:type="table" w:customStyle="1" w:styleId="35">
    <w:name w:val="Сетка таблицы3"/>
    <w:basedOn w:val="a1"/>
    <w:next w:val="aff4"/>
    <w:uiPriority w:val="59"/>
    <w:rsid w:val="003B743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2.xml"/><Relationship Id="rId21" Type="http://schemas.openxmlformats.org/officeDocument/2006/relationships/diagramLayout" Target="diagrams/layout1.xml"/><Relationship Id="rId34" Type="http://schemas.microsoft.com/office/2007/relationships/diagramDrawing" Target="diagrams/drawing3.xml"/><Relationship Id="rId42" Type="http://schemas.openxmlformats.org/officeDocument/2006/relationships/footer" Target="footer1.xml"/><Relationship Id="rId47" Type="http://schemas.openxmlformats.org/officeDocument/2006/relationships/header" Target="header5.xml"/><Relationship Id="rId50" Type="http://schemas.openxmlformats.org/officeDocument/2006/relationships/header" Target="header6.xml"/><Relationship Id="rId55" Type="http://schemas.openxmlformats.org/officeDocument/2006/relationships/footer" Target="footer8.xml"/><Relationship Id="rId63"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soo.ru/rabochie-programmy/" TargetMode="External"/><Relationship Id="rId29" Type="http://schemas.microsoft.com/office/2007/relationships/diagramDrawing" Target="diagrams/drawing2.xml"/><Relationship Id="rId11" Type="http://schemas.openxmlformats.org/officeDocument/2006/relationships/hyperlink" Target="https://edsoo.ru/rabochie-programmy/" TargetMode="External"/><Relationship Id="rId24" Type="http://schemas.microsoft.com/office/2007/relationships/diagramDrawing" Target="diagrams/drawing1.xml"/><Relationship Id="rId32" Type="http://schemas.openxmlformats.org/officeDocument/2006/relationships/diagramQuickStyle" Target="diagrams/quickStyle3.xml"/><Relationship Id="rId37" Type="http://schemas.openxmlformats.org/officeDocument/2006/relationships/chart" Target="charts/chart3.xml"/><Relationship Id="rId40" Type="http://schemas.openxmlformats.org/officeDocument/2006/relationships/header" Target="header1.xml"/><Relationship Id="rId45" Type="http://schemas.openxmlformats.org/officeDocument/2006/relationships/footer" Target="footer3.xml"/><Relationship Id="rId53" Type="http://schemas.openxmlformats.org/officeDocument/2006/relationships/header" Target="header8.xml"/><Relationship Id="rId58"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footer" Target="footer11.xml"/><Relationship Id="rId19" Type="http://schemas.openxmlformats.org/officeDocument/2006/relationships/hyperlink" Target="https://edsoo.ru/rabochie-programmy/" TargetMode="External"/><Relationship Id="rId14" Type="http://schemas.openxmlformats.org/officeDocument/2006/relationships/hyperlink" Target="https://edsoo.ru/rabochie-programmy/"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chart" Target="charts/chart1.xml"/><Relationship Id="rId43" Type="http://schemas.openxmlformats.org/officeDocument/2006/relationships/footer" Target="footer2.xml"/><Relationship Id="rId48" Type="http://schemas.openxmlformats.org/officeDocument/2006/relationships/footer" Target="footer4.xml"/><Relationship Id="rId56" Type="http://schemas.openxmlformats.org/officeDocument/2006/relationships/header" Target="header9.xml"/><Relationship Id="rId64" Type="http://schemas.openxmlformats.org/officeDocument/2006/relationships/fontTable" Target="fontTable.xml"/><Relationship Id="rId8" Type="http://schemas.openxmlformats.org/officeDocument/2006/relationships/hyperlink" Target="https://edsoo.ru/rabochie-programmy/" TargetMode="External"/><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hyperlink" Target="https://edsoo.ru/rabochie-programmy/" TargetMode="External"/><Relationship Id="rId17" Type="http://schemas.openxmlformats.org/officeDocument/2006/relationships/hyperlink" Target="https://edsoo.ru/rabochie-programmy/" TargetMode="Externa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chart" Target="charts/chart4.xml"/><Relationship Id="rId46" Type="http://schemas.openxmlformats.org/officeDocument/2006/relationships/header" Target="header4.xml"/><Relationship Id="rId59" Type="http://schemas.openxmlformats.org/officeDocument/2006/relationships/header" Target="header11.xml"/><Relationship Id="rId20" Type="http://schemas.openxmlformats.org/officeDocument/2006/relationships/diagramData" Target="diagrams/data1.xml"/><Relationship Id="rId41" Type="http://schemas.openxmlformats.org/officeDocument/2006/relationships/header" Target="header2.xml"/><Relationship Id="rId54" Type="http://schemas.openxmlformats.org/officeDocument/2006/relationships/footer" Target="footer7.xml"/><Relationship Id="rId62"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soo.ru/rabochie-programmy/"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chart" Target="charts/chart2.xml"/><Relationship Id="rId49" Type="http://schemas.openxmlformats.org/officeDocument/2006/relationships/footer" Target="footer5.xml"/><Relationship Id="rId57" Type="http://schemas.openxmlformats.org/officeDocument/2006/relationships/footer" Target="footer9.xml"/><Relationship Id="rId10" Type="http://schemas.openxmlformats.org/officeDocument/2006/relationships/hyperlink" Target="https://edsoo.ru/rabochie-programmy/" TargetMode="External"/><Relationship Id="rId31" Type="http://schemas.openxmlformats.org/officeDocument/2006/relationships/diagramLayout" Target="diagrams/layout3.xml"/><Relationship Id="rId44" Type="http://schemas.openxmlformats.org/officeDocument/2006/relationships/header" Target="header3.xml"/><Relationship Id="rId52" Type="http://schemas.openxmlformats.org/officeDocument/2006/relationships/header" Target="header7.xml"/><Relationship Id="rId60" Type="http://schemas.openxmlformats.org/officeDocument/2006/relationships/footer" Target="footer10.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soo.ru/rabochie-programmy/" TargetMode="External"/><Relationship Id="rId13" Type="http://schemas.openxmlformats.org/officeDocument/2006/relationships/hyperlink" Target="https://edsoo.ru/rabochie-programmy/" TargetMode="External"/><Relationship Id="rId18" Type="http://schemas.openxmlformats.org/officeDocument/2006/relationships/hyperlink" Target="https://edsoo.ru/rabochie-programmy/" TargetMode="External"/><Relationship Id="rId3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view3D>
    <c:floor>
      <c:thickness val="0"/>
    </c:floor>
    <c:sideWall>
      <c:thickness val="0"/>
    </c:sideWall>
    <c:backWall>
      <c:thickness val="0"/>
    </c:backWall>
    <c:plotArea>
      <c:layout>
        <c:manualLayout>
          <c:layoutTarget val="inner"/>
          <c:xMode val="edge"/>
          <c:yMode val="edge"/>
          <c:x val="7.2743121815655412E-2"/>
          <c:y val="5.9148241715687187E-2"/>
          <c:w val="0.80348031496062977"/>
          <c:h val="0.78832451271459936"/>
        </c:manualLayout>
      </c:layout>
      <c:bar3DChart>
        <c:barDir val="col"/>
        <c:grouping val="standard"/>
        <c:varyColors val="0"/>
        <c:ser>
          <c:idx val="0"/>
          <c:order val="0"/>
          <c:tx>
            <c:strRef>
              <c:f>Лист1!$B$1</c:f>
              <c:strCache>
                <c:ptCount val="1"/>
                <c:pt idx="0">
                  <c:v>1-4 классы</c:v>
                </c:pt>
              </c:strCache>
            </c:strRef>
          </c:tx>
          <c:invertIfNegative val="0"/>
          <c:dLbls>
            <c:spPr>
              <a:noFill/>
              <a:ln w="2533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1">
                  <c:v>2021</c:v>
                </c:pt>
                <c:pt idx="2">
                  <c:v>2022</c:v>
                </c:pt>
                <c:pt idx="3">
                  <c:v>2023</c:v>
                </c:pt>
              </c:numCache>
            </c:numRef>
          </c:cat>
          <c:val>
            <c:numRef>
              <c:f>Лист1!$B$2:$B$5</c:f>
              <c:numCache>
                <c:formatCode>General</c:formatCode>
                <c:ptCount val="4"/>
                <c:pt idx="1">
                  <c:v>17</c:v>
                </c:pt>
                <c:pt idx="2">
                  <c:v>21</c:v>
                </c:pt>
                <c:pt idx="3">
                  <c:v>17</c:v>
                </c:pt>
              </c:numCache>
            </c:numRef>
          </c:val>
        </c:ser>
        <c:ser>
          <c:idx val="1"/>
          <c:order val="1"/>
          <c:tx>
            <c:strRef>
              <c:f>Лист1!$C$1</c:f>
              <c:strCache>
                <c:ptCount val="1"/>
                <c:pt idx="0">
                  <c:v>5-9 классы</c:v>
                </c:pt>
              </c:strCache>
            </c:strRef>
          </c:tx>
          <c:invertIfNegative val="0"/>
          <c:dLbls>
            <c:spPr>
              <a:noFill/>
              <a:ln w="25388">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1">
                  <c:v>2021</c:v>
                </c:pt>
                <c:pt idx="2">
                  <c:v>2022</c:v>
                </c:pt>
                <c:pt idx="3">
                  <c:v>2023</c:v>
                </c:pt>
              </c:numCache>
            </c:numRef>
          </c:cat>
          <c:val>
            <c:numRef>
              <c:f>Лист1!$C$2:$C$5</c:f>
              <c:numCache>
                <c:formatCode>General</c:formatCode>
                <c:ptCount val="4"/>
                <c:pt idx="1">
                  <c:v>33</c:v>
                </c:pt>
                <c:pt idx="2">
                  <c:v>30</c:v>
                </c:pt>
                <c:pt idx="3">
                  <c:v>29</c:v>
                </c:pt>
              </c:numCache>
            </c:numRef>
          </c:val>
        </c:ser>
        <c:dLbls>
          <c:showLegendKey val="0"/>
          <c:showVal val="0"/>
          <c:showCatName val="0"/>
          <c:showSerName val="0"/>
          <c:showPercent val="0"/>
          <c:showBubbleSize val="0"/>
        </c:dLbls>
        <c:gapWidth val="150"/>
        <c:shape val="cylinder"/>
        <c:axId val="-906131008"/>
        <c:axId val="-906129920"/>
        <c:axId val="-1055604992"/>
      </c:bar3DChart>
      <c:catAx>
        <c:axId val="-906131008"/>
        <c:scaling>
          <c:orientation val="minMax"/>
        </c:scaling>
        <c:delete val="0"/>
        <c:axPos val="b"/>
        <c:numFmt formatCode="General" sourceLinked="0"/>
        <c:majorTickMark val="out"/>
        <c:minorTickMark val="none"/>
        <c:tickLblPos val="nextTo"/>
        <c:crossAx val="-906129920"/>
        <c:crosses val="autoZero"/>
        <c:auto val="1"/>
        <c:lblAlgn val="ctr"/>
        <c:lblOffset val="100"/>
        <c:noMultiLvlLbl val="0"/>
      </c:catAx>
      <c:valAx>
        <c:axId val="-906129920"/>
        <c:scaling>
          <c:orientation val="minMax"/>
        </c:scaling>
        <c:delete val="0"/>
        <c:axPos val="l"/>
        <c:majorGridlines/>
        <c:numFmt formatCode="General" sourceLinked="1"/>
        <c:majorTickMark val="out"/>
        <c:minorTickMark val="none"/>
        <c:tickLblPos val="nextTo"/>
        <c:crossAx val="-906131008"/>
        <c:crosses val="autoZero"/>
        <c:crossBetween val="between"/>
      </c:valAx>
      <c:serAx>
        <c:axId val="-1055604992"/>
        <c:scaling>
          <c:orientation val="minMax"/>
        </c:scaling>
        <c:delete val="0"/>
        <c:axPos val="b"/>
        <c:numFmt formatCode="General" sourceLinked="1"/>
        <c:majorTickMark val="out"/>
        <c:minorTickMark val="none"/>
        <c:tickLblPos val="nextTo"/>
        <c:spPr>
          <a:ln w="3174">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906129920"/>
        <c:crosses val="autoZero"/>
        <c:tickLblSkip val="1"/>
        <c:tickMarkSkip val="1"/>
      </c:serAx>
      <c:spPr>
        <a:noFill/>
        <a:ln w="25388">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980519480519481"/>
          <c:y val="0.23045267489711935"/>
          <c:w val="0.21590909090909091"/>
          <c:h val="0.54732510288065839"/>
        </c:manualLayout>
      </c:layout>
      <c:pieChart>
        <c:varyColors val="1"/>
        <c:ser>
          <c:idx val="0"/>
          <c:order val="0"/>
          <c:tx>
            <c:strRef>
              <c:f>Sheet1!$A$2</c:f>
              <c:strCache>
                <c:ptCount val="1"/>
                <c:pt idx="0">
                  <c:v>2023</c:v>
                </c:pt>
              </c:strCache>
            </c:strRef>
          </c:tx>
          <c:spPr>
            <a:solidFill>
              <a:srgbClr val="9999FF"/>
            </a:solidFill>
            <a:ln w="12699">
              <a:solidFill>
                <a:srgbClr val="000000"/>
              </a:solidFill>
              <a:prstDash val="solid"/>
            </a:ln>
          </c:spPr>
          <c:explosion val="25"/>
          <c:dPt>
            <c:idx val="0"/>
            <c:bubble3D val="0"/>
          </c:dPt>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w="25398">
                <a:noFill/>
              </a:ln>
            </c:spPr>
            <c:txPr>
              <a:bodyPr wrap="square" lIns="38100" tIns="19050" rIns="38100" bIns="19050" anchor="ctr">
                <a:spAutoFit/>
              </a:bodyPr>
              <a:lstStyle/>
              <a:p>
                <a:pPr>
                  <a:defRPr sz="10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2"/>
                <c:pt idx="0">
                  <c:v>девочки</c:v>
                </c:pt>
                <c:pt idx="1">
                  <c:v>мальчики</c:v>
                </c:pt>
              </c:strCache>
            </c:strRef>
          </c:cat>
          <c:val>
            <c:numRef>
              <c:f>Sheet1!$B$2:$E$2</c:f>
              <c:numCache>
                <c:formatCode>General</c:formatCode>
                <c:ptCount val="4"/>
                <c:pt idx="0">
                  <c:v>28</c:v>
                </c:pt>
                <c:pt idx="1">
                  <c:v>18</c:v>
                </c:pt>
              </c:numCache>
            </c:numRef>
          </c:val>
        </c:ser>
        <c:ser>
          <c:idx val="1"/>
          <c:order val="1"/>
          <c:tx>
            <c:strRef>
              <c:f>Sheet1!$A$3</c:f>
              <c:strCache>
                <c:ptCount val="1"/>
              </c:strCache>
            </c:strRef>
          </c:tx>
          <c:spPr>
            <a:solidFill>
              <a:srgbClr val="993366"/>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1"/>
            <c:bubble3D val="0"/>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Lbls>
            <c:spPr>
              <a:noFill/>
              <a:ln w="25398">
                <a:noFill/>
              </a:ln>
            </c:spPr>
            <c:txPr>
              <a:bodyPr wrap="square" lIns="38100" tIns="19050" rIns="38100" bIns="19050" anchor="ctr">
                <a:spAutoFit/>
              </a:bodyPr>
              <a:lstStyle/>
              <a:p>
                <a:pPr>
                  <a:defRPr sz="10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2"/>
                <c:pt idx="0">
                  <c:v>девочки</c:v>
                </c:pt>
                <c:pt idx="1">
                  <c:v>мальчики</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2"/>
            <c:bubble3D val="0"/>
          </c:dPt>
          <c:dPt>
            <c:idx val="3"/>
            <c:bubble3D val="0"/>
            <c:spPr>
              <a:solidFill>
                <a:srgbClr val="CCFFFF"/>
              </a:solidFill>
              <a:ln w="12699">
                <a:solidFill>
                  <a:srgbClr val="000000"/>
                </a:solidFill>
                <a:prstDash val="solid"/>
              </a:ln>
            </c:spPr>
          </c:dPt>
          <c:dLbls>
            <c:spPr>
              <a:noFill/>
              <a:ln w="25398">
                <a:noFill/>
              </a:ln>
            </c:spPr>
            <c:txPr>
              <a:bodyPr wrap="square" lIns="38100" tIns="19050" rIns="38100" bIns="19050" anchor="ctr">
                <a:spAutoFit/>
              </a:bodyPr>
              <a:lstStyle/>
              <a:p>
                <a:pPr>
                  <a:defRPr sz="10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2"/>
                <c:pt idx="0">
                  <c:v>девочки</c:v>
                </c:pt>
                <c:pt idx="1">
                  <c:v>мальчики</c:v>
                </c:pt>
              </c:strCache>
            </c:strRef>
          </c:cat>
          <c:val>
            <c:numRef>
              <c:f>Sheet1!$B$4:$E$4</c:f>
              <c:numCache>
                <c:formatCode>General</c:formatCode>
                <c:ptCount val="4"/>
              </c:numCache>
            </c:numRef>
          </c:val>
        </c:ser>
        <c:dLbls>
          <c:showLegendKey val="0"/>
          <c:showVal val="1"/>
          <c:showCatName val="0"/>
          <c:showSerName val="0"/>
          <c:showPercent val="0"/>
          <c:showBubbleSize val="0"/>
          <c:showLeaderLines val="1"/>
        </c:dLbls>
        <c:firstSliceAng val="0"/>
      </c:pieChart>
      <c:spPr>
        <a:solidFill>
          <a:srgbClr val="C0C0C0"/>
        </a:solidFill>
        <a:ln w="12699">
          <a:solidFill>
            <a:srgbClr val="808080"/>
          </a:solidFill>
          <a:prstDash val="solid"/>
        </a:ln>
      </c:spPr>
    </c:plotArea>
    <c:legend>
      <c:legendPos val="r"/>
      <c:legendEntry>
        <c:idx val="2"/>
        <c:delete val="1"/>
      </c:legendEntry>
      <c:legendEntry>
        <c:idx val="3"/>
        <c:delete val="1"/>
      </c:legendEntry>
      <c:layout>
        <c:manualLayout>
          <c:xMode val="edge"/>
          <c:yMode val="edge"/>
          <c:x val="0.84577922077922074"/>
          <c:y val="0.41152263374485598"/>
          <c:w val="0.13474025974025974"/>
          <c:h val="0.18518518518518517"/>
        </c:manualLayout>
      </c:layout>
      <c:overlay val="0"/>
      <c:spPr>
        <a:noFill/>
        <a:ln w="3175">
          <a:solidFill>
            <a:srgbClr val="000000"/>
          </a:solidFill>
          <a:prstDash val="solid"/>
        </a:ln>
      </c:spPr>
      <c:txPr>
        <a:bodyPr/>
        <a:lstStyle/>
        <a:p>
          <a:pPr>
            <a:defRPr sz="985"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75"/>
      <c:rotY val="0"/>
      <c:rAngAx val="0"/>
      <c:perspective val="0"/>
    </c:view3D>
    <c:floor>
      <c:thickness val="0"/>
    </c:floor>
    <c:sideWall>
      <c:thickness val="0"/>
    </c:sideWall>
    <c:backWall>
      <c:thickness val="0"/>
    </c:backWall>
    <c:plotArea>
      <c:layout>
        <c:manualLayout>
          <c:layoutTarget val="inner"/>
          <c:xMode val="edge"/>
          <c:yMode val="edge"/>
          <c:x val="0.24793388429752067"/>
          <c:y val="0.18181818181818182"/>
          <c:w val="6.6115702479338845E-2"/>
          <c:h val="0.45454545454545453"/>
        </c:manualLayout>
      </c:layout>
      <c:pie3DChart>
        <c:varyColors val="1"/>
        <c:ser>
          <c:idx val="0"/>
          <c:order val="0"/>
          <c:spPr>
            <a:solidFill>
              <a:srgbClr val="9999FF"/>
            </a:solidFill>
            <a:ln w="12672">
              <a:solidFill>
                <a:srgbClr val="000000"/>
              </a:solidFill>
              <a:prstDash val="solid"/>
            </a:ln>
          </c:spPr>
          <c:explosion val="25"/>
          <c:dPt>
            <c:idx val="0"/>
            <c:bubble3D val="0"/>
          </c:dPt>
          <c:dPt>
            <c:idx val="1"/>
            <c:bubble3D val="0"/>
            <c:spPr>
              <a:solidFill>
                <a:srgbClr val="993366"/>
              </a:solidFill>
              <a:ln w="12672">
                <a:solidFill>
                  <a:srgbClr val="000000"/>
                </a:solidFill>
                <a:prstDash val="solid"/>
              </a:ln>
            </c:spPr>
          </c:dPt>
          <c:dLbls>
            <c:spPr>
              <a:noFill/>
              <a:ln w="25347">
                <a:noFill/>
              </a:ln>
            </c:spPr>
            <c:txPr>
              <a:bodyPr wrap="square" lIns="38100" tIns="19050" rIns="38100" bIns="19050" anchor="ctr">
                <a:spAutoFit/>
              </a:bodyPr>
              <a:lstStyle/>
              <a:p>
                <a:pPr>
                  <a:defRPr sz="1148"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Лист1!$A$1:$A$2</c:f>
              <c:strCache>
                <c:ptCount val="2"/>
                <c:pt idx="0">
                  <c:v>высшее</c:v>
                </c:pt>
                <c:pt idx="1">
                  <c:v>средн спец</c:v>
                </c:pt>
              </c:strCache>
            </c:strRef>
          </c:cat>
          <c:val>
            <c:numRef>
              <c:f>Лист1!$B$1:$B$2</c:f>
              <c:numCache>
                <c:formatCode>0%</c:formatCode>
                <c:ptCount val="2"/>
                <c:pt idx="0">
                  <c:v>0.77</c:v>
                </c:pt>
                <c:pt idx="1">
                  <c:v>0.23</c:v>
                </c:pt>
              </c:numCache>
            </c:numRef>
          </c:val>
        </c:ser>
        <c:dLbls>
          <c:showLegendKey val="0"/>
          <c:showVal val="0"/>
          <c:showCatName val="0"/>
          <c:showSerName val="0"/>
          <c:showPercent val="0"/>
          <c:showBubbleSize val="0"/>
          <c:showLeaderLines val="1"/>
        </c:dLbls>
      </c:pie3DChart>
      <c:spPr>
        <a:noFill/>
        <a:ln w="25347">
          <a:noFill/>
        </a:ln>
      </c:spPr>
    </c:plotArea>
    <c:legend>
      <c:legendPos val="r"/>
      <c:layout>
        <c:manualLayout>
          <c:xMode val="edge"/>
          <c:yMode val="edge"/>
          <c:x val="0.53115095042185467"/>
          <c:y val="0.34307611548556433"/>
          <c:w val="0.36641273647022499"/>
          <c:h val="0.23834459402252134"/>
        </c:manualLayout>
      </c:layout>
      <c:overlay val="0"/>
      <c:spPr>
        <a:solidFill>
          <a:srgbClr val="FFFFFF"/>
        </a:solidFill>
        <a:ln w="3168">
          <a:solidFill>
            <a:srgbClr val="000000"/>
          </a:solidFill>
          <a:prstDash val="solid"/>
        </a:ln>
      </c:spPr>
      <c:txPr>
        <a:bodyPr/>
        <a:lstStyle/>
        <a:p>
          <a:pPr>
            <a:defRPr sz="1053"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68">
      <a:solidFill>
        <a:srgbClr val="000000"/>
      </a:solidFill>
      <a:prstDash val="solid"/>
    </a:ln>
  </c:spPr>
  <c:txPr>
    <a:bodyPr/>
    <a:lstStyle/>
    <a:p>
      <a:pPr>
        <a:defRPr sz="1148"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8085106382978725E-2"/>
          <c:y val="7.0110701107011064E-2"/>
          <c:w val="0.69148936170212771"/>
          <c:h val="0.77490774907749083"/>
        </c:manualLayout>
      </c:layout>
      <c:bar3DChart>
        <c:barDir val="col"/>
        <c:grouping val="clustered"/>
        <c:varyColors val="0"/>
        <c:ser>
          <c:idx val="0"/>
          <c:order val="0"/>
          <c:tx>
            <c:strRef>
              <c:f>Sheet1!$A$2</c:f>
              <c:strCache>
                <c:ptCount val="1"/>
                <c:pt idx="0">
                  <c:v>высшая</c:v>
                </c:pt>
              </c:strCache>
            </c:strRef>
          </c:tx>
          <c:spPr>
            <a:solidFill>
              <a:srgbClr val="9999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numCache>
            </c:numRef>
          </c:cat>
          <c:val>
            <c:numRef>
              <c:f>Sheet1!$B$2:$E$2</c:f>
              <c:numCache>
                <c:formatCode>General</c:formatCode>
                <c:ptCount val="4"/>
                <c:pt idx="0">
                  <c:v>8</c:v>
                </c:pt>
                <c:pt idx="1">
                  <c:v>0</c:v>
                </c:pt>
                <c:pt idx="2">
                  <c:v>0</c:v>
                </c:pt>
              </c:numCache>
            </c:numRef>
          </c:val>
        </c:ser>
        <c:ser>
          <c:idx val="1"/>
          <c:order val="1"/>
          <c:tx>
            <c:strRef>
              <c:f>Sheet1!$A$3</c:f>
              <c:strCache>
                <c:ptCount val="1"/>
                <c:pt idx="0">
                  <c:v>первая</c:v>
                </c:pt>
              </c:strCache>
            </c:strRef>
          </c:tx>
          <c:spPr>
            <a:solidFill>
              <a:srgbClr val="993366"/>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numCache>
            </c:numRef>
          </c:cat>
          <c:val>
            <c:numRef>
              <c:f>Sheet1!$B$3:$E$3</c:f>
              <c:numCache>
                <c:formatCode>General</c:formatCode>
                <c:ptCount val="4"/>
                <c:pt idx="0">
                  <c:v>90</c:v>
                </c:pt>
                <c:pt idx="1">
                  <c:v>75</c:v>
                </c:pt>
                <c:pt idx="2">
                  <c:v>69</c:v>
                </c:pt>
              </c:numCache>
            </c:numRef>
          </c:val>
        </c:ser>
        <c:ser>
          <c:idx val="2"/>
          <c:order val="2"/>
          <c:tx>
            <c:strRef>
              <c:f>Sheet1!$A$4</c:f>
              <c:strCache>
                <c:ptCount val="1"/>
                <c:pt idx="0">
                  <c:v>соответств</c:v>
                </c:pt>
              </c:strCache>
            </c:strRef>
          </c:tx>
          <c:spPr>
            <a:solidFill>
              <a:srgbClr val="FFFFCC"/>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numCache>
            </c:numRef>
          </c:cat>
          <c:val>
            <c:numRef>
              <c:f>Sheet1!$B$4:$E$4</c:f>
              <c:numCache>
                <c:formatCode>General</c:formatCode>
                <c:ptCount val="4"/>
                <c:pt idx="0">
                  <c:v>0</c:v>
                </c:pt>
                <c:pt idx="1">
                  <c:v>25</c:v>
                </c:pt>
                <c:pt idx="2">
                  <c:v>31</c:v>
                </c:pt>
              </c:numCache>
            </c:numRef>
          </c:val>
        </c:ser>
        <c:dLbls>
          <c:showLegendKey val="0"/>
          <c:showVal val="0"/>
          <c:showCatName val="0"/>
          <c:showSerName val="0"/>
          <c:showPercent val="0"/>
          <c:showBubbleSize val="0"/>
        </c:dLbls>
        <c:gapWidth val="150"/>
        <c:gapDepth val="0"/>
        <c:shape val="box"/>
        <c:axId val="-906129376"/>
        <c:axId val="-906137536"/>
        <c:axId val="0"/>
      </c:bar3DChart>
      <c:catAx>
        <c:axId val="-90612937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906137536"/>
        <c:crosses val="autoZero"/>
        <c:auto val="1"/>
        <c:lblAlgn val="ctr"/>
        <c:lblOffset val="100"/>
        <c:tickLblSkip val="1"/>
        <c:tickMarkSkip val="1"/>
        <c:noMultiLvlLbl val="0"/>
      </c:catAx>
      <c:valAx>
        <c:axId val="-90613753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906129376"/>
        <c:crosses val="autoZero"/>
        <c:crossBetween val="between"/>
      </c:valAx>
      <c:spPr>
        <a:noFill/>
        <a:ln w="25400">
          <a:noFill/>
        </a:ln>
      </c:spPr>
    </c:plotArea>
    <c:legend>
      <c:legendPos val="r"/>
      <c:layout>
        <c:manualLayout>
          <c:xMode val="edge"/>
          <c:yMode val="edge"/>
          <c:x val="0.78297872340425534"/>
          <c:y val="0.36531365313653136"/>
          <c:w val="0.20851063829787234"/>
          <c:h val="0.26937269372693728"/>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75"/>
      <c:rotY val="0"/>
      <c:rAngAx val="0"/>
      <c:perspective val="0"/>
    </c:view3D>
    <c:floor>
      <c:thickness val="0"/>
    </c:floor>
    <c:sideWall>
      <c:thickness val="0"/>
    </c:sideWall>
    <c:backWall>
      <c:thickness val="0"/>
    </c:backWall>
    <c:plotArea>
      <c:layout>
        <c:manualLayout>
          <c:layoutTarget val="inner"/>
          <c:xMode val="edge"/>
          <c:yMode val="edge"/>
          <c:x val="0.21538461538461537"/>
          <c:y val="0.23"/>
          <c:w val="0.19807692307692309"/>
          <c:h val="0.51500000000000001"/>
        </c:manualLayout>
      </c:layout>
      <c:pie3DChart>
        <c:varyColors val="1"/>
        <c:ser>
          <c:idx val="0"/>
          <c:order val="0"/>
          <c:spPr>
            <a:solidFill>
              <a:srgbClr val="9999FF"/>
            </a:solidFill>
            <a:ln w="12682">
              <a:solidFill>
                <a:srgbClr val="000000"/>
              </a:solidFill>
              <a:prstDash val="solid"/>
            </a:ln>
          </c:spPr>
          <c:explosion val="25"/>
          <c:dPt>
            <c:idx val="0"/>
            <c:bubble3D val="0"/>
          </c:dPt>
          <c:dPt>
            <c:idx val="1"/>
            <c:bubble3D val="0"/>
            <c:spPr>
              <a:solidFill>
                <a:srgbClr val="993366"/>
              </a:solidFill>
              <a:ln w="12682">
                <a:solidFill>
                  <a:srgbClr val="000000"/>
                </a:solidFill>
                <a:prstDash val="solid"/>
              </a:ln>
            </c:spPr>
          </c:dPt>
          <c:dLbls>
            <c:spPr>
              <a:noFill/>
              <a:ln w="25366">
                <a:noFill/>
              </a:ln>
            </c:spPr>
            <c:txPr>
              <a:bodyPr wrap="square" lIns="38100" tIns="19050" rIns="38100" bIns="19050" anchor="ctr">
                <a:spAutoFit/>
              </a:bodyPr>
              <a:lstStyle/>
              <a:p>
                <a:pPr>
                  <a:defRPr sz="115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Лист1!$A$1:$A$2</c:f>
              <c:strCache>
                <c:ptCount val="2"/>
                <c:pt idx="0">
                  <c:v>имеют нагрудный знак</c:v>
                </c:pt>
                <c:pt idx="1">
                  <c:v>не имеют нагрудный знак</c:v>
                </c:pt>
              </c:strCache>
            </c:strRef>
          </c:cat>
          <c:val>
            <c:numRef>
              <c:f>Лист1!$B$1:$B$2</c:f>
              <c:numCache>
                <c:formatCode>0%</c:formatCode>
                <c:ptCount val="2"/>
                <c:pt idx="0">
                  <c:v>0.23</c:v>
                </c:pt>
                <c:pt idx="1">
                  <c:v>0.77</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46307830651603332"/>
          <c:y val="0.41108789972681986"/>
          <c:w val="0.33203861691201642"/>
          <c:h val="0.23834163586694518"/>
        </c:manualLayout>
      </c:layout>
      <c:overlay val="0"/>
      <c:spPr>
        <a:solidFill>
          <a:srgbClr val="FFFFFF"/>
        </a:solidFill>
        <a:ln w="3171">
          <a:solidFill>
            <a:srgbClr val="000000"/>
          </a:solidFill>
          <a:prstDash val="solid"/>
        </a:ln>
      </c:spPr>
      <c:txPr>
        <a:bodyPr/>
        <a:lstStyle/>
        <a:p>
          <a:pPr>
            <a:defRPr sz="1054"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71">
      <a:solidFill>
        <a:srgbClr val="000000"/>
      </a:solidFill>
      <a:prstDash val="solid"/>
    </a:ln>
  </c:spPr>
  <c:txPr>
    <a:bodyPr/>
    <a:lstStyle/>
    <a:p>
      <a:pPr>
        <a:defRPr sz="1150" b="0" i="0" u="none" strike="noStrike" baseline="0">
          <a:solidFill>
            <a:srgbClr val="000000"/>
          </a:solidFill>
          <a:latin typeface="Arial Cyr"/>
          <a:ea typeface="Arial Cyr"/>
          <a:cs typeface="Arial Cyr"/>
        </a:defRPr>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DD172C-CAA7-46B3-A876-6B7743329517}"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ru-RU"/>
        </a:p>
      </dgm:t>
    </dgm:pt>
    <dgm:pt modelId="{9AFC682B-0AEC-4EA2-8844-3F043DA57742}">
      <dgm:prSet phldrT="[Текст]" custT="1"/>
      <dgm:spPr/>
      <dgm:t>
        <a:bodyPr/>
        <a:lstStyle/>
        <a:p>
          <a:pPr algn="ctr"/>
          <a:r>
            <a:rPr lang="ru-RU" sz="1400" b="1">
              <a:latin typeface="Times New Roman" panose="02020603050405020304" pitchFamily="18" charset="0"/>
              <a:cs typeface="Times New Roman" panose="02020603050405020304" pitchFamily="18" charset="0"/>
            </a:rPr>
            <a:t>Региональная инновационная площадка (РИП) </a:t>
          </a:r>
        </a:p>
      </dgm:t>
    </dgm:pt>
    <dgm:pt modelId="{369F472B-2685-4875-8878-ADDC4F78AE1E}" type="parTrans" cxnId="{5697B595-1E90-40C6-B984-BFA127BB75A5}">
      <dgm:prSet/>
      <dgm:spPr/>
      <dgm:t>
        <a:bodyPr/>
        <a:lstStyle/>
        <a:p>
          <a:endParaRPr lang="ru-RU"/>
        </a:p>
      </dgm:t>
    </dgm:pt>
    <dgm:pt modelId="{8C0DF099-1FD5-4642-B638-4F8DF98935A3}" type="sibTrans" cxnId="{5697B595-1E90-40C6-B984-BFA127BB75A5}">
      <dgm:prSet/>
      <dgm:spPr/>
      <dgm:t>
        <a:bodyPr/>
        <a:lstStyle/>
        <a:p>
          <a:endParaRPr lang="ru-RU"/>
        </a:p>
      </dgm:t>
    </dgm:pt>
    <dgm:pt modelId="{01C2DC01-2A6D-478A-AEB1-19149D13E640}">
      <dgm:prSet phldrT="[Текст]" custT="1"/>
      <dgm:spPr>
        <a:ln>
          <a:solidFill>
            <a:schemeClr val="tx1"/>
          </a:solidFill>
        </a:ln>
      </dgm:spPr>
      <dgm:t>
        <a:bodyPr/>
        <a:lstStyle/>
        <a:p>
          <a:pPr algn="just"/>
          <a:r>
            <a:rPr lang="ru-RU" sz="1400" b="1">
              <a:latin typeface="Times New Roman" panose="02020603050405020304" pitchFamily="18" charset="0"/>
              <a:cs typeface="Times New Roman" panose="02020603050405020304" pitchFamily="18" charset="0"/>
            </a:rPr>
            <a:t>«Формирование экоцентрического мышления обучающихся как приоритетное направление экологического образования» </a:t>
          </a:r>
        </a:p>
      </dgm:t>
    </dgm:pt>
    <dgm:pt modelId="{9FA02E88-E5D1-4DF4-89BF-CC70D83CB410}" type="parTrans" cxnId="{1F967A90-7606-48CF-A056-8C608656BCC9}">
      <dgm:prSet/>
      <dgm:spPr/>
      <dgm:t>
        <a:bodyPr/>
        <a:lstStyle/>
        <a:p>
          <a:endParaRPr lang="ru-RU"/>
        </a:p>
      </dgm:t>
    </dgm:pt>
    <dgm:pt modelId="{6687D6A0-38A7-41EF-A596-A77F19097879}" type="sibTrans" cxnId="{1F967A90-7606-48CF-A056-8C608656BCC9}">
      <dgm:prSet/>
      <dgm:spPr/>
      <dgm:t>
        <a:bodyPr/>
        <a:lstStyle/>
        <a:p>
          <a:endParaRPr lang="ru-RU"/>
        </a:p>
      </dgm:t>
    </dgm:pt>
    <dgm:pt modelId="{EE53814B-7DA7-4C4F-8E28-EAB5007FBDC6}">
      <dgm:prSet phldrT="[Текст]" custT="1"/>
      <dgm:spPr>
        <a:ln>
          <a:solidFill>
            <a:schemeClr val="tx1"/>
          </a:solidFill>
        </a:ln>
      </dgm:spPr>
      <dgm:t>
        <a:bodyPr/>
        <a:lstStyle/>
        <a:p>
          <a:pPr algn="just"/>
          <a:r>
            <a:rPr lang="ru-RU" sz="1400">
              <a:solidFill>
                <a:srgbClr val="002060"/>
              </a:solidFill>
              <a:latin typeface="Times New Roman" panose="02020603050405020304" pitchFamily="18" charset="0"/>
              <a:cs typeface="Times New Roman" panose="02020603050405020304" pitchFamily="18" charset="0"/>
            </a:rPr>
            <a:t>Приказ Департамента образования Орловской области от 28 октября 2021 г. №1484 «О формировании и функционировании региональных инновационных площадок в сфере образования в Орловской области в 2021-2022 учебном году) от 15.12.2021 г.</a:t>
          </a:r>
        </a:p>
      </dgm:t>
    </dgm:pt>
    <dgm:pt modelId="{574615EB-1487-492C-8037-545F6338EA19}" type="parTrans" cxnId="{83F6D61A-114D-418D-9A08-F11738854A2A}">
      <dgm:prSet/>
      <dgm:spPr/>
      <dgm:t>
        <a:bodyPr/>
        <a:lstStyle/>
        <a:p>
          <a:endParaRPr lang="ru-RU"/>
        </a:p>
      </dgm:t>
    </dgm:pt>
    <dgm:pt modelId="{087E928B-F78B-45C7-8AFD-35EA0CEDAAD8}" type="sibTrans" cxnId="{83F6D61A-114D-418D-9A08-F11738854A2A}">
      <dgm:prSet/>
      <dgm:spPr/>
      <dgm:t>
        <a:bodyPr/>
        <a:lstStyle/>
        <a:p>
          <a:endParaRPr lang="ru-RU"/>
        </a:p>
      </dgm:t>
    </dgm:pt>
    <dgm:pt modelId="{125D5F4A-69EB-4215-AC1A-48C99FFE0861}" type="pres">
      <dgm:prSet presAssocID="{1CDD172C-CAA7-46B3-A876-6B7743329517}" presName="linear" presStyleCnt="0">
        <dgm:presLayoutVars>
          <dgm:animLvl val="lvl"/>
          <dgm:resizeHandles val="exact"/>
        </dgm:presLayoutVars>
      </dgm:prSet>
      <dgm:spPr/>
      <dgm:t>
        <a:bodyPr/>
        <a:lstStyle/>
        <a:p>
          <a:endParaRPr lang="ru-RU"/>
        </a:p>
      </dgm:t>
    </dgm:pt>
    <dgm:pt modelId="{1557FB85-8C85-48AD-8A56-D70566C2757A}" type="pres">
      <dgm:prSet presAssocID="{9AFC682B-0AEC-4EA2-8844-3F043DA57742}" presName="parentText" presStyleLbl="node1" presStyleIdx="0" presStyleCnt="1" custScaleY="25210" custLinFactNeighborX="488">
        <dgm:presLayoutVars>
          <dgm:chMax val="0"/>
          <dgm:bulletEnabled val="1"/>
        </dgm:presLayoutVars>
      </dgm:prSet>
      <dgm:spPr/>
      <dgm:t>
        <a:bodyPr/>
        <a:lstStyle/>
        <a:p>
          <a:endParaRPr lang="ru-RU"/>
        </a:p>
      </dgm:t>
    </dgm:pt>
    <dgm:pt modelId="{55356CBE-FFBE-49FE-8CD2-205C35D2F66A}" type="pres">
      <dgm:prSet presAssocID="{9AFC682B-0AEC-4EA2-8844-3F043DA57742}" presName="childText" presStyleLbl="revTx" presStyleIdx="0" presStyleCnt="1">
        <dgm:presLayoutVars>
          <dgm:bulletEnabled val="1"/>
        </dgm:presLayoutVars>
      </dgm:prSet>
      <dgm:spPr/>
      <dgm:t>
        <a:bodyPr/>
        <a:lstStyle/>
        <a:p>
          <a:endParaRPr lang="ru-RU"/>
        </a:p>
      </dgm:t>
    </dgm:pt>
  </dgm:ptLst>
  <dgm:cxnLst>
    <dgm:cxn modelId="{83F6D61A-114D-418D-9A08-F11738854A2A}" srcId="{9AFC682B-0AEC-4EA2-8844-3F043DA57742}" destId="{EE53814B-7DA7-4C4F-8E28-EAB5007FBDC6}" srcOrd="1" destOrd="0" parTransId="{574615EB-1487-492C-8037-545F6338EA19}" sibTransId="{087E928B-F78B-45C7-8AFD-35EA0CEDAAD8}"/>
    <dgm:cxn modelId="{0154C9B6-42C4-4F45-BE83-85ABCAFF5424}" type="presOf" srcId="{01C2DC01-2A6D-478A-AEB1-19149D13E640}" destId="{55356CBE-FFBE-49FE-8CD2-205C35D2F66A}" srcOrd="0" destOrd="0" presId="urn:microsoft.com/office/officeart/2005/8/layout/vList2"/>
    <dgm:cxn modelId="{5697B595-1E90-40C6-B984-BFA127BB75A5}" srcId="{1CDD172C-CAA7-46B3-A876-6B7743329517}" destId="{9AFC682B-0AEC-4EA2-8844-3F043DA57742}" srcOrd="0" destOrd="0" parTransId="{369F472B-2685-4875-8878-ADDC4F78AE1E}" sibTransId="{8C0DF099-1FD5-4642-B638-4F8DF98935A3}"/>
    <dgm:cxn modelId="{110D281F-7776-43F1-B334-CD8CE9C4E692}" type="presOf" srcId="{EE53814B-7DA7-4C4F-8E28-EAB5007FBDC6}" destId="{55356CBE-FFBE-49FE-8CD2-205C35D2F66A}" srcOrd="0" destOrd="1" presId="urn:microsoft.com/office/officeart/2005/8/layout/vList2"/>
    <dgm:cxn modelId="{1F967A90-7606-48CF-A056-8C608656BCC9}" srcId="{9AFC682B-0AEC-4EA2-8844-3F043DA57742}" destId="{01C2DC01-2A6D-478A-AEB1-19149D13E640}" srcOrd="0" destOrd="0" parTransId="{9FA02E88-E5D1-4DF4-89BF-CC70D83CB410}" sibTransId="{6687D6A0-38A7-41EF-A596-A77F19097879}"/>
    <dgm:cxn modelId="{FDF25435-4E09-4293-9430-007E4E0BD00D}" type="presOf" srcId="{9AFC682B-0AEC-4EA2-8844-3F043DA57742}" destId="{1557FB85-8C85-48AD-8A56-D70566C2757A}" srcOrd="0" destOrd="0" presId="urn:microsoft.com/office/officeart/2005/8/layout/vList2"/>
    <dgm:cxn modelId="{3E959F12-11C2-4C54-BB34-147CD859C45F}" type="presOf" srcId="{1CDD172C-CAA7-46B3-A876-6B7743329517}" destId="{125D5F4A-69EB-4215-AC1A-48C99FFE0861}" srcOrd="0" destOrd="0" presId="urn:microsoft.com/office/officeart/2005/8/layout/vList2"/>
    <dgm:cxn modelId="{81F32AEA-0E4A-49B1-AEFF-B4E4C0601F43}" type="presParOf" srcId="{125D5F4A-69EB-4215-AC1A-48C99FFE0861}" destId="{1557FB85-8C85-48AD-8A56-D70566C2757A}" srcOrd="0" destOrd="0" presId="urn:microsoft.com/office/officeart/2005/8/layout/vList2"/>
    <dgm:cxn modelId="{EBB5ABBD-9965-48D9-84DD-3460A410EEFC}" type="presParOf" srcId="{125D5F4A-69EB-4215-AC1A-48C99FFE0861}" destId="{55356CBE-FFBE-49FE-8CD2-205C35D2F66A}" srcOrd="1"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22A1188-6CE6-4388-BF8F-70C9A3EC7476}" type="doc">
      <dgm:prSet loTypeId="urn:microsoft.com/office/officeart/2005/8/layout/default#2" loCatId="list" qsTypeId="urn:microsoft.com/office/officeart/2005/8/quickstyle/simple1" qsCatId="simple" csTypeId="urn:microsoft.com/office/officeart/2005/8/colors/accent1_2" csCatId="accent1" phldr="1"/>
      <dgm:spPr/>
      <dgm:t>
        <a:bodyPr/>
        <a:lstStyle/>
        <a:p>
          <a:endParaRPr lang="ru-RU"/>
        </a:p>
      </dgm:t>
    </dgm:pt>
    <dgm:pt modelId="{BD96E2A5-847E-4E0C-910A-B55D32EE77DB}">
      <dgm:prSet phldrT="[Текст]">
        <dgm:style>
          <a:lnRef idx="2">
            <a:schemeClr val="accent4"/>
          </a:lnRef>
          <a:fillRef idx="1">
            <a:schemeClr val="lt1"/>
          </a:fillRef>
          <a:effectRef idx="0">
            <a:schemeClr val="accent4"/>
          </a:effectRef>
          <a:fontRef idx="minor">
            <a:schemeClr val="dk1"/>
          </a:fontRef>
        </dgm:style>
      </dgm:prSet>
      <dgm:spPr/>
      <dgm:t>
        <a:bodyPr/>
        <a:lstStyle/>
        <a:p>
          <a:r>
            <a:rPr lang="ru-RU" b="1">
              <a:solidFill>
                <a:srgbClr val="002060"/>
              </a:solidFill>
              <a:latin typeface="Times New Roman" panose="02020603050405020304" pitchFamily="18" charset="0"/>
              <a:cs typeface="Times New Roman" panose="02020603050405020304" pitchFamily="18" charset="0"/>
            </a:rPr>
            <a:t>проектно-исследовательская</a:t>
          </a:r>
          <a:endParaRPr lang="ru-RU">
            <a:solidFill>
              <a:srgbClr val="002060"/>
            </a:solidFill>
            <a:latin typeface="Times New Roman" panose="02020603050405020304" pitchFamily="18" charset="0"/>
            <a:cs typeface="Times New Roman" panose="02020603050405020304" pitchFamily="18" charset="0"/>
          </a:endParaRPr>
        </a:p>
      </dgm:t>
    </dgm:pt>
    <dgm:pt modelId="{7C6CD95D-2421-4746-A1FC-94B603EFBC09}" type="parTrans" cxnId="{D4C7265B-ED36-47EA-B783-8766803A9CE6}">
      <dgm:prSet/>
      <dgm:spPr/>
      <dgm:t>
        <a:bodyPr/>
        <a:lstStyle/>
        <a:p>
          <a:endParaRPr lang="ru-RU"/>
        </a:p>
      </dgm:t>
    </dgm:pt>
    <dgm:pt modelId="{6E9B4F69-AC4E-45C8-8465-AF14AA1C45A4}" type="sibTrans" cxnId="{D4C7265B-ED36-47EA-B783-8766803A9CE6}">
      <dgm:prSet/>
      <dgm:spPr/>
      <dgm:t>
        <a:bodyPr/>
        <a:lstStyle/>
        <a:p>
          <a:endParaRPr lang="ru-RU"/>
        </a:p>
      </dgm:t>
    </dgm:pt>
    <dgm:pt modelId="{1CB1743E-CFA7-44F4-A95D-B1C05ECEB43F}">
      <dgm:prSet phldrT="[Текст]"/>
      <dgm:spPr>
        <a:solidFill>
          <a:schemeClr val="accent4">
            <a:lumMod val="40000"/>
            <a:lumOff val="60000"/>
          </a:schemeClr>
        </a:solidFill>
        <a:ln>
          <a:solidFill>
            <a:schemeClr val="accent2">
              <a:lumMod val="75000"/>
            </a:schemeClr>
          </a:solidFill>
        </a:ln>
      </dgm:spPr>
      <dgm:t>
        <a:bodyPr/>
        <a:lstStyle/>
        <a:p>
          <a:r>
            <a:rPr lang="ru-RU" b="1">
              <a:solidFill>
                <a:srgbClr val="002060"/>
              </a:solidFill>
              <a:latin typeface="Times New Roman" panose="02020603050405020304" pitchFamily="18" charset="0"/>
              <a:cs typeface="Times New Roman" panose="02020603050405020304" pitchFamily="18" charset="0"/>
            </a:rPr>
            <a:t>опытно-исследовательская</a:t>
          </a:r>
        </a:p>
      </dgm:t>
    </dgm:pt>
    <dgm:pt modelId="{821CE3D8-2C54-4B4A-877C-6F0CBA0D20BD}" type="parTrans" cxnId="{4403BB49-7C3C-4564-946A-0D9DA736D4EF}">
      <dgm:prSet/>
      <dgm:spPr/>
      <dgm:t>
        <a:bodyPr/>
        <a:lstStyle/>
        <a:p>
          <a:endParaRPr lang="ru-RU"/>
        </a:p>
      </dgm:t>
    </dgm:pt>
    <dgm:pt modelId="{22DDF720-86A1-4355-BED8-D0C362D1CEE1}" type="sibTrans" cxnId="{4403BB49-7C3C-4564-946A-0D9DA736D4EF}">
      <dgm:prSet/>
      <dgm:spPr/>
      <dgm:t>
        <a:bodyPr/>
        <a:lstStyle/>
        <a:p>
          <a:endParaRPr lang="ru-RU"/>
        </a:p>
      </dgm:t>
    </dgm:pt>
    <dgm:pt modelId="{58CB96E3-718E-4B9D-818B-E772A393E2E4}">
      <dgm:prSet phldrT="[Текст]"/>
      <dgm:spPr>
        <a:solidFill>
          <a:schemeClr val="accent1">
            <a:lumMod val="40000"/>
            <a:lumOff val="60000"/>
          </a:schemeClr>
        </a:solidFill>
        <a:ln>
          <a:solidFill>
            <a:schemeClr val="accent2">
              <a:lumMod val="75000"/>
            </a:schemeClr>
          </a:solidFill>
        </a:ln>
      </dgm:spPr>
      <dgm:t>
        <a:bodyPr/>
        <a:lstStyle/>
        <a:p>
          <a:pPr algn="ctr"/>
          <a:r>
            <a:rPr lang="ru-RU" b="1">
              <a:solidFill>
                <a:srgbClr val="002060"/>
              </a:solidFill>
              <a:latin typeface="Times New Roman" panose="02020603050405020304" pitchFamily="18" charset="0"/>
              <a:cs typeface="Times New Roman" panose="02020603050405020304" pitchFamily="18" charset="0"/>
            </a:rPr>
            <a:t>природоохранная</a:t>
          </a:r>
        </a:p>
      </dgm:t>
    </dgm:pt>
    <dgm:pt modelId="{96561E45-09C3-407D-BD8D-4293D02A6C57}" type="parTrans" cxnId="{42C9C9D8-449F-42B8-A876-EB01E58902FA}">
      <dgm:prSet/>
      <dgm:spPr/>
      <dgm:t>
        <a:bodyPr/>
        <a:lstStyle/>
        <a:p>
          <a:endParaRPr lang="ru-RU"/>
        </a:p>
      </dgm:t>
    </dgm:pt>
    <dgm:pt modelId="{D4BFD304-0782-4E8A-801B-05A80E8A6E1A}" type="sibTrans" cxnId="{42C9C9D8-449F-42B8-A876-EB01E58902FA}">
      <dgm:prSet/>
      <dgm:spPr/>
      <dgm:t>
        <a:bodyPr/>
        <a:lstStyle/>
        <a:p>
          <a:endParaRPr lang="ru-RU"/>
        </a:p>
      </dgm:t>
    </dgm:pt>
    <dgm:pt modelId="{BC7863F1-ABB6-4516-9C41-4D680AC106AE}">
      <dgm:prSet phldrT="[Текст]">
        <dgm:style>
          <a:lnRef idx="2">
            <a:schemeClr val="accent3"/>
          </a:lnRef>
          <a:fillRef idx="1">
            <a:schemeClr val="lt1"/>
          </a:fillRef>
          <a:effectRef idx="0">
            <a:schemeClr val="accent3"/>
          </a:effectRef>
          <a:fontRef idx="minor">
            <a:schemeClr val="dk1"/>
          </a:fontRef>
        </dgm:style>
      </dgm:prSet>
      <dgm:spPr>
        <a:solidFill>
          <a:schemeClr val="accent6">
            <a:lumMod val="20000"/>
            <a:lumOff val="80000"/>
          </a:schemeClr>
        </a:solidFill>
      </dgm:spPr>
      <dgm:t>
        <a:bodyPr/>
        <a:lstStyle/>
        <a:p>
          <a:r>
            <a:rPr lang="ru-RU" b="1">
              <a:solidFill>
                <a:srgbClr val="002060"/>
              </a:solidFill>
              <a:latin typeface="Times New Roman" panose="02020603050405020304" pitchFamily="18" charset="0"/>
              <a:cs typeface="Times New Roman" panose="02020603050405020304" pitchFamily="18" charset="0"/>
            </a:rPr>
            <a:t>просветительская</a:t>
          </a:r>
        </a:p>
      </dgm:t>
    </dgm:pt>
    <dgm:pt modelId="{FF636C77-B29D-4243-B41C-4CCE19C3998E}" type="parTrans" cxnId="{C2F9D62C-DEFE-450D-8A79-370BE1EDBDE3}">
      <dgm:prSet/>
      <dgm:spPr/>
      <dgm:t>
        <a:bodyPr/>
        <a:lstStyle/>
        <a:p>
          <a:endParaRPr lang="ru-RU"/>
        </a:p>
      </dgm:t>
    </dgm:pt>
    <dgm:pt modelId="{D113B717-4FD0-44C4-AE94-0D3CFD1E1CB3}" type="sibTrans" cxnId="{C2F9D62C-DEFE-450D-8A79-370BE1EDBDE3}">
      <dgm:prSet/>
      <dgm:spPr/>
      <dgm:t>
        <a:bodyPr/>
        <a:lstStyle/>
        <a:p>
          <a:endParaRPr lang="ru-RU"/>
        </a:p>
      </dgm:t>
    </dgm:pt>
    <dgm:pt modelId="{253C05A8-E264-40D7-BB4E-3BD23BE2C867}">
      <dgm:prSet phldrT="[Текст]"/>
      <dgm:spPr>
        <a:solidFill>
          <a:schemeClr val="bg2"/>
        </a:solidFill>
        <a:ln>
          <a:solidFill>
            <a:srgbClr val="002060"/>
          </a:solidFill>
        </a:ln>
      </dgm:spPr>
      <dgm:t>
        <a:bodyPr/>
        <a:lstStyle/>
        <a:p>
          <a:r>
            <a:rPr lang="ru-RU" b="1">
              <a:solidFill>
                <a:srgbClr val="002060"/>
              </a:solidFill>
              <a:latin typeface="Times New Roman" panose="02020603050405020304" pitchFamily="18" charset="0"/>
              <a:cs typeface="Times New Roman" panose="02020603050405020304" pitchFamily="18" charset="0"/>
            </a:rPr>
            <a:t>волонтёрская</a:t>
          </a:r>
        </a:p>
      </dgm:t>
    </dgm:pt>
    <dgm:pt modelId="{BC9542AE-5890-4006-AC23-E505541EB5B7}" type="parTrans" cxnId="{6DD8E50B-94F6-4CBA-9E4E-05375CA81784}">
      <dgm:prSet/>
      <dgm:spPr/>
      <dgm:t>
        <a:bodyPr/>
        <a:lstStyle/>
        <a:p>
          <a:endParaRPr lang="ru-RU"/>
        </a:p>
      </dgm:t>
    </dgm:pt>
    <dgm:pt modelId="{6FADB5AB-0CBD-4821-9F93-BA664582708D}" type="sibTrans" cxnId="{6DD8E50B-94F6-4CBA-9E4E-05375CA81784}">
      <dgm:prSet/>
      <dgm:spPr/>
      <dgm:t>
        <a:bodyPr/>
        <a:lstStyle/>
        <a:p>
          <a:endParaRPr lang="ru-RU"/>
        </a:p>
      </dgm:t>
    </dgm:pt>
    <dgm:pt modelId="{FC6126E3-F703-4029-AB2A-02300EE364C6}">
      <dgm:prSet>
        <dgm:style>
          <a:lnRef idx="2">
            <a:schemeClr val="accent1"/>
          </a:lnRef>
          <a:fillRef idx="1">
            <a:schemeClr val="lt1"/>
          </a:fillRef>
          <a:effectRef idx="0">
            <a:schemeClr val="accent1"/>
          </a:effectRef>
          <a:fontRef idx="minor">
            <a:schemeClr val="dk1"/>
          </a:fontRef>
        </dgm:style>
      </dgm:prSet>
      <dgm:spPr/>
      <dgm:t>
        <a:bodyPr/>
        <a:lstStyle/>
        <a:p>
          <a:r>
            <a:rPr lang="ru-RU" b="1">
              <a:solidFill>
                <a:srgbClr val="002060"/>
              </a:solidFill>
              <a:latin typeface="Times New Roman" panose="02020603050405020304" pitchFamily="18" charset="0"/>
              <a:cs typeface="Times New Roman" panose="02020603050405020304" pitchFamily="18" charset="0"/>
            </a:rPr>
            <a:t>изучение природно-культурного наследия родного края</a:t>
          </a:r>
        </a:p>
      </dgm:t>
    </dgm:pt>
    <dgm:pt modelId="{D0D9BA5E-1EB2-4291-ADDC-53CBDC283D1B}" type="parTrans" cxnId="{07373D80-EA33-4EED-BE71-64BCE942E177}">
      <dgm:prSet/>
      <dgm:spPr/>
      <dgm:t>
        <a:bodyPr/>
        <a:lstStyle/>
        <a:p>
          <a:endParaRPr lang="ru-RU"/>
        </a:p>
      </dgm:t>
    </dgm:pt>
    <dgm:pt modelId="{2075194D-6782-4ADE-A1CA-07C49049B4A6}" type="sibTrans" cxnId="{07373D80-EA33-4EED-BE71-64BCE942E177}">
      <dgm:prSet/>
      <dgm:spPr/>
      <dgm:t>
        <a:bodyPr/>
        <a:lstStyle/>
        <a:p>
          <a:endParaRPr lang="ru-RU"/>
        </a:p>
      </dgm:t>
    </dgm:pt>
    <dgm:pt modelId="{6809FF10-70EE-41D1-BE2C-A344707DBD98}" type="pres">
      <dgm:prSet presAssocID="{F22A1188-6CE6-4388-BF8F-70C9A3EC7476}" presName="diagram" presStyleCnt="0">
        <dgm:presLayoutVars>
          <dgm:dir/>
          <dgm:resizeHandles val="exact"/>
        </dgm:presLayoutVars>
      </dgm:prSet>
      <dgm:spPr/>
      <dgm:t>
        <a:bodyPr/>
        <a:lstStyle/>
        <a:p>
          <a:endParaRPr lang="ru-RU"/>
        </a:p>
      </dgm:t>
    </dgm:pt>
    <dgm:pt modelId="{342F749D-0B82-4FB8-B0CA-1EC95DEFFB51}" type="pres">
      <dgm:prSet presAssocID="{BD96E2A5-847E-4E0C-910A-B55D32EE77DB}" presName="node" presStyleLbl="node1" presStyleIdx="0" presStyleCnt="6">
        <dgm:presLayoutVars>
          <dgm:bulletEnabled val="1"/>
        </dgm:presLayoutVars>
      </dgm:prSet>
      <dgm:spPr/>
      <dgm:t>
        <a:bodyPr/>
        <a:lstStyle/>
        <a:p>
          <a:endParaRPr lang="ru-RU"/>
        </a:p>
      </dgm:t>
    </dgm:pt>
    <dgm:pt modelId="{B3B627DA-B83A-4E75-A7A2-F400BFEE2524}" type="pres">
      <dgm:prSet presAssocID="{6E9B4F69-AC4E-45C8-8465-AF14AA1C45A4}" presName="sibTrans" presStyleCnt="0"/>
      <dgm:spPr/>
    </dgm:pt>
    <dgm:pt modelId="{3D75A3D9-0CFD-4E48-8510-1FC196467B56}" type="pres">
      <dgm:prSet presAssocID="{1CB1743E-CFA7-44F4-A95D-B1C05ECEB43F}" presName="node" presStyleLbl="node1" presStyleIdx="1" presStyleCnt="6">
        <dgm:presLayoutVars>
          <dgm:bulletEnabled val="1"/>
        </dgm:presLayoutVars>
      </dgm:prSet>
      <dgm:spPr/>
      <dgm:t>
        <a:bodyPr/>
        <a:lstStyle/>
        <a:p>
          <a:endParaRPr lang="ru-RU"/>
        </a:p>
      </dgm:t>
    </dgm:pt>
    <dgm:pt modelId="{1EB18B59-DC67-4D02-9950-4598CCFA4FF9}" type="pres">
      <dgm:prSet presAssocID="{22DDF720-86A1-4355-BED8-D0C362D1CEE1}" presName="sibTrans" presStyleCnt="0"/>
      <dgm:spPr/>
    </dgm:pt>
    <dgm:pt modelId="{A9676907-AB8A-4724-B1B1-6E3AB192806A}" type="pres">
      <dgm:prSet presAssocID="{58CB96E3-718E-4B9D-818B-E772A393E2E4}" presName="node" presStyleLbl="node1" presStyleIdx="2" presStyleCnt="6">
        <dgm:presLayoutVars>
          <dgm:bulletEnabled val="1"/>
        </dgm:presLayoutVars>
      </dgm:prSet>
      <dgm:spPr/>
      <dgm:t>
        <a:bodyPr/>
        <a:lstStyle/>
        <a:p>
          <a:endParaRPr lang="ru-RU"/>
        </a:p>
      </dgm:t>
    </dgm:pt>
    <dgm:pt modelId="{999F9D5E-58F6-4733-AFB5-3143277D6C48}" type="pres">
      <dgm:prSet presAssocID="{D4BFD304-0782-4E8A-801B-05A80E8A6E1A}" presName="sibTrans" presStyleCnt="0"/>
      <dgm:spPr/>
    </dgm:pt>
    <dgm:pt modelId="{45E51A3A-79AA-4FAB-8AE6-385170EFAC9E}" type="pres">
      <dgm:prSet presAssocID="{BC7863F1-ABB6-4516-9C41-4D680AC106AE}" presName="node" presStyleLbl="node1" presStyleIdx="3" presStyleCnt="6">
        <dgm:presLayoutVars>
          <dgm:bulletEnabled val="1"/>
        </dgm:presLayoutVars>
      </dgm:prSet>
      <dgm:spPr/>
      <dgm:t>
        <a:bodyPr/>
        <a:lstStyle/>
        <a:p>
          <a:endParaRPr lang="ru-RU"/>
        </a:p>
      </dgm:t>
    </dgm:pt>
    <dgm:pt modelId="{FAF17BF4-3F91-44D0-BF34-EEF041216F40}" type="pres">
      <dgm:prSet presAssocID="{D113B717-4FD0-44C4-AE94-0D3CFD1E1CB3}" presName="sibTrans" presStyleCnt="0"/>
      <dgm:spPr/>
    </dgm:pt>
    <dgm:pt modelId="{3463D374-51FE-40D5-BDA8-C143B8C35B8E}" type="pres">
      <dgm:prSet presAssocID="{253C05A8-E264-40D7-BB4E-3BD23BE2C867}" presName="node" presStyleLbl="node1" presStyleIdx="4" presStyleCnt="6">
        <dgm:presLayoutVars>
          <dgm:bulletEnabled val="1"/>
        </dgm:presLayoutVars>
      </dgm:prSet>
      <dgm:spPr/>
      <dgm:t>
        <a:bodyPr/>
        <a:lstStyle/>
        <a:p>
          <a:endParaRPr lang="ru-RU"/>
        </a:p>
      </dgm:t>
    </dgm:pt>
    <dgm:pt modelId="{7ED378A6-703F-4E81-B580-771D72888D5B}" type="pres">
      <dgm:prSet presAssocID="{6FADB5AB-0CBD-4821-9F93-BA664582708D}" presName="sibTrans" presStyleCnt="0"/>
      <dgm:spPr/>
    </dgm:pt>
    <dgm:pt modelId="{F98F231C-B50D-46A4-91EC-DDBC6F7FF52E}" type="pres">
      <dgm:prSet presAssocID="{FC6126E3-F703-4029-AB2A-02300EE364C6}" presName="node" presStyleLbl="node1" presStyleIdx="5" presStyleCnt="6">
        <dgm:presLayoutVars>
          <dgm:bulletEnabled val="1"/>
        </dgm:presLayoutVars>
      </dgm:prSet>
      <dgm:spPr/>
      <dgm:t>
        <a:bodyPr/>
        <a:lstStyle/>
        <a:p>
          <a:endParaRPr lang="ru-RU"/>
        </a:p>
      </dgm:t>
    </dgm:pt>
  </dgm:ptLst>
  <dgm:cxnLst>
    <dgm:cxn modelId="{42C9C9D8-449F-42B8-A876-EB01E58902FA}" srcId="{F22A1188-6CE6-4388-BF8F-70C9A3EC7476}" destId="{58CB96E3-718E-4B9D-818B-E772A393E2E4}" srcOrd="2" destOrd="0" parTransId="{96561E45-09C3-407D-BD8D-4293D02A6C57}" sibTransId="{D4BFD304-0782-4E8A-801B-05A80E8A6E1A}"/>
    <dgm:cxn modelId="{C2F9D62C-DEFE-450D-8A79-370BE1EDBDE3}" srcId="{F22A1188-6CE6-4388-BF8F-70C9A3EC7476}" destId="{BC7863F1-ABB6-4516-9C41-4D680AC106AE}" srcOrd="3" destOrd="0" parTransId="{FF636C77-B29D-4243-B41C-4CCE19C3998E}" sibTransId="{D113B717-4FD0-44C4-AE94-0D3CFD1E1CB3}"/>
    <dgm:cxn modelId="{DFF112DA-C45B-427C-A460-5162BDB48394}" type="presOf" srcId="{FC6126E3-F703-4029-AB2A-02300EE364C6}" destId="{F98F231C-B50D-46A4-91EC-DDBC6F7FF52E}" srcOrd="0" destOrd="0" presId="urn:microsoft.com/office/officeart/2005/8/layout/default#2"/>
    <dgm:cxn modelId="{6B8F004E-5DD7-494C-B025-D443491C4251}" type="presOf" srcId="{253C05A8-E264-40D7-BB4E-3BD23BE2C867}" destId="{3463D374-51FE-40D5-BDA8-C143B8C35B8E}" srcOrd="0" destOrd="0" presId="urn:microsoft.com/office/officeart/2005/8/layout/default#2"/>
    <dgm:cxn modelId="{535C8D1C-EAE5-4D66-ACCB-E6CB5E886DB8}" type="presOf" srcId="{BC7863F1-ABB6-4516-9C41-4D680AC106AE}" destId="{45E51A3A-79AA-4FAB-8AE6-385170EFAC9E}" srcOrd="0" destOrd="0" presId="urn:microsoft.com/office/officeart/2005/8/layout/default#2"/>
    <dgm:cxn modelId="{1C9CC359-9F8E-47EA-B73F-CD3A9E01C69F}" type="presOf" srcId="{1CB1743E-CFA7-44F4-A95D-B1C05ECEB43F}" destId="{3D75A3D9-0CFD-4E48-8510-1FC196467B56}" srcOrd="0" destOrd="0" presId="urn:microsoft.com/office/officeart/2005/8/layout/default#2"/>
    <dgm:cxn modelId="{37DC0E4D-4A36-4347-B0A1-D7D196C0B525}" type="presOf" srcId="{58CB96E3-718E-4B9D-818B-E772A393E2E4}" destId="{A9676907-AB8A-4724-B1B1-6E3AB192806A}" srcOrd="0" destOrd="0" presId="urn:microsoft.com/office/officeart/2005/8/layout/default#2"/>
    <dgm:cxn modelId="{6DD8E50B-94F6-4CBA-9E4E-05375CA81784}" srcId="{F22A1188-6CE6-4388-BF8F-70C9A3EC7476}" destId="{253C05A8-E264-40D7-BB4E-3BD23BE2C867}" srcOrd="4" destOrd="0" parTransId="{BC9542AE-5890-4006-AC23-E505541EB5B7}" sibTransId="{6FADB5AB-0CBD-4821-9F93-BA664582708D}"/>
    <dgm:cxn modelId="{D4C7265B-ED36-47EA-B783-8766803A9CE6}" srcId="{F22A1188-6CE6-4388-BF8F-70C9A3EC7476}" destId="{BD96E2A5-847E-4E0C-910A-B55D32EE77DB}" srcOrd="0" destOrd="0" parTransId="{7C6CD95D-2421-4746-A1FC-94B603EFBC09}" sibTransId="{6E9B4F69-AC4E-45C8-8465-AF14AA1C45A4}"/>
    <dgm:cxn modelId="{4403BB49-7C3C-4564-946A-0D9DA736D4EF}" srcId="{F22A1188-6CE6-4388-BF8F-70C9A3EC7476}" destId="{1CB1743E-CFA7-44F4-A95D-B1C05ECEB43F}" srcOrd="1" destOrd="0" parTransId="{821CE3D8-2C54-4B4A-877C-6F0CBA0D20BD}" sibTransId="{22DDF720-86A1-4355-BED8-D0C362D1CEE1}"/>
    <dgm:cxn modelId="{CA07A48B-F309-4FDF-BEA6-02FEE17EDEC0}" type="presOf" srcId="{BD96E2A5-847E-4E0C-910A-B55D32EE77DB}" destId="{342F749D-0B82-4FB8-B0CA-1EC95DEFFB51}" srcOrd="0" destOrd="0" presId="urn:microsoft.com/office/officeart/2005/8/layout/default#2"/>
    <dgm:cxn modelId="{A3A2D44F-5DDD-4BB5-9D74-F3937D50D0B0}" type="presOf" srcId="{F22A1188-6CE6-4388-BF8F-70C9A3EC7476}" destId="{6809FF10-70EE-41D1-BE2C-A344707DBD98}" srcOrd="0" destOrd="0" presId="urn:microsoft.com/office/officeart/2005/8/layout/default#2"/>
    <dgm:cxn modelId="{07373D80-EA33-4EED-BE71-64BCE942E177}" srcId="{F22A1188-6CE6-4388-BF8F-70C9A3EC7476}" destId="{FC6126E3-F703-4029-AB2A-02300EE364C6}" srcOrd="5" destOrd="0" parTransId="{D0D9BA5E-1EB2-4291-ADDC-53CBDC283D1B}" sibTransId="{2075194D-6782-4ADE-A1CA-07C49049B4A6}"/>
    <dgm:cxn modelId="{E9F54830-B833-460C-81EF-B2AC34DA8AFA}" type="presParOf" srcId="{6809FF10-70EE-41D1-BE2C-A344707DBD98}" destId="{342F749D-0B82-4FB8-B0CA-1EC95DEFFB51}" srcOrd="0" destOrd="0" presId="urn:microsoft.com/office/officeart/2005/8/layout/default#2"/>
    <dgm:cxn modelId="{95E550C3-6D28-477B-AFFB-7588298B2CD4}" type="presParOf" srcId="{6809FF10-70EE-41D1-BE2C-A344707DBD98}" destId="{B3B627DA-B83A-4E75-A7A2-F400BFEE2524}" srcOrd="1" destOrd="0" presId="urn:microsoft.com/office/officeart/2005/8/layout/default#2"/>
    <dgm:cxn modelId="{1500AC12-585C-4FC8-B9D0-72DFEC048F68}" type="presParOf" srcId="{6809FF10-70EE-41D1-BE2C-A344707DBD98}" destId="{3D75A3D9-0CFD-4E48-8510-1FC196467B56}" srcOrd="2" destOrd="0" presId="urn:microsoft.com/office/officeart/2005/8/layout/default#2"/>
    <dgm:cxn modelId="{C26662C3-E80B-4243-967C-5D023755E046}" type="presParOf" srcId="{6809FF10-70EE-41D1-BE2C-A344707DBD98}" destId="{1EB18B59-DC67-4D02-9950-4598CCFA4FF9}" srcOrd="3" destOrd="0" presId="urn:microsoft.com/office/officeart/2005/8/layout/default#2"/>
    <dgm:cxn modelId="{C0848337-CF92-4F0C-B2C2-B298402AB629}" type="presParOf" srcId="{6809FF10-70EE-41D1-BE2C-A344707DBD98}" destId="{A9676907-AB8A-4724-B1B1-6E3AB192806A}" srcOrd="4" destOrd="0" presId="urn:microsoft.com/office/officeart/2005/8/layout/default#2"/>
    <dgm:cxn modelId="{EA51B8C3-825C-450E-A64C-14CE1F83D4F4}" type="presParOf" srcId="{6809FF10-70EE-41D1-BE2C-A344707DBD98}" destId="{999F9D5E-58F6-4733-AFB5-3143277D6C48}" srcOrd="5" destOrd="0" presId="urn:microsoft.com/office/officeart/2005/8/layout/default#2"/>
    <dgm:cxn modelId="{FB4C07BA-6121-489B-9128-77C181010C95}" type="presParOf" srcId="{6809FF10-70EE-41D1-BE2C-A344707DBD98}" destId="{45E51A3A-79AA-4FAB-8AE6-385170EFAC9E}" srcOrd="6" destOrd="0" presId="urn:microsoft.com/office/officeart/2005/8/layout/default#2"/>
    <dgm:cxn modelId="{703BEBEF-1330-4063-B53F-3578D7EF22D2}" type="presParOf" srcId="{6809FF10-70EE-41D1-BE2C-A344707DBD98}" destId="{FAF17BF4-3F91-44D0-BF34-EEF041216F40}" srcOrd="7" destOrd="0" presId="urn:microsoft.com/office/officeart/2005/8/layout/default#2"/>
    <dgm:cxn modelId="{57435958-0FC4-4C6D-84F3-2BC7774C0BA8}" type="presParOf" srcId="{6809FF10-70EE-41D1-BE2C-A344707DBD98}" destId="{3463D374-51FE-40D5-BDA8-C143B8C35B8E}" srcOrd="8" destOrd="0" presId="urn:microsoft.com/office/officeart/2005/8/layout/default#2"/>
    <dgm:cxn modelId="{D582B97A-CA0D-4572-9FFA-EA0A488B3335}" type="presParOf" srcId="{6809FF10-70EE-41D1-BE2C-A344707DBD98}" destId="{7ED378A6-703F-4E81-B580-771D72888D5B}" srcOrd="9" destOrd="0" presId="urn:microsoft.com/office/officeart/2005/8/layout/default#2"/>
    <dgm:cxn modelId="{1CF5B047-6665-424E-88F7-6138584F1C0A}" type="presParOf" srcId="{6809FF10-70EE-41D1-BE2C-A344707DBD98}" destId="{F98F231C-B50D-46A4-91EC-DDBC6F7FF52E}" srcOrd="10" destOrd="0" presId="urn:microsoft.com/office/officeart/2005/8/layout/default#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992DC5E-4AE9-48C6-8A77-65A2A65D6944}"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ru-RU"/>
        </a:p>
      </dgm:t>
    </dgm:pt>
    <dgm:pt modelId="{B4E97D72-8B7D-4A45-A09B-8B4F030224F2}">
      <dgm:prSet phldrT="[Текст]" custT="1"/>
      <dgm:spPr/>
      <dgm:t>
        <a:bodyPr/>
        <a:lstStyle/>
        <a:p>
          <a:r>
            <a:rPr lang="ru-RU" sz="1800" b="1">
              <a:solidFill>
                <a:srgbClr val="002060"/>
              </a:solidFill>
              <a:latin typeface="Times New Roman" panose="02020603050405020304" pitchFamily="18" charset="0"/>
              <a:cs typeface="Times New Roman" panose="02020603050405020304" pitchFamily="18" charset="0"/>
            </a:rPr>
            <a:t>ТОЧКА РОСТА</a:t>
          </a:r>
        </a:p>
      </dgm:t>
    </dgm:pt>
    <dgm:pt modelId="{21EF4F95-2699-4C1A-9CB8-0AE33F2563A0}" type="parTrans" cxnId="{27043CF5-2483-4E1C-9394-317823F31F84}">
      <dgm:prSet/>
      <dgm:spPr/>
      <dgm:t>
        <a:bodyPr/>
        <a:lstStyle/>
        <a:p>
          <a:endParaRPr lang="ru-RU"/>
        </a:p>
      </dgm:t>
    </dgm:pt>
    <dgm:pt modelId="{3A1F3794-C64F-439F-BAA9-596399F3E8A7}" type="sibTrans" cxnId="{27043CF5-2483-4E1C-9394-317823F31F84}">
      <dgm:prSet/>
      <dgm:spPr/>
      <dgm:t>
        <a:bodyPr/>
        <a:lstStyle/>
        <a:p>
          <a:endParaRPr lang="ru-RU"/>
        </a:p>
      </dgm:t>
    </dgm:pt>
    <dgm:pt modelId="{E06B9F03-8B99-4FA4-B32C-720E7D528B91}">
      <dgm:prSet phldrT="[Текст]" custT="1"/>
      <dgm:spPr/>
      <dgm:t>
        <a:bodyPr/>
        <a:lstStyle/>
        <a:p>
          <a:r>
            <a:rPr lang="ru-RU" sz="1200">
              <a:latin typeface="Times New Roman" panose="02020603050405020304" pitchFamily="18" charset="0"/>
              <a:cs typeface="Times New Roman" panose="02020603050405020304" pitchFamily="18" charset="0"/>
            </a:rPr>
            <a:t>преподавание физики, химии, биологии</a:t>
          </a:r>
        </a:p>
      </dgm:t>
    </dgm:pt>
    <dgm:pt modelId="{A1081EDE-F14B-4DDB-A524-EBCB236DCFFE}" type="parTrans" cxnId="{EB87431F-0CDF-47D2-AD04-7675C2BC2C32}">
      <dgm:prSet/>
      <dgm:spPr/>
      <dgm:t>
        <a:bodyPr/>
        <a:lstStyle/>
        <a:p>
          <a:endParaRPr lang="ru-RU"/>
        </a:p>
      </dgm:t>
    </dgm:pt>
    <dgm:pt modelId="{5C803E54-ABAC-4DA0-BB73-2B7E6AF34F8F}" type="sibTrans" cxnId="{EB87431F-0CDF-47D2-AD04-7675C2BC2C32}">
      <dgm:prSet/>
      <dgm:spPr/>
      <dgm:t>
        <a:bodyPr/>
        <a:lstStyle/>
        <a:p>
          <a:endParaRPr lang="ru-RU"/>
        </a:p>
      </dgm:t>
    </dgm:pt>
    <dgm:pt modelId="{A6105A86-EBB7-4B01-8AD5-5B71D34EBBE9}">
      <dgm:prSet phldrT="[Текст]" custT="1"/>
      <dgm:spPr/>
      <dgm:t>
        <a:bodyPr/>
        <a:lstStyle/>
        <a:p>
          <a:r>
            <a:rPr lang="ru-RU" sz="1200">
              <a:latin typeface="Times New Roman" panose="02020603050405020304" pitchFamily="18" charset="0"/>
              <a:cs typeface="Times New Roman" panose="02020603050405020304" pitchFamily="18" charset="0"/>
            </a:rPr>
            <a:t>внеурочная деятельность для поддержки изучения предметов</a:t>
          </a:r>
        </a:p>
      </dgm:t>
    </dgm:pt>
    <dgm:pt modelId="{C00C533B-511C-491B-A7CB-6D432A26A109}" type="parTrans" cxnId="{AA05B69D-29BC-4D76-B2DB-7D311C3D86EE}">
      <dgm:prSet/>
      <dgm:spPr/>
      <dgm:t>
        <a:bodyPr/>
        <a:lstStyle/>
        <a:p>
          <a:endParaRPr lang="ru-RU"/>
        </a:p>
      </dgm:t>
    </dgm:pt>
    <dgm:pt modelId="{0612E31F-9D5D-4E66-9BC1-39994601F604}" type="sibTrans" cxnId="{AA05B69D-29BC-4D76-B2DB-7D311C3D86EE}">
      <dgm:prSet/>
      <dgm:spPr/>
      <dgm:t>
        <a:bodyPr/>
        <a:lstStyle/>
        <a:p>
          <a:endParaRPr lang="ru-RU"/>
        </a:p>
      </dgm:t>
    </dgm:pt>
    <dgm:pt modelId="{D841DE73-0513-4968-912D-91FB9057D400}">
      <dgm:prSet phldrT="[Текст]" custT="1"/>
      <dgm:spPr/>
      <dgm:t>
        <a:bodyPr/>
        <a:lstStyle/>
        <a:p>
          <a:r>
            <a:rPr lang="ru-RU" sz="1200">
              <a:solidFill>
                <a:schemeClr val="dk1">
                  <a:hueOff val="0"/>
                  <a:satOff val="0"/>
                  <a:lumOff val="0"/>
                </a:schemeClr>
              </a:solidFill>
              <a:latin typeface="Times New Roman" panose="02020603050405020304" pitchFamily="18" charset="0"/>
              <a:cs typeface="Times New Roman" panose="02020603050405020304" pitchFamily="18" charset="0"/>
            </a:rPr>
            <a:t>дополнительное образование детей по программам естественно-научной направленности</a:t>
          </a:r>
        </a:p>
      </dgm:t>
    </dgm:pt>
    <dgm:pt modelId="{34C244A6-2853-45D7-9835-15C60E69F0D1}" type="parTrans" cxnId="{2993DDB6-EFFB-45C8-B4C6-AB252ADAB31A}">
      <dgm:prSet/>
      <dgm:spPr/>
      <dgm:t>
        <a:bodyPr/>
        <a:lstStyle/>
        <a:p>
          <a:endParaRPr lang="ru-RU"/>
        </a:p>
      </dgm:t>
    </dgm:pt>
    <dgm:pt modelId="{111C07F8-12BA-440F-A24B-17BD773BB0E5}" type="sibTrans" cxnId="{2993DDB6-EFFB-45C8-B4C6-AB252ADAB31A}">
      <dgm:prSet/>
      <dgm:spPr/>
      <dgm:t>
        <a:bodyPr/>
        <a:lstStyle/>
        <a:p>
          <a:endParaRPr lang="ru-RU"/>
        </a:p>
      </dgm:t>
    </dgm:pt>
    <dgm:pt modelId="{82C05AEB-AC70-4488-850D-9022CA2B70B9}">
      <dgm:prSet custT="1"/>
      <dgm:spPr/>
      <dgm:t>
        <a:bodyPr/>
        <a:lstStyle/>
        <a:p>
          <a:r>
            <a:rPr lang="ru-RU" sz="1200">
              <a:latin typeface="Times New Roman" panose="02020603050405020304" pitchFamily="18" charset="0"/>
              <a:cs typeface="Times New Roman" panose="02020603050405020304" pitchFamily="18" charset="0"/>
            </a:rPr>
            <a:t>проведение внеклассных мероприятий для  обучающихся</a:t>
          </a:r>
        </a:p>
      </dgm:t>
    </dgm:pt>
    <dgm:pt modelId="{61D0E092-B716-4C14-9E1B-E3EC523F9C23}" type="parTrans" cxnId="{86F23AC4-5A14-4AA7-945A-2277F9E72CFB}">
      <dgm:prSet/>
      <dgm:spPr/>
      <dgm:t>
        <a:bodyPr/>
        <a:lstStyle/>
        <a:p>
          <a:endParaRPr lang="ru-RU"/>
        </a:p>
      </dgm:t>
    </dgm:pt>
    <dgm:pt modelId="{6A1CFFA2-801C-4DB5-BB59-576882A2E5F3}" type="sibTrans" cxnId="{86F23AC4-5A14-4AA7-945A-2277F9E72CFB}">
      <dgm:prSet/>
      <dgm:spPr/>
      <dgm:t>
        <a:bodyPr/>
        <a:lstStyle/>
        <a:p>
          <a:endParaRPr lang="ru-RU"/>
        </a:p>
      </dgm:t>
    </dgm:pt>
    <dgm:pt modelId="{E799D08A-B34C-43BA-BC6B-75EA7FD20FD0}">
      <dgm:prSet custT="1"/>
      <dgm:spPr/>
      <dgm:t>
        <a:bodyPr/>
        <a:lstStyle/>
        <a:p>
          <a:r>
            <a:rPr lang="ru-RU" sz="1200">
              <a:latin typeface="Times New Roman" panose="02020603050405020304" pitchFamily="18" charset="0"/>
              <a:cs typeface="Times New Roman" panose="02020603050405020304" pitchFamily="18" charset="0"/>
            </a:rPr>
            <a:t> организация образовательных мероприятий</a:t>
          </a:r>
        </a:p>
      </dgm:t>
    </dgm:pt>
    <dgm:pt modelId="{4890EA25-4D4F-4F9E-A86A-163F05AEEDC0}" type="parTrans" cxnId="{212CADE1-B282-4A78-8095-38BE693653BB}">
      <dgm:prSet/>
      <dgm:spPr/>
      <dgm:t>
        <a:bodyPr/>
        <a:lstStyle/>
        <a:p>
          <a:endParaRPr lang="ru-RU"/>
        </a:p>
      </dgm:t>
    </dgm:pt>
    <dgm:pt modelId="{D00E9600-8C3A-499A-99D9-3237640F38A3}" type="sibTrans" cxnId="{212CADE1-B282-4A78-8095-38BE693653BB}">
      <dgm:prSet/>
      <dgm:spPr/>
      <dgm:t>
        <a:bodyPr/>
        <a:lstStyle/>
        <a:p>
          <a:endParaRPr lang="ru-RU"/>
        </a:p>
      </dgm:t>
    </dgm:pt>
    <dgm:pt modelId="{A0159406-42CB-4DE4-9143-634AC887B88C}" type="pres">
      <dgm:prSet presAssocID="{D992DC5E-4AE9-48C6-8A77-65A2A65D6944}" presName="composite" presStyleCnt="0">
        <dgm:presLayoutVars>
          <dgm:chMax val="1"/>
          <dgm:dir/>
          <dgm:resizeHandles val="exact"/>
        </dgm:presLayoutVars>
      </dgm:prSet>
      <dgm:spPr/>
      <dgm:t>
        <a:bodyPr/>
        <a:lstStyle/>
        <a:p>
          <a:endParaRPr lang="ru-RU"/>
        </a:p>
      </dgm:t>
    </dgm:pt>
    <dgm:pt modelId="{5FCADAFC-70A5-4AEE-A1AF-D5E2E0AFCCCD}" type="pres">
      <dgm:prSet presAssocID="{B4E97D72-8B7D-4A45-A09B-8B4F030224F2}" presName="roof" presStyleLbl="dkBgShp" presStyleIdx="0" presStyleCnt="2"/>
      <dgm:spPr/>
      <dgm:t>
        <a:bodyPr/>
        <a:lstStyle/>
        <a:p>
          <a:endParaRPr lang="ru-RU"/>
        </a:p>
      </dgm:t>
    </dgm:pt>
    <dgm:pt modelId="{ADE4C886-E3F7-405A-BD9E-6B3225C1576E}" type="pres">
      <dgm:prSet presAssocID="{B4E97D72-8B7D-4A45-A09B-8B4F030224F2}" presName="pillars" presStyleCnt="0"/>
      <dgm:spPr/>
    </dgm:pt>
    <dgm:pt modelId="{E6538D4F-2105-45C8-95B5-144EE4433A57}" type="pres">
      <dgm:prSet presAssocID="{B4E97D72-8B7D-4A45-A09B-8B4F030224F2}" presName="pillar1" presStyleLbl="node1" presStyleIdx="0" presStyleCnt="5" custScaleX="86387">
        <dgm:presLayoutVars>
          <dgm:bulletEnabled val="1"/>
        </dgm:presLayoutVars>
      </dgm:prSet>
      <dgm:spPr/>
      <dgm:t>
        <a:bodyPr/>
        <a:lstStyle/>
        <a:p>
          <a:endParaRPr lang="ru-RU"/>
        </a:p>
      </dgm:t>
    </dgm:pt>
    <dgm:pt modelId="{0EA3A07E-6B86-4E23-AD70-3D5BACE33D1D}" type="pres">
      <dgm:prSet presAssocID="{A6105A86-EBB7-4B01-8AD5-5B71D34EBBE9}" presName="pillarX" presStyleLbl="node1" presStyleIdx="1" presStyleCnt="5" custScaleX="85444">
        <dgm:presLayoutVars>
          <dgm:bulletEnabled val="1"/>
        </dgm:presLayoutVars>
      </dgm:prSet>
      <dgm:spPr/>
      <dgm:t>
        <a:bodyPr/>
        <a:lstStyle/>
        <a:p>
          <a:endParaRPr lang="ru-RU"/>
        </a:p>
      </dgm:t>
    </dgm:pt>
    <dgm:pt modelId="{5634D27E-6B7B-4D89-A6D2-88F979453DD0}" type="pres">
      <dgm:prSet presAssocID="{D841DE73-0513-4968-912D-91FB9057D400}" presName="pillarX" presStyleLbl="node1" presStyleIdx="2" presStyleCnt="5" custScaleX="121663" custLinFactNeighborX="-1831" custLinFactNeighborY="0">
        <dgm:presLayoutVars>
          <dgm:bulletEnabled val="1"/>
        </dgm:presLayoutVars>
      </dgm:prSet>
      <dgm:spPr/>
      <dgm:t>
        <a:bodyPr/>
        <a:lstStyle/>
        <a:p>
          <a:endParaRPr lang="ru-RU"/>
        </a:p>
      </dgm:t>
    </dgm:pt>
    <dgm:pt modelId="{872E856C-BE6A-4E48-A815-93FD6D0191EF}" type="pres">
      <dgm:prSet presAssocID="{82C05AEB-AC70-4488-850D-9022CA2B70B9}" presName="pillarX" presStyleLbl="node1" presStyleIdx="3" presStyleCnt="5">
        <dgm:presLayoutVars>
          <dgm:bulletEnabled val="1"/>
        </dgm:presLayoutVars>
      </dgm:prSet>
      <dgm:spPr/>
      <dgm:t>
        <a:bodyPr/>
        <a:lstStyle/>
        <a:p>
          <a:endParaRPr lang="ru-RU"/>
        </a:p>
      </dgm:t>
    </dgm:pt>
    <dgm:pt modelId="{36BD6F6F-7CEF-4840-9E75-14592AB26228}" type="pres">
      <dgm:prSet presAssocID="{E799D08A-B34C-43BA-BC6B-75EA7FD20FD0}" presName="pillarX" presStyleLbl="node1" presStyleIdx="4" presStyleCnt="5">
        <dgm:presLayoutVars>
          <dgm:bulletEnabled val="1"/>
        </dgm:presLayoutVars>
      </dgm:prSet>
      <dgm:spPr/>
      <dgm:t>
        <a:bodyPr/>
        <a:lstStyle/>
        <a:p>
          <a:endParaRPr lang="ru-RU"/>
        </a:p>
      </dgm:t>
    </dgm:pt>
    <dgm:pt modelId="{DF9D070E-A177-4819-8854-5F12EC2EC497}" type="pres">
      <dgm:prSet presAssocID="{B4E97D72-8B7D-4A45-A09B-8B4F030224F2}" presName="base" presStyleLbl="dkBgShp" presStyleIdx="1" presStyleCnt="2"/>
      <dgm:spPr/>
    </dgm:pt>
  </dgm:ptLst>
  <dgm:cxnLst>
    <dgm:cxn modelId="{2993DDB6-EFFB-45C8-B4C6-AB252ADAB31A}" srcId="{B4E97D72-8B7D-4A45-A09B-8B4F030224F2}" destId="{D841DE73-0513-4968-912D-91FB9057D400}" srcOrd="2" destOrd="0" parTransId="{34C244A6-2853-45D7-9835-15C60E69F0D1}" sibTransId="{111C07F8-12BA-440F-A24B-17BD773BB0E5}"/>
    <dgm:cxn modelId="{F202D06C-90B7-4188-B364-A721532AD5CB}" type="presOf" srcId="{82C05AEB-AC70-4488-850D-9022CA2B70B9}" destId="{872E856C-BE6A-4E48-A815-93FD6D0191EF}" srcOrd="0" destOrd="0" presId="urn:microsoft.com/office/officeart/2005/8/layout/hList3"/>
    <dgm:cxn modelId="{92D723CF-BD7B-48B9-92B7-5827B308C50E}" type="presOf" srcId="{A6105A86-EBB7-4B01-8AD5-5B71D34EBBE9}" destId="{0EA3A07E-6B86-4E23-AD70-3D5BACE33D1D}" srcOrd="0" destOrd="0" presId="urn:microsoft.com/office/officeart/2005/8/layout/hList3"/>
    <dgm:cxn modelId="{AA05B69D-29BC-4D76-B2DB-7D311C3D86EE}" srcId="{B4E97D72-8B7D-4A45-A09B-8B4F030224F2}" destId="{A6105A86-EBB7-4B01-8AD5-5B71D34EBBE9}" srcOrd="1" destOrd="0" parTransId="{C00C533B-511C-491B-A7CB-6D432A26A109}" sibTransId="{0612E31F-9D5D-4E66-9BC1-39994601F604}"/>
    <dgm:cxn modelId="{1EAC179E-59A7-41AD-85B4-8A0C6A46BB96}" type="presOf" srcId="{B4E97D72-8B7D-4A45-A09B-8B4F030224F2}" destId="{5FCADAFC-70A5-4AEE-A1AF-D5E2E0AFCCCD}" srcOrd="0" destOrd="0" presId="urn:microsoft.com/office/officeart/2005/8/layout/hList3"/>
    <dgm:cxn modelId="{27043CF5-2483-4E1C-9394-317823F31F84}" srcId="{D992DC5E-4AE9-48C6-8A77-65A2A65D6944}" destId="{B4E97D72-8B7D-4A45-A09B-8B4F030224F2}" srcOrd="0" destOrd="0" parTransId="{21EF4F95-2699-4C1A-9CB8-0AE33F2563A0}" sibTransId="{3A1F3794-C64F-439F-BAA9-596399F3E8A7}"/>
    <dgm:cxn modelId="{212CADE1-B282-4A78-8095-38BE693653BB}" srcId="{B4E97D72-8B7D-4A45-A09B-8B4F030224F2}" destId="{E799D08A-B34C-43BA-BC6B-75EA7FD20FD0}" srcOrd="4" destOrd="0" parTransId="{4890EA25-4D4F-4F9E-A86A-163F05AEEDC0}" sibTransId="{D00E9600-8C3A-499A-99D9-3237640F38A3}"/>
    <dgm:cxn modelId="{EB87431F-0CDF-47D2-AD04-7675C2BC2C32}" srcId="{B4E97D72-8B7D-4A45-A09B-8B4F030224F2}" destId="{E06B9F03-8B99-4FA4-B32C-720E7D528B91}" srcOrd="0" destOrd="0" parTransId="{A1081EDE-F14B-4DDB-A524-EBCB236DCFFE}" sibTransId="{5C803E54-ABAC-4DA0-BB73-2B7E6AF34F8F}"/>
    <dgm:cxn modelId="{86F23AC4-5A14-4AA7-945A-2277F9E72CFB}" srcId="{B4E97D72-8B7D-4A45-A09B-8B4F030224F2}" destId="{82C05AEB-AC70-4488-850D-9022CA2B70B9}" srcOrd="3" destOrd="0" parTransId="{61D0E092-B716-4C14-9E1B-E3EC523F9C23}" sibTransId="{6A1CFFA2-801C-4DB5-BB59-576882A2E5F3}"/>
    <dgm:cxn modelId="{150C20A3-7083-4B70-8F04-07CDC70D631D}" type="presOf" srcId="{D992DC5E-4AE9-48C6-8A77-65A2A65D6944}" destId="{A0159406-42CB-4DE4-9143-634AC887B88C}" srcOrd="0" destOrd="0" presId="urn:microsoft.com/office/officeart/2005/8/layout/hList3"/>
    <dgm:cxn modelId="{386E462A-C11B-464B-953B-A579125124D7}" type="presOf" srcId="{E799D08A-B34C-43BA-BC6B-75EA7FD20FD0}" destId="{36BD6F6F-7CEF-4840-9E75-14592AB26228}" srcOrd="0" destOrd="0" presId="urn:microsoft.com/office/officeart/2005/8/layout/hList3"/>
    <dgm:cxn modelId="{8D3BE2D0-FD71-40B8-8C90-29D4870463EA}" type="presOf" srcId="{D841DE73-0513-4968-912D-91FB9057D400}" destId="{5634D27E-6B7B-4D89-A6D2-88F979453DD0}" srcOrd="0" destOrd="0" presId="urn:microsoft.com/office/officeart/2005/8/layout/hList3"/>
    <dgm:cxn modelId="{B73DF875-6D6B-40B6-8F9C-713D27520C26}" type="presOf" srcId="{E06B9F03-8B99-4FA4-B32C-720E7D528B91}" destId="{E6538D4F-2105-45C8-95B5-144EE4433A57}" srcOrd="0" destOrd="0" presId="urn:microsoft.com/office/officeart/2005/8/layout/hList3"/>
    <dgm:cxn modelId="{02146088-C902-4555-A232-1306CEF05836}" type="presParOf" srcId="{A0159406-42CB-4DE4-9143-634AC887B88C}" destId="{5FCADAFC-70A5-4AEE-A1AF-D5E2E0AFCCCD}" srcOrd="0" destOrd="0" presId="urn:microsoft.com/office/officeart/2005/8/layout/hList3"/>
    <dgm:cxn modelId="{B38F31CB-52DB-44F8-A48F-41F1AD83950E}" type="presParOf" srcId="{A0159406-42CB-4DE4-9143-634AC887B88C}" destId="{ADE4C886-E3F7-405A-BD9E-6B3225C1576E}" srcOrd="1" destOrd="0" presId="urn:microsoft.com/office/officeart/2005/8/layout/hList3"/>
    <dgm:cxn modelId="{F5052CE2-5D13-41B3-8FFA-E9C143A2C54D}" type="presParOf" srcId="{ADE4C886-E3F7-405A-BD9E-6B3225C1576E}" destId="{E6538D4F-2105-45C8-95B5-144EE4433A57}" srcOrd="0" destOrd="0" presId="urn:microsoft.com/office/officeart/2005/8/layout/hList3"/>
    <dgm:cxn modelId="{6685221E-0381-470C-ABEC-ED45EB998ED5}" type="presParOf" srcId="{ADE4C886-E3F7-405A-BD9E-6B3225C1576E}" destId="{0EA3A07E-6B86-4E23-AD70-3D5BACE33D1D}" srcOrd="1" destOrd="0" presId="urn:microsoft.com/office/officeart/2005/8/layout/hList3"/>
    <dgm:cxn modelId="{6FF55ECC-ABD4-495C-A688-7B89083A1466}" type="presParOf" srcId="{ADE4C886-E3F7-405A-BD9E-6B3225C1576E}" destId="{5634D27E-6B7B-4D89-A6D2-88F979453DD0}" srcOrd="2" destOrd="0" presId="urn:microsoft.com/office/officeart/2005/8/layout/hList3"/>
    <dgm:cxn modelId="{922DC955-0566-4A7C-9AE5-2E3B3282AE5F}" type="presParOf" srcId="{ADE4C886-E3F7-405A-BD9E-6B3225C1576E}" destId="{872E856C-BE6A-4E48-A815-93FD6D0191EF}" srcOrd="3" destOrd="0" presId="urn:microsoft.com/office/officeart/2005/8/layout/hList3"/>
    <dgm:cxn modelId="{6199FD78-D553-41F0-B68D-351E6638180C}" type="presParOf" srcId="{ADE4C886-E3F7-405A-BD9E-6B3225C1576E}" destId="{36BD6F6F-7CEF-4840-9E75-14592AB26228}" srcOrd="4" destOrd="0" presId="urn:microsoft.com/office/officeart/2005/8/layout/hList3"/>
    <dgm:cxn modelId="{A1275DCE-3BBF-4F0B-84C1-EEC78178E4D7}" type="presParOf" srcId="{A0159406-42CB-4DE4-9143-634AC887B88C}" destId="{DF9D070E-A177-4819-8854-5F12EC2EC497}" srcOrd="2" destOrd="0" presId="urn:microsoft.com/office/officeart/2005/8/layout/hList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57FB85-8C85-48AD-8A56-D70566C2757A}">
      <dsp:nvSpPr>
        <dsp:cNvPr id="0" name=""/>
        <dsp:cNvSpPr/>
      </dsp:nvSpPr>
      <dsp:spPr>
        <a:xfrm>
          <a:off x="0" y="229134"/>
          <a:ext cx="5852160" cy="302035"/>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Региональная инновационная площадка (РИП) </a:t>
          </a:r>
        </a:p>
      </dsp:txBody>
      <dsp:txXfrm>
        <a:off x="14744" y="243878"/>
        <a:ext cx="5822672" cy="272547"/>
      </dsp:txXfrm>
    </dsp:sp>
    <dsp:sp modelId="{55356CBE-FFBE-49FE-8CD2-205C35D2F66A}">
      <dsp:nvSpPr>
        <dsp:cNvPr id="0" name=""/>
        <dsp:cNvSpPr/>
      </dsp:nvSpPr>
      <dsp:spPr>
        <a:xfrm>
          <a:off x="0" y="531170"/>
          <a:ext cx="5852160" cy="1192320"/>
        </a:xfrm>
        <a:prstGeom prst="rect">
          <a:avLst/>
        </a:prstGeom>
        <a:noFill/>
        <a:ln>
          <a:solidFill>
            <a:schemeClr val="tx1"/>
          </a:solidFill>
        </a:ln>
        <a:effectLst/>
      </dsp:spPr>
      <dsp:style>
        <a:lnRef idx="0">
          <a:scrgbClr r="0" g="0" b="0"/>
        </a:lnRef>
        <a:fillRef idx="0">
          <a:scrgbClr r="0" g="0" b="0"/>
        </a:fillRef>
        <a:effectRef idx="0">
          <a:scrgbClr r="0" g="0" b="0"/>
        </a:effectRef>
        <a:fontRef idx="minor"/>
      </dsp:style>
      <dsp:txBody>
        <a:bodyPr spcFirstLastPara="0" vert="horz" wrap="square" lIns="185806" tIns="17780" rIns="99568" bIns="17780" numCol="1" spcCol="1270" anchor="t" anchorCtr="0">
          <a:noAutofit/>
        </a:bodyPr>
        <a:lstStyle/>
        <a:p>
          <a:pPr marL="114300" lvl="1" indent="-114300" algn="just" defTabSz="622300">
            <a:lnSpc>
              <a:spcPct val="90000"/>
            </a:lnSpc>
            <a:spcBef>
              <a:spcPct val="0"/>
            </a:spcBef>
            <a:spcAft>
              <a:spcPct val="20000"/>
            </a:spcAft>
            <a:buChar char="••"/>
          </a:pPr>
          <a:r>
            <a:rPr lang="ru-RU" sz="1400" b="1" kern="1200">
              <a:latin typeface="Times New Roman" panose="02020603050405020304" pitchFamily="18" charset="0"/>
              <a:cs typeface="Times New Roman" panose="02020603050405020304" pitchFamily="18" charset="0"/>
            </a:rPr>
            <a:t>«Формирование экоцентрического мышления обучающихся как приоритетное направление экологического образования» </a:t>
          </a:r>
        </a:p>
        <a:p>
          <a:pPr marL="114300" lvl="1" indent="-114300" algn="just" defTabSz="622300">
            <a:lnSpc>
              <a:spcPct val="90000"/>
            </a:lnSpc>
            <a:spcBef>
              <a:spcPct val="0"/>
            </a:spcBef>
            <a:spcAft>
              <a:spcPct val="20000"/>
            </a:spcAft>
            <a:buChar char="••"/>
          </a:pPr>
          <a:r>
            <a:rPr lang="ru-RU" sz="1400" kern="1200">
              <a:solidFill>
                <a:srgbClr val="002060"/>
              </a:solidFill>
              <a:latin typeface="Times New Roman" panose="02020603050405020304" pitchFamily="18" charset="0"/>
              <a:cs typeface="Times New Roman" panose="02020603050405020304" pitchFamily="18" charset="0"/>
            </a:rPr>
            <a:t>Приказ Департамента образования Орловской области от 28 октября 2021 г. №1484 «О формировании и функционировании региональных инновационных площадок в сфере образования в Орловской области в 2021-2022 учебном году) от 15.12.2021 г.</a:t>
          </a:r>
        </a:p>
      </dsp:txBody>
      <dsp:txXfrm>
        <a:off x="0" y="531170"/>
        <a:ext cx="5852160" cy="11923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2F749D-0B82-4FB8-B0CA-1EC95DEFFB51}">
      <dsp:nvSpPr>
        <dsp:cNvPr id="0" name=""/>
        <dsp:cNvSpPr/>
      </dsp:nvSpPr>
      <dsp:spPr>
        <a:xfrm>
          <a:off x="0" y="123824"/>
          <a:ext cx="1714499" cy="1028700"/>
        </a:xfrm>
        <a:prstGeom prst="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rgbClr val="002060"/>
              </a:solidFill>
              <a:latin typeface="Times New Roman" panose="02020603050405020304" pitchFamily="18" charset="0"/>
              <a:cs typeface="Times New Roman" panose="02020603050405020304" pitchFamily="18" charset="0"/>
            </a:rPr>
            <a:t>проектно-исследовательская</a:t>
          </a:r>
          <a:endParaRPr lang="ru-RU" sz="1400" kern="1200">
            <a:solidFill>
              <a:srgbClr val="002060"/>
            </a:solidFill>
            <a:latin typeface="Times New Roman" panose="02020603050405020304" pitchFamily="18" charset="0"/>
            <a:cs typeface="Times New Roman" panose="02020603050405020304" pitchFamily="18" charset="0"/>
          </a:endParaRPr>
        </a:p>
      </dsp:txBody>
      <dsp:txXfrm>
        <a:off x="0" y="123824"/>
        <a:ext cx="1714499" cy="1028700"/>
      </dsp:txXfrm>
    </dsp:sp>
    <dsp:sp modelId="{3D75A3D9-0CFD-4E48-8510-1FC196467B56}">
      <dsp:nvSpPr>
        <dsp:cNvPr id="0" name=""/>
        <dsp:cNvSpPr/>
      </dsp:nvSpPr>
      <dsp:spPr>
        <a:xfrm>
          <a:off x="1885950" y="123824"/>
          <a:ext cx="1714499" cy="1028700"/>
        </a:xfrm>
        <a:prstGeom prst="rect">
          <a:avLst/>
        </a:prstGeom>
        <a:solidFill>
          <a:schemeClr val="accent4">
            <a:lumMod val="40000"/>
            <a:lumOff val="60000"/>
          </a:schemeClr>
        </a:solidFill>
        <a:ln w="1270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rgbClr val="002060"/>
              </a:solidFill>
              <a:latin typeface="Times New Roman" panose="02020603050405020304" pitchFamily="18" charset="0"/>
              <a:cs typeface="Times New Roman" panose="02020603050405020304" pitchFamily="18" charset="0"/>
            </a:rPr>
            <a:t>опытно-исследовательская</a:t>
          </a:r>
        </a:p>
      </dsp:txBody>
      <dsp:txXfrm>
        <a:off x="1885950" y="123824"/>
        <a:ext cx="1714499" cy="1028700"/>
      </dsp:txXfrm>
    </dsp:sp>
    <dsp:sp modelId="{A9676907-AB8A-4724-B1B1-6E3AB192806A}">
      <dsp:nvSpPr>
        <dsp:cNvPr id="0" name=""/>
        <dsp:cNvSpPr/>
      </dsp:nvSpPr>
      <dsp:spPr>
        <a:xfrm>
          <a:off x="3771900" y="123824"/>
          <a:ext cx="1714499" cy="1028700"/>
        </a:xfrm>
        <a:prstGeom prst="rect">
          <a:avLst/>
        </a:prstGeom>
        <a:solidFill>
          <a:schemeClr val="accent1">
            <a:lumMod val="40000"/>
            <a:lumOff val="60000"/>
          </a:schemeClr>
        </a:solidFill>
        <a:ln w="1270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rgbClr val="002060"/>
              </a:solidFill>
              <a:latin typeface="Times New Roman" panose="02020603050405020304" pitchFamily="18" charset="0"/>
              <a:cs typeface="Times New Roman" panose="02020603050405020304" pitchFamily="18" charset="0"/>
            </a:rPr>
            <a:t>природоохранная</a:t>
          </a:r>
        </a:p>
      </dsp:txBody>
      <dsp:txXfrm>
        <a:off x="3771900" y="123824"/>
        <a:ext cx="1714499" cy="1028700"/>
      </dsp:txXfrm>
    </dsp:sp>
    <dsp:sp modelId="{45E51A3A-79AA-4FAB-8AE6-385170EFAC9E}">
      <dsp:nvSpPr>
        <dsp:cNvPr id="0" name=""/>
        <dsp:cNvSpPr/>
      </dsp:nvSpPr>
      <dsp:spPr>
        <a:xfrm>
          <a:off x="0" y="1323975"/>
          <a:ext cx="1714499" cy="1028700"/>
        </a:xfrm>
        <a:prstGeom prst="rect">
          <a:avLst/>
        </a:prstGeom>
        <a:solidFill>
          <a:schemeClr val="accent6">
            <a:lumMod val="20000"/>
            <a:lumOff val="80000"/>
          </a:schemeClr>
        </a:solidFill>
        <a:ln w="12700" cap="flat" cmpd="sng" algn="ctr">
          <a:solidFill>
            <a:schemeClr val="accent3"/>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rgbClr val="002060"/>
              </a:solidFill>
              <a:latin typeface="Times New Roman" panose="02020603050405020304" pitchFamily="18" charset="0"/>
              <a:cs typeface="Times New Roman" panose="02020603050405020304" pitchFamily="18" charset="0"/>
            </a:rPr>
            <a:t>просветительская</a:t>
          </a:r>
        </a:p>
      </dsp:txBody>
      <dsp:txXfrm>
        <a:off x="0" y="1323975"/>
        <a:ext cx="1714499" cy="1028700"/>
      </dsp:txXfrm>
    </dsp:sp>
    <dsp:sp modelId="{3463D374-51FE-40D5-BDA8-C143B8C35B8E}">
      <dsp:nvSpPr>
        <dsp:cNvPr id="0" name=""/>
        <dsp:cNvSpPr/>
      </dsp:nvSpPr>
      <dsp:spPr>
        <a:xfrm>
          <a:off x="1885950" y="1323975"/>
          <a:ext cx="1714499" cy="1028700"/>
        </a:xfrm>
        <a:prstGeom prst="rect">
          <a:avLst/>
        </a:prstGeom>
        <a:solidFill>
          <a:schemeClr val="bg2"/>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rgbClr val="002060"/>
              </a:solidFill>
              <a:latin typeface="Times New Roman" panose="02020603050405020304" pitchFamily="18" charset="0"/>
              <a:cs typeface="Times New Roman" panose="02020603050405020304" pitchFamily="18" charset="0"/>
            </a:rPr>
            <a:t>волонтёрская</a:t>
          </a:r>
        </a:p>
      </dsp:txBody>
      <dsp:txXfrm>
        <a:off x="1885950" y="1323975"/>
        <a:ext cx="1714499" cy="1028700"/>
      </dsp:txXfrm>
    </dsp:sp>
    <dsp:sp modelId="{F98F231C-B50D-46A4-91EC-DDBC6F7FF52E}">
      <dsp:nvSpPr>
        <dsp:cNvPr id="0" name=""/>
        <dsp:cNvSpPr/>
      </dsp:nvSpPr>
      <dsp:spPr>
        <a:xfrm>
          <a:off x="3771900" y="1323975"/>
          <a:ext cx="1714499" cy="1028700"/>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rgbClr val="002060"/>
              </a:solidFill>
              <a:latin typeface="Times New Roman" panose="02020603050405020304" pitchFamily="18" charset="0"/>
              <a:cs typeface="Times New Roman" panose="02020603050405020304" pitchFamily="18" charset="0"/>
            </a:rPr>
            <a:t>изучение природно-культурного наследия родного края</a:t>
          </a:r>
        </a:p>
      </dsp:txBody>
      <dsp:txXfrm>
        <a:off x="3771900" y="1323975"/>
        <a:ext cx="1714499" cy="10287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CADAFC-70A5-4AEE-A1AF-D5E2E0AFCCCD}">
      <dsp:nvSpPr>
        <dsp:cNvPr id="0" name=""/>
        <dsp:cNvSpPr/>
      </dsp:nvSpPr>
      <dsp:spPr>
        <a:xfrm>
          <a:off x="0" y="0"/>
          <a:ext cx="5928360" cy="75666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b="1" kern="1200">
              <a:solidFill>
                <a:srgbClr val="002060"/>
              </a:solidFill>
              <a:latin typeface="Times New Roman" panose="02020603050405020304" pitchFamily="18" charset="0"/>
              <a:cs typeface="Times New Roman" panose="02020603050405020304" pitchFamily="18" charset="0"/>
            </a:rPr>
            <a:t>ТОЧКА РОСТА</a:t>
          </a:r>
        </a:p>
      </dsp:txBody>
      <dsp:txXfrm>
        <a:off x="0" y="0"/>
        <a:ext cx="5928360" cy="756666"/>
      </dsp:txXfrm>
    </dsp:sp>
    <dsp:sp modelId="{E6538D4F-2105-45C8-95B5-144EE4433A57}">
      <dsp:nvSpPr>
        <dsp:cNvPr id="0" name=""/>
        <dsp:cNvSpPr/>
      </dsp:nvSpPr>
      <dsp:spPr>
        <a:xfrm>
          <a:off x="3571" y="756666"/>
          <a:ext cx="1036519" cy="158899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преподавание физики, химии, биологии</a:t>
          </a:r>
        </a:p>
      </dsp:txBody>
      <dsp:txXfrm>
        <a:off x="3571" y="756666"/>
        <a:ext cx="1036519" cy="1588998"/>
      </dsp:txXfrm>
    </dsp:sp>
    <dsp:sp modelId="{0EA3A07E-6B86-4E23-AD70-3D5BACE33D1D}">
      <dsp:nvSpPr>
        <dsp:cNvPr id="0" name=""/>
        <dsp:cNvSpPr/>
      </dsp:nvSpPr>
      <dsp:spPr>
        <a:xfrm>
          <a:off x="1040090" y="756666"/>
          <a:ext cx="1025205" cy="158899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внеурочная деятельность для поддержки изучения предметов</a:t>
          </a:r>
        </a:p>
      </dsp:txBody>
      <dsp:txXfrm>
        <a:off x="1040090" y="756666"/>
        <a:ext cx="1025205" cy="1588998"/>
      </dsp:txXfrm>
    </dsp:sp>
    <dsp:sp modelId="{5634D27E-6B7B-4D89-A6D2-88F979453DD0}">
      <dsp:nvSpPr>
        <dsp:cNvPr id="0" name=""/>
        <dsp:cNvSpPr/>
      </dsp:nvSpPr>
      <dsp:spPr>
        <a:xfrm>
          <a:off x="2043326" y="756666"/>
          <a:ext cx="1459780" cy="158899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dk1">
                  <a:hueOff val="0"/>
                  <a:satOff val="0"/>
                  <a:lumOff val="0"/>
                </a:schemeClr>
              </a:solidFill>
              <a:latin typeface="Times New Roman" panose="02020603050405020304" pitchFamily="18" charset="0"/>
              <a:cs typeface="Times New Roman" panose="02020603050405020304" pitchFamily="18" charset="0"/>
            </a:rPr>
            <a:t>дополнительное образование детей по программам естественно-научной направленности</a:t>
          </a:r>
        </a:p>
      </dsp:txBody>
      <dsp:txXfrm>
        <a:off x="2043326" y="756666"/>
        <a:ext cx="1459780" cy="1588998"/>
      </dsp:txXfrm>
    </dsp:sp>
    <dsp:sp modelId="{872E856C-BE6A-4E48-A815-93FD6D0191EF}">
      <dsp:nvSpPr>
        <dsp:cNvPr id="0" name=""/>
        <dsp:cNvSpPr/>
      </dsp:nvSpPr>
      <dsp:spPr>
        <a:xfrm>
          <a:off x="3525076" y="756666"/>
          <a:ext cx="1199856" cy="158899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проведение внеклассных мероприятий для  обучающихся</a:t>
          </a:r>
        </a:p>
      </dsp:txBody>
      <dsp:txXfrm>
        <a:off x="3525076" y="756666"/>
        <a:ext cx="1199856" cy="1588998"/>
      </dsp:txXfrm>
    </dsp:sp>
    <dsp:sp modelId="{36BD6F6F-7CEF-4840-9E75-14592AB26228}">
      <dsp:nvSpPr>
        <dsp:cNvPr id="0" name=""/>
        <dsp:cNvSpPr/>
      </dsp:nvSpPr>
      <dsp:spPr>
        <a:xfrm>
          <a:off x="4724932" y="756666"/>
          <a:ext cx="1199856" cy="158899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организация образовательных мероприятий</a:t>
          </a:r>
        </a:p>
      </dsp:txBody>
      <dsp:txXfrm>
        <a:off x="4724932" y="756666"/>
        <a:ext cx="1199856" cy="1588998"/>
      </dsp:txXfrm>
    </dsp:sp>
    <dsp:sp modelId="{DF9D070E-A177-4819-8854-5F12EC2EC497}">
      <dsp:nvSpPr>
        <dsp:cNvPr id="0" name=""/>
        <dsp:cNvSpPr/>
      </dsp:nvSpPr>
      <dsp:spPr>
        <a:xfrm>
          <a:off x="0" y="2345664"/>
          <a:ext cx="5928360" cy="176555"/>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2">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BF33E-5607-4EE3-A2F1-2C7B2468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31660</Words>
  <Characters>180468</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Степанова</dc:creator>
  <cp:keywords/>
  <cp:lastModifiedBy>user</cp:lastModifiedBy>
  <cp:revision>57</cp:revision>
  <cp:lastPrinted>2024-10-02T06:54:00Z</cp:lastPrinted>
  <dcterms:created xsi:type="dcterms:W3CDTF">2024-09-25T08:50:00Z</dcterms:created>
  <dcterms:modified xsi:type="dcterms:W3CDTF">2024-10-07T10:49:00Z</dcterms:modified>
</cp:coreProperties>
</file>